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07" w:rsidRPr="00803362" w:rsidRDefault="00E13607" w:rsidP="007A0E5B">
      <w:pPr>
        <w:rPr>
          <w:bCs/>
        </w:rPr>
      </w:pPr>
    </w:p>
    <w:p w:rsidR="00E13607" w:rsidRPr="00803362" w:rsidRDefault="00E13607" w:rsidP="00E13607">
      <w:pPr>
        <w:jc w:val="center"/>
        <w:rPr>
          <w:bCs/>
        </w:rPr>
      </w:pPr>
    </w:p>
    <w:p w:rsidR="00824B60" w:rsidRPr="00803362" w:rsidRDefault="00824B60" w:rsidP="0079510B">
      <w:pPr>
        <w:pStyle w:val="a4"/>
        <w:ind w:firstLine="0"/>
        <w:jc w:val="left"/>
        <w:rPr>
          <w:rStyle w:val="Zag11"/>
          <w:sz w:val="24"/>
          <w:szCs w:val="24"/>
        </w:rPr>
      </w:pPr>
    </w:p>
    <w:p w:rsidR="008E58B5" w:rsidRDefault="008E58B5" w:rsidP="00C60EB4">
      <w:pPr>
        <w:pStyle w:val="a6"/>
        <w:tabs>
          <w:tab w:val="clear" w:pos="1018"/>
        </w:tabs>
        <w:rPr>
          <w:sz w:val="24"/>
          <w:szCs w:val="24"/>
        </w:rPr>
      </w:pPr>
      <w:r>
        <w:rPr>
          <w:noProof/>
          <w:sz w:val="24"/>
          <w:szCs w:val="24"/>
        </w:rPr>
        <w:drawing>
          <wp:inline distT="0" distB="0" distL="0" distR="0">
            <wp:extent cx="5663565" cy="7815144"/>
            <wp:effectExtent l="19050" t="0" r="0" b="0"/>
            <wp:docPr id="45" name="Рисунок 1" descr="C:\Users\1\Desktop\доки маркеловны\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оки маркеловны\ООП.jpg"/>
                    <pic:cNvPicPr>
                      <a:picLocks noChangeAspect="1" noChangeArrowheads="1"/>
                    </pic:cNvPicPr>
                  </pic:nvPicPr>
                  <pic:blipFill>
                    <a:blip r:embed="rId8" cstate="print"/>
                    <a:srcRect/>
                    <a:stretch>
                      <a:fillRect/>
                    </a:stretch>
                  </pic:blipFill>
                  <pic:spPr bwMode="auto">
                    <a:xfrm>
                      <a:off x="0" y="0"/>
                      <a:ext cx="5663565" cy="7815144"/>
                    </a:xfrm>
                    <a:prstGeom prst="rect">
                      <a:avLst/>
                    </a:prstGeom>
                    <a:noFill/>
                    <a:ln w="9525">
                      <a:noFill/>
                      <a:miter lim="800000"/>
                      <a:headEnd/>
                      <a:tailEnd/>
                    </a:ln>
                  </pic:spPr>
                </pic:pic>
              </a:graphicData>
            </a:graphic>
          </wp:inline>
        </w:drawing>
      </w:r>
    </w:p>
    <w:p w:rsidR="008E58B5" w:rsidRDefault="008E58B5" w:rsidP="00C60EB4">
      <w:pPr>
        <w:pStyle w:val="a6"/>
        <w:tabs>
          <w:tab w:val="clear" w:pos="1018"/>
        </w:tabs>
        <w:rPr>
          <w:sz w:val="24"/>
          <w:szCs w:val="24"/>
        </w:rPr>
      </w:pPr>
    </w:p>
    <w:p w:rsidR="008E58B5" w:rsidRDefault="008E58B5" w:rsidP="00C60EB4">
      <w:pPr>
        <w:pStyle w:val="a6"/>
        <w:tabs>
          <w:tab w:val="clear" w:pos="1018"/>
        </w:tabs>
        <w:rPr>
          <w:sz w:val="24"/>
          <w:szCs w:val="24"/>
        </w:rPr>
      </w:pPr>
    </w:p>
    <w:p w:rsidR="005965C1" w:rsidRDefault="005965C1" w:rsidP="005965C1">
      <w:pPr>
        <w:keepNext/>
        <w:keepLines/>
        <w:ind w:left="2679" w:right="2681" w:hanging="10"/>
        <w:jc w:val="center"/>
        <w:outlineLvl w:val="0"/>
        <w:rPr>
          <w:b/>
          <w:color w:val="000000"/>
          <w:sz w:val="28"/>
        </w:rPr>
      </w:pPr>
      <w:r>
        <w:rPr>
          <w:b/>
          <w:color w:val="000000"/>
          <w:sz w:val="28"/>
        </w:rPr>
        <w:lastRenderedPageBreak/>
        <w:t>Содержание</w:t>
      </w:r>
    </w:p>
    <w:p w:rsidR="005965C1" w:rsidRPr="00615A43" w:rsidRDefault="00615A43" w:rsidP="005965C1">
      <w:pPr>
        <w:keepNext/>
        <w:keepLines/>
        <w:ind w:right="2681"/>
        <w:jc w:val="both"/>
        <w:outlineLvl w:val="0"/>
        <w:rPr>
          <w:b/>
          <w:color w:val="000000"/>
          <w:u w:val="single" w:color="000000"/>
        </w:rPr>
      </w:pPr>
      <w:r w:rsidRPr="00615A43">
        <w:rPr>
          <w:b/>
          <w:color w:val="000000"/>
        </w:rPr>
        <w:t>ВВЕДЕНИЕ</w:t>
      </w:r>
      <w:r w:rsidR="005965C1" w:rsidRPr="00615A43">
        <w:rPr>
          <w:b/>
          <w:color w:val="000000"/>
        </w:rPr>
        <w:t>……………………………</w:t>
      </w:r>
      <w:r w:rsidRPr="00615A43">
        <w:rPr>
          <w:b/>
          <w:color w:val="000000"/>
        </w:rPr>
        <w:t>…………4</w:t>
      </w:r>
      <w:r w:rsidR="005965C1" w:rsidRPr="00615A43">
        <w:rPr>
          <w:color w:val="000000"/>
        </w:rPr>
        <w:t xml:space="preserve"> </w:t>
      </w:r>
    </w:p>
    <w:p w:rsidR="005965C1" w:rsidRDefault="005965C1" w:rsidP="005965C1">
      <w:pPr>
        <w:spacing w:after="5" w:line="264" w:lineRule="auto"/>
        <w:jc w:val="both"/>
        <w:rPr>
          <w:b/>
          <w:color w:val="000000"/>
          <w:sz w:val="28"/>
        </w:rPr>
      </w:pPr>
      <w:r>
        <w:rPr>
          <w:b/>
          <w:color w:val="000000"/>
        </w:rPr>
        <w:t>1.</w:t>
      </w:r>
      <w:r w:rsidR="00615A43">
        <w:rPr>
          <w:b/>
          <w:color w:val="000000"/>
        </w:rPr>
        <w:t xml:space="preserve"> </w:t>
      </w:r>
      <w:r>
        <w:rPr>
          <w:b/>
          <w:color w:val="000000"/>
        </w:rPr>
        <w:t>ЦЕЛЕВОЙ РАЗДЕЛ</w:t>
      </w:r>
      <w:r>
        <w:rPr>
          <w:color w:val="000000"/>
        </w:rPr>
        <w:t xml:space="preserve"> ...............................................</w:t>
      </w:r>
      <w:r w:rsidR="00DD797A">
        <w:rPr>
          <w:color w:val="000000"/>
        </w:rPr>
        <w:t>........................................................5</w:t>
      </w:r>
    </w:p>
    <w:p w:rsidR="005965C1" w:rsidRPr="00DD797A" w:rsidRDefault="005965C1" w:rsidP="005965C1">
      <w:pPr>
        <w:spacing w:after="5" w:line="264" w:lineRule="auto"/>
        <w:jc w:val="both"/>
        <w:rPr>
          <w:color w:val="000000"/>
          <w:sz w:val="28"/>
        </w:rPr>
      </w:pPr>
      <w:r w:rsidRPr="00421A02">
        <w:rPr>
          <w:color w:val="000000"/>
        </w:rPr>
        <w:t>1.1</w:t>
      </w:r>
      <w:r>
        <w:rPr>
          <w:b/>
          <w:color w:val="000000"/>
        </w:rPr>
        <w:t xml:space="preserve"> </w:t>
      </w:r>
      <w:r w:rsidRPr="00421A02">
        <w:rPr>
          <w:color w:val="000000"/>
        </w:rPr>
        <w:t>Пояснительная записка к</w:t>
      </w:r>
      <w:r w:rsidR="00DD797A" w:rsidRPr="00421A02">
        <w:rPr>
          <w:color w:val="000000"/>
        </w:rPr>
        <w:t xml:space="preserve"> основной</w:t>
      </w:r>
      <w:r w:rsidRPr="00421A02">
        <w:rPr>
          <w:color w:val="000000"/>
        </w:rPr>
        <w:t xml:space="preserve"> образоват</w:t>
      </w:r>
      <w:r w:rsidR="00DC3DE7" w:rsidRPr="00421A02">
        <w:rPr>
          <w:color w:val="000000"/>
        </w:rPr>
        <w:t>ельной пр</w:t>
      </w:r>
      <w:r w:rsidR="00DD797A" w:rsidRPr="00421A02">
        <w:rPr>
          <w:color w:val="000000"/>
        </w:rPr>
        <w:t>ограмме основного общего образования……………………………………………………………………...</w:t>
      </w:r>
      <w:r w:rsidR="00421A02">
        <w:rPr>
          <w:color w:val="000000"/>
        </w:rPr>
        <w:t>...............</w:t>
      </w:r>
      <w:r w:rsidR="00DD797A" w:rsidRPr="00421A02">
        <w:rPr>
          <w:color w:val="000000"/>
        </w:rPr>
        <w:t>5</w:t>
      </w:r>
    </w:p>
    <w:p w:rsidR="005965C1" w:rsidRDefault="005965C1" w:rsidP="005965C1">
      <w:pPr>
        <w:spacing w:after="5" w:line="264" w:lineRule="auto"/>
        <w:jc w:val="both"/>
        <w:rPr>
          <w:color w:val="000000"/>
          <w:sz w:val="28"/>
        </w:rPr>
      </w:pPr>
      <w:r w:rsidRPr="00421A02">
        <w:rPr>
          <w:color w:val="000000"/>
        </w:rPr>
        <w:t xml:space="preserve">1.2 Планируемые результаты освоения обучающимися основной образовательной </w:t>
      </w:r>
      <w:r w:rsidR="00ED664B" w:rsidRPr="00421A02">
        <w:rPr>
          <w:color w:val="000000"/>
        </w:rPr>
        <w:t>программы основного общего образования……………………</w:t>
      </w:r>
      <w:r w:rsidR="00421A02">
        <w:rPr>
          <w:color w:val="000000"/>
        </w:rPr>
        <w:t>……………………….</w:t>
      </w:r>
      <w:r w:rsidRPr="00ED664B">
        <w:rPr>
          <w:color w:val="000000"/>
        </w:rPr>
        <w:t xml:space="preserve">10 </w:t>
      </w:r>
    </w:p>
    <w:p w:rsidR="005965C1" w:rsidRDefault="005965C1" w:rsidP="005965C1">
      <w:pPr>
        <w:spacing w:after="5" w:line="264" w:lineRule="auto"/>
        <w:ind w:left="-5" w:hanging="10"/>
        <w:jc w:val="both"/>
        <w:rPr>
          <w:b/>
          <w:color w:val="000000"/>
        </w:rPr>
      </w:pPr>
      <w:r>
        <w:rPr>
          <w:color w:val="000000"/>
        </w:rPr>
        <w:t>1.2.1. Общие положения………………………………………………………………….10</w:t>
      </w:r>
      <w:r>
        <w:rPr>
          <w:b/>
          <w:color w:val="000000"/>
        </w:rPr>
        <w:t xml:space="preserve"> </w:t>
      </w:r>
    </w:p>
    <w:p w:rsidR="00885F64" w:rsidRDefault="00885F64" w:rsidP="005965C1">
      <w:pPr>
        <w:spacing w:after="5" w:line="264" w:lineRule="auto"/>
        <w:ind w:left="-5" w:hanging="10"/>
        <w:jc w:val="both"/>
        <w:rPr>
          <w:color w:val="000000"/>
        </w:rPr>
      </w:pPr>
      <w:r>
        <w:rPr>
          <w:color w:val="000000"/>
        </w:rPr>
        <w:t>1.2.2.</w:t>
      </w:r>
      <w:r w:rsidRPr="00885F64">
        <w:rPr>
          <w:color w:val="000000"/>
        </w:rPr>
        <w:t xml:space="preserve"> </w:t>
      </w:r>
      <w:r>
        <w:rPr>
          <w:color w:val="000000"/>
        </w:rPr>
        <w:t>Ведущие целевые установки и основные ожидаемые результаты………………12</w:t>
      </w:r>
    </w:p>
    <w:p w:rsidR="00885F64" w:rsidRDefault="00885F64" w:rsidP="005965C1">
      <w:pPr>
        <w:spacing w:after="5" w:line="264" w:lineRule="auto"/>
        <w:ind w:left="-5" w:hanging="10"/>
        <w:jc w:val="both"/>
        <w:rPr>
          <w:color w:val="000000"/>
        </w:rPr>
      </w:pPr>
      <w:r>
        <w:rPr>
          <w:color w:val="000000"/>
        </w:rPr>
        <w:t xml:space="preserve">1.2.3. Планируемые результаты освоения учебных и междисциплинарных программ </w:t>
      </w:r>
    </w:p>
    <w:p w:rsidR="00885F64" w:rsidRDefault="00885F64" w:rsidP="005965C1">
      <w:pPr>
        <w:spacing w:after="5" w:line="264" w:lineRule="auto"/>
        <w:ind w:left="-5" w:hanging="10"/>
        <w:jc w:val="both"/>
        <w:rPr>
          <w:color w:val="000000"/>
        </w:rPr>
      </w:pPr>
      <w:r>
        <w:rPr>
          <w:color w:val="000000"/>
        </w:rPr>
        <w:t>………………………………………………………………………………………………16</w:t>
      </w:r>
    </w:p>
    <w:p w:rsidR="00885F64" w:rsidRDefault="00885F64" w:rsidP="005965C1">
      <w:pPr>
        <w:spacing w:after="5" w:line="264" w:lineRule="auto"/>
        <w:ind w:left="-5" w:hanging="10"/>
        <w:jc w:val="both"/>
        <w:rPr>
          <w:color w:val="000000"/>
        </w:rPr>
      </w:pPr>
      <w:r>
        <w:rPr>
          <w:color w:val="000000"/>
        </w:rPr>
        <w:t>1.2.3.1. Формирование универсальных учебных действий…………………………….16</w:t>
      </w:r>
    </w:p>
    <w:p w:rsidR="00AA29C4" w:rsidRDefault="00AA29C4" w:rsidP="005965C1">
      <w:pPr>
        <w:spacing w:after="5" w:line="264" w:lineRule="auto"/>
        <w:ind w:left="-5" w:hanging="10"/>
        <w:jc w:val="both"/>
        <w:rPr>
          <w:color w:val="000000"/>
        </w:rPr>
      </w:pPr>
      <w:r>
        <w:rPr>
          <w:color w:val="000000"/>
        </w:rPr>
        <w:t>1.2.3.2. Формирование ИКТ-компетентности обучающихся…………………………..24</w:t>
      </w:r>
    </w:p>
    <w:p w:rsidR="00AA29C4" w:rsidRDefault="00AA29C4" w:rsidP="005965C1">
      <w:pPr>
        <w:spacing w:after="5" w:line="264" w:lineRule="auto"/>
        <w:ind w:left="-5" w:hanging="10"/>
        <w:jc w:val="both"/>
        <w:rPr>
          <w:color w:val="000000"/>
        </w:rPr>
      </w:pPr>
      <w:r>
        <w:rPr>
          <w:color w:val="000000"/>
        </w:rPr>
        <w:t>1.2.3.3. Основы нвучно-исследовательской и проектной деятельности ………………32</w:t>
      </w:r>
    </w:p>
    <w:p w:rsidR="00197CD1" w:rsidRDefault="00197CD1" w:rsidP="005965C1">
      <w:pPr>
        <w:spacing w:after="5" w:line="264" w:lineRule="auto"/>
        <w:ind w:left="-5" w:hanging="10"/>
        <w:jc w:val="both"/>
        <w:rPr>
          <w:color w:val="000000"/>
        </w:rPr>
      </w:pPr>
      <w:r>
        <w:rPr>
          <w:color w:val="000000"/>
        </w:rPr>
        <w:t>1.2.3.4</w:t>
      </w:r>
      <w:r w:rsidR="00DC3DE7">
        <w:rPr>
          <w:color w:val="000000"/>
        </w:rPr>
        <w:t>.</w:t>
      </w:r>
      <w:r>
        <w:rPr>
          <w:color w:val="000000"/>
        </w:rPr>
        <w:t xml:space="preserve"> Стратегии смыслового чтения и работа с текстом ……………………………..34</w:t>
      </w:r>
    </w:p>
    <w:p w:rsidR="00197CD1" w:rsidRDefault="00197CD1" w:rsidP="005965C1">
      <w:pPr>
        <w:spacing w:after="5" w:line="264" w:lineRule="auto"/>
        <w:ind w:left="-5" w:hanging="10"/>
        <w:jc w:val="both"/>
        <w:rPr>
          <w:color w:val="000000"/>
        </w:rPr>
      </w:pPr>
      <w:r>
        <w:rPr>
          <w:color w:val="000000"/>
        </w:rPr>
        <w:t>1.2.3.5. Русский язык………………………………………………………………………37</w:t>
      </w:r>
    </w:p>
    <w:p w:rsidR="00197CD1" w:rsidRDefault="00197CD1" w:rsidP="005965C1">
      <w:pPr>
        <w:spacing w:after="5" w:line="264" w:lineRule="auto"/>
        <w:ind w:left="-5" w:hanging="10"/>
        <w:jc w:val="both"/>
        <w:rPr>
          <w:color w:val="000000"/>
        </w:rPr>
      </w:pPr>
      <w:r>
        <w:rPr>
          <w:color w:val="000000"/>
        </w:rPr>
        <w:t>1.</w:t>
      </w:r>
      <w:r w:rsidR="00CF5C44">
        <w:rPr>
          <w:color w:val="000000"/>
        </w:rPr>
        <w:t>2.3.6.</w:t>
      </w:r>
      <w:r>
        <w:rPr>
          <w:color w:val="000000"/>
        </w:rPr>
        <w:t>Литература…………………………………………………………………………</w:t>
      </w:r>
      <w:r w:rsidR="00CF5C44">
        <w:rPr>
          <w:color w:val="000000"/>
        </w:rPr>
        <w:t>.</w:t>
      </w:r>
      <w:r>
        <w:rPr>
          <w:color w:val="000000"/>
        </w:rPr>
        <w:t>41</w:t>
      </w:r>
    </w:p>
    <w:p w:rsidR="00CF5C44" w:rsidRDefault="00CF5C44" w:rsidP="005965C1">
      <w:pPr>
        <w:spacing w:after="5" w:line="264" w:lineRule="auto"/>
        <w:ind w:left="-5" w:hanging="10"/>
        <w:jc w:val="both"/>
        <w:rPr>
          <w:color w:val="000000"/>
        </w:rPr>
      </w:pPr>
      <w:r>
        <w:rPr>
          <w:color w:val="000000"/>
        </w:rPr>
        <w:t>1.2.3.7. Иностранный язык (английский)………………………………………………..42</w:t>
      </w:r>
    </w:p>
    <w:p w:rsidR="00CF5C44" w:rsidRDefault="00CF5C44" w:rsidP="005965C1">
      <w:pPr>
        <w:spacing w:after="5" w:line="264" w:lineRule="auto"/>
        <w:ind w:left="-5" w:hanging="10"/>
        <w:jc w:val="both"/>
        <w:rPr>
          <w:color w:val="000000"/>
        </w:rPr>
      </w:pPr>
      <w:r>
        <w:rPr>
          <w:color w:val="000000"/>
        </w:rPr>
        <w:t>1.2.3.8. Второй иностранный язык (немецкий)…………………………………………50</w:t>
      </w:r>
    </w:p>
    <w:p w:rsidR="00CF5C44" w:rsidRDefault="00CF5C44" w:rsidP="005965C1">
      <w:pPr>
        <w:spacing w:after="5" w:line="264" w:lineRule="auto"/>
        <w:ind w:left="-5" w:hanging="10"/>
        <w:jc w:val="both"/>
        <w:rPr>
          <w:color w:val="000000"/>
        </w:rPr>
      </w:pPr>
      <w:r>
        <w:rPr>
          <w:color w:val="000000"/>
        </w:rPr>
        <w:t>1.2.3.9. История России. Всеобщая история……………………………………………..61</w:t>
      </w:r>
    </w:p>
    <w:p w:rsidR="00CF5C44" w:rsidRDefault="00CF5C44" w:rsidP="005965C1">
      <w:pPr>
        <w:spacing w:after="5" w:line="264" w:lineRule="auto"/>
        <w:ind w:left="-5" w:hanging="10"/>
        <w:jc w:val="both"/>
        <w:rPr>
          <w:color w:val="000000"/>
        </w:rPr>
      </w:pPr>
      <w:r>
        <w:rPr>
          <w:color w:val="000000"/>
        </w:rPr>
        <w:t>1.2.3.10. Обществознание…………………………………………………………………</w:t>
      </w:r>
      <w:r w:rsidR="00CA7F50">
        <w:rPr>
          <w:color w:val="000000"/>
        </w:rPr>
        <w:t>.</w:t>
      </w:r>
      <w:r>
        <w:rPr>
          <w:color w:val="000000"/>
        </w:rPr>
        <w:t>67</w:t>
      </w:r>
    </w:p>
    <w:p w:rsidR="00DC3DE7" w:rsidRDefault="00DC3DE7" w:rsidP="005965C1">
      <w:pPr>
        <w:spacing w:after="5" w:line="264" w:lineRule="auto"/>
        <w:ind w:left="-5" w:hanging="10"/>
        <w:jc w:val="both"/>
        <w:rPr>
          <w:color w:val="000000"/>
        </w:rPr>
      </w:pPr>
      <w:r>
        <w:rPr>
          <w:color w:val="000000"/>
        </w:rPr>
        <w:t>1.2.3.11. География………………………………………………………………………..77</w:t>
      </w:r>
    </w:p>
    <w:p w:rsidR="00DC3DE7" w:rsidRDefault="00DC3DE7" w:rsidP="005965C1">
      <w:pPr>
        <w:spacing w:after="5" w:line="264" w:lineRule="auto"/>
        <w:ind w:left="-5" w:hanging="10"/>
        <w:jc w:val="both"/>
        <w:rPr>
          <w:color w:val="000000"/>
        </w:rPr>
      </w:pPr>
      <w:r>
        <w:rPr>
          <w:color w:val="000000"/>
        </w:rPr>
        <w:t>1.2.3.12. Математика………………………………………………………………………84</w:t>
      </w:r>
    </w:p>
    <w:p w:rsidR="00DC3DE7" w:rsidRDefault="00DC3DE7" w:rsidP="005965C1">
      <w:pPr>
        <w:spacing w:after="5" w:line="264" w:lineRule="auto"/>
        <w:ind w:left="-5" w:hanging="10"/>
        <w:jc w:val="both"/>
        <w:rPr>
          <w:color w:val="000000"/>
        </w:rPr>
      </w:pPr>
      <w:r>
        <w:rPr>
          <w:color w:val="000000"/>
        </w:rPr>
        <w:t>1.2.3.13. Информатика……………………………………………………………………106</w:t>
      </w:r>
    </w:p>
    <w:p w:rsidR="00DC3DE7" w:rsidRDefault="00DC3DE7" w:rsidP="005965C1">
      <w:pPr>
        <w:spacing w:after="5" w:line="264" w:lineRule="auto"/>
        <w:ind w:left="-5" w:hanging="10"/>
        <w:jc w:val="both"/>
        <w:rPr>
          <w:color w:val="000000"/>
        </w:rPr>
      </w:pPr>
      <w:r>
        <w:rPr>
          <w:color w:val="000000"/>
        </w:rPr>
        <w:t>1.2.3.14. Физика…………………………………………………………………………..111</w:t>
      </w:r>
    </w:p>
    <w:p w:rsidR="00DC3DE7" w:rsidRDefault="00DC3DE7" w:rsidP="005965C1">
      <w:pPr>
        <w:spacing w:after="5" w:line="264" w:lineRule="auto"/>
        <w:ind w:left="-5" w:hanging="10"/>
        <w:jc w:val="both"/>
        <w:rPr>
          <w:color w:val="000000"/>
        </w:rPr>
      </w:pPr>
      <w:r>
        <w:rPr>
          <w:color w:val="000000"/>
        </w:rPr>
        <w:t>1.2.3.15. Биология………………………………………………………………………...121</w:t>
      </w:r>
    </w:p>
    <w:p w:rsidR="00DC3DE7" w:rsidRDefault="00DC3DE7" w:rsidP="005965C1">
      <w:pPr>
        <w:spacing w:after="5" w:line="264" w:lineRule="auto"/>
        <w:ind w:left="-5" w:hanging="10"/>
        <w:jc w:val="both"/>
        <w:rPr>
          <w:color w:val="000000"/>
        </w:rPr>
      </w:pPr>
      <w:r>
        <w:rPr>
          <w:color w:val="000000"/>
        </w:rPr>
        <w:t>1.2.3.16. Химия……………………………………………………………………………128</w:t>
      </w:r>
    </w:p>
    <w:p w:rsidR="00DC3DE7" w:rsidRDefault="00DC3DE7" w:rsidP="005965C1">
      <w:pPr>
        <w:spacing w:after="5" w:line="264" w:lineRule="auto"/>
        <w:ind w:left="-5" w:hanging="10"/>
        <w:jc w:val="both"/>
        <w:rPr>
          <w:color w:val="000000"/>
        </w:rPr>
      </w:pPr>
      <w:r>
        <w:rPr>
          <w:color w:val="000000"/>
        </w:rPr>
        <w:t>1.2.3.17. Изобразительное искусство……………………………………………………133</w:t>
      </w:r>
    </w:p>
    <w:p w:rsidR="00DC3DE7" w:rsidRDefault="00DC3DE7" w:rsidP="005965C1">
      <w:pPr>
        <w:spacing w:after="5" w:line="264" w:lineRule="auto"/>
        <w:ind w:left="-5" w:hanging="10"/>
        <w:jc w:val="both"/>
        <w:rPr>
          <w:color w:val="000000"/>
        </w:rPr>
      </w:pPr>
      <w:r>
        <w:rPr>
          <w:color w:val="000000"/>
        </w:rPr>
        <w:t>1.2.3.18. Музыка…………………………………………………………………………..146</w:t>
      </w:r>
    </w:p>
    <w:p w:rsidR="00DC3DE7" w:rsidRDefault="00DC3DE7" w:rsidP="005965C1">
      <w:pPr>
        <w:spacing w:after="5" w:line="264" w:lineRule="auto"/>
        <w:ind w:left="-5" w:hanging="10"/>
        <w:jc w:val="both"/>
        <w:rPr>
          <w:color w:val="000000"/>
        </w:rPr>
      </w:pPr>
      <w:r>
        <w:rPr>
          <w:color w:val="000000"/>
        </w:rPr>
        <w:t>1.2.3.19. Технология……………………………………………………………………..152</w:t>
      </w:r>
    </w:p>
    <w:p w:rsidR="00DC3DE7" w:rsidRDefault="00DC3DE7" w:rsidP="005965C1">
      <w:pPr>
        <w:spacing w:after="5" w:line="264" w:lineRule="auto"/>
        <w:ind w:left="-5" w:hanging="10"/>
        <w:jc w:val="both"/>
        <w:rPr>
          <w:color w:val="000000"/>
        </w:rPr>
      </w:pPr>
      <w:r>
        <w:rPr>
          <w:color w:val="000000"/>
        </w:rPr>
        <w:t>1.2.3.20. Физическая культура…………………………………………………………..157</w:t>
      </w:r>
    </w:p>
    <w:p w:rsidR="00DC3DE7" w:rsidRPr="00885F64" w:rsidRDefault="00DC3DE7" w:rsidP="005965C1">
      <w:pPr>
        <w:spacing w:after="5" w:line="264" w:lineRule="auto"/>
        <w:ind w:left="-5" w:hanging="10"/>
        <w:jc w:val="both"/>
        <w:rPr>
          <w:color w:val="000000"/>
          <w:sz w:val="28"/>
        </w:rPr>
      </w:pPr>
      <w:r>
        <w:rPr>
          <w:color w:val="000000"/>
        </w:rPr>
        <w:t>1.2.3.21. Основы безопасности жизнедеятельности…………………………………...161</w:t>
      </w:r>
    </w:p>
    <w:p w:rsidR="005965C1" w:rsidRPr="00D329D6" w:rsidRDefault="00D329D6" w:rsidP="00D329D6">
      <w:pPr>
        <w:spacing w:after="5" w:line="264" w:lineRule="auto"/>
        <w:jc w:val="both"/>
        <w:rPr>
          <w:color w:val="000000"/>
          <w:sz w:val="28"/>
        </w:rPr>
      </w:pPr>
      <w:r w:rsidRPr="00421A02">
        <w:rPr>
          <w:color w:val="000000"/>
        </w:rPr>
        <w:t>1.3 Система оценки достижения планиуемых результатовосвоения основной образовательной программы основного общего образования</w:t>
      </w:r>
      <w:r w:rsidR="005965C1">
        <w:rPr>
          <w:b/>
          <w:color w:val="000000"/>
        </w:rPr>
        <w:t xml:space="preserve"> ...............................................................................</w:t>
      </w:r>
      <w:r>
        <w:rPr>
          <w:b/>
          <w:color w:val="000000"/>
        </w:rPr>
        <w:t>...............................................................</w:t>
      </w:r>
      <w:r w:rsidRPr="00D329D6">
        <w:rPr>
          <w:color w:val="000000"/>
        </w:rPr>
        <w:t>167</w:t>
      </w:r>
    </w:p>
    <w:p w:rsidR="00894C70" w:rsidRDefault="00894C70" w:rsidP="00894C70">
      <w:pPr>
        <w:spacing w:after="5" w:line="264" w:lineRule="auto"/>
        <w:jc w:val="both"/>
        <w:rPr>
          <w:color w:val="000000"/>
        </w:rPr>
      </w:pPr>
      <w:r>
        <w:rPr>
          <w:color w:val="000000"/>
        </w:rPr>
        <w:t>1.3.1. Особенности оценки личностных результатов…………………………………..170</w:t>
      </w:r>
    </w:p>
    <w:p w:rsidR="005965C1" w:rsidRDefault="00894C70" w:rsidP="00894C70">
      <w:pPr>
        <w:spacing w:after="5" w:line="264" w:lineRule="auto"/>
        <w:jc w:val="both"/>
        <w:rPr>
          <w:color w:val="000000"/>
        </w:rPr>
      </w:pPr>
      <w:r>
        <w:rPr>
          <w:color w:val="000000"/>
        </w:rPr>
        <w:t>1.3.2.</w:t>
      </w:r>
      <w:r w:rsidR="005965C1">
        <w:rPr>
          <w:b/>
          <w:color w:val="000000"/>
        </w:rPr>
        <w:t xml:space="preserve"> </w:t>
      </w:r>
      <w:r>
        <w:rPr>
          <w:color w:val="000000"/>
        </w:rPr>
        <w:t>Особенности оценки метапредметных результатов…………………………….172</w:t>
      </w:r>
    </w:p>
    <w:p w:rsidR="00894C70" w:rsidRDefault="00894C70" w:rsidP="00894C70">
      <w:pPr>
        <w:spacing w:after="5" w:line="264" w:lineRule="auto"/>
        <w:jc w:val="both"/>
        <w:rPr>
          <w:color w:val="000000"/>
        </w:rPr>
      </w:pPr>
      <w:r>
        <w:rPr>
          <w:color w:val="000000"/>
        </w:rPr>
        <w:t>1.3.3. Особенности оценки предметных результатов…………………………………178</w:t>
      </w:r>
    </w:p>
    <w:p w:rsidR="00894C70" w:rsidRDefault="00BD5652" w:rsidP="00894C70">
      <w:pPr>
        <w:spacing w:after="5" w:line="264" w:lineRule="auto"/>
        <w:jc w:val="both"/>
        <w:rPr>
          <w:color w:val="000000"/>
        </w:rPr>
      </w:pPr>
      <w:r>
        <w:rPr>
          <w:color w:val="000000"/>
        </w:rPr>
        <w:t>1.3.4.</w:t>
      </w:r>
      <w:r w:rsidR="00894C70">
        <w:rPr>
          <w:color w:val="000000"/>
        </w:rPr>
        <w:t>Система внутришкольного мониторинга образовательных достижений и портфель достижений как инстременты динамики образовательных достижений…180</w:t>
      </w:r>
    </w:p>
    <w:p w:rsidR="00A378E8" w:rsidRDefault="00BD5652" w:rsidP="00A378E8">
      <w:pPr>
        <w:spacing w:line="360" w:lineRule="auto"/>
        <w:rPr>
          <w:rStyle w:val="226"/>
          <w:b w:val="0"/>
          <w:sz w:val="24"/>
          <w:szCs w:val="24"/>
        </w:rPr>
      </w:pPr>
      <w:r>
        <w:rPr>
          <w:color w:val="000000"/>
        </w:rPr>
        <w:t>1</w:t>
      </w:r>
      <w:r w:rsidR="00A378E8">
        <w:rPr>
          <w:color w:val="000000"/>
        </w:rPr>
        <w:t>.</w:t>
      </w:r>
      <w:r>
        <w:rPr>
          <w:color w:val="000000"/>
        </w:rPr>
        <w:t xml:space="preserve">3.5. </w:t>
      </w:r>
      <w:r w:rsidR="00A378E8" w:rsidRPr="00A378E8">
        <w:rPr>
          <w:rStyle w:val="226"/>
          <w:b w:val="0"/>
          <w:sz w:val="24"/>
          <w:szCs w:val="24"/>
        </w:rPr>
        <w:t>Итоговая оценка выпускника и её</w:t>
      </w:r>
      <w:r w:rsidR="00A378E8" w:rsidRPr="00A378E8">
        <w:rPr>
          <w:rStyle w:val="225"/>
          <w:b w:val="0"/>
          <w:sz w:val="24"/>
          <w:szCs w:val="24"/>
        </w:rPr>
        <w:t xml:space="preserve"> </w:t>
      </w:r>
      <w:r w:rsidR="00A378E8" w:rsidRPr="00A378E8">
        <w:rPr>
          <w:rStyle w:val="226"/>
          <w:b w:val="0"/>
          <w:sz w:val="24"/>
          <w:szCs w:val="24"/>
        </w:rPr>
        <w:t>использование при переходе от основного</w:t>
      </w:r>
      <w:r w:rsidR="00A378E8" w:rsidRPr="00A378E8">
        <w:rPr>
          <w:rStyle w:val="225"/>
          <w:b w:val="0"/>
          <w:sz w:val="24"/>
          <w:szCs w:val="24"/>
        </w:rPr>
        <w:t xml:space="preserve"> </w:t>
      </w:r>
      <w:r w:rsidR="00A378E8" w:rsidRPr="00A378E8">
        <w:rPr>
          <w:rStyle w:val="226"/>
          <w:b w:val="0"/>
          <w:sz w:val="24"/>
          <w:szCs w:val="24"/>
        </w:rPr>
        <w:t>к среднему общему образованию</w:t>
      </w:r>
      <w:r w:rsidR="00A378E8">
        <w:rPr>
          <w:rStyle w:val="226"/>
          <w:b w:val="0"/>
          <w:sz w:val="24"/>
          <w:szCs w:val="24"/>
        </w:rPr>
        <w:t>…………………………………………………………182</w:t>
      </w:r>
    </w:p>
    <w:p w:rsidR="005965C1" w:rsidRPr="002F13BD" w:rsidRDefault="00A378E8" w:rsidP="002F13BD">
      <w:pPr>
        <w:spacing w:line="360" w:lineRule="auto"/>
      </w:pPr>
      <w:r>
        <w:rPr>
          <w:rStyle w:val="226"/>
          <w:b w:val="0"/>
          <w:sz w:val="24"/>
          <w:szCs w:val="24"/>
        </w:rPr>
        <w:t>1.3.6.</w:t>
      </w:r>
      <w:r w:rsidR="002F13BD">
        <w:rPr>
          <w:rStyle w:val="226"/>
          <w:b w:val="0"/>
          <w:sz w:val="24"/>
          <w:szCs w:val="24"/>
        </w:rPr>
        <w:t xml:space="preserve"> </w:t>
      </w:r>
      <w:r w:rsidR="002F13BD" w:rsidRPr="002F13BD">
        <w:rPr>
          <w:rStyle w:val="224"/>
          <w:b w:val="0"/>
          <w:bCs w:val="0"/>
          <w:sz w:val="24"/>
          <w:szCs w:val="24"/>
        </w:rPr>
        <w:t>Оценка результатов деятельности</w:t>
      </w:r>
      <w:r w:rsidR="002F13BD" w:rsidRPr="002F13BD">
        <w:rPr>
          <w:rStyle w:val="223"/>
          <w:b w:val="0"/>
          <w:bCs w:val="0"/>
          <w:sz w:val="24"/>
          <w:szCs w:val="24"/>
        </w:rPr>
        <w:t xml:space="preserve"> </w:t>
      </w:r>
      <w:r w:rsidR="002F13BD" w:rsidRPr="002F13BD">
        <w:rPr>
          <w:rStyle w:val="224"/>
          <w:b w:val="0"/>
          <w:bCs w:val="0"/>
          <w:sz w:val="24"/>
          <w:szCs w:val="24"/>
        </w:rPr>
        <w:t>образовательного учреждения</w:t>
      </w:r>
      <w:r w:rsidR="002F13BD">
        <w:rPr>
          <w:rStyle w:val="224"/>
          <w:b w:val="0"/>
          <w:bCs w:val="0"/>
          <w:sz w:val="24"/>
          <w:szCs w:val="24"/>
        </w:rPr>
        <w:t>……………..184</w:t>
      </w:r>
    </w:p>
    <w:p w:rsidR="002F13BD" w:rsidRDefault="002F13BD" w:rsidP="002F13BD">
      <w:pPr>
        <w:spacing w:after="27" w:line="304" w:lineRule="auto"/>
        <w:jc w:val="both"/>
        <w:rPr>
          <w:color w:val="000000"/>
        </w:rPr>
      </w:pPr>
      <w:r>
        <w:rPr>
          <w:b/>
          <w:color w:val="000000"/>
        </w:rPr>
        <w:t>2.</w:t>
      </w:r>
      <w:r w:rsidR="005965C1">
        <w:rPr>
          <w:b/>
          <w:color w:val="000000"/>
        </w:rPr>
        <w:t>СОДЕРЖАТЕЛЬНЫЙ РАЗДЕЛ</w:t>
      </w:r>
      <w:r w:rsidR="005965C1">
        <w:rPr>
          <w:color w:val="000000"/>
        </w:rPr>
        <w:t xml:space="preserve"> .......................</w:t>
      </w:r>
      <w:r>
        <w:rPr>
          <w:color w:val="000000"/>
        </w:rPr>
        <w:t>........................................................184</w:t>
      </w:r>
    </w:p>
    <w:p w:rsidR="004422FB" w:rsidRDefault="004422FB" w:rsidP="002F13BD">
      <w:pPr>
        <w:spacing w:after="27" w:line="304" w:lineRule="auto"/>
        <w:jc w:val="both"/>
        <w:rPr>
          <w:color w:val="000000"/>
        </w:rPr>
      </w:pPr>
      <w:r>
        <w:rPr>
          <w:color w:val="000000"/>
        </w:rPr>
        <w:t>2.1. Программа развития универсальных учебных действий…………………………184</w:t>
      </w:r>
    </w:p>
    <w:p w:rsidR="004422FB" w:rsidRDefault="004422FB" w:rsidP="002F13BD">
      <w:pPr>
        <w:spacing w:after="27" w:line="304" w:lineRule="auto"/>
        <w:jc w:val="both"/>
        <w:rPr>
          <w:color w:val="000000"/>
        </w:rPr>
      </w:pPr>
      <w:r>
        <w:rPr>
          <w:color w:val="000000"/>
        </w:rPr>
        <w:lastRenderedPageBreak/>
        <w:t>2.2. Программы отдельных учебных предметов и курсов…………………………</w:t>
      </w:r>
      <w:r w:rsidR="00E65E75">
        <w:rPr>
          <w:color w:val="000000"/>
        </w:rPr>
        <w:t>….</w:t>
      </w:r>
      <w:r>
        <w:rPr>
          <w:color w:val="000000"/>
        </w:rPr>
        <w:t>208</w:t>
      </w:r>
    </w:p>
    <w:p w:rsidR="004422FB" w:rsidRDefault="00E65E75" w:rsidP="002F13BD">
      <w:pPr>
        <w:spacing w:after="27" w:line="304" w:lineRule="auto"/>
        <w:jc w:val="both"/>
        <w:rPr>
          <w:color w:val="000000"/>
        </w:rPr>
      </w:pPr>
      <w:r>
        <w:rPr>
          <w:color w:val="000000"/>
        </w:rPr>
        <w:t>2.2.1. Общие положения…………………………………………………………………208</w:t>
      </w:r>
    </w:p>
    <w:p w:rsidR="00E65E75" w:rsidRDefault="00E65E75" w:rsidP="002F13BD">
      <w:pPr>
        <w:spacing w:after="27" w:line="304" w:lineRule="auto"/>
        <w:jc w:val="both"/>
        <w:rPr>
          <w:color w:val="000000"/>
        </w:rPr>
      </w:pPr>
      <w:r>
        <w:rPr>
          <w:color w:val="000000"/>
        </w:rPr>
        <w:t>2.2.2. Основное содержание учебных предметов на ступени основного общего образования ………………………………………………………………………………210</w:t>
      </w:r>
    </w:p>
    <w:p w:rsidR="00E65E75" w:rsidRDefault="00E65E75" w:rsidP="002F13BD">
      <w:pPr>
        <w:spacing w:after="27" w:line="304" w:lineRule="auto"/>
        <w:jc w:val="both"/>
        <w:rPr>
          <w:color w:val="000000"/>
        </w:rPr>
      </w:pPr>
      <w:r>
        <w:rPr>
          <w:color w:val="000000"/>
        </w:rPr>
        <w:t>2.2.2.1. Русский язык…………………………………………………………………….210</w:t>
      </w:r>
    </w:p>
    <w:p w:rsidR="00E65E75" w:rsidRDefault="00E65E75" w:rsidP="002F13BD">
      <w:pPr>
        <w:spacing w:after="27" w:line="304" w:lineRule="auto"/>
        <w:jc w:val="both"/>
        <w:rPr>
          <w:color w:val="000000"/>
        </w:rPr>
      </w:pPr>
      <w:r>
        <w:rPr>
          <w:color w:val="000000"/>
        </w:rPr>
        <w:t>2.2.2.2.Литература……………………………………………………………………….220</w:t>
      </w:r>
    </w:p>
    <w:p w:rsidR="00E65E75" w:rsidRDefault="00E65E75" w:rsidP="002F13BD">
      <w:pPr>
        <w:spacing w:after="27" w:line="304" w:lineRule="auto"/>
        <w:jc w:val="both"/>
        <w:rPr>
          <w:color w:val="000000"/>
        </w:rPr>
      </w:pPr>
      <w:r>
        <w:rPr>
          <w:color w:val="000000"/>
        </w:rPr>
        <w:t>2.2.2.3. Иностранный язык ………………………………………………………………235</w:t>
      </w:r>
    </w:p>
    <w:p w:rsidR="00E65E75" w:rsidRDefault="00E65E75" w:rsidP="002F13BD">
      <w:pPr>
        <w:spacing w:after="27" w:line="304" w:lineRule="auto"/>
        <w:jc w:val="both"/>
        <w:rPr>
          <w:color w:val="000000"/>
        </w:rPr>
      </w:pPr>
      <w:r>
        <w:rPr>
          <w:color w:val="000000"/>
        </w:rPr>
        <w:t>2.2.2.4. Второй иностранный язык………………………………………………………242</w:t>
      </w:r>
    </w:p>
    <w:p w:rsidR="00E65E75" w:rsidRDefault="00E65E75" w:rsidP="002F13BD">
      <w:pPr>
        <w:spacing w:after="27" w:line="304" w:lineRule="auto"/>
        <w:jc w:val="both"/>
        <w:rPr>
          <w:color w:val="000000"/>
        </w:rPr>
      </w:pPr>
      <w:r>
        <w:rPr>
          <w:color w:val="000000"/>
        </w:rPr>
        <w:t>2.2.2.5. История России. Всеобщая история……………………………………………248</w:t>
      </w:r>
    </w:p>
    <w:p w:rsidR="00E65E75" w:rsidRDefault="00E65E75" w:rsidP="002F13BD">
      <w:pPr>
        <w:spacing w:after="27" w:line="304" w:lineRule="auto"/>
        <w:jc w:val="both"/>
        <w:rPr>
          <w:color w:val="000000"/>
        </w:rPr>
      </w:pPr>
      <w:r>
        <w:rPr>
          <w:color w:val="000000"/>
        </w:rPr>
        <w:t>2.2.2.6. Обществознание…………………………………………………………………281</w:t>
      </w:r>
    </w:p>
    <w:p w:rsidR="005546F6" w:rsidRDefault="005546F6" w:rsidP="002F13BD">
      <w:pPr>
        <w:spacing w:after="27" w:line="304" w:lineRule="auto"/>
        <w:jc w:val="both"/>
        <w:rPr>
          <w:color w:val="000000"/>
        </w:rPr>
      </w:pPr>
      <w:r>
        <w:rPr>
          <w:color w:val="000000"/>
        </w:rPr>
        <w:t xml:space="preserve">2.2.2.7. </w:t>
      </w:r>
      <w:r w:rsidRPr="005546F6">
        <w:rPr>
          <w:color w:val="000000"/>
        </w:rPr>
        <w:t>География</w:t>
      </w:r>
      <w:r>
        <w:rPr>
          <w:color w:val="000000"/>
        </w:rPr>
        <w:t>………………………………………………………………………..286</w:t>
      </w:r>
    </w:p>
    <w:p w:rsidR="005546F6" w:rsidRDefault="005546F6" w:rsidP="002F13BD">
      <w:pPr>
        <w:spacing w:after="27" w:line="304" w:lineRule="auto"/>
        <w:jc w:val="both"/>
        <w:rPr>
          <w:color w:val="000000"/>
        </w:rPr>
      </w:pPr>
      <w:r>
        <w:rPr>
          <w:color w:val="000000"/>
        </w:rPr>
        <w:t>2.2.2.8. Математика………………………………………………………………………303</w:t>
      </w:r>
    </w:p>
    <w:p w:rsidR="005546F6" w:rsidRDefault="005546F6" w:rsidP="002F13BD">
      <w:pPr>
        <w:spacing w:after="27" w:line="304" w:lineRule="auto"/>
        <w:jc w:val="both"/>
        <w:rPr>
          <w:color w:val="000000"/>
        </w:rPr>
      </w:pPr>
      <w:r>
        <w:rPr>
          <w:color w:val="000000"/>
        </w:rPr>
        <w:t>2.2.2.9. Информатика……………………………………………………………………326</w:t>
      </w:r>
    </w:p>
    <w:p w:rsidR="005546F6" w:rsidRDefault="005546F6" w:rsidP="002F13BD">
      <w:pPr>
        <w:spacing w:after="27" w:line="304" w:lineRule="auto"/>
        <w:jc w:val="both"/>
        <w:rPr>
          <w:color w:val="000000"/>
        </w:rPr>
      </w:pPr>
      <w:r>
        <w:rPr>
          <w:color w:val="000000"/>
        </w:rPr>
        <w:t>2.2.2.10.</w:t>
      </w:r>
      <w:r w:rsidR="00104E61">
        <w:rPr>
          <w:color w:val="000000"/>
        </w:rPr>
        <w:t xml:space="preserve"> Физика………………………………………………………………………….335</w:t>
      </w:r>
    </w:p>
    <w:p w:rsidR="00104E61" w:rsidRDefault="00104E61" w:rsidP="002F13BD">
      <w:pPr>
        <w:spacing w:after="27" w:line="304" w:lineRule="auto"/>
        <w:jc w:val="both"/>
        <w:rPr>
          <w:color w:val="000000"/>
        </w:rPr>
      </w:pPr>
      <w:r>
        <w:rPr>
          <w:color w:val="000000"/>
        </w:rPr>
        <w:t>2.2.2.11. Биология………………………………………………………………………..341</w:t>
      </w:r>
    </w:p>
    <w:p w:rsidR="00104E61" w:rsidRDefault="00104E61" w:rsidP="002F13BD">
      <w:pPr>
        <w:spacing w:after="27" w:line="304" w:lineRule="auto"/>
        <w:jc w:val="both"/>
        <w:rPr>
          <w:color w:val="000000"/>
        </w:rPr>
      </w:pPr>
      <w:r>
        <w:rPr>
          <w:color w:val="000000"/>
        </w:rPr>
        <w:t>2.2.2.12. Химия…………………………………………………………………………...352</w:t>
      </w:r>
    </w:p>
    <w:p w:rsidR="00104E61" w:rsidRDefault="00104E61" w:rsidP="002F13BD">
      <w:pPr>
        <w:spacing w:after="27" w:line="304" w:lineRule="auto"/>
        <w:jc w:val="both"/>
        <w:rPr>
          <w:color w:val="000000"/>
        </w:rPr>
      </w:pPr>
      <w:r>
        <w:rPr>
          <w:color w:val="000000"/>
        </w:rPr>
        <w:t>2.2.2.13. Изобразительное искусство……………………………………………………357</w:t>
      </w:r>
    </w:p>
    <w:p w:rsidR="00104E61" w:rsidRDefault="00104E61" w:rsidP="002F13BD">
      <w:pPr>
        <w:spacing w:after="27" w:line="304" w:lineRule="auto"/>
        <w:jc w:val="both"/>
        <w:rPr>
          <w:color w:val="000000"/>
        </w:rPr>
      </w:pPr>
      <w:r>
        <w:rPr>
          <w:color w:val="000000"/>
        </w:rPr>
        <w:t>2.2.2.14. Музыка………………………………………………………………………….362</w:t>
      </w:r>
    </w:p>
    <w:p w:rsidR="00104E61" w:rsidRDefault="00104E61" w:rsidP="002F13BD">
      <w:pPr>
        <w:spacing w:after="27" w:line="304" w:lineRule="auto"/>
        <w:jc w:val="both"/>
        <w:rPr>
          <w:color w:val="000000"/>
        </w:rPr>
      </w:pPr>
      <w:r>
        <w:rPr>
          <w:color w:val="000000"/>
        </w:rPr>
        <w:t>2.2.2.15. Технология……………………………………………………………………..371</w:t>
      </w:r>
    </w:p>
    <w:p w:rsidR="00104E61" w:rsidRDefault="00104E61" w:rsidP="002F13BD">
      <w:pPr>
        <w:spacing w:after="27" w:line="304" w:lineRule="auto"/>
        <w:jc w:val="both"/>
        <w:rPr>
          <w:color w:val="000000"/>
        </w:rPr>
      </w:pPr>
      <w:r>
        <w:rPr>
          <w:color w:val="000000"/>
        </w:rPr>
        <w:t>2.2.2.16. Физическая культура………………………………………………………….379</w:t>
      </w:r>
    </w:p>
    <w:p w:rsidR="00104E61" w:rsidRDefault="00104E61" w:rsidP="002F13BD">
      <w:pPr>
        <w:spacing w:after="27" w:line="304" w:lineRule="auto"/>
        <w:jc w:val="both"/>
        <w:rPr>
          <w:color w:val="000000"/>
        </w:rPr>
      </w:pPr>
      <w:r>
        <w:rPr>
          <w:color w:val="000000"/>
        </w:rPr>
        <w:t>2.2.2.17. Основы безопасности жизнедеятельности…………………………………..382</w:t>
      </w:r>
    </w:p>
    <w:p w:rsidR="00104E61" w:rsidRDefault="00104E61" w:rsidP="002F13BD">
      <w:pPr>
        <w:spacing w:after="27" w:line="304" w:lineRule="auto"/>
        <w:jc w:val="both"/>
        <w:rPr>
          <w:color w:val="000000"/>
        </w:rPr>
      </w:pPr>
      <w:r w:rsidRPr="00421A02">
        <w:rPr>
          <w:color w:val="000000"/>
        </w:rPr>
        <w:t>2.3  Рабочая программа воспитания............................................................................</w:t>
      </w:r>
      <w:r w:rsidR="00421A02">
        <w:rPr>
          <w:color w:val="000000"/>
        </w:rPr>
        <w:t>....</w:t>
      </w:r>
      <w:r>
        <w:rPr>
          <w:color w:val="000000"/>
        </w:rPr>
        <w:t>386</w:t>
      </w:r>
    </w:p>
    <w:p w:rsidR="00A34F95" w:rsidRDefault="00A34F95" w:rsidP="002F13BD">
      <w:pPr>
        <w:spacing w:after="27" w:line="304" w:lineRule="auto"/>
        <w:jc w:val="both"/>
        <w:rPr>
          <w:color w:val="000000"/>
        </w:rPr>
      </w:pPr>
      <w:r w:rsidRPr="00421A02">
        <w:rPr>
          <w:color w:val="000000"/>
        </w:rPr>
        <w:t>2.3.1 Календарный план воспитательной работы</w:t>
      </w:r>
      <w:r>
        <w:rPr>
          <w:color w:val="000000"/>
        </w:rPr>
        <w:t>……………………………………..398</w:t>
      </w:r>
    </w:p>
    <w:p w:rsidR="00A34F95" w:rsidRDefault="00615A43" w:rsidP="002F13BD">
      <w:pPr>
        <w:spacing w:after="27" w:line="304" w:lineRule="auto"/>
        <w:jc w:val="both"/>
        <w:rPr>
          <w:color w:val="000000"/>
        </w:rPr>
      </w:pPr>
      <w:r>
        <w:rPr>
          <w:b/>
          <w:color w:val="000000"/>
        </w:rPr>
        <w:t>3. ОРГАНИЗАЦИОННЫЙ РАЗДЕЛ</w:t>
      </w:r>
      <w:r w:rsidR="00A34F95">
        <w:rPr>
          <w:color w:val="000000"/>
        </w:rPr>
        <w:t>…………………………………</w:t>
      </w:r>
      <w:r>
        <w:rPr>
          <w:color w:val="000000"/>
        </w:rPr>
        <w:t>........................</w:t>
      </w:r>
      <w:r w:rsidR="00A34F95">
        <w:rPr>
          <w:color w:val="000000"/>
        </w:rPr>
        <w:t>398</w:t>
      </w:r>
    </w:p>
    <w:p w:rsidR="00A34F95" w:rsidRDefault="00A34F95" w:rsidP="002F13BD">
      <w:pPr>
        <w:spacing w:after="27" w:line="304" w:lineRule="auto"/>
        <w:jc w:val="both"/>
        <w:rPr>
          <w:color w:val="000000"/>
        </w:rPr>
      </w:pPr>
      <w:r>
        <w:rPr>
          <w:color w:val="000000"/>
        </w:rPr>
        <w:t>3.1. Учебный план основного общего образования…………………………………..398</w:t>
      </w:r>
    </w:p>
    <w:p w:rsidR="00A34F95" w:rsidRDefault="00A34F95" w:rsidP="002F13BD">
      <w:pPr>
        <w:spacing w:after="27" w:line="304" w:lineRule="auto"/>
        <w:jc w:val="both"/>
        <w:rPr>
          <w:color w:val="000000"/>
        </w:rPr>
      </w:pPr>
      <w:r>
        <w:rPr>
          <w:color w:val="000000"/>
        </w:rPr>
        <w:t>3.1.1 Календарный учебный график……………………………………………………399</w:t>
      </w:r>
    </w:p>
    <w:p w:rsidR="00421A02" w:rsidRDefault="00421A02" w:rsidP="002F13BD">
      <w:pPr>
        <w:spacing w:after="27" w:line="304" w:lineRule="auto"/>
        <w:jc w:val="both"/>
        <w:rPr>
          <w:color w:val="000000"/>
        </w:rPr>
      </w:pPr>
      <w:r>
        <w:rPr>
          <w:color w:val="000000"/>
        </w:rPr>
        <w:t>3.2.</w:t>
      </w:r>
      <w:r w:rsidR="00615A43">
        <w:rPr>
          <w:color w:val="000000"/>
        </w:rPr>
        <w:t xml:space="preserve"> Система условий реализации основной образовательной программы основного общего образования……………………………………………………………………..399</w:t>
      </w:r>
    </w:p>
    <w:p w:rsidR="00615A43" w:rsidRDefault="00615A43" w:rsidP="002F13BD">
      <w:pPr>
        <w:spacing w:after="27" w:line="304" w:lineRule="auto"/>
        <w:jc w:val="both"/>
        <w:rPr>
          <w:color w:val="000000"/>
        </w:rPr>
      </w:pPr>
      <w:r>
        <w:rPr>
          <w:color w:val="000000"/>
        </w:rPr>
        <w:t>3.2.1. Описание кадровых условий реализации основной образовательной программы основного общего образования…………………………………………………………399</w:t>
      </w:r>
    </w:p>
    <w:p w:rsidR="00615A43" w:rsidRDefault="00615A43" w:rsidP="00615A43">
      <w:pPr>
        <w:spacing w:after="27" w:line="304" w:lineRule="auto"/>
        <w:jc w:val="both"/>
        <w:rPr>
          <w:color w:val="000000"/>
        </w:rPr>
      </w:pPr>
      <w:r>
        <w:rPr>
          <w:color w:val="000000"/>
        </w:rPr>
        <w:t>3.2.2. Финансовое обеспечение реализации</w:t>
      </w:r>
      <w:r w:rsidRPr="00615A43">
        <w:rPr>
          <w:color w:val="000000"/>
        </w:rPr>
        <w:t xml:space="preserve"> </w:t>
      </w:r>
      <w:r>
        <w:rPr>
          <w:color w:val="000000"/>
        </w:rPr>
        <w:t xml:space="preserve">основной образовательной программы основного общего образования…………………………………………………………400 </w:t>
      </w:r>
    </w:p>
    <w:p w:rsidR="00615A43" w:rsidRDefault="00615A43" w:rsidP="00615A43">
      <w:pPr>
        <w:spacing w:after="27" w:line="304" w:lineRule="auto"/>
        <w:jc w:val="both"/>
        <w:rPr>
          <w:color w:val="000000"/>
        </w:rPr>
      </w:pPr>
      <w:r>
        <w:rPr>
          <w:color w:val="000000"/>
        </w:rPr>
        <w:t>3.2.3. Материально- технические условия реализации</w:t>
      </w:r>
      <w:r w:rsidRPr="00615A43">
        <w:rPr>
          <w:color w:val="000000"/>
        </w:rPr>
        <w:t xml:space="preserve"> </w:t>
      </w:r>
      <w:r>
        <w:rPr>
          <w:color w:val="000000"/>
        </w:rPr>
        <w:t>основной образовательной программы основного общего образования……………………………………………404</w:t>
      </w:r>
    </w:p>
    <w:p w:rsidR="00615A43" w:rsidRPr="00421A02" w:rsidRDefault="00615A43"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Default="00A854DB" w:rsidP="002F13BD">
      <w:pPr>
        <w:spacing w:after="27" w:line="304" w:lineRule="auto"/>
        <w:jc w:val="both"/>
        <w:rPr>
          <w:color w:val="000000"/>
        </w:rPr>
      </w:pPr>
    </w:p>
    <w:p w:rsidR="00A854DB" w:rsidRPr="00104E61" w:rsidRDefault="00A854DB" w:rsidP="002F13BD">
      <w:pPr>
        <w:spacing w:after="27" w:line="304" w:lineRule="auto"/>
        <w:jc w:val="both"/>
        <w:rPr>
          <w:color w:val="000000"/>
        </w:rPr>
      </w:pPr>
    </w:p>
    <w:p w:rsidR="0054735C" w:rsidRPr="00803362" w:rsidRDefault="00C60EB4" w:rsidP="00C60EB4">
      <w:pPr>
        <w:pStyle w:val="a6"/>
        <w:tabs>
          <w:tab w:val="clear" w:pos="1018"/>
        </w:tabs>
        <w:rPr>
          <w:rStyle w:val="Zag11"/>
          <w:sz w:val="24"/>
          <w:szCs w:val="24"/>
        </w:rPr>
      </w:pPr>
      <w:r w:rsidRPr="00803362">
        <w:rPr>
          <w:sz w:val="24"/>
          <w:szCs w:val="24"/>
        </w:rPr>
        <w:t>Введение</w:t>
      </w:r>
    </w:p>
    <w:p w:rsidR="009A226D" w:rsidRPr="00803362" w:rsidRDefault="0054735C" w:rsidP="007A0E5B">
      <w:pPr>
        <w:pStyle w:val="a4"/>
        <w:ind w:firstLine="0"/>
        <w:rPr>
          <w:rStyle w:val="Zag11"/>
          <w:sz w:val="24"/>
          <w:szCs w:val="24"/>
        </w:rPr>
      </w:pPr>
      <w:r w:rsidRPr="00803362">
        <w:rPr>
          <w:rStyle w:val="Zag11"/>
          <w:sz w:val="24"/>
          <w:szCs w:val="24"/>
        </w:rPr>
        <w:t xml:space="preserve">                </w:t>
      </w:r>
      <w:r w:rsidR="009A226D" w:rsidRPr="00803362">
        <w:rPr>
          <w:rStyle w:val="Zag11"/>
          <w:sz w:val="24"/>
          <w:szCs w:val="24"/>
        </w:rPr>
        <w:t>Образовательная программа явл</w:t>
      </w:r>
      <w:r w:rsidRPr="00803362">
        <w:rPr>
          <w:rStyle w:val="Zag11"/>
          <w:sz w:val="24"/>
          <w:szCs w:val="24"/>
        </w:rPr>
        <w:t xml:space="preserve">яется нормативно-управленческим </w:t>
      </w:r>
      <w:r w:rsidR="007A0E5B" w:rsidRPr="00803362">
        <w:rPr>
          <w:rStyle w:val="Zag11"/>
          <w:sz w:val="24"/>
          <w:szCs w:val="24"/>
        </w:rPr>
        <w:t>документом ГОУ ЯО «Ярославская общеобразовательна школа» г. Ярославля</w:t>
      </w:r>
      <w:r w:rsidR="009A226D" w:rsidRPr="00803362">
        <w:rPr>
          <w:rStyle w:val="Zag11"/>
          <w:sz w:val="24"/>
          <w:szCs w:val="24"/>
        </w:rPr>
        <w:t xml:space="preserve">, характеризует специфику содержания образования и особенности организации учебно-воспитательного процесса. </w:t>
      </w:r>
    </w:p>
    <w:p w:rsidR="009A226D" w:rsidRPr="00803362" w:rsidRDefault="007A0E5B" w:rsidP="007A0E5B">
      <w:pPr>
        <w:spacing w:line="360" w:lineRule="auto"/>
        <w:ind w:firstLine="709"/>
        <w:jc w:val="both"/>
      </w:pPr>
      <w:r w:rsidRPr="00803362">
        <w:rPr>
          <w:rStyle w:val="Zag11"/>
        </w:rPr>
        <w:t>ГОУ ЯО «Ярославская общеобразовательна школа» г. Ярославля</w:t>
      </w:r>
      <w:r w:rsidR="009A226D" w:rsidRPr="00803362">
        <w:t xml:space="preserve"> является юридическим лицом, осуществляет свою деятельность в соответствии </w:t>
      </w:r>
      <w:r w:rsidR="00006468" w:rsidRPr="00803362">
        <w:t>с Уставом ГОУ ЯО «Ярославская общеобразовательная школа»</w:t>
      </w:r>
      <w:r w:rsidR="009A226D" w:rsidRPr="00803362">
        <w:t>, в рамках Учредительного договор</w:t>
      </w:r>
      <w:r w:rsidR="00006468" w:rsidRPr="00803362">
        <w:t>а с с департаментом образования Ярославской области.</w:t>
      </w:r>
      <w:r w:rsidRPr="00803362">
        <w:tab/>
      </w:r>
    </w:p>
    <w:p w:rsidR="009A226D" w:rsidRPr="00803362" w:rsidRDefault="009A226D" w:rsidP="007A0E5B">
      <w:pPr>
        <w:spacing w:line="360" w:lineRule="auto"/>
        <w:ind w:firstLine="708"/>
        <w:jc w:val="both"/>
      </w:pPr>
      <w:r w:rsidRPr="00803362">
        <w:t>В своей деятельности учреждение руководствуется законодательством Российской Федерации, указами и распоряжениями Президента РФ, постановлениями и распоряжениями Правительства РФ, решениями соответствующего органа управления образования, Типовым положением об общеобразовательном учреждении.</w:t>
      </w:r>
    </w:p>
    <w:p w:rsidR="009A226D" w:rsidRPr="00803362" w:rsidRDefault="009A226D" w:rsidP="0079510B">
      <w:pPr>
        <w:shd w:val="clear" w:color="auto" w:fill="FFFFFF"/>
        <w:spacing w:line="360" w:lineRule="auto"/>
        <w:ind w:firstLine="709"/>
        <w:jc w:val="both"/>
        <w:rPr>
          <w:color w:val="000000"/>
        </w:rPr>
      </w:pPr>
      <w:r w:rsidRPr="00803362">
        <w:rPr>
          <w:color w:val="000000"/>
        </w:rPr>
        <w:t>Предназначение школы определяется спецификой учреждения. Существуя в условиях изменяющейся внешней среды, которая оказывает значительное воздействие, школа становится социально-педагогической системой. Она «приспосабливается» к интеллектуальной, эмоционально-оценочной и поведенческой сферам каждого участника образовательного процесса, оказывает влияние на них. Основой деятельности становятся личностные аспекты.</w:t>
      </w:r>
    </w:p>
    <w:p w:rsidR="00C671B1" w:rsidRPr="00803362" w:rsidRDefault="00C671B1" w:rsidP="0079510B">
      <w:pPr>
        <w:spacing w:line="360" w:lineRule="auto"/>
        <w:ind w:firstLine="709"/>
        <w:jc w:val="both"/>
      </w:pPr>
      <w:r w:rsidRPr="00803362">
        <w:t>Школа н</w:t>
      </w:r>
      <w:r w:rsidR="00ED7318" w:rsidRPr="00803362">
        <w:t xml:space="preserve">аходится на территории учреждений УФСИН России по Ярославской области:  ФКУ ИК-1 УФСИН России по Ярославской области, ФКУ ИК-8 УФСИН России по Ярославской области, ФКУ СИЗО-1 УФСИН России по Ярославской </w:t>
      </w:r>
      <w:r w:rsidR="00ED7318" w:rsidRPr="00803362">
        <w:lastRenderedPageBreak/>
        <w:t>области.</w:t>
      </w:r>
      <w:r w:rsidRPr="00803362">
        <w:t xml:space="preserve"> Учащиеся, подежащие обучению, являются осужденны</w:t>
      </w:r>
      <w:r w:rsidR="00ED7318" w:rsidRPr="00803362">
        <w:t>ми, отбывающими наказание в данных учреждениях</w:t>
      </w:r>
      <w:r w:rsidRPr="00803362">
        <w:t xml:space="preserve">, находящимися в возрастной группе от 18 до 30 лет, поэтому численность конингента школы зависит от уроня образованности данной категории осужденных </w:t>
      </w:r>
      <w:r w:rsidR="00ED7318" w:rsidRPr="00803362">
        <w:t>и наполненности учреждений УФСИН России по Ярославской области.</w:t>
      </w:r>
    </w:p>
    <w:p w:rsidR="009A226D" w:rsidRPr="00803362" w:rsidRDefault="009A226D" w:rsidP="00C671B1">
      <w:pPr>
        <w:spacing w:line="360" w:lineRule="auto"/>
        <w:ind w:firstLine="709"/>
        <w:jc w:val="both"/>
      </w:pPr>
      <w:r w:rsidRPr="00803362">
        <w:t xml:space="preserve"> С каждым годом возрастает число учащихся</w:t>
      </w:r>
      <w:r w:rsidR="00C671B1" w:rsidRPr="00803362">
        <w:t>-осужденнх из республик СНГ, в св</w:t>
      </w:r>
      <w:r w:rsidR="004F5E9B" w:rsidRPr="00803362">
        <w:t>я</w:t>
      </w:r>
      <w:r w:rsidR="00C671B1" w:rsidRPr="00803362">
        <w:t>зи с этим п</w:t>
      </w:r>
      <w:r w:rsidRPr="00803362">
        <w:t xml:space="preserve">лохое знание русского языка усложняет для таких </w:t>
      </w:r>
      <w:r w:rsidR="00C671B1" w:rsidRPr="00803362">
        <w:t xml:space="preserve">учащихся </w:t>
      </w:r>
      <w:r w:rsidRPr="00803362">
        <w:t xml:space="preserve">освоение образовательных программ. </w:t>
      </w:r>
    </w:p>
    <w:p w:rsidR="009A226D" w:rsidRPr="00803362" w:rsidRDefault="009A226D" w:rsidP="00E613D6">
      <w:pPr>
        <w:spacing w:line="360" w:lineRule="auto"/>
        <w:ind w:firstLine="709"/>
        <w:jc w:val="both"/>
      </w:pPr>
      <w:r w:rsidRPr="00803362">
        <w:t xml:space="preserve">Социальный статус обучающихся низок. Велик процент </w:t>
      </w:r>
      <w:r w:rsidR="006E0DFB" w:rsidRPr="00803362">
        <w:t xml:space="preserve">выходцев из </w:t>
      </w:r>
      <w:r w:rsidRPr="00803362">
        <w:t xml:space="preserve">многодетных и неполных семей, а так же тех, кто оказался в трудном </w:t>
      </w:r>
      <w:r w:rsidR="004F5E9B" w:rsidRPr="00803362">
        <w:t xml:space="preserve">жизненном </w:t>
      </w:r>
      <w:r w:rsidRPr="00803362">
        <w:t xml:space="preserve">положении. Как показывает медико-социальный анализ, при общем снижении численности учащихся наблюдается рост количества </w:t>
      </w:r>
      <w:r w:rsidR="006E0DFB" w:rsidRPr="00803362">
        <w:t xml:space="preserve">обучающихся </w:t>
      </w:r>
      <w:r w:rsidRPr="00803362">
        <w:t>с от</w:t>
      </w:r>
      <w:r w:rsidR="006E0DFB" w:rsidRPr="00803362">
        <w:t>клонениями в здоровье, в частности</w:t>
      </w:r>
      <w:r w:rsidR="006E0DFB" w:rsidRPr="00803362">
        <w:rPr>
          <w:color w:val="92D050"/>
        </w:rPr>
        <w:t xml:space="preserve"> </w:t>
      </w:r>
      <w:r w:rsidR="006E0DFB" w:rsidRPr="00803362">
        <w:t>ВИЧ-инфицированными, тубинфицированными, больными гепатитом, с выявленным педикулёзом, чесоткой, другими оциально опасными заболеваниями (наркомания, алкоголизм).</w:t>
      </w:r>
    </w:p>
    <w:p w:rsidR="009A226D" w:rsidRPr="00803362" w:rsidRDefault="009A226D" w:rsidP="00E613D6">
      <w:pPr>
        <w:spacing w:line="360" w:lineRule="auto"/>
        <w:ind w:firstLine="708"/>
        <w:jc w:val="both"/>
      </w:pPr>
      <w:r w:rsidRPr="00803362">
        <w:t>Педагогический коллектив школы стабилен. С</w:t>
      </w:r>
      <w:r w:rsidR="00E613D6" w:rsidRPr="00803362">
        <w:t xml:space="preserve">редний возраст учителей 50 </w:t>
      </w:r>
      <w:r w:rsidRPr="00803362">
        <w:t xml:space="preserve"> лет. В связи с уменьшением контингента с каждым годом сокращаются учебные нагрузки. Педагоги вынуждены вести предметы не «по специальности».</w:t>
      </w:r>
      <w:r w:rsidR="00E613D6" w:rsidRPr="00803362">
        <w:t xml:space="preserve"> Учителя </w:t>
      </w:r>
      <w:r w:rsidRPr="00803362">
        <w:t xml:space="preserve">имеют первую и высшую квалификационную категорию. </w:t>
      </w:r>
    </w:p>
    <w:p w:rsidR="009A226D" w:rsidRPr="00803362" w:rsidRDefault="003D1A58" w:rsidP="0079510B">
      <w:pPr>
        <w:spacing w:line="360" w:lineRule="auto"/>
        <w:jc w:val="both"/>
      </w:pPr>
      <w:r w:rsidRPr="00803362">
        <w:rPr>
          <w:bCs/>
        </w:rPr>
        <w:t xml:space="preserve">      </w:t>
      </w:r>
      <w:r w:rsidR="00755DCF" w:rsidRPr="00803362">
        <w:rPr>
          <w:bCs/>
        </w:rPr>
        <w:t xml:space="preserve"> </w:t>
      </w:r>
      <w:r w:rsidR="002F1453" w:rsidRPr="00803362">
        <w:rPr>
          <w:bCs/>
        </w:rPr>
        <w:t>По</w:t>
      </w:r>
      <w:r w:rsidR="00972803" w:rsidRPr="00803362">
        <w:rPr>
          <w:bCs/>
        </w:rPr>
        <w:t xml:space="preserve"> результатам  аккредитации </w:t>
      </w:r>
      <w:r w:rsidR="00ED7318" w:rsidRPr="00803362">
        <w:rPr>
          <w:bCs/>
        </w:rPr>
        <w:t>30.01.</w:t>
      </w:r>
      <w:r w:rsidR="00972803" w:rsidRPr="00803362">
        <w:rPr>
          <w:bCs/>
        </w:rPr>
        <w:t>2015</w:t>
      </w:r>
      <w:r w:rsidR="002F1453" w:rsidRPr="00803362">
        <w:rPr>
          <w:bCs/>
        </w:rPr>
        <w:t xml:space="preserve"> года </w:t>
      </w:r>
      <w:r w:rsidR="00755DCF" w:rsidRPr="00803362">
        <w:rPr>
          <w:bCs/>
        </w:rPr>
        <w:t>условия, содержание и качество образования соответствуют требованиям образовательных стандартов.</w:t>
      </w:r>
    </w:p>
    <w:p w:rsidR="0054735C" w:rsidRPr="00803362" w:rsidRDefault="009A226D" w:rsidP="001C4FEB">
      <w:pPr>
        <w:spacing w:line="360" w:lineRule="auto"/>
        <w:ind w:firstLine="708"/>
        <w:jc w:val="both"/>
      </w:pPr>
      <w:r w:rsidRPr="00803362">
        <w:t xml:space="preserve">Школа имеет статус  </w:t>
      </w:r>
      <w:r w:rsidR="001C4FEB" w:rsidRPr="00803362">
        <w:t>государственного обще</w:t>
      </w:r>
      <w:r w:rsidRPr="00803362">
        <w:t>обр</w:t>
      </w:r>
      <w:r w:rsidR="00ED7318" w:rsidRPr="00803362">
        <w:t>азовательного учреждения, с 2020</w:t>
      </w:r>
      <w:r w:rsidRPr="00803362">
        <w:t xml:space="preserve"> года реализует общеобразователь</w:t>
      </w:r>
      <w:r w:rsidR="00ED7318" w:rsidRPr="00803362">
        <w:t>ные программы основного общего образования.</w:t>
      </w:r>
    </w:p>
    <w:p w:rsidR="009A226D" w:rsidRPr="00803362" w:rsidRDefault="009A226D" w:rsidP="00FA624A">
      <w:pPr>
        <w:spacing w:line="360" w:lineRule="auto"/>
        <w:ind w:firstLine="708"/>
        <w:jc w:val="both"/>
      </w:pPr>
      <w:r w:rsidRPr="00803362">
        <w:t>Основными целями деятельности учреждение считает:</w:t>
      </w:r>
    </w:p>
    <w:p w:rsidR="009A226D" w:rsidRPr="00803362" w:rsidRDefault="009A226D" w:rsidP="0079510B">
      <w:pPr>
        <w:widowControl w:val="0"/>
        <w:numPr>
          <w:ilvl w:val="0"/>
          <w:numId w:val="1"/>
        </w:numPr>
        <w:shd w:val="clear" w:color="auto" w:fill="FFFFFF"/>
        <w:tabs>
          <w:tab w:val="left" w:pos="180"/>
        </w:tabs>
        <w:autoSpaceDE w:val="0"/>
        <w:autoSpaceDN w:val="0"/>
        <w:adjustRightInd w:val="0"/>
        <w:spacing w:before="11" w:line="360" w:lineRule="auto"/>
        <w:ind w:firstLine="61"/>
        <w:jc w:val="both"/>
      </w:pPr>
      <w:r w:rsidRPr="00803362">
        <w:t xml:space="preserve"> </w:t>
      </w:r>
      <w:r w:rsidRPr="00803362">
        <w:rPr>
          <w:spacing w:val="-1"/>
        </w:rPr>
        <w:t>формирование общей культуры личности на основе усвоения содержания общеобразовательных программ,</w:t>
      </w:r>
    </w:p>
    <w:p w:rsidR="009A226D" w:rsidRPr="00803362" w:rsidRDefault="003B675F" w:rsidP="0079510B">
      <w:pPr>
        <w:widowControl w:val="0"/>
        <w:numPr>
          <w:ilvl w:val="0"/>
          <w:numId w:val="1"/>
        </w:numPr>
        <w:shd w:val="clear" w:color="auto" w:fill="FFFFFF"/>
        <w:tabs>
          <w:tab w:val="left" w:pos="180"/>
        </w:tabs>
        <w:autoSpaceDE w:val="0"/>
        <w:autoSpaceDN w:val="0"/>
        <w:adjustRightInd w:val="0"/>
        <w:spacing w:before="18" w:line="360" w:lineRule="auto"/>
        <w:ind w:firstLine="61"/>
        <w:jc w:val="both"/>
      </w:pPr>
      <w:r w:rsidRPr="00803362">
        <w:rPr>
          <w:spacing w:val="6"/>
        </w:rPr>
        <w:t xml:space="preserve">ресоциализация - </w:t>
      </w:r>
      <w:r w:rsidR="009A226D" w:rsidRPr="00803362">
        <w:rPr>
          <w:spacing w:val="6"/>
        </w:rPr>
        <w:t xml:space="preserve">адаптация к жизни в обществе, создание основы для осознанного выбора и </w:t>
      </w:r>
      <w:r w:rsidR="009A226D" w:rsidRPr="00803362">
        <w:rPr>
          <w:spacing w:val="-1"/>
        </w:rPr>
        <w:t>последующего освоения профессиональных образовательных программ,</w:t>
      </w:r>
    </w:p>
    <w:p w:rsidR="009A226D" w:rsidRPr="00803362" w:rsidRDefault="009A226D" w:rsidP="0079510B">
      <w:pPr>
        <w:widowControl w:val="0"/>
        <w:numPr>
          <w:ilvl w:val="0"/>
          <w:numId w:val="1"/>
        </w:numPr>
        <w:shd w:val="clear" w:color="auto" w:fill="FFFFFF"/>
        <w:tabs>
          <w:tab w:val="left" w:pos="180"/>
        </w:tabs>
        <w:autoSpaceDE w:val="0"/>
        <w:autoSpaceDN w:val="0"/>
        <w:adjustRightInd w:val="0"/>
        <w:spacing w:before="14" w:line="360" w:lineRule="auto"/>
        <w:ind w:firstLine="61"/>
        <w:jc w:val="both"/>
      </w:pPr>
      <w:r w:rsidRPr="00803362">
        <w:rPr>
          <w:spacing w:val="1"/>
        </w:rPr>
        <w:t xml:space="preserve">воспитание гражданственности, трудолюбия, уважения к правам и свободам </w:t>
      </w:r>
      <w:r w:rsidRPr="00803362">
        <w:rPr>
          <w:spacing w:val="-1"/>
        </w:rPr>
        <w:t>личности, любви к окружающей природе, Родине, семье,</w:t>
      </w:r>
    </w:p>
    <w:p w:rsidR="009A226D" w:rsidRPr="00803362" w:rsidRDefault="009A226D" w:rsidP="0079510B">
      <w:pPr>
        <w:widowControl w:val="0"/>
        <w:numPr>
          <w:ilvl w:val="0"/>
          <w:numId w:val="2"/>
        </w:numPr>
        <w:shd w:val="clear" w:color="auto" w:fill="FFFFFF"/>
        <w:tabs>
          <w:tab w:val="left" w:pos="180"/>
        </w:tabs>
        <w:autoSpaceDE w:val="0"/>
        <w:autoSpaceDN w:val="0"/>
        <w:adjustRightInd w:val="0"/>
        <w:spacing w:before="29" w:line="360" w:lineRule="auto"/>
        <w:ind w:firstLine="61"/>
        <w:jc w:val="both"/>
      </w:pPr>
      <w:r w:rsidRPr="00803362">
        <w:rPr>
          <w:spacing w:val="-1"/>
        </w:rPr>
        <w:t>формирование здорового образа жизни,</w:t>
      </w:r>
    </w:p>
    <w:p w:rsidR="009A226D" w:rsidRPr="00803362" w:rsidRDefault="009A226D" w:rsidP="0079510B">
      <w:pPr>
        <w:widowControl w:val="0"/>
        <w:numPr>
          <w:ilvl w:val="0"/>
          <w:numId w:val="2"/>
        </w:numPr>
        <w:shd w:val="clear" w:color="auto" w:fill="FFFFFF"/>
        <w:tabs>
          <w:tab w:val="left" w:pos="180"/>
        </w:tabs>
        <w:autoSpaceDE w:val="0"/>
        <w:autoSpaceDN w:val="0"/>
        <w:adjustRightInd w:val="0"/>
        <w:spacing w:before="29" w:line="360" w:lineRule="auto"/>
        <w:ind w:firstLine="61"/>
        <w:jc w:val="both"/>
      </w:pPr>
      <w:r w:rsidRPr="00803362">
        <w:rPr>
          <w:spacing w:val="4"/>
        </w:rPr>
        <w:t>создание благоприятных условий для разностороннего развития</w:t>
      </w:r>
    </w:p>
    <w:p w:rsidR="009A226D" w:rsidRPr="00803362" w:rsidRDefault="009A226D" w:rsidP="0079510B">
      <w:pPr>
        <w:spacing w:line="360" w:lineRule="auto"/>
        <w:ind w:firstLine="720"/>
        <w:jc w:val="both"/>
      </w:pPr>
      <w:r w:rsidRPr="00803362">
        <w:lastRenderedPageBreak/>
        <w:t>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w:t>
      </w:r>
      <w:r w:rsidR="003B675F" w:rsidRPr="00803362">
        <w:t>егося в самообразовании.</w:t>
      </w:r>
    </w:p>
    <w:p w:rsidR="00B90A8B" w:rsidRPr="00B93EB0" w:rsidRDefault="00B90A8B" w:rsidP="0079510B">
      <w:pPr>
        <w:spacing w:line="360" w:lineRule="auto"/>
        <w:ind w:firstLine="720"/>
        <w:jc w:val="both"/>
        <w:rPr>
          <w:b/>
        </w:rPr>
      </w:pPr>
      <w:r w:rsidRPr="00803362">
        <w:t>Образовательная программа школы расс</w:t>
      </w:r>
      <w:r w:rsidR="00906CA0" w:rsidRPr="00803362">
        <w:t>читана на 2020-2025</w:t>
      </w:r>
      <w:r w:rsidR="00B15031" w:rsidRPr="00803362">
        <w:t xml:space="preserve"> </w:t>
      </w:r>
      <w:r w:rsidRPr="00803362">
        <w:t xml:space="preserve"> годы.</w:t>
      </w:r>
      <w:r w:rsidR="00B93EB0">
        <w:t xml:space="preserve"> </w:t>
      </w:r>
      <w:r w:rsidR="00B93EB0" w:rsidRPr="00B93EB0">
        <w:rPr>
          <w:b/>
        </w:rPr>
        <w:t>Составляющей частью основной образовательной программы основного общего образования ГОУ ЯО «Ярославская общеобразовательная школа» является Рабочая программа воспитания.</w:t>
      </w:r>
    </w:p>
    <w:p w:rsidR="00B90A8B" w:rsidRPr="00B93EB0" w:rsidRDefault="00B90A8B" w:rsidP="0079510B">
      <w:pPr>
        <w:spacing w:line="360" w:lineRule="auto"/>
        <w:ind w:firstLine="720"/>
        <w:jc w:val="both"/>
        <w:rPr>
          <w:b/>
        </w:rPr>
      </w:pPr>
    </w:p>
    <w:p w:rsidR="003D1A58" w:rsidRPr="00803362" w:rsidRDefault="003D1A58" w:rsidP="0079510B">
      <w:pPr>
        <w:pStyle w:val="a6"/>
        <w:tabs>
          <w:tab w:val="clear" w:pos="1018"/>
        </w:tabs>
        <w:rPr>
          <w:sz w:val="24"/>
          <w:szCs w:val="24"/>
        </w:rPr>
      </w:pPr>
      <w:r w:rsidRPr="00803362">
        <w:rPr>
          <w:sz w:val="24"/>
          <w:szCs w:val="24"/>
        </w:rPr>
        <w:t>1. Целевой раздел</w:t>
      </w:r>
    </w:p>
    <w:p w:rsidR="003D1A58" w:rsidRPr="00803362" w:rsidRDefault="003D1A58" w:rsidP="0079510B">
      <w:pPr>
        <w:pStyle w:val="a6"/>
        <w:tabs>
          <w:tab w:val="clear" w:pos="1018"/>
        </w:tabs>
        <w:ind w:firstLine="0"/>
        <w:jc w:val="center"/>
        <w:rPr>
          <w:rStyle w:val="112"/>
          <w:rFonts w:ascii="Times New Roman" w:hAnsi="Times New Roman" w:cs="Times New Roman"/>
          <w:sz w:val="24"/>
          <w:szCs w:val="24"/>
        </w:rPr>
      </w:pPr>
      <w:r w:rsidRPr="00803362">
        <w:rPr>
          <w:rStyle w:val="12pt"/>
          <w:rFonts w:ascii="Times New Roman" w:hAnsi="Times New Roman" w:cs="Times New Roman"/>
          <w:sz w:val="24"/>
          <w:szCs w:val="24"/>
        </w:rPr>
        <w:t>1.1.</w:t>
      </w:r>
      <w:r w:rsidRPr="00803362">
        <w:rPr>
          <w:rStyle w:val="112"/>
          <w:rFonts w:ascii="Times New Roman" w:hAnsi="Times New Roman" w:cs="Times New Roman"/>
          <w:sz w:val="24"/>
          <w:szCs w:val="24"/>
        </w:rPr>
        <w:t> Пояснительная записка</w:t>
      </w:r>
    </w:p>
    <w:p w:rsidR="003D1A58" w:rsidRPr="00803362" w:rsidRDefault="003D1A58" w:rsidP="0079510B">
      <w:pPr>
        <w:spacing w:line="360" w:lineRule="auto"/>
        <w:ind w:firstLine="284"/>
        <w:jc w:val="both"/>
      </w:pPr>
      <w:r w:rsidRPr="00803362">
        <w:rPr>
          <w:rStyle w:val="49"/>
          <w:sz w:val="24"/>
          <w:szCs w:val="24"/>
        </w:rPr>
        <w:t>Цель реализации</w:t>
      </w:r>
      <w:r w:rsidRPr="00803362">
        <w:t xml:space="preserve"> основной образовательной программы основного общего </w:t>
      </w:r>
      <w:r w:rsidR="00AF4945" w:rsidRPr="00803362">
        <w:t>образования</w:t>
      </w:r>
      <w:r w:rsidRPr="00803362">
        <w:t>: создать образовательную среду, обеспечивающую условия для развития и воспитания личности</w:t>
      </w:r>
      <w:r w:rsidR="00972803" w:rsidRPr="00803362">
        <w:t xml:space="preserve"> обучающегося</w:t>
      </w:r>
      <w:r w:rsidRPr="00803362">
        <w:t>, получения качественного образования с целью достижения планируемых результатов в с</w:t>
      </w:r>
      <w:r w:rsidR="00AF4945" w:rsidRPr="00803362">
        <w:t>оответствии с требованиями ФГОС ООО.</w:t>
      </w:r>
    </w:p>
    <w:p w:rsidR="003D1A58" w:rsidRPr="00803362" w:rsidRDefault="003D1A58" w:rsidP="0079510B">
      <w:pPr>
        <w:pStyle w:val="a8"/>
        <w:shd w:val="clear" w:color="auto" w:fill="auto"/>
        <w:spacing w:after="0" w:line="360" w:lineRule="auto"/>
        <w:jc w:val="both"/>
        <w:rPr>
          <w:b/>
          <w:sz w:val="24"/>
          <w:szCs w:val="24"/>
        </w:rPr>
      </w:pPr>
      <w:r w:rsidRPr="00803362">
        <w:rPr>
          <w:rStyle w:val="49"/>
          <w:b w:val="0"/>
          <w:sz w:val="24"/>
          <w:szCs w:val="24"/>
        </w:rPr>
        <w:t xml:space="preserve">  Достижение поставленной цели</w:t>
      </w:r>
      <w:r w:rsidRPr="00803362">
        <w:rPr>
          <w:sz w:val="24"/>
          <w:szCs w:val="24"/>
        </w:rPr>
        <w:t xml:space="preserve"> при разработке и реализации образовательным учреждением основной образовательной программы основного общего </w:t>
      </w:r>
      <w:r w:rsidR="00AF4945" w:rsidRPr="00803362">
        <w:rPr>
          <w:sz w:val="24"/>
          <w:szCs w:val="24"/>
        </w:rPr>
        <w:t xml:space="preserve"> </w:t>
      </w:r>
      <w:r w:rsidR="0029138E" w:rsidRPr="00803362">
        <w:rPr>
          <w:sz w:val="24"/>
          <w:szCs w:val="24"/>
        </w:rPr>
        <w:t xml:space="preserve"> </w:t>
      </w:r>
      <w:r w:rsidRPr="00803362">
        <w:rPr>
          <w:sz w:val="24"/>
          <w:szCs w:val="24"/>
        </w:rPr>
        <w:t>образования</w:t>
      </w:r>
      <w:r w:rsidRPr="00803362">
        <w:rPr>
          <w:rStyle w:val="49"/>
          <w:sz w:val="24"/>
          <w:szCs w:val="24"/>
        </w:rPr>
        <w:t xml:space="preserve"> </w:t>
      </w:r>
      <w:r w:rsidRPr="00803362">
        <w:rPr>
          <w:rStyle w:val="49"/>
          <w:b w:val="0"/>
          <w:sz w:val="24"/>
          <w:szCs w:val="24"/>
        </w:rPr>
        <w:t xml:space="preserve">предусматривает </w:t>
      </w:r>
      <w:r w:rsidRPr="00803362">
        <w:rPr>
          <w:rStyle w:val="49"/>
          <w:sz w:val="24"/>
          <w:szCs w:val="24"/>
        </w:rPr>
        <w:t>решение следующих</w:t>
      </w:r>
      <w:r w:rsidRPr="00803362">
        <w:rPr>
          <w:rStyle w:val="49"/>
          <w:b w:val="0"/>
          <w:sz w:val="24"/>
          <w:szCs w:val="24"/>
        </w:rPr>
        <w:t xml:space="preserve"> </w:t>
      </w:r>
      <w:r w:rsidRPr="00803362">
        <w:rPr>
          <w:rStyle w:val="49"/>
          <w:sz w:val="24"/>
          <w:szCs w:val="24"/>
        </w:rPr>
        <w:t>основных задач</w:t>
      </w:r>
      <w:r w:rsidRPr="00803362">
        <w:rPr>
          <w:rStyle w:val="49"/>
          <w:b w:val="0"/>
          <w:sz w:val="24"/>
          <w:szCs w:val="24"/>
        </w:rPr>
        <w:t>:</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w:t>
      </w:r>
      <w:r w:rsidR="00AF4945" w:rsidRPr="00803362">
        <w:rPr>
          <w:sz w:val="24"/>
          <w:szCs w:val="24"/>
        </w:rPr>
        <w:t>гося</w:t>
      </w:r>
      <w:r w:rsidR="003D1A58" w:rsidRPr="00803362">
        <w:rPr>
          <w:sz w:val="24"/>
          <w:szCs w:val="24"/>
        </w:rPr>
        <w:t>, индивидуальными особенностями его развития и состояния здоровья;</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становление и развитие личности в её индивидуальности, самобытности, уникальности и неповторимости;</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обеспечен</w:t>
      </w:r>
      <w:r w:rsidR="00CB0C64" w:rsidRPr="00803362">
        <w:rPr>
          <w:sz w:val="24"/>
          <w:szCs w:val="24"/>
        </w:rPr>
        <w:t>ие преемственности</w:t>
      </w:r>
      <w:r w:rsidR="003D1A58" w:rsidRPr="00803362">
        <w:rPr>
          <w:sz w:val="24"/>
          <w:szCs w:val="24"/>
        </w:rPr>
        <w:t xml:space="preserve"> осно</w:t>
      </w:r>
      <w:r w:rsidR="00AF4945" w:rsidRPr="00803362">
        <w:rPr>
          <w:sz w:val="24"/>
          <w:szCs w:val="24"/>
        </w:rPr>
        <w:t>вного общего и среднего общего образования;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xml:space="preserve"> обеспечение доступности получения качественного основного общего </w:t>
      </w:r>
      <w:r w:rsidR="00CB0C64" w:rsidRPr="00803362">
        <w:rPr>
          <w:sz w:val="24"/>
          <w:szCs w:val="24"/>
        </w:rPr>
        <w:t xml:space="preserve"> </w:t>
      </w:r>
      <w:r w:rsidR="003D1A58" w:rsidRPr="00803362">
        <w:rPr>
          <w:sz w:val="24"/>
          <w:szCs w:val="24"/>
        </w:rPr>
        <w:t>образования, достижение планируемых результатов освоения основной образовательной программы основного общего образования всеми обуча</w:t>
      </w:r>
      <w:r w:rsidR="00CB0C64" w:rsidRPr="00803362">
        <w:rPr>
          <w:sz w:val="24"/>
          <w:szCs w:val="24"/>
        </w:rPr>
        <w:t>ющимися</w:t>
      </w:r>
      <w:r w:rsidR="003D1A58" w:rsidRPr="00803362">
        <w:rPr>
          <w:sz w:val="24"/>
          <w:szCs w:val="24"/>
        </w:rPr>
        <w:t>;</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lastRenderedPageBreak/>
        <w:t>-</w:t>
      </w:r>
      <w:r w:rsidR="003D1A58" w:rsidRPr="00803362">
        <w:rPr>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D1A58"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3D1A58" w:rsidRPr="00803362">
        <w:rPr>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3D1A58"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3D1A58" w:rsidRPr="00803362">
        <w:rPr>
          <w:sz w:val="24"/>
          <w:szCs w:val="24"/>
        </w:rPr>
        <w:t> взаимодействие образовательного учреждения при реализации основной образовательной программы с социальными партнёрами</w:t>
      </w:r>
      <w:r w:rsidR="00AF4945" w:rsidRPr="00803362">
        <w:rPr>
          <w:sz w:val="24"/>
          <w:szCs w:val="24"/>
        </w:rPr>
        <w:t xml:space="preserve"> (учреждения УФСИН России по Ярославской области, ПУ №86, ПУ № 89, психологическими службами, отделами специального учета и т.д.)</w:t>
      </w:r>
      <w:r w:rsidR="003D1A58" w:rsidRPr="00803362">
        <w:rPr>
          <w:sz w:val="24"/>
          <w:szCs w:val="24"/>
        </w:rPr>
        <w:t>;</w:t>
      </w:r>
    </w:p>
    <w:p w:rsidR="003D1A58"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3D1A58" w:rsidRPr="00803362">
        <w:rPr>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D1A58" w:rsidRPr="00803362" w:rsidRDefault="00501BFE" w:rsidP="0079510B">
      <w:pPr>
        <w:pStyle w:val="a8"/>
        <w:shd w:val="clear" w:color="auto" w:fill="auto"/>
        <w:tabs>
          <w:tab w:val="left" w:pos="716"/>
        </w:tabs>
        <w:spacing w:after="0" w:line="360" w:lineRule="auto"/>
        <w:ind w:firstLine="454"/>
        <w:jc w:val="both"/>
        <w:rPr>
          <w:sz w:val="24"/>
          <w:szCs w:val="24"/>
        </w:rPr>
      </w:pPr>
      <w:r w:rsidRPr="00803362">
        <w:rPr>
          <w:sz w:val="24"/>
          <w:szCs w:val="24"/>
        </w:rPr>
        <w:t>-</w:t>
      </w:r>
      <w:r w:rsidR="003D1A58" w:rsidRPr="00803362">
        <w:rPr>
          <w:sz w:val="24"/>
          <w:szCs w:val="24"/>
        </w:rPr>
        <w:t xml:space="preserve"> участие обучающихся, педагогических работников и общественности </w:t>
      </w:r>
      <w:r w:rsidR="00CB0C64" w:rsidRPr="00803362">
        <w:rPr>
          <w:sz w:val="24"/>
          <w:szCs w:val="24"/>
        </w:rPr>
        <w:t xml:space="preserve">(представителей УФСИН по Яролавской области) </w:t>
      </w:r>
      <w:r w:rsidR="003D1A58" w:rsidRPr="00803362">
        <w:rPr>
          <w:sz w:val="24"/>
          <w:szCs w:val="24"/>
        </w:rPr>
        <w:t>в проектировании и развитии внутришкольной социальной среды, школьного уклада;</w:t>
      </w:r>
    </w:p>
    <w:p w:rsidR="003D1A58" w:rsidRPr="00803362" w:rsidRDefault="00CB0C64" w:rsidP="00CB0C64">
      <w:pPr>
        <w:pStyle w:val="a8"/>
        <w:shd w:val="clear" w:color="auto" w:fill="auto"/>
        <w:tabs>
          <w:tab w:val="left" w:pos="726"/>
        </w:tabs>
        <w:spacing w:after="0" w:line="360" w:lineRule="auto"/>
        <w:jc w:val="both"/>
        <w:rPr>
          <w:sz w:val="24"/>
          <w:szCs w:val="24"/>
        </w:rPr>
      </w:pPr>
      <w:r w:rsidRPr="00803362">
        <w:rPr>
          <w:sz w:val="24"/>
          <w:szCs w:val="24"/>
        </w:rPr>
        <w:tab/>
      </w:r>
      <w:r w:rsidR="00501BFE" w:rsidRPr="00803362">
        <w:rPr>
          <w:sz w:val="24"/>
          <w:szCs w:val="24"/>
        </w:rPr>
        <w:t>-</w:t>
      </w:r>
      <w:r w:rsidR="003D1A58" w:rsidRPr="00803362">
        <w:rPr>
          <w:sz w:val="24"/>
          <w:szCs w:val="24"/>
        </w:rPr>
        <w:t> социальное и учебно-исследовательское проектирование, профессиональная ориентация обучающихся при поддержке педагогов, психологов</w:t>
      </w:r>
      <w:r w:rsidRPr="00803362">
        <w:rPr>
          <w:sz w:val="24"/>
          <w:szCs w:val="24"/>
        </w:rPr>
        <w:t xml:space="preserve"> ФСИН</w:t>
      </w:r>
      <w:r w:rsidR="003D1A58" w:rsidRPr="00803362">
        <w:rPr>
          <w:sz w:val="24"/>
          <w:szCs w:val="24"/>
        </w:rPr>
        <w:t>,  учреждениями професси</w:t>
      </w:r>
      <w:r w:rsidRPr="00803362">
        <w:rPr>
          <w:sz w:val="24"/>
          <w:szCs w:val="24"/>
        </w:rPr>
        <w:t>онального образования</w:t>
      </w:r>
      <w:r w:rsidR="003D1A58" w:rsidRPr="00803362">
        <w:rPr>
          <w:sz w:val="24"/>
          <w:szCs w:val="24"/>
        </w:rPr>
        <w:t>;</w:t>
      </w:r>
    </w:p>
    <w:p w:rsidR="003D1A58"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3D1A58" w:rsidRPr="00803362">
        <w:rPr>
          <w:sz w:val="24"/>
          <w:szCs w:val="24"/>
        </w:rPr>
        <w:t> сохранение и укрепление физического, психологического и социального здоровья обучающихся, обеспечение их безопасности.</w:t>
      </w:r>
    </w:p>
    <w:p w:rsidR="003D1A58" w:rsidRPr="00803362" w:rsidRDefault="003D1A58" w:rsidP="0079510B">
      <w:pPr>
        <w:pStyle w:val="310"/>
        <w:keepNext/>
        <w:keepLines/>
        <w:shd w:val="clear" w:color="auto" w:fill="auto"/>
        <w:spacing w:line="360" w:lineRule="auto"/>
        <w:ind w:firstLine="454"/>
        <w:rPr>
          <w:sz w:val="24"/>
          <w:szCs w:val="24"/>
        </w:rPr>
      </w:pPr>
      <w:bookmarkStart w:id="0" w:name="bookmark2"/>
      <w:r w:rsidRPr="00803362">
        <w:rPr>
          <w:sz w:val="24"/>
          <w:szCs w:val="24"/>
        </w:rPr>
        <w:t>В основе реализации основной образовательной программы лежит системно-деятельностный подход,</w:t>
      </w:r>
      <w:r w:rsidRPr="00803362">
        <w:rPr>
          <w:rStyle w:val="32"/>
          <w:sz w:val="24"/>
          <w:szCs w:val="24"/>
        </w:rPr>
        <w:t xml:space="preserve"> который</w:t>
      </w:r>
      <w:r w:rsidRPr="00803362">
        <w:rPr>
          <w:rStyle w:val="39"/>
          <w:rFonts w:eastAsia="Calibri"/>
          <w:sz w:val="24"/>
          <w:szCs w:val="24"/>
        </w:rPr>
        <w:t xml:space="preserve"> </w:t>
      </w:r>
      <w:r w:rsidRPr="00803362">
        <w:rPr>
          <w:rStyle w:val="32"/>
          <w:sz w:val="24"/>
          <w:szCs w:val="24"/>
        </w:rPr>
        <w:t>предполагает:</w:t>
      </w:r>
      <w:bookmarkEnd w:id="0"/>
    </w:p>
    <w:p w:rsidR="003D1A58"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3D1A58" w:rsidRPr="00803362">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3D1A58"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3D1A58" w:rsidRPr="00803362">
        <w:rPr>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D1A58"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sz w:val="24"/>
          <w:szCs w:val="24"/>
        </w:rPr>
        <w:t>-</w:t>
      </w:r>
      <w:r w:rsidR="003D1A58" w:rsidRPr="00803362">
        <w:rPr>
          <w:sz w:val="24"/>
          <w:szCs w:val="24"/>
        </w:rPr>
        <w:t> ориентацию на достижение цели и основного результата образования </w:t>
      </w:r>
      <w:r w:rsidRPr="00803362">
        <w:rPr>
          <w:sz w:val="24"/>
          <w:szCs w:val="24"/>
        </w:rPr>
        <w:t>-</w:t>
      </w:r>
      <w:r w:rsidR="003D1A58" w:rsidRPr="00803362">
        <w:rPr>
          <w:sz w:val="24"/>
          <w:szCs w:val="24"/>
        </w:rPr>
        <w:t xml:space="preserve"> развитие на основе освоения универсальных учебных действий, познания и освоения мира </w:t>
      </w:r>
      <w:r w:rsidR="003D1A58" w:rsidRPr="00803362">
        <w:rPr>
          <w:sz w:val="24"/>
          <w:szCs w:val="24"/>
        </w:rPr>
        <w:lastRenderedPageBreak/>
        <w:t>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D1A58" w:rsidRPr="00803362" w:rsidRDefault="00501BFE" w:rsidP="0079510B">
      <w:pPr>
        <w:pStyle w:val="a8"/>
        <w:shd w:val="clear" w:color="auto" w:fill="auto"/>
        <w:tabs>
          <w:tab w:val="left" w:pos="1166"/>
        </w:tabs>
        <w:spacing w:after="0" w:line="360" w:lineRule="auto"/>
        <w:ind w:firstLine="454"/>
        <w:jc w:val="both"/>
        <w:rPr>
          <w:sz w:val="24"/>
          <w:szCs w:val="24"/>
        </w:rPr>
      </w:pPr>
      <w:r w:rsidRPr="00803362">
        <w:rPr>
          <w:sz w:val="24"/>
          <w:szCs w:val="24"/>
        </w:rPr>
        <w:t>-</w:t>
      </w:r>
      <w:r w:rsidR="003D1A58" w:rsidRPr="00803362">
        <w:rPr>
          <w:sz w:val="24"/>
          <w:szCs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D1A58" w:rsidRPr="00803362" w:rsidRDefault="00501BFE" w:rsidP="0079510B">
      <w:pPr>
        <w:pStyle w:val="a8"/>
        <w:shd w:val="clear" w:color="auto" w:fill="auto"/>
        <w:tabs>
          <w:tab w:val="left" w:pos="1161"/>
        </w:tabs>
        <w:spacing w:after="0" w:line="360" w:lineRule="auto"/>
        <w:ind w:firstLine="454"/>
        <w:jc w:val="both"/>
        <w:rPr>
          <w:sz w:val="24"/>
          <w:szCs w:val="24"/>
        </w:rPr>
      </w:pPr>
      <w:r w:rsidRPr="00803362">
        <w:rPr>
          <w:sz w:val="24"/>
          <w:szCs w:val="24"/>
        </w:rPr>
        <w:t>-</w:t>
      </w:r>
      <w:r w:rsidR="003D1A58" w:rsidRPr="00803362">
        <w:rPr>
          <w:sz w:val="24"/>
          <w:szCs w:val="24"/>
        </w:rPr>
        <w:t> разнообразие индивидуальных образовательных траекторий и индивидуального развития к</w:t>
      </w:r>
      <w:r w:rsidR="007B4D2F" w:rsidRPr="00803362">
        <w:rPr>
          <w:sz w:val="24"/>
          <w:szCs w:val="24"/>
        </w:rPr>
        <w:t>аждого обучающегося</w:t>
      </w:r>
      <w:r w:rsidR="003D1A58" w:rsidRPr="00803362">
        <w:rPr>
          <w:sz w:val="24"/>
          <w:szCs w:val="24"/>
        </w:rPr>
        <w:t>.</w:t>
      </w:r>
    </w:p>
    <w:p w:rsidR="00A36D37" w:rsidRPr="00803362" w:rsidRDefault="00A25B6F" w:rsidP="0069522E">
      <w:pPr>
        <w:spacing w:line="360" w:lineRule="auto"/>
        <w:jc w:val="both"/>
        <w:rPr>
          <w:rFonts w:eastAsia="Calibri"/>
        </w:rPr>
      </w:pPr>
      <w:r w:rsidRPr="00803362">
        <w:rPr>
          <w:rFonts w:eastAsia="Calibri"/>
        </w:rPr>
        <w:t xml:space="preserve">         Спецификой организации образовательного процесса в школе является сочета</w:t>
      </w:r>
      <w:r w:rsidR="0069522E" w:rsidRPr="00803362">
        <w:rPr>
          <w:rFonts w:eastAsia="Calibri"/>
        </w:rPr>
        <w:t>ние взаимосвязанных направлений</w:t>
      </w:r>
      <w:r w:rsidRPr="00803362">
        <w:rPr>
          <w:rFonts w:eastAsia="Calibri"/>
        </w:rPr>
        <w:t>: учебная деятельность, воспитательная работа, социально-психологическое сопровожд</w:t>
      </w:r>
      <w:r w:rsidR="004F5E9B" w:rsidRPr="00803362">
        <w:rPr>
          <w:rFonts w:eastAsia="Calibri"/>
        </w:rPr>
        <w:t>ение</w:t>
      </w:r>
      <w:r w:rsidRPr="00803362">
        <w:rPr>
          <w:rFonts w:eastAsia="Calibri"/>
        </w:rPr>
        <w:t xml:space="preserve">. </w:t>
      </w:r>
    </w:p>
    <w:p w:rsidR="00211E0A" w:rsidRPr="00803362" w:rsidRDefault="00211E0A" w:rsidP="0069522E">
      <w:pPr>
        <w:pStyle w:val="310"/>
        <w:keepNext/>
        <w:keepLines/>
        <w:shd w:val="clear" w:color="auto" w:fill="auto"/>
        <w:spacing w:line="360" w:lineRule="auto"/>
        <w:ind w:firstLine="454"/>
        <w:rPr>
          <w:b w:val="0"/>
          <w:sz w:val="24"/>
          <w:szCs w:val="24"/>
        </w:rPr>
      </w:pPr>
      <w:bookmarkStart w:id="1" w:name="bookmark3"/>
      <w:r w:rsidRPr="00803362">
        <w:rPr>
          <w:b w:val="0"/>
          <w:sz w:val="24"/>
          <w:szCs w:val="24"/>
        </w:rPr>
        <w:t>Основная образовательная программа формируется</w:t>
      </w:r>
      <w:r w:rsidRPr="00803362">
        <w:rPr>
          <w:rStyle w:val="317"/>
          <w:sz w:val="24"/>
          <w:szCs w:val="24"/>
        </w:rPr>
        <w:t xml:space="preserve"> </w:t>
      </w:r>
      <w:r w:rsidRPr="00803362">
        <w:rPr>
          <w:b w:val="0"/>
          <w:sz w:val="24"/>
          <w:szCs w:val="24"/>
        </w:rPr>
        <w:t>с учётом психолого-педагогических особенностей раз</w:t>
      </w:r>
      <w:r w:rsidR="0069522E" w:rsidRPr="00803362">
        <w:rPr>
          <w:b w:val="0"/>
          <w:sz w:val="24"/>
          <w:szCs w:val="24"/>
        </w:rPr>
        <w:t>вития 18-30-летних осужденных-учащихся</w:t>
      </w:r>
      <w:r w:rsidRPr="00803362">
        <w:rPr>
          <w:b w:val="0"/>
          <w:sz w:val="24"/>
          <w:szCs w:val="24"/>
        </w:rPr>
        <w:t>, связанных:</w:t>
      </w:r>
      <w:bookmarkEnd w:id="1"/>
    </w:p>
    <w:p w:rsidR="00211E0A"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a9"/>
          <w:i w:val="0"/>
          <w:sz w:val="24"/>
          <w:szCs w:val="24"/>
        </w:rPr>
        <w:t xml:space="preserve">с переходом от учебных действий, </w:t>
      </w:r>
      <w:r w:rsidR="00211E0A" w:rsidRPr="00803362">
        <w:rPr>
          <w:sz w:val="24"/>
          <w:szCs w:val="24"/>
        </w:rPr>
        <w:t>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00211E0A" w:rsidRPr="00803362">
        <w:rPr>
          <w:rStyle w:val="a9"/>
          <w:i w:val="0"/>
          <w:sz w:val="24"/>
          <w:szCs w:val="24"/>
        </w:rPr>
        <w:t xml:space="preserve"> овладению этой учебной деятельностью</w:t>
      </w:r>
      <w:r w:rsidR="00211E0A" w:rsidRPr="00803362">
        <w:rPr>
          <w:sz w:val="24"/>
          <w:szCs w:val="24"/>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00211E0A" w:rsidRPr="00803362">
        <w:rPr>
          <w:rStyle w:val="a9"/>
          <w:i w:val="0"/>
          <w:sz w:val="24"/>
          <w:szCs w:val="24"/>
        </w:rPr>
        <w:t xml:space="preserve"> новой внутренней позиции обучающегося</w:t>
      </w:r>
      <w:r w:rsidR="00211E0A" w:rsidRPr="00803362">
        <w:rPr>
          <w:sz w:val="24"/>
          <w:szCs w:val="24"/>
        </w:rPr>
        <w:t xml:space="preserve"> </w:t>
      </w:r>
      <w:r w:rsidRPr="00803362">
        <w:rPr>
          <w:sz w:val="24"/>
          <w:szCs w:val="24"/>
        </w:rPr>
        <w:t>-</w:t>
      </w:r>
      <w:r w:rsidR="00211E0A" w:rsidRPr="00803362">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211E0A" w:rsidRPr="00803362" w:rsidRDefault="00501BFE" w:rsidP="0079510B">
      <w:pPr>
        <w:pStyle w:val="a8"/>
        <w:shd w:val="clear" w:color="auto" w:fill="auto"/>
        <w:tabs>
          <w:tab w:val="left" w:pos="1175"/>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a9"/>
          <w:i w:val="0"/>
          <w:sz w:val="24"/>
          <w:szCs w:val="24"/>
        </w:rPr>
        <w:t>с осуществлением</w:t>
      </w:r>
      <w:r w:rsidR="00211E0A" w:rsidRPr="00803362">
        <w:rPr>
          <w:sz w:val="24"/>
          <w:szCs w:val="24"/>
        </w:rPr>
        <w:t xml:space="preserve"> на каждом </w:t>
      </w:r>
      <w:r w:rsidR="003A4F1A" w:rsidRPr="00803362">
        <w:rPr>
          <w:sz w:val="24"/>
          <w:szCs w:val="24"/>
        </w:rPr>
        <w:t>учебном уровне (5 –7 и 8 – 9 классах</w:t>
      </w:r>
      <w:r w:rsidR="00211E0A" w:rsidRPr="00803362">
        <w:rPr>
          <w:sz w:val="24"/>
          <w:szCs w:val="24"/>
        </w:rPr>
        <w:t>) благодаря развитию рефлексии общих способов действий и возможностей их переноса в различные учебно-предметные области,</w:t>
      </w:r>
      <w:r w:rsidR="00211E0A" w:rsidRPr="00803362">
        <w:rPr>
          <w:rStyle w:val="a9"/>
          <w:i w:val="0"/>
          <w:sz w:val="24"/>
          <w:szCs w:val="24"/>
        </w:rPr>
        <w:t xml:space="preserve"> качественного преобразования учебных действий</w:t>
      </w:r>
      <w:r w:rsidR="00211E0A" w:rsidRPr="00803362">
        <w:rPr>
          <w:sz w:val="24"/>
          <w:szCs w:val="24"/>
        </w:rPr>
        <w:t xml:space="preserve"> моделирования, контроля и оценки и</w:t>
      </w:r>
      <w:r w:rsidR="00211E0A" w:rsidRPr="00803362">
        <w:rPr>
          <w:rStyle w:val="a9"/>
          <w:i w:val="0"/>
          <w:sz w:val="24"/>
          <w:szCs w:val="24"/>
        </w:rPr>
        <w:t xml:space="preserve"> перехода</w:t>
      </w:r>
      <w:r w:rsidR="00211E0A" w:rsidRPr="00803362">
        <w:rPr>
          <w:rStyle w:val="62"/>
          <w:i w:val="0"/>
          <w:sz w:val="24"/>
          <w:szCs w:val="24"/>
        </w:rPr>
        <w:t xml:space="preserve"> </w:t>
      </w:r>
      <w:r w:rsidR="00211E0A" w:rsidRPr="00803362">
        <w:rPr>
          <w:sz w:val="24"/>
          <w:szCs w:val="24"/>
        </w:rPr>
        <w:t>от самостоятельной постановки обучающимися новых учебных задач</w:t>
      </w:r>
      <w:r w:rsidR="00211E0A" w:rsidRPr="00803362">
        <w:rPr>
          <w:rStyle w:val="a9"/>
          <w:i w:val="0"/>
          <w:sz w:val="24"/>
          <w:szCs w:val="24"/>
        </w:rPr>
        <w:t xml:space="preserve"> к развитию способности проектирования собственной учебной деятельности и построению жизненных планов</w:t>
      </w:r>
      <w:r w:rsidR="00211E0A" w:rsidRPr="00803362">
        <w:rPr>
          <w:rStyle w:val="62"/>
          <w:i w:val="0"/>
          <w:sz w:val="24"/>
          <w:szCs w:val="24"/>
        </w:rPr>
        <w:t xml:space="preserve"> </w:t>
      </w:r>
      <w:r w:rsidR="00211E0A" w:rsidRPr="00803362">
        <w:rPr>
          <w:rStyle w:val="a9"/>
          <w:i w:val="0"/>
          <w:sz w:val="24"/>
          <w:szCs w:val="24"/>
        </w:rPr>
        <w:t>во временной перспективе</w:t>
      </w:r>
      <w:r w:rsidR="00211E0A" w:rsidRPr="00803362">
        <w:rPr>
          <w:sz w:val="24"/>
          <w:szCs w:val="24"/>
        </w:rPr>
        <w:t>;</w:t>
      </w:r>
    </w:p>
    <w:p w:rsidR="00211E0A" w:rsidRPr="00803362" w:rsidRDefault="00501BFE" w:rsidP="0079510B">
      <w:pPr>
        <w:pStyle w:val="a8"/>
        <w:shd w:val="clear" w:color="auto" w:fill="auto"/>
        <w:tabs>
          <w:tab w:val="left" w:pos="1170"/>
        </w:tabs>
        <w:spacing w:after="0" w:line="360" w:lineRule="auto"/>
        <w:ind w:firstLine="454"/>
        <w:jc w:val="both"/>
        <w:rPr>
          <w:sz w:val="24"/>
          <w:szCs w:val="24"/>
        </w:rPr>
      </w:pPr>
      <w:r w:rsidRPr="00803362">
        <w:rPr>
          <w:rStyle w:val="a9"/>
          <w:i w:val="0"/>
          <w:sz w:val="24"/>
          <w:szCs w:val="24"/>
        </w:rPr>
        <w:lastRenderedPageBreak/>
        <w:t>-</w:t>
      </w:r>
      <w:r w:rsidR="00211E0A" w:rsidRPr="00803362">
        <w:rPr>
          <w:rStyle w:val="a9"/>
          <w:i w:val="0"/>
          <w:sz w:val="24"/>
          <w:szCs w:val="24"/>
          <w:lang w:val="en-US"/>
        </w:rPr>
        <w:t> </w:t>
      </w:r>
      <w:r w:rsidR="00211E0A" w:rsidRPr="00803362">
        <w:rPr>
          <w:rStyle w:val="a9"/>
          <w:i w:val="0"/>
          <w:sz w:val="24"/>
          <w:szCs w:val="24"/>
        </w:rPr>
        <w:t>с формированием</w:t>
      </w:r>
      <w:r w:rsidR="00211E0A" w:rsidRPr="00803362">
        <w:rPr>
          <w:sz w:val="24"/>
          <w:szCs w:val="24"/>
        </w:rPr>
        <w:t xml:space="preserve"> у обучающегося</w:t>
      </w:r>
      <w:r w:rsidR="00211E0A" w:rsidRPr="00803362">
        <w:rPr>
          <w:rStyle w:val="a9"/>
          <w:i w:val="0"/>
          <w:sz w:val="24"/>
          <w:szCs w:val="24"/>
        </w:rPr>
        <w:t xml:space="preserve"> научного типа мышления,</w:t>
      </w:r>
      <w:r w:rsidR="00211E0A" w:rsidRPr="00803362">
        <w:rPr>
          <w:sz w:val="24"/>
          <w:szCs w:val="24"/>
        </w:rPr>
        <w:t xml:space="preserve"> ориентирующего на общекультурные образцы, нормы, эталоны и закономерности взаимодействия с окружающим миром;</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61"/>
          <w:i w:val="0"/>
          <w:sz w:val="24"/>
          <w:szCs w:val="24"/>
        </w:rPr>
        <w:t>с овладением коммуникативными средствами и способами организации кооперации и сотрудничества</w:t>
      </w:r>
      <w:r w:rsidR="00211E0A" w:rsidRPr="00803362">
        <w:rPr>
          <w:sz w:val="24"/>
          <w:szCs w:val="24"/>
        </w:rPr>
        <w:t>; развитием учебного сотрудничества, реализуемого в отношениях обучающихся с учителем и сверстниками;</w:t>
      </w:r>
    </w:p>
    <w:p w:rsidR="003A4F1A" w:rsidRPr="00803362" w:rsidRDefault="00501BFE" w:rsidP="003A4F1A">
      <w:pPr>
        <w:pStyle w:val="a8"/>
        <w:shd w:val="clear" w:color="auto" w:fill="auto"/>
        <w:tabs>
          <w:tab w:val="left" w:pos="726"/>
        </w:tabs>
        <w:spacing w:after="0" w:line="360" w:lineRule="auto"/>
        <w:ind w:firstLine="454"/>
        <w:jc w:val="both"/>
        <w:rPr>
          <w:sz w:val="24"/>
          <w:szCs w:val="24"/>
        </w:rPr>
      </w:pPr>
      <w:r w:rsidRPr="00803362">
        <w:rPr>
          <w:rStyle w:val="a9"/>
          <w:i w:val="0"/>
          <w:sz w:val="24"/>
          <w:szCs w:val="24"/>
        </w:rPr>
        <w:t>-</w:t>
      </w:r>
      <w:r w:rsidR="00211E0A" w:rsidRPr="00803362">
        <w:rPr>
          <w:rStyle w:val="a9"/>
          <w:i w:val="0"/>
          <w:sz w:val="24"/>
          <w:szCs w:val="24"/>
          <w:lang w:val="en-US"/>
        </w:rPr>
        <w:t> </w:t>
      </w:r>
      <w:r w:rsidR="00211E0A" w:rsidRPr="00803362">
        <w:rPr>
          <w:rStyle w:val="61"/>
          <w:i w:val="0"/>
          <w:sz w:val="24"/>
          <w:szCs w:val="24"/>
        </w:rPr>
        <w:t>с изменением формы организации учебной деятельности и учебного сотрудничества</w:t>
      </w:r>
      <w:r w:rsidR="00211E0A" w:rsidRPr="00803362">
        <w:rPr>
          <w:sz w:val="24"/>
          <w:szCs w:val="24"/>
        </w:rPr>
        <w:t xml:space="preserve"> от классно-урочной к лабораторно-семинарской, лекционно-лабораторной, исследовательской.</w:t>
      </w:r>
    </w:p>
    <w:p w:rsidR="000622F8" w:rsidRPr="00803362" w:rsidRDefault="000622F8" w:rsidP="000622F8">
      <w:pPr>
        <w:pStyle w:val="a8"/>
        <w:shd w:val="clear" w:color="auto" w:fill="auto"/>
        <w:tabs>
          <w:tab w:val="left" w:pos="726"/>
        </w:tabs>
        <w:spacing w:after="0" w:line="360" w:lineRule="auto"/>
        <w:ind w:firstLine="454"/>
        <w:jc w:val="both"/>
        <w:rPr>
          <w:sz w:val="24"/>
          <w:szCs w:val="24"/>
        </w:rPr>
      </w:pPr>
      <w:r w:rsidRPr="00803362">
        <w:rPr>
          <w:sz w:val="24"/>
          <w:szCs w:val="24"/>
        </w:rPr>
        <w:t>ФГОС ООО рассчитан на:</w:t>
      </w:r>
    </w:p>
    <w:p w:rsidR="00211E0A" w:rsidRPr="00803362" w:rsidRDefault="00211E0A" w:rsidP="0079510B">
      <w:pPr>
        <w:pStyle w:val="a8"/>
        <w:shd w:val="clear" w:color="auto" w:fill="auto"/>
        <w:spacing w:after="0" w:line="360" w:lineRule="auto"/>
        <w:ind w:firstLine="454"/>
        <w:jc w:val="both"/>
        <w:rPr>
          <w:sz w:val="24"/>
          <w:szCs w:val="24"/>
        </w:rPr>
      </w:pPr>
      <w:r w:rsidRPr="00803362">
        <w:rPr>
          <w:rStyle w:val="47"/>
          <w:b w:val="0"/>
          <w:i w:val="0"/>
          <w:sz w:val="24"/>
          <w:szCs w:val="24"/>
        </w:rPr>
        <w:t>Переход обучающегося в основную школу совпадает</w:t>
      </w:r>
      <w:r w:rsidRPr="00803362">
        <w:rPr>
          <w:rStyle w:val="46"/>
          <w:b w:val="0"/>
          <w:i w:val="0"/>
          <w:sz w:val="24"/>
          <w:szCs w:val="24"/>
        </w:rPr>
        <w:t xml:space="preserve"> </w:t>
      </w:r>
      <w:r w:rsidRPr="00803362">
        <w:rPr>
          <w:rStyle w:val="47"/>
          <w:b w:val="0"/>
          <w:i w:val="0"/>
          <w:sz w:val="24"/>
          <w:szCs w:val="24"/>
        </w:rPr>
        <w:t>с предкритической фазой развития ребёнка</w:t>
      </w:r>
      <w:r w:rsidRPr="00803362">
        <w:rPr>
          <w:b/>
          <w:sz w:val="24"/>
          <w:szCs w:val="24"/>
        </w:rPr>
        <w:t xml:space="preserve"> </w:t>
      </w:r>
      <w:r w:rsidR="00501BFE" w:rsidRPr="00803362">
        <w:rPr>
          <w:b/>
          <w:sz w:val="24"/>
          <w:szCs w:val="24"/>
        </w:rPr>
        <w:t>-</w:t>
      </w:r>
      <w:r w:rsidRPr="00803362">
        <w:rPr>
          <w:b/>
          <w:sz w:val="24"/>
          <w:szCs w:val="24"/>
        </w:rPr>
        <w:t xml:space="preserve"> </w:t>
      </w:r>
      <w:r w:rsidRPr="00803362">
        <w:rPr>
          <w:sz w:val="24"/>
          <w:szCs w:val="24"/>
        </w:rPr>
        <w:t xml:space="preserve">переходом к кризису младшего подросткового </w:t>
      </w:r>
      <w:r w:rsidR="003A4F1A" w:rsidRPr="00803362">
        <w:rPr>
          <w:sz w:val="24"/>
          <w:szCs w:val="24"/>
        </w:rPr>
        <w:t>возраста (</w:t>
      </w:r>
      <w:r w:rsidRPr="00803362">
        <w:rPr>
          <w:sz w:val="24"/>
          <w:szCs w:val="24"/>
        </w:rPr>
        <w:t>5</w:t>
      </w:r>
      <w:r w:rsidR="00501BFE" w:rsidRPr="00803362">
        <w:rPr>
          <w:sz w:val="24"/>
          <w:szCs w:val="24"/>
        </w:rPr>
        <w:t xml:space="preserve"> -</w:t>
      </w:r>
      <w:r w:rsidRPr="00803362">
        <w:rPr>
          <w:sz w:val="24"/>
          <w:szCs w:val="24"/>
        </w:rPr>
        <w:t xml:space="preserve"> 7 классы), характеризующемуся</w:t>
      </w:r>
      <w:r w:rsidRPr="00803362">
        <w:rPr>
          <w:rStyle w:val="61"/>
          <w:i w:val="0"/>
          <w:sz w:val="24"/>
          <w:szCs w:val="24"/>
        </w:rPr>
        <w:t xml:space="preserve"> началом перехода от детства к взрослости,</w:t>
      </w:r>
      <w:r w:rsidRPr="00803362">
        <w:rPr>
          <w:sz w:val="24"/>
          <w:szCs w:val="24"/>
        </w:rPr>
        <w:t xml:space="preserve"> при котором центральным и специфическим</w:t>
      </w:r>
      <w:r w:rsidRPr="00803362">
        <w:rPr>
          <w:rStyle w:val="61"/>
          <w:i w:val="0"/>
          <w:sz w:val="24"/>
          <w:szCs w:val="24"/>
        </w:rPr>
        <w:t xml:space="preserve"> новообразованием</w:t>
      </w:r>
      <w:r w:rsidRPr="00803362">
        <w:rPr>
          <w:sz w:val="24"/>
          <w:szCs w:val="24"/>
        </w:rPr>
        <w:t xml:space="preserve"> в личности подростка является возникновение и развитие у него</w:t>
      </w:r>
      <w:r w:rsidRPr="00803362">
        <w:rPr>
          <w:rStyle w:val="61"/>
          <w:i w:val="0"/>
          <w:sz w:val="24"/>
          <w:szCs w:val="24"/>
        </w:rPr>
        <w:t xml:space="preserve"> самосознания</w:t>
      </w:r>
      <w:r w:rsidRPr="00803362">
        <w:rPr>
          <w:sz w:val="24"/>
          <w:szCs w:val="24"/>
        </w:rPr>
        <w:t xml:space="preserve"> </w:t>
      </w:r>
      <w:r w:rsidR="00501BFE" w:rsidRPr="00803362">
        <w:rPr>
          <w:sz w:val="24"/>
          <w:szCs w:val="24"/>
        </w:rPr>
        <w:t>-</w:t>
      </w:r>
      <w:r w:rsidRPr="00803362">
        <w:rPr>
          <w:sz w:val="24"/>
          <w:szCs w:val="24"/>
        </w:rPr>
        <w:t xml:space="preserve"> представления о том, что он уже не ребёнок, т. е.</w:t>
      </w:r>
      <w:r w:rsidRPr="00803362">
        <w:rPr>
          <w:rStyle w:val="61"/>
          <w:i w:val="0"/>
          <w:sz w:val="24"/>
          <w:szCs w:val="24"/>
        </w:rPr>
        <w:t xml:space="preserve"> чувства взрослости,</w:t>
      </w:r>
      <w:r w:rsidRPr="00803362">
        <w:rPr>
          <w:sz w:val="24"/>
          <w:szCs w:val="24"/>
        </w:rPr>
        <w:t xml:space="preserve"> а также внутренней</w:t>
      </w:r>
      <w:r w:rsidRPr="00803362">
        <w:rPr>
          <w:rStyle w:val="61"/>
          <w:i w:val="0"/>
          <w:sz w:val="24"/>
          <w:szCs w:val="24"/>
        </w:rPr>
        <w:t xml:space="preserve"> переориентацией</w:t>
      </w:r>
      <w:r w:rsidRPr="00803362">
        <w:rPr>
          <w:sz w:val="24"/>
          <w:szCs w:val="24"/>
        </w:rPr>
        <w:t xml:space="preserve"> подростка с правил и ограничений, связанных с</w:t>
      </w:r>
      <w:r w:rsidRPr="00803362">
        <w:rPr>
          <w:rStyle w:val="61"/>
          <w:i w:val="0"/>
          <w:sz w:val="24"/>
          <w:szCs w:val="24"/>
        </w:rPr>
        <w:t xml:space="preserve"> моралью послушания,</w:t>
      </w:r>
      <w:r w:rsidRPr="00803362">
        <w:rPr>
          <w:sz w:val="24"/>
          <w:szCs w:val="24"/>
        </w:rPr>
        <w:t xml:space="preserve"> на</w:t>
      </w:r>
      <w:r w:rsidRPr="00803362">
        <w:rPr>
          <w:rStyle w:val="61"/>
          <w:i w:val="0"/>
          <w:sz w:val="24"/>
          <w:szCs w:val="24"/>
        </w:rPr>
        <w:t xml:space="preserve"> нормы поведения взрослых.</w:t>
      </w:r>
    </w:p>
    <w:p w:rsidR="00211E0A" w:rsidRPr="00803362" w:rsidRDefault="00211E0A" w:rsidP="0079510B">
      <w:pPr>
        <w:pStyle w:val="a8"/>
        <w:shd w:val="clear" w:color="auto" w:fill="auto"/>
        <w:spacing w:after="0" w:line="360" w:lineRule="auto"/>
        <w:ind w:firstLine="454"/>
        <w:jc w:val="both"/>
        <w:rPr>
          <w:sz w:val="24"/>
          <w:szCs w:val="24"/>
        </w:rPr>
      </w:pPr>
      <w:r w:rsidRPr="00803362">
        <w:rPr>
          <w:rStyle w:val="47"/>
          <w:b w:val="0"/>
          <w:i w:val="0"/>
          <w:sz w:val="24"/>
          <w:szCs w:val="24"/>
        </w:rPr>
        <w:t>Второй этап подросткового развития</w:t>
      </w:r>
      <w:r w:rsidRPr="00803362">
        <w:rPr>
          <w:b/>
          <w:sz w:val="24"/>
          <w:szCs w:val="24"/>
        </w:rPr>
        <w:t xml:space="preserve"> </w:t>
      </w:r>
      <w:r w:rsidRPr="00803362">
        <w:rPr>
          <w:sz w:val="24"/>
          <w:szCs w:val="24"/>
        </w:rPr>
        <w:t>(14</w:t>
      </w:r>
      <w:r w:rsidR="00501BFE" w:rsidRPr="00803362">
        <w:rPr>
          <w:sz w:val="24"/>
          <w:szCs w:val="24"/>
        </w:rPr>
        <w:t>-</w:t>
      </w:r>
      <w:r w:rsidRPr="00803362">
        <w:rPr>
          <w:sz w:val="24"/>
          <w:szCs w:val="24"/>
        </w:rPr>
        <w:t>15 лет, 8</w:t>
      </w:r>
      <w:r w:rsidR="00501BFE" w:rsidRPr="00803362">
        <w:rPr>
          <w:sz w:val="24"/>
          <w:szCs w:val="24"/>
        </w:rPr>
        <w:t>-</w:t>
      </w:r>
      <w:r w:rsidRPr="00803362">
        <w:rPr>
          <w:sz w:val="24"/>
          <w:szCs w:val="24"/>
        </w:rPr>
        <w:t>9 классы) характеризуется:</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t>-</w:t>
      </w:r>
      <w:r w:rsidR="00211E0A" w:rsidRPr="00803362">
        <w:rPr>
          <w:sz w:val="24"/>
          <w:szCs w:val="24"/>
        </w:rPr>
        <w:t> стремлением подростка к общению и совместной деятельности со сверстниками;</w:t>
      </w:r>
    </w:p>
    <w:p w:rsidR="00211E0A" w:rsidRPr="00803362" w:rsidRDefault="00501BFE" w:rsidP="0079510B">
      <w:pPr>
        <w:pStyle w:val="a8"/>
        <w:shd w:val="clear" w:color="auto" w:fill="auto"/>
        <w:tabs>
          <w:tab w:val="left" w:pos="730"/>
        </w:tabs>
        <w:spacing w:after="0" w:line="360" w:lineRule="auto"/>
        <w:ind w:firstLine="454"/>
        <w:jc w:val="both"/>
        <w:rPr>
          <w:sz w:val="24"/>
          <w:szCs w:val="24"/>
        </w:rPr>
      </w:pPr>
      <w:r w:rsidRPr="00803362">
        <w:rPr>
          <w:sz w:val="24"/>
          <w:szCs w:val="24"/>
        </w:rPr>
        <w:t>-</w:t>
      </w:r>
      <w:r w:rsidR="00211E0A" w:rsidRPr="00803362">
        <w:rPr>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процессом перехода от детства к взрослости, отражающимся в его характеристике как «переходного», «трудного» или «критического»;</w:t>
      </w:r>
    </w:p>
    <w:p w:rsidR="00211E0A" w:rsidRPr="00803362" w:rsidRDefault="00501BFE" w:rsidP="0079510B">
      <w:pPr>
        <w:pStyle w:val="a8"/>
        <w:shd w:val="clear" w:color="auto" w:fill="auto"/>
        <w:tabs>
          <w:tab w:val="left" w:pos="721"/>
        </w:tabs>
        <w:spacing w:after="0" w:line="360" w:lineRule="auto"/>
        <w:ind w:firstLine="454"/>
        <w:jc w:val="both"/>
        <w:rPr>
          <w:sz w:val="24"/>
          <w:szCs w:val="24"/>
        </w:rPr>
      </w:pPr>
      <w:r w:rsidRPr="00803362">
        <w:rPr>
          <w:sz w:val="24"/>
          <w:szCs w:val="24"/>
        </w:rPr>
        <w:t>-</w:t>
      </w:r>
      <w:r w:rsidR="00211E0A" w:rsidRPr="00803362">
        <w:rPr>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211E0A" w:rsidRPr="00803362" w:rsidRDefault="00501BFE" w:rsidP="0079510B">
      <w:pPr>
        <w:pStyle w:val="a8"/>
        <w:shd w:val="clear" w:color="auto" w:fill="auto"/>
        <w:tabs>
          <w:tab w:val="left" w:pos="726"/>
        </w:tabs>
        <w:spacing w:after="0" w:line="360" w:lineRule="auto"/>
        <w:ind w:firstLine="454"/>
        <w:jc w:val="both"/>
        <w:rPr>
          <w:sz w:val="24"/>
          <w:szCs w:val="24"/>
        </w:rPr>
      </w:pPr>
      <w:r w:rsidRPr="00803362">
        <w:rPr>
          <w:sz w:val="24"/>
          <w:szCs w:val="24"/>
        </w:rPr>
        <w:lastRenderedPageBreak/>
        <w:t>-</w:t>
      </w:r>
      <w:r w:rsidR="00211E0A" w:rsidRPr="00803362">
        <w:rPr>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211E0A" w:rsidRPr="00803362" w:rsidRDefault="00501BFE" w:rsidP="0079510B">
      <w:pPr>
        <w:pStyle w:val="a8"/>
        <w:shd w:val="clear" w:color="auto" w:fill="auto"/>
        <w:spacing w:after="0" w:line="360" w:lineRule="auto"/>
        <w:ind w:firstLine="454"/>
        <w:jc w:val="both"/>
        <w:rPr>
          <w:sz w:val="24"/>
          <w:szCs w:val="24"/>
        </w:rPr>
      </w:pPr>
      <w:r w:rsidRPr="00803362">
        <w:rPr>
          <w:sz w:val="24"/>
          <w:szCs w:val="24"/>
        </w:rPr>
        <w:t>-</w:t>
      </w:r>
      <w:r w:rsidR="00211E0A" w:rsidRPr="00803362">
        <w:rPr>
          <w:sz w:val="24"/>
          <w:szCs w:val="24"/>
        </w:rPr>
        <w:t xml:space="preserve"> изменением социальной ситуации развития </w:t>
      </w:r>
      <w:r w:rsidRPr="00803362">
        <w:rPr>
          <w:sz w:val="24"/>
          <w:szCs w:val="24"/>
        </w:rPr>
        <w:t>-</w:t>
      </w:r>
      <w:r w:rsidR="00211E0A" w:rsidRPr="00803362">
        <w:rPr>
          <w:sz w:val="24"/>
          <w:szCs w:val="24"/>
        </w:rPr>
        <w:t xml:space="preserve"> ростом информационных перегрузок и изменением характера и способа общения и социальных взаимодействий </w:t>
      </w:r>
      <w:r w:rsidRPr="00803362">
        <w:rPr>
          <w:sz w:val="24"/>
          <w:szCs w:val="24"/>
        </w:rPr>
        <w:t>-</w:t>
      </w:r>
      <w:r w:rsidR="00211E0A" w:rsidRPr="00803362">
        <w:rPr>
          <w:sz w:val="24"/>
          <w:szCs w:val="24"/>
        </w:rPr>
        <w:t xml:space="preserve"> объёмы и способы получения информации (СМИ, телевидение, Интернет).</w:t>
      </w:r>
    </w:p>
    <w:p w:rsidR="003A4F1A" w:rsidRPr="00803362" w:rsidRDefault="009F5E61" w:rsidP="0079510B">
      <w:pPr>
        <w:pStyle w:val="a8"/>
        <w:shd w:val="clear" w:color="auto" w:fill="auto"/>
        <w:spacing w:after="0" w:line="360" w:lineRule="auto"/>
        <w:ind w:firstLine="454"/>
        <w:jc w:val="both"/>
        <w:rPr>
          <w:sz w:val="24"/>
          <w:szCs w:val="24"/>
        </w:rPr>
      </w:pPr>
      <w:r w:rsidRPr="00803362">
        <w:rPr>
          <w:sz w:val="24"/>
          <w:szCs w:val="24"/>
        </w:rPr>
        <w:t>Образовательная организация осущестляет ФГОС ООО для обучающихся-осужденных в возрасте от 18 до 30 лет, имющих свои психологичесие особенности.</w:t>
      </w:r>
    </w:p>
    <w:p w:rsidR="00F95C49" w:rsidRPr="00803362" w:rsidRDefault="00F95C49" w:rsidP="0079510B">
      <w:pPr>
        <w:pStyle w:val="a8"/>
        <w:shd w:val="clear" w:color="auto" w:fill="auto"/>
        <w:spacing w:after="0" w:line="360" w:lineRule="auto"/>
        <w:ind w:firstLine="454"/>
        <w:jc w:val="both"/>
        <w:rPr>
          <w:sz w:val="24"/>
          <w:szCs w:val="24"/>
        </w:rPr>
      </w:pPr>
    </w:p>
    <w:p w:rsidR="00F95C49" w:rsidRPr="00803362" w:rsidRDefault="00F95C49" w:rsidP="0079510B">
      <w:pPr>
        <w:pStyle w:val="a8"/>
        <w:shd w:val="clear" w:color="auto" w:fill="auto"/>
        <w:spacing w:after="0" w:line="360" w:lineRule="auto"/>
        <w:ind w:firstLine="454"/>
        <w:jc w:val="both"/>
        <w:rPr>
          <w:sz w:val="24"/>
          <w:szCs w:val="24"/>
        </w:rPr>
      </w:pPr>
    </w:p>
    <w:p w:rsidR="00F95C49" w:rsidRPr="00803362" w:rsidRDefault="00F95C49" w:rsidP="0079510B">
      <w:pPr>
        <w:pStyle w:val="a8"/>
        <w:shd w:val="clear" w:color="auto" w:fill="auto"/>
        <w:spacing w:after="0" w:line="360" w:lineRule="auto"/>
        <w:ind w:firstLine="454"/>
        <w:jc w:val="both"/>
        <w:rPr>
          <w:sz w:val="24"/>
          <w:szCs w:val="24"/>
        </w:rPr>
      </w:pPr>
    </w:p>
    <w:p w:rsidR="00211E0A" w:rsidRPr="00803362" w:rsidRDefault="00211E0A" w:rsidP="0079510B">
      <w:pPr>
        <w:pStyle w:val="131"/>
        <w:shd w:val="clear" w:color="auto" w:fill="auto"/>
        <w:spacing w:before="0" w:after="0" w:line="360" w:lineRule="auto"/>
        <w:rPr>
          <w:rFonts w:ascii="Times New Roman" w:hAnsi="Times New Roman"/>
          <w:b/>
          <w:sz w:val="24"/>
          <w:szCs w:val="24"/>
        </w:rPr>
      </w:pPr>
      <w:r w:rsidRPr="00803362">
        <w:rPr>
          <w:rStyle w:val="132pt"/>
          <w:rFonts w:ascii="Times New Roman" w:hAnsi="Times New Roman"/>
          <w:b/>
          <w:sz w:val="24"/>
          <w:szCs w:val="24"/>
        </w:rPr>
        <w:t>1.2.</w:t>
      </w:r>
      <w:r w:rsidRPr="00803362">
        <w:rPr>
          <w:rStyle w:val="130"/>
          <w:rFonts w:ascii="Times New Roman" w:hAnsi="Times New Roman"/>
          <w:b/>
          <w:sz w:val="24"/>
          <w:szCs w:val="24"/>
        </w:rPr>
        <w:t> Планируемые результаты</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освоения обучающимися основной</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образовательной программы</w:t>
      </w:r>
      <w:r w:rsidRPr="00803362">
        <w:rPr>
          <w:rStyle w:val="1310"/>
          <w:rFonts w:ascii="Times New Roman" w:hAnsi="Times New Roman"/>
          <w:b/>
          <w:sz w:val="24"/>
          <w:szCs w:val="24"/>
        </w:rPr>
        <w:t xml:space="preserve"> </w:t>
      </w:r>
      <w:r w:rsidRPr="00803362">
        <w:rPr>
          <w:rStyle w:val="130"/>
          <w:rFonts w:ascii="Times New Roman" w:hAnsi="Times New Roman"/>
          <w:b/>
          <w:sz w:val="24"/>
          <w:szCs w:val="24"/>
        </w:rPr>
        <w:t>основного общего образования</w:t>
      </w:r>
    </w:p>
    <w:p w:rsidR="00435CC0" w:rsidRPr="00803362" w:rsidRDefault="00355DCC" w:rsidP="0079510B">
      <w:pPr>
        <w:spacing w:line="360" w:lineRule="auto"/>
        <w:ind w:firstLine="454"/>
        <w:jc w:val="center"/>
        <w:rPr>
          <w:b/>
        </w:rPr>
      </w:pPr>
      <w:r w:rsidRPr="00803362">
        <w:rPr>
          <w:b/>
        </w:rPr>
        <w:t>1.2.1.</w:t>
      </w:r>
      <w:r w:rsidR="000A4FCA" w:rsidRPr="00803362">
        <w:rPr>
          <w:b/>
        </w:rPr>
        <w:t xml:space="preserve"> </w:t>
      </w:r>
      <w:r w:rsidR="00435CC0" w:rsidRPr="00803362">
        <w:rPr>
          <w:b/>
        </w:rPr>
        <w:t>Общие положения</w:t>
      </w:r>
    </w:p>
    <w:p w:rsidR="00435CC0" w:rsidRPr="00803362" w:rsidRDefault="00435CC0" w:rsidP="0079510B">
      <w:pPr>
        <w:spacing w:line="360" w:lineRule="auto"/>
        <w:ind w:firstLine="284"/>
        <w:jc w:val="both"/>
      </w:pPr>
      <w:r w:rsidRPr="00803362">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
    <w:p w:rsidR="00435CC0" w:rsidRPr="00803362" w:rsidRDefault="00435CC0" w:rsidP="0079510B">
      <w:pPr>
        <w:tabs>
          <w:tab w:val="num" w:pos="1920"/>
        </w:tabs>
        <w:spacing w:line="360" w:lineRule="auto"/>
        <w:ind w:firstLine="284"/>
        <w:jc w:val="both"/>
      </w:pPr>
      <w:r w:rsidRPr="00803362">
        <w:t xml:space="preserve">В соответствии с требованиями Стандарта система планируемых результатов </w:t>
      </w:r>
      <w:r w:rsidR="00501BFE" w:rsidRPr="00803362">
        <w:t>-</w:t>
      </w:r>
      <w:r w:rsidRPr="00803362">
        <w:t xml:space="preserve"> личностных, метапредметных и предметных </w:t>
      </w:r>
      <w:r w:rsidR="00501BFE" w:rsidRPr="00803362">
        <w:t>-</w:t>
      </w:r>
      <w:r w:rsidRPr="00803362">
        <w:t xml:space="preserve">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p>
    <w:p w:rsidR="00435CC0" w:rsidRPr="00803362" w:rsidRDefault="00435CC0" w:rsidP="0079510B">
      <w:pPr>
        <w:tabs>
          <w:tab w:val="num" w:pos="1920"/>
        </w:tabs>
        <w:spacing w:line="360" w:lineRule="auto"/>
        <w:ind w:firstLine="284"/>
        <w:jc w:val="both"/>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485"/>
      </w:tblGrid>
      <w:tr w:rsidR="00435CC0" w:rsidRPr="00803362">
        <w:tc>
          <w:tcPr>
            <w:tcW w:w="3227" w:type="dxa"/>
          </w:tcPr>
          <w:p w:rsidR="00435CC0" w:rsidRPr="00803362" w:rsidRDefault="00435CC0" w:rsidP="0079510B">
            <w:pPr>
              <w:tabs>
                <w:tab w:val="num" w:pos="1920"/>
              </w:tabs>
              <w:spacing w:line="360" w:lineRule="auto"/>
              <w:jc w:val="center"/>
            </w:pPr>
            <w:r w:rsidRPr="00803362">
              <w:t>Класс</w:t>
            </w:r>
          </w:p>
          <w:p w:rsidR="00435CC0" w:rsidRPr="00803362" w:rsidRDefault="00435CC0" w:rsidP="0079510B">
            <w:pPr>
              <w:tabs>
                <w:tab w:val="num" w:pos="1920"/>
              </w:tabs>
              <w:spacing w:line="360" w:lineRule="auto"/>
              <w:jc w:val="center"/>
            </w:pPr>
            <w:r w:rsidRPr="00803362">
              <w:t>учебно-познавательных</w:t>
            </w:r>
          </w:p>
          <w:p w:rsidR="00435CC0" w:rsidRPr="00803362" w:rsidRDefault="00435CC0" w:rsidP="0079510B">
            <w:pPr>
              <w:tabs>
                <w:tab w:val="num" w:pos="1920"/>
              </w:tabs>
              <w:spacing w:line="360" w:lineRule="auto"/>
              <w:jc w:val="center"/>
            </w:pPr>
            <w:r w:rsidRPr="00803362">
              <w:t>и учебно-практических задач</w:t>
            </w:r>
          </w:p>
        </w:tc>
        <w:tc>
          <w:tcPr>
            <w:tcW w:w="6485" w:type="dxa"/>
          </w:tcPr>
          <w:p w:rsidR="00435CC0" w:rsidRPr="00803362" w:rsidRDefault="00435CC0" w:rsidP="0079510B">
            <w:pPr>
              <w:tabs>
                <w:tab w:val="num" w:pos="1920"/>
              </w:tabs>
              <w:spacing w:line="360" w:lineRule="auto"/>
              <w:jc w:val="center"/>
            </w:pPr>
          </w:p>
          <w:p w:rsidR="00435CC0" w:rsidRPr="00803362" w:rsidRDefault="00435CC0" w:rsidP="0079510B">
            <w:pPr>
              <w:tabs>
                <w:tab w:val="num" w:pos="1920"/>
              </w:tabs>
              <w:spacing w:line="360" w:lineRule="auto"/>
              <w:jc w:val="center"/>
            </w:pPr>
            <w:r w:rsidRPr="00803362">
              <w:t>Описание</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умений и навыков, способствующих освоению системы знаний</w:t>
            </w:r>
          </w:p>
        </w:tc>
        <w:tc>
          <w:tcPr>
            <w:tcW w:w="6485" w:type="dxa"/>
          </w:tcPr>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xml:space="preserve"> выявление и осознание сущности и особенностей изучаемых объектов, процессов и явлений действительности </w:t>
            </w:r>
            <w:r w:rsidR="00435CC0" w:rsidRPr="00803362">
              <w:rPr>
                <w:lang w:val="ru-RU"/>
              </w:rPr>
              <w:lastRenderedPageBreak/>
              <w:t xml:space="preserve">(природных,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00435CC0" w:rsidRPr="00803362">
              <w:rPr>
                <w:bCs/>
                <w:lang w:val="ru-RU"/>
              </w:rPr>
              <w:t>схем</w:t>
            </w:r>
            <w:r w:rsidR="00435CC0" w:rsidRPr="00803362">
              <w:rPr>
                <w:lang w:val="ru-RU"/>
              </w:rPr>
              <w:t>;</w:t>
            </w:r>
          </w:p>
          <w:p w:rsidR="00435CC0" w:rsidRPr="00803362" w:rsidRDefault="00501BFE"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w:t>
            </w:r>
            <w:r w:rsidR="00435CC0" w:rsidRPr="00803362">
              <w:rPr>
                <w:lang w:val="ru-RU"/>
              </w:rPr>
              <w:t> выявление и анализ существенных и устойчивых связей и отношений между объектами и процессами;</w:t>
            </w:r>
          </w:p>
        </w:tc>
      </w:tr>
      <w:tr w:rsidR="00435CC0" w:rsidRPr="00803362">
        <w:tc>
          <w:tcPr>
            <w:tcW w:w="3227" w:type="dxa"/>
          </w:tcPr>
          <w:p w:rsidR="00435CC0" w:rsidRPr="00803362" w:rsidRDefault="00435CC0" w:rsidP="0079510B">
            <w:pPr>
              <w:tabs>
                <w:tab w:val="num" w:pos="1920"/>
              </w:tabs>
              <w:spacing w:line="360" w:lineRule="auto"/>
              <w:jc w:val="center"/>
            </w:pPr>
            <w:r w:rsidRPr="00803362">
              <w:lastRenderedPageBreak/>
              <w:t xml:space="preserve">формирование </w:t>
            </w:r>
          </w:p>
          <w:p w:rsidR="00435CC0" w:rsidRPr="00803362" w:rsidRDefault="00435CC0" w:rsidP="0079510B">
            <w:pPr>
              <w:tabs>
                <w:tab w:val="num" w:pos="1920"/>
              </w:tabs>
              <w:spacing w:line="360" w:lineRule="auto"/>
              <w:jc w:val="center"/>
            </w:pPr>
            <w:r w:rsidRPr="00803362">
              <w:t>и оценка навыка самостоятельного приобретения, переноса и интеграции знаний</w:t>
            </w:r>
          </w:p>
        </w:tc>
        <w:tc>
          <w:tcPr>
            <w:tcW w:w="6485" w:type="dxa"/>
          </w:tcPr>
          <w:p w:rsidR="00435CC0" w:rsidRPr="00803362" w:rsidRDefault="00435CC0" w:rsidP="0079510B">
            <w:pPr>
              <w:pStyle w:val="aa"/>
              <w:widowControl/>
              <w:tabs>
                <w:tab w:val="clear" w:pos="4677"/>
                <w:tab w:val="clear" w:pos="9355"/>
              </w:tabs>
              <w:overflowPunct w:val="0"/>
              <w:spacing w:line="360" w:lineRule="auto"/>
              <w:textAlignment w:val="baseline"/>
              <w:rPr>
                <w:lang w:val="ru-RU"/>
              </w:rPr>
            </w:pPr>
            <w:r w:rsidRPr="00803362">
              <w:rPr>
                <w:lang w:val="ru-RU"/>
              </w:rPr>
              <w:t>результат использования знако-символических средств  логических операций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требующих от учащихся более глубокого понимания изученного 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803362">
              <w:t> </w:t>
            </w:r>
            <w:r w:rsidRPr="00803362">
              <w:rPr>
                <w:lang w:val="ru-RU"/>
              </w:rPr>
              <w:t>п.;</w:t>
            </w:r>
          </w:p>
        </w:tc>
      </w:tr>
      <w:tr w:rsidR="00435CC0" w:rsidRPr="00803362">
        <w:tc>
          <w:tcPr>
            <w:tcW w:w="3227" w:type="dxa"/>
          </w:tcPr>
          <w:p w:rsidR="00435CC0" w:rsidRPr="00803362" w:rsidRDefault="00435CC0" w:rsidP="0079510B">
            <w:pPr>
              <w:tabs>
                <w:tab w:val="num" w:pos="1920"/>
              </w:tabs>
              <w:spacing w:line="360" w:lineRule="auto"/>
              <w:jc w:val="center"/>
            </w:pPr>
            <w:r w:rsidRPr="00803362">
              <w:t>учебно-практические задачи, направленные на формирование и оценку навыка разрешения проблем/проблемных ситуаций</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принятие решения в ситуации неопределённости, например,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навыка сотрудничества</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совместная работа в парах или группах с распределением ролей/функций и разделением ответственности за конечный результат;</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навыков коммуникации</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создание письменного или устного 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t xml:space="preserve">формирование и оценка </w:t>
            </w:r>
            <w:r w:rsidRPr="00803362">
              <w:lastRenderedPageBreak/>
              <w:t>навыка самоорганизации и саморегуляции</w:t>
            </w:r>
          </w:p>
        </w:tc>
        <w:tc>
          <w:tcPr>
            <w:tcW w:w="6485" w:type="dxa"/>
          </w:tcPr>
          <w:p w:rsidR="00435CC0" w:rsidRPr="00803362" w:rsidRDefault="00435CC0" w:rsidP="0079510B">
            <w:pPr>
              <w:pStyle w:val="ad"/>
              <w:spacing w:line="360" w:lineRule="auto"/>
              <w:ind w:firstLine="34"/>
              <w:jc w:val="left"/>
            </w:pPr>
            <w:r w:rsidRPr="00803362">
              <w:lastRenderedPageBreak/>
              <w:t xml:space="preserve">функции организации выполнения задания: планирование </w:t>
            </w:r>
            <w:r w:rsidRPr="00803362">
              <w:lastRenderedPageBreak/>
              <w:t xml:space="preserve">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 контроль качества выполнения работы. Как правило, такого рода задания </w:t>
            </w:r>
            <w:r w:rsidR="00501BFE" w:rsidRPr="00803362">
              <w:t>-</w:t>
            </w:r>
            <w:r w:rsidRPr="00803362">
              <w:t xml:space="preserve">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tc>
      </w:tr>
      <w:tr w:rsidR="00435CC0" w:rsidRPr="00803362">
        <w:tc>
          <w:tcPr>
            <w:tcW w:w="3227" w:type="dxa"/>
          </w:tcPr>
          <w:p w:rsidR="00435CC0" w:rsidRPr="00803362" w:rsidRDefault="00435CC0" w:rsidP="0079510B">
            <w:pPr>
              <w:tabs>
                <w:tab w:val="num" w:pos="1920"/>
              </w:tabs>
              <w:spacing w:line="360" w:lineRule="auto"/>
              <w:jc w:val="center"/>
            </w:pPr>
            <w:r w:rsidRPr="00803362">
              <w:lastRenderedPageBreak/>
              <w:t>формирование и оценка навыка рефлексии</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выявление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w:t>
            </w:r>
            <w:r w:rsidRPr="00803362">
              <w:rPr>
                <w:vertAlign w:val="superscript"/>
              </w:rPr>
              <w:t xml:space="preserve"> </w:t>
            </w:r>
            <w:r w:rsidRPr="00803362">
              <w:t>ценностно-смысловых установок</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аргументация (пояснение или комментарий) своей позиции или оценки;</w:t>
            </w:r>
          </w:p>
        </w:tc>
      </w:tr>
      <w:tr w:rsidR="00435CC0" w:rsidRPr="00803362">
        <w:tc>
          <w:tcPr>
            <w:tcW w:w="3227" w:type="dxa"/>
          </w:tcPr>
          <w:p w:rsidR="00435CC0" w:rsidRPr="00803362" w:rsidRDefault="00435CC0" w:rsidP="0079510B">
            <w:pPr>
              <w:tabs>
                <w:tab w:val="num" w:pos="1920"/>
              </w:tabs>
              <w:spacing w:line="360" w:lineRule="auto"/>
              <w:jc w:val="center"/>
            </w:pPr>
            <w:r w:rsidRPr="00803362">
              <w:t>формирование и оценка ИКТ-компетентности обучающихся</w:t>
            </w:r>
          </w:p>
        </w:tc>
        <w:tc>
          <w:tcPr>
            <w:tcW w:w="6485" w:type="dxa"/>
          </w:tcPr>
          <w:p w:rsidR="00435CC0" w:rsidRPr="00803362" w:rsidRDefault="00435CC0" w:rsidP="0079510B">
            <w:pPr>
              <w:pStyle w:val="aa"/>
              <w:widowControl/>
              <w:tabs>
                <w:tab w:val="clear" w:pos="4677"/>
                <w:tab w:val="clear" w:pos="9355"/>
              </w:tabs>
              <w:overflowPunct w:val="0"/>
              <w:spacing w:line="360" w:lineRule="auto"/>
              <w:ind w:firstLine="34"/>
              <w:textAlignment w:val="baseline"/>
              <w:rPr>
                <w:lang w:val="ru-RU"/>
              </w:rPr>
            </w:pPr>
            <w:r w:rsidRPr="00803362">
              <w:rPr>
                <w:lang w:val="ru-RU"/>
              </w:rPr>
              <w:t>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r>
    </w:tbl>
    <w:p w:rsidR="00435CC0" w:rsidRPr="00803362" w:rsidRDefault="00435CC0" w:rsidP="0079510B">
      <w:pPr>
        <w:tabs>
          <w:tab w:val="num" w:pos="1920"/>
        </w:tabs>
        <w:spacing w:line="360" w:lineRule="auto"/>
        <w:jc w:val="both"/>
      </w:pPr>
    </w:p>
    <w:p w:rsidR="00435CC0" w:rsidRPr="00803362" w:rsidRDefault="00435CC0" w:rsidP="0079510B">
      <w:pPr>
        <w:tabs>
          <w:tab w:val="num" w:pos="1920"/>
        </w:tabs>
        <w:spacing w:line="360" w:lineRule="auto"/>
        <w:ind w:firstLine="284"/>
        <w:jc w:val="both"/>
      </w:pPr>
      <w:r w:rsidRPr="00803362">
        <w:t>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Кроме того</w:t>
      </w:r>
      <w:r w:rsidR="007D4551" w:rsidRPr="00803362">
        <w:t>,</w:t>
      </w:r>
      <w:r w:rsidRPr="00803362">
        <w:t xml:space="preserve"> система планируемых результатов строится на основе </w:t>
      </w:r>
      <w:r w:rsidRPr="00803362">
        <w:lastRenderedPageBreak/>
        <w:t xml:space="preserve">уровневого подхода, который позволяет отслеживать развитие обучающегося в динамике с целью выстраивания индивидуальных траекторий развития. 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 оценка. Планируемые результаты освоения учебных и междисциплинарных программ содержат блоки «Выпускник научится» и «Выпускник получит возможность научиться» к каждому разделу учебной программы.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w:t>
      </w:r>
      <w:r w:rsidR="00501BFE" w:rsidRPr="00803362">
        <w:t>-</w:t>
      </w:r>
      <w:r w:rsidRPr="00803362">
        <w:t xml:space="preserve">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35CC0" w:rsidRPr="00803362" w:rsidRDefault="00435CC0" w:rsidP="0079510B">
      <w:pPr>
        <w:tabs>
          <w:tab w:val="num" w:pos="1920"/>
        </w:tabs>
        <w:spacing w:line="360" w:lineRule="auto"/>
        <w:ind w:firstLine="284"/>
        <w:jc w:val="both"/>
      </w:pPr>
    </w:p>
    <w:p w:rsidR="00435CC0" w:rsidRPr="00803362" w:rsidRDefault="00435CC0" w:rsidP="0079510B">
      <w:pPr>
        <w:spacing w:line="360" w:lineRule="auto"/>
        <w:ind w:firstLine="284"/>
        <w:jc w:val="center"/>
        <w:rPr>
          <w:b/>
        </w:rPr>
      </w:pPr>
      <w:r w:rsidRPr="00803362">
        <w:rPr>
          <w:b/>
        </w:rPr>
        <w:t>1.2.2.</w:t>
      </w:r>
      <w:r w:rsidR="004F5E9B" w:rsidRPr="00803362">
        <w:rPr>
          <w:b/>
        </w:rPr>
        <w:t xml:space="preserve"> </w:t>
      </w:r>
      <w:r w:rsidRPr="00803362">
        <w:rPr>
          <w:b/>
        </w:rPr>
        <w:t>Ведущие целевые установки и основные ожидаемые результаты</w:t>
      </w:r>
    </w:p>
    <w:p w:rsidR="00435CC0" w:rsidRPr="00803362" w:rsidRDefault="00435CC0" w:rsidP="0079510B">
      <w:pPr>
        <w:spacing w:line="360" w:lineRule="auto"/>
        <w:ind w:firstLine="284"/>
        <w:jc w:val="both"/>
      </w:pPr>
      <w:r w:rsidRPr="00803362">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w:t>
      </w:r>
      <w:r w:rsidRPr="00803362">
        <w:rPr>
          <w:bCs/>
        </w:rPr>
        <w:t xml:space="preserve">мышления, рефлексии. </w:t>
      </w:r>
      <w:r w:rsidRPr="00803362">
        <w:t xml:space="preserve">В ходе изучения всех учебных предметов обучающиеся приобретут опыт проектной деятельности,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основ читательской компетенции. Учащиеся усовершенствуют технику чтения и приобретут устойчивый навык осмысленного чтения, </w:t>
      </w:r>
      <w:r w:rsidRPr="00803362">
        <w:rPr>
          <w:iCs/>
        </w:rPr>
        <w:t xml:space="preserve">получат возможность приобрести навык рефлексивного чтения. </w:t>
      </w:r>
      <w:r w:rsidRPr="00803362">
        <w:t>Учащиеся овладеют различными видами,</w:t>
      </w:r>
      <w:r w:rsidRPr="00803362">
        <w:rPr>
          <w:rStyle w:val="ac"/>
          <w:i w:val="0"/>
        </w:rPr>
        <w:t xml:space="preserve"> типами,</w:t>
      </w:r>
      <w:r w:rsidRPr="00803362">
        <w:t xml:space="preserve"> стратегиями чтения художественных и других видов текстов.</w:t>
      </w:r>
    </w:p>
    <w:p w:rsidR="00435CC0" w:rsidRPr="00803362" w:rsidRDefault="00435CC0"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F5E9B" w:rsidRPr="00803362" w:rsidRDefault="004F5E9B" w:rsidP="006C3C1A">
      <w:pPr>
        <w:spacing w:line="360" w:lineRule="auto"/>
        <w:rPr>
          <w:b/>
        </w:rPr>
      </w:pPr>
    </w:p>
    <w:p w:rsidR="00435CC0" w:rsidRPr="00803362" w:rsidRDefault="00435CC0" w:rsidP="0079510B">
      <w:pPr>
        <w:spacing w:line="360" w:lineRule="auto"/>
        <w:jc w:val="center"/>
        <w:rPr>
          <w:b/>
        </w:rPr>
      </w:pPr>
      <w:r w:rsidRPr="00803362">
        <w:rPr>
          <w:b/>
        </w:rPr>
        <w:t>Развитие универсальных учебных действий</w:t>
      </w:r>
    </w:p>
    <w:p w:rsidR="00435CC0" w:rsidRPr="00803362" w:rsidRDefault="00435CC0" w:rsidP="0079510B">
      <w:pPr>
        <w:spacing w:line="360" w:lineRule="auto"/>
        <w:jc w:val="center"/>
        <w:rPr>
          <w:b/>
        </w:rPr>
      </w:pPr>
    </w:p>
    <w:tbl>
      <w:tblPr>
        <w:tblW w:w="974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9072"/>
      </w:tblGrid>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t>Личностные</w:t>
            </w:r>
          </w:p>
        </w:tc>
        <w:tc>
          <w:tcPr>
            <w:tcW w:w="9072" w:type="dxa"/>
            <w:shd w:val="clear" w:color="auto" w:fill="auto"/>
          </w:tcPr>
          <w:p w:rsidR="00435CC0" w:rsidRPr="00803362" w:rsidRDefault="00435CC0" w:rsidP="0079510B">
            <w:pPr>
              <w:spacing w:line="360" w:lineRule="auto"/>
              <w:jc w:val="both"/>
            </w:pPr>
            <w:r w:rsidRPr="00803362">
              <w:t>приоритетное внимание уделяется формированию:</w:t>
            </w:r>
          </w:p>
          <w:p w:rsidR="00435CC0" w:rsidRPr="00803362" w:rsidRDefault="00435CC0" w:rsidP="0079510B">
            <w:pPr>
              <w:numPr>
                <w:ilvl w:val="0"/>
                <w:numId w:val="3"/>
              </w:numPr>
              <w:tabs>
                <w:tab w:val="left" w:pos="372"/>
              </w:tabs>
              <w:spacing w:line="360" w:lineRule="auto"/>
              <w:ind w:left="0" w:firstLine="34"/>
              <w:contextualSpacing/>
              <w:jc w:val="both"/>
            </w:pPr>
            <w:r w:rsidRPr="00803362">
              <w:t>основ гражданской идентичности личности</w:t>
            </w:r>
          </w:p>
          <w:p w:rsidR="00435CC0" w:rsidRPr="00803362" w:rsidRDefault="00435CC0" w:rsidP="0079510B">
            <w:pPr>
              <w:numPr>
                <w:ilvl w:val="0"/>
                <w:numId w:val="3"/>
              </w:numPr>
              <w:tabs>
                <w:tab w:val="left" w:pos="372"/>
              </w:tabs>
              <w:spacing w:line="360" w:lineRule="auto"/>
              <w:ind w:left="0" w:firstLine="34"/>
              <w:contextualSpacing/>
              <w:jc w:val="both"/>
            </w:pPr>
            <w:r w:rsidRPr="00803362">
              <w:t xml:space="preserve">основ социальных компетенций </w:t>
            </w:r>
          </w:p>
          <w:p w:rsidR="00501BFE" w:rsidRPr="00803362" w:rsidRDefault="00435CC0" w:rsidP="00501BFE">
            <w:pPr>
              <w:numPr>
                <w:ilvl w:val="0"/>
                <w:numId w:val="3"/>
              </w:numPr>
              <w:tabs>
                <w:tab w:val="left" w:pos="372"/>
              </w:tabs>
              <w:spacing w:line="360" w:lineRule="auto"/>
              <w:ind w:left="0" w:firstLine="34"/>
              <w:contextualSpacing/>
              <w:jc w:val="both"/>
            </w:pPr>
            <w:r w:rsidRPr="00803362">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435CC0" w:rsidRPr="00803362" w:rsidRDefault="00435CC0" w:rsidP="004B0876">
            <w:pPr>
              <w:numPr>
                <w:ilvl w:val="0"/>
                <w:numId w:val="44"/>
              </w:numPr>
              <w:tabs>
                <w:tab w:val="left" w:pos="318"/>
              </w:tabs>
              <w:spacing w:line="360" w:lineRule="auto"/>
              <w:contextualSpacing/>
              <w:jc w:val="both"/>
            </w:pPr>
            <w:r w:rsidRPr="00803362">
              <w:t xml:space="preserve">целенаправленное формирование интереса к изучаемым областям знания и видам деятельности; </w:t>
            </w:r>
          </w:p>
          <w:p w:rsidR="00435CC0" w:rsidRPr="00803362" w:rsidRDefault="00435CC0" w:rsidP="004B0876">
            <w:pPr>
              <w:numPr>
                <w:ilvl w:val="0"/>
                <w:numId w:val="44"/>
              </w:numPr>
              <w:tabs>
                <w:tab w:val="left" w:pos="318"/>
              </w:tabs>
              <w:spacing w:line="360" w:lineRule="auto"/>
              <w:contextualSpacing/>
              <w:jc w:val="both"/>
            </w:pPr>
            <w:r w:rsidRPr="00803362">
              <w:t>педагогическая поддержка любознательности и избирательности интересов;</w:t>
            </w:r>
          </w:p>
          <w:p w:rsidR="00435CC0" w:rsidRPr="00803362" w:rsidRDefault="00435CC0" w:rsidP="004B0876">
            <w:pPr>
              <w:numPr>
                <w:ilvl w:val="0"/>
                <w:numId w:val="44"/>
              </w:numPr>
              <w:tabs>
                <w:tab w:val="left" w:pos="318"/>
              </w:tabs>
              <w:spacing w:line="360" w:lineRule="auto"/>
              <w:contextualSpacing/>
              <w:jc w:val="both"/>
            </w:pPr>
            <w:r w:rsidRPr="00803362">
              <w:t xml:space="preserve">реализация уровневого подхода как в преподавании, так и в оценочных процедурах; </w:t>
            </w:r>
          </w:p>
          <w:p w:rsidR="00435CC0" w:rsidRPr="00803362" w:rsidRDefault="00435CC0" w:rsidP="004B0876">
            <w:pPr>
              <w:numPr>
                <w:ilvl w:val="0"/>
                <w:numId w:val="44"/>
              </w:numPr>
              <w:tabs>
                <w:tab w:val="left" w:pos="318"/>
              </w:tabs>
              <w:spacing w:line="360" w:lineRule="auto"/>
              <w:contextualSpacing/>
              <w:jc w:val="both"/>
            </w:pPr>
            <w:r w:rsidRPr="00803362">
              <w:t>формирование навыков взаимо- и самооценки, навыков рефлексии; организация системы проб подростками своих возможностей;</w:t>
            </w:r>
          </w:p>
          <w:p w:rsidR="00435CC0" w:rsidRPr="00803362" w:rsidRDefault="00435CC0" w:rsidP="004B0876">
            <w:pPr>
              <w:numPr>
                <w:ilvl w:val="0"/>
                <w:numId w:val="44"/>
              </w:numPr>
              <w:tabs>
                <w:tab w:val="left" w:pos="318"/>
              </w:tabs>
              <w:spacing w:line="360" w:lineRule="auto"/>
              <w:contextualSpacing/>
              <w:jc w:val="both"/>
            </w:pPr>
            <w:r w:rsidRPr="00803362">
              <w:t>целенаправленное формирование представлений о рынке труда;</w:t>
            </w:r>
          </w:p>
          <w:p w:rsidR="00435CC0" w:rsidRPr="00803362" w:rsidRDefault="00435CC0" w:rsidP="004B0876">
            <w:pPr>
              <w:numPr>
                <w:ilvl w:val="0"/>
                <w:numId w:val="44"/>
              </w:numPr>
              <w:tabs>
                <w:tab w:val="left" w:pos="318"/>
              </w:tabs>
              <w:spacing w:line="360" w:lineRule="auto"/>
              <w:contextualSpacing/>
              <w:jc w:val="both"/>
              <w:rPr>
                <w:lang w:eastAsia="en-US"/>
              </w:rPr>
            </w:pPr>
            <w:r w:rsidRPr="00803362">
              <w:t>приобретение практического опыта пробного проектирования жизненной и профессиональной карьеры</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lastRenderedPageBreak/>
              <w:t>Регулятивные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35CC0" w:rsidRPr="00803362" w:rsidRDefault="00435CC0" w:rsidP="0079510B">
            <w:pPr>
              <w:spacing w:line="360" w:lineRule="auto"/>
              <w:jc w:val="both"/>
              <w:rPr>
                <w:lang w:eastAsia="en-US"/>
              </w:rPr>
            </w:pPr>
            <w:r w:rsidRPr="00803362">
              <w:rPr>
                <w:lang w:eastAsia="en-US"/>
              </w:rPr>
              <w:t>Ведущим способом решения этой задачи является формирование способности к проектированию</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t>Коммуникативные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 xml:space="preserve">формированию действий по организации и планированию учебного сотрудничества с учителем и сверстниками, умений работать в группе; </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35CC0" w:rsidRPr="00803362" w:rsidRDefault="00435CC0" w:rsidP="0079510B">
            <w:pPr>
              <w:numPr>
                <w:ilvl w:val="0"/>
                <w:numId w:val="4"/>
              </w:numPr>
              <w:tabs>
                <w:tab w:val="left" w:pos="318"/>
              </w:tabs>
              <w:spacing w:line="360" w:lineRule="auto"/>
              <w:ind w:left="0" w:firstLine="23"/>
              <w:contextualSpacing/>
              <w:jc w:val="both"/>
              <w:rPr>
                <w:lang w:eastAsia="en-US"/>
              </w:rPr>
            </w:pPr>
            <w:r w:rsidRPr="00803362">
              <w:rPr>
                <w:lang w:eastAsia="en-US"/>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tc>
      </w:tr>
      <w:tr w:rsidR="00435CC0" w:rsidRPr="00803362">
        <w:trPr>
          <w:cantSplit/>
          <w:trHeight w:val="1134"/>
        </w:trPr>
        <w:tc>
          <w:tcPr>
            <w:tcW w:w="676" w:type="dxa"/>
            <w:shd w:val="clear" w:color="auto" w:fill="auto"/>
            <w:textDirection w:val="btLr"/>
          </w:tcPr>
          <w:p w:rsidR="00435CC0" w:rsidRPr="00803362" w:rsidRDefault="00435CC0" w:rsidP="0079510B">
            <w:pPr>
              <w:spacing w:line="360" w:lineRule="auto"/>
              <w:ind w:left="113" w:right="113"/>
              <w:jc w:val="center"/>
              <w:rPr>
                <w:lang w:eastAsia="en-US"/>
              </w:rPr>
            </w:pPr>
            <w:r w:rsidRPr="00803362">
              <w:rPr>
                <w:bCs/>
              </w:rPr>
              <w:lastRenderedPageBreak/>
              <w:t>Познавательные</w:t>
            </w:r>
          </w:p>
        </w:tc>
        <w:tc>
          <w:tcPr>
            <w:tcW w:w="9072" w:type="dxa"/>
            <w:shd w:val="clear" w:color="auto" w:fill="auto"/>
          </w:tcPr>
          <w:p w:rsidR="00435CC0" w:rsidRPr="00803362" w:rsidRDefault="00435CC0" w:rsidP="0079510B">
            <w:pPr>
              <w:spacing w:line="360" w:lineRule="auto"/>
              <w:jc w:val="both"/>
              <w:rPr>
                <w:lang w:eastAsia="en-US"/>
              </w:rPr>
            </w:pPr>
            <w:r w:rsidRPr="00803362">
              <w:rPr>
                <w:lang w:eastAsia="en-US"/>
              </w:rPr>
              <w:t>приоритетное внимание уделяется:</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практическому освоению обучающимися основ проектно-исследовательской деятельности;</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 xml:space="preserve">развитию стратегий смыслового чтения и работе с информацией; </w:t>
            </w:r>
          </w:p>
          <w:p w:rsidR="00435CC0" w:rsidRPr="00803362" w:rsidRDefault="00435CC0" w:rsidP="0079510B">
            <w:pPr>
              <w:numPr>
                <w:ilvl w:val="0"/>
                <w:numId w:val="5"/>
              </w:numPr>
              <w:tabs>
                <w:tab w:val="left" w:pos="318"/>
              </w:tabs>
              <w:spacing w:line="360" w:lineRule="auto"/>
              <w:ind w:left="34" w:firstLine="23"/>
              <w:contextualSpacing/>
              <w:jc w:val="both"/>
              <w:rPr>
                <w:lang w:eastAsia="en-US"/>
              </w:rPr>
            </w:pPr>
            <w:r w:rsidRPr="00803362">
              <w:rPr>
                <w:lang w:eastAsia="en-US"/>
              </w:rPr>
              <w:t>практическому освоению методов познания, инструментария и понятийного аппарата, широкого спектра логических действий и операций;</w:t>
            </w:r>
          </w:p>
          <w:p w:rsidR="00435CC0" w:rsidRPr="00803362" w:rsidRDefault="00435CC0" w:rsidP="0079510B">
            <w:pPr>
              <w:numPr>
                <w:ilvl w:val="0"/>
                <w:numId w:val="5"/>
              </w:numPr>
              <w:tabs>
                <w:tab w:val="clear" w:pos="720"/>
                <w:tab w:val="num" w:pos="328"/>
              </w:tabs>
              <w:spacing w:line="360" w:lineRule="auto"/>
              <w:ind w:left="34" w:firstLine="23"/>
              <w:jc w:val="both"/>
              <w:rPr>
                <w:lang w:eastAsia="en-US"/>
              </w:rPr>
            </w:pPr>
            <w:r w:rsidRPr="00803362">
              <w:rPr>
                <w:lang w:eastAsia="en-US"/>
              </w:rPr>
              <w:t>усовершенствованию приобретённых на первой ступени навыков работы с информацией и пополнению  их;</w:t>
            </w:r>
          </w:p>
          <w:p w:rsidR="00435CC0" w:rsidRPr="00803362" w:rsidRDefault="00435CC0" w:rsidP="0079510B">
            <w:pPr>
              <w:numPr>
                <w:ilvl w:val="0"/>
                <w:numId w:val="5"/>
              </w:numPr>
              <w:tabs>
                <w:tab w:val="clear" w:pos="720"/>
                <w:tab w:val="num" w:pos="328"/>
              </w:tabs>
              <w:spacing w:line="360" w:lineRule="auto"/>
              <w:ind w:left="34" w:firstLine="23"/>
              <w:jc w:val="both"/>
              <w:rPr>
                <w:lang w:eastAsia="en-US"/>
              </w:rPr>
            </w:pPr>
            <w:r w:rsidRPr="00803362">
              <w:rPr>
                <w:lang w:eastAsia="en-US"/>
              </w:rPr>
              <w:t>умению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w:t>
            </w:r>
          </w:p>
          <w:p w:rsidR="00435CC0" w:rsidRPr="00803362" w:rsidRDefault="00435CC0" w:rsidP="0079510B">
            <w:pPr>
              <w:spacing w:line="360" w:lineRule="auto"/>
              <w:jc w:val="both"/>
              <w:rPr>
                <w:lang w:eastAsia="en-US"/>
              </w:rPr>
            </w:pPr>
            <w:r w:rsidRPr="00803362">
              <w:rPr>
                <w:lang w:eastAsia="en-US"/>
              </w:rPr>
              <w:t>Обучающиеся усовершенствуют навык поиска информации.</w:t>
            </w:r>
          </w:p>
        </w:tc>
      </w:tr>
    </w:tbl>
    <w:p w:rsidR="00435CC0" w:rsidRPr="00803362" w:rsidRDefault="00435CC0" w:rsidP="0079510B">
      <w:pPr>
        <w:spacing w:line="360" w:lineRule="auto"/>
      </w:pPr>
    </w:p>
    <w:p w:rsidR="00355DCC" w:rsidRPr="00803362" w:rsidRDefault="00355DCC" w:rsidP="0079510B">
      <w:pPr>
        <w:widowControl w:val="0"/>
        <w:autoSpaceDE w:val="0"/>
        <w:autoSpaceDN w:val="0"/>
        <w:adjustRightInd w:val="0"/>
        <w:spacing w:line="360" w:lineRule="auto"/>
        <w:ind w:firstLine="454"/>
        <w:jc w:val="both"/>
        <w:rPr>
          <w:rFonts w:eastAsia="Calibri"/>
          <w:i/>
        </w:rPr>
      </w:pPr>
      <w:r w:rsidRPr="00803362">
        <w:rPr>
          <w:rFonts w:eastAsia="Calibri"/>
        </w:rPr>
        <w:t xml:space="preserve">При изучении учебных предметов обучающиеся усовершенствуют приобретённые на первой ступени </w:t>
      </w:r>
      <w:r w:rsidRPr="00803362">
        <w:rPr>
          <w:rFonts w:eastAsia="Calibri"/>
          <w:b/>
          <w:i/>
        </w:rPr>
        <w:t>навыки работы с информацией</w:t>
      </w:r>
      <w:r w:rsidRPr="00803362">
        <w:rPr>
          <w:rFonts w:eastAsia="Calibri"/>
        </w:rPr>
        <w:t xml:space="preserve"> и пополнят их. Они смогут работать с текстами, преобразовывать и интерпретировать содержащуюся в них информацию, в том числе:</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t>•</w:t>
      </w:r>
      <w:r w:rsidRPr="00803362">
        <w:rPr>
          <w:rFonts w:eastAsia="Calibri"/>
          <w:lang w:val="en-US"/>
        </w:rPr>
        <w:t> </w:t>
      </w:r>
      <w:r w:rsidRPr="00803362">
        <w:rPr>
          <w:rFonts w:eastAsia="Calibri"/>
        </w:rPr>
        <w:t>систематизировать, сопоставлять, анализировать, обобщать и интерпретировать информацию, содержащуюся в готовых информационных объектах;</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t>•</w:t>
      </w:r>
      <w:r w:rsidRPr="00803362">
        <w:rPr>
          <w:rFonts w:eastAsia="Calibri"/>
          <w:lang w:val="en-US"/>
        </w:rPr>
        <w:t> </w:t>
      </w:r>
      <w:r w:rsidRPr="00803362">
        <w:rPr>
          <w:rFonts w:eastAsia="Calibri"/>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501BFE" w:rsidRPr="00803362">
        <w:rPr>
          <w:rFonts w:eastAsia="Calibri"/>
        </w:rPr>
        <w:t>-</w:t>
      </w:r>
      <w:r w:rsidRPr="00803362">
        <w:rPr>
          <w:rFonts w:eastAsia="Calibri"/>
        </w:rPr>
        <w:t xml:space="preserve"> концептуальных диаграмм, опорных конспектов);</w:t>
      </w:r>
    </w:p>
    <w:p w:rsidR="00355DCC" w:rsidRPr="00803362" w:rsidRDefault="00355DCC" w:rsidP="0079510B">
      <w:pPr>
        <w:autoSpaceDE w:val="0"/>
        <w:autoSpaceDN w:val="0"/>
        <w:adjustRightInd w:val="0"/>
        <w:spacing w:line="360" w:lineRule="auto"/>
        <w:ind w:firstLine="454"/>
        <w:jc w:val="both"/>
        <w:rPr>
          <w:rFonts w:eastAsia="Calibri"/>
        </w:rPr>
      </w:pPr>
      <w:r w:rsidRPr="00803362">
        <w:rPr>
          <w:rFonts w:eastAsia="Calibri"/>
        </w:rPr>
        <w:t>•</w:t>
      </w:r>
      <w:r w:rsidRPr="00803362">
        <w:rPr>
          <w:rFonts w:eastAsia="Calibri"/>
          <w:lang w:val="en-US"/>
        </w:rPr>
        <w:t> </w:t>
      </w:r>
      <w:r w:rsidRPr="00803362">
        <w:rPr>
          <w:rFonts w:eastAsia="Calibri"/>
        </w:rPr>
        <w:t>заполнять и дополнять таблицы, схемы, диаграммы, тексты.</w:t>
      </w:r>
    </w:p>
    <w:p w:rsidR="00355DCC" w:rsidRPr="00803362" w:rsidRDefault="00355DCC" w:rsidP="0079510B">
      <w:pPr>
        <w:widowControl w:val="0"/>
        <w:autoSpaceDE w:val="0"/>
        <w:autoSpaceDN w:val="0"/>
        <w:adjustRightInd w:val="0"/>
        <w:spacing w:line="360" w:lineRule="auto"/>
        <w:ind w:firstLine="454"/>
        <w:jc w:val="both"/>
        <w:rPr>
          <w:rFonts w:eastAsia="Calibri"/>
        </w:rPr>
      </w:pPr>
      <w:r w:rsidRPr="00803362">
        <w:rPr>
          <w:rFonts w:eastAsia="Calibri"/>
        </w:rPr>
        <w:t xml:space="preserve">Обучающиеся усовершенствуют навык </w:t>
      </w:r>
      <w:r w:rsidRPr="00803362">
        <w:rPr>
          <w:rFonts w:eastAsia="Calibri"/>
          <w:i/>
        </w:rPr>
        <w:t>поиска информации</w:t>
      </w:r>
      <w:r w:rsidRPr="00803362">
        <w:rPr>
          <w:rFonts w:eastAsia="Calibri"/>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w:t>
      </w:r>
      <w:r w:rsidRPr="00803362">
        <w:rPr>
          <w:rFonts w:eastAsia="Calibri"/>
        </w:rPr>
        <w:lastRenderedPageBreak/>
        <w:t>поиска.</w:t>
      </w:r>
    </w:p>
    <w:p w:rsidR="00355DCC" w:rsidRPr="00803362" w:rsidRDefault="00355DCC" w:rsidP="00795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54"/>
        <w:jc w:val="both"/>
        <w:rPr>
          <w:rFonts w:eastAsia="Calibri"/>
        </w:rPr>
      </w:pPr>
      <w:r w:rsidRPr="00803362">
        <w:rPr>
          <w:rFonts w:eastAsia="Calibri"/>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355DCC" w:rsidRPr="00803362" w:rsidRDefault="00355DCC" w:rsidP="0079510B">
      <w:pPr>
        <w:widowControl w:val="0"/>
        <w:autoSpaceDE w:val="0"/>
        <w:autoSpaceDN w:val="0"/>
        <w:adjustRightInd w:val="0"/>
        <w:spacing w:line="360" w:lineRule="auto"/>
        <w:ind w:firstLine="454"/>
        <w:jc w:val="both"/>
        <w:rPr>
          <w:rFonts w:eastAsia="Calibri"/>
        </w:rPr>
      </w:pPr>
      <w:r w:rsidRPr="00803362">
        <w:rPr>
          <w:rFonts w:eastAsia="Calibri"/>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93AC4" w:rsidRPr="00803362" w:rsidRDefault="00F93AC4" w:rsidP="0079510B">
      <w:pPr>
        <w:spacing w:line="360" w:lineRule="auto"/>
        <w:jc w:val="center"/>
        <w:rPr>
          <w:b/>
        </w:rPr>
      </w:pPr>
      <w:r w:rsidRPr="00803362">
        <w:rPr>
          <w:b/>
        </w:rPr>
        <w:t>1.2.3. Планируемые результаты освоения учебных и междисциплинарных программ</w:t>
      </w:r>
    </w:p>
    <w:p w:rsidR="00F93AC4" w:rsidRPr="00803362" w:rsidRDefault="00F93AC4" w:rsidP="0079510B">
      <w:pPr>
        <w:spacing w:line="360" w:lineRule="auto"/>
        <w:jc w:val="center"/>
        <w:rPr>
          <w:b/>
        </w:rPr>
      </w:pPr>
      <w:r w:rsidRPr="00803362">
        <w:rPr>
          <w:b/>
        </w:rPr>
        <w:t>1.2.3.1. ФОРМИРОВАНИЕ УНИВЕРСАЛЬНЫХ</w:t>
      </w:r>
      <w:r w:rsidRPr="00803362">
        <w:rPr>
          <w:rStyle w:val="16"/>
          <w:rFonts w:ascii="Times New Roman" w:hAnsi="Times New Roman"/>
          <w:b w:val="0"/>
          <w:bCs w:val="0"/>
          <w:sz w:val="24"/>
          <w:szCs w:val="24"/>
        </w:rPr>
        <w:t xml:space="preserve"> </w:t>
      </w:r>
      <w:r w:rsidRPr="00803362">
        <w:rPr>
          <w:b/>
        </w:rPr>
        <w:t>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4554"/>
      </w:tblGrid>
      <w:tr w:rsidR="001C386B" w:rsidRPr="00803362" w:rsidTr="00245A15">
        <w:tc>
          <w:tcPr>
            <w:tcW w:w="9571" w:type="dxa"/>
            <w:gridSpan w:val="2"/>
          </w:tcPr>
          <w:p w:rsidR="001C386B" w:rsidRPr="00803362" w:rsidRDefault="001C386B" w:rsidP="00245A15">
            <w:pPr>
              <w:spacing w:line="360" w:lineRule="auto"/>
              <w:ind w:firstLine="454"/>
              <w:jc w:val="center"/>
              <w:rPr>
                <w:b/>
              </w:rPr>
            </w:pPr>
            <w:r w:rsidRPr="00803362">
              <w:rPr>
                <w:b/>
              </w:rPr>
              <w:t>Личностные универсальные учебные действия</w:t>
            </w:r>
          </w:p>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t>В рамках</w:t>
            </w:r>
            <w:r w:rsidRPr="00803362">
              <w:rPr>
                <w:rStyle w:val="160"/>
                <w:sz w:val="24"/>
                <w:szCs w:val="24"/>
              </w:rPr>
              <w:t xml:space="preserve"> </w:t>
            </w:r>
            <w:r w:rsidRPr="00803362">
              <w:rPr>
                <w:rStyle w:val="160"/>
                <w:b w:val="0"/>
                <w:sz w:val="24"/>
                <w:szCs w:val="24"/>
              </w:rPr>
              <w:t>когнитивного компонента</w:t>
            </w:r>
          </w:p>
        </w:tc>
      </w:tr>
      <w:tr w:rsidR="001C386B" w:rsidRPr="00803362" w:rsidTr="00245A15">
        <w:tc>
          <w:tcPr>
            <w:tcW w:w="4785" w:type="dxa"/>
          </w:tcPr>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У выпускника будут сформированы</w:t>
            </w:r>
          </w:p>
        </w:tc>
        <w:tc>
          <w:tcPr>
            <w:tcW w:w="4786" w:type="dxa"/>
          </w:tcPr>
          <w:p w:rsidR="001C386B" w:rsidRPr="00803362" w:rsidRDefault="001C386B" w:rsidP="00245A15">
            <w:pPr>
              <w:pStyle w:val="141"/>
              <w:shd w:val="clear" w:color="auto" w:fill="auto"/>
              <w:spacing w:line="360" w:lineRule="auto"/>
              <w:ind w:firstLine="454"/>
              <w:rPr>
                <w:sz w:val="24"/>
                <w:szCs w:val="24"/>
              </w:rPr>
            </w:pPr>
            <w:r w:rsidRPr="00803362">
              <w:rPr>
                <w:sz w:val="24"/>
                <w:szCs w:val="24"/>
              </w:rPr>
              <w:t>Выпускник получит возможность для формирования:</w:t>
            </w:r>
          </w:p>
          <w:p w:rsidR="001C386B" w:rsidRPr="00803362" w:rsidRDefault="001C386B" w:rsidP="00245A15">
            <w:pPr>
              <w:spacing w:line="360" w:lineRule="auto"/>
            </w:pPr>
          </w:p>
        </w:tc>
      </w:tr>
      <w:tr w:rsidR="001C386B" w:rsidRPr="00803362" w:rsidTr="00245A15">
        <w:tc>
          <w:tcPr>
            <w:tcW w:w="4785" w:type="dxa"/>
          </w:tcPr>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Ярославского края, его достижений и культурных традиций;</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xml:space="preserve">• образ социально-политического устройства </w:t>
            </w:r>
            <w:r w:rsidR="00501BFE" w:rsidRPr="00803362">
              <w:rPr>
                <w:sz w:val="24"/>
                <w:szCs w:val="24"/>
              </w:rPr>
              <w:t>-</w:t>
            </w:r>
            <w:r w:rsidRPr="00803362">
              <w:rPr>
                <w:sz w:val="24"/>
                <w:szCs w:val="24"/>
              </w:rPr>
              <w:t xml:space="preserve"> представление о государственной организации России, знание государственной символики (герб, флаг, гимн), знание государственных </w:t>
            </w:r>
            <w:r w:rsidRPr="00803362">
              <w:rPr>
                <w:sz w:val="24"/>
                <w:szCs w:val="24"/>
              </w:rPr>
              <w:lastRenderedPageBreak/>
              <w:t>праздников;</w:t>
            </w:r>
          </w:p>
          <w:p w:rsidR="001C386B" w:rsidRPr="00803362" w:rsidRDefault="001C386B" w:rsidP="00245A15">
            <w:pPr>
              <w:pStyle w:val="a8"/>
              <w:shd w:val="clear" w:color="auto" w:fill="auto"/>
              <w:tabs>
                <w:tab w:val="left" w:pos="1079"/>
              </w:tabs>
              <w:spacing w:after="0" w:line="360" w:lineRule="auto"/>
              <w:ind w:firstLine="454"/>
              <w:jc w:val="both"/>
              <w:rPr>
                <w:sz w:val="24"/>
                <w:szCs w:val="24"/>
              </w:rPr>
            </w:pPr>
            <w:r w:rsidRPr="00803362">
              <w:rPr>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1C386B" w:rsidRPr="00803362" w:rsidRDefault="001C386B" w:rsidP="00245A15">
            <w:pPr>
              <w:pStyle w:val="a8"/>
              <w:shd w:val="clear" w:color="auto" w:fill="auto"/>
              <w:tabs>
                <w:tab w:val="left" w:pos="1084"/>
              </w:tabs>
              <w:spacing w:after="0" w:line="360" w:lineRule="auto"/>
              <w:ind w:firstLine="454"/>
              <w:jc w:val="both"/>
              <w:rPr>
                <w:sz w:val="24"/>
                <w:szCs w:val="24"/>
              </w:rPr>
            </w:pPr>
            <w:r w:rsidRPr="00803362">
              <w:rPr>
                <w:sz w:val="24"/>
                <w:szCs w:val="24"/>
              </w:rPr>
              <w:t>• освоение общекультурного наследия России и общемирового культурного наследия;</w:t>
            </w:r>
          </w:p>
          <w:p w:rsidR="001C386B" w:rsidRPr="00803362" w:rsidRDefault="001C386B" w:rsidP="00245A15">
            <w:pPr>
              <w:pStyle w:val="a8"/>
              <w:shd w:val="clear" w:color="auto" w:fill="auto"/>
              <w:tabs>
                <w:tab w:val="left" w:pos="1079"/>
              </w:tabs>
              <w:spacing w:after="0" w:line="360" w:lineRule="auto"/>
              <w:ind w:firstLine="454"/>
              <w:jc w:val="both"/>
              <w:rPr>
                <w:sz w:val="24"/>
                <w:szCs w:val="24"/>
              </w:rPr>
            </w:pPr>
            <w:r w:rsidRPr="00803362">
              <w:rPr>
                <w:sz w:val="24"/>
                <w:szCs w:val="24"/>
              </w:rPr>
              <w:t>• ориентация в системе моральных норм и ценностей и их иерархизация, понимание конвенционального характера морали;</w:t>
            </w:r>
          </w:p>
          <w:p w:rsidR="001C386B" w:rsidRPr="00803362" w:rsidRDefault="001C386B" w:rsidP="00245A15">
            <w:pPr>
              <w:pStyle w:val="a8"/>
              <w:shd w:val="clear" w:color="auto" w:fill="auto"/>
              <w:tabs>
                <w:tab w:val="left" w:pos="1084"/>
              </w:tabs>
              <w:spacing w:after="0" w:line="360" w:lineRule="auto"/>
              <w:ind w:firstLine="454"/>
              <w:jc w:val="both"/>
              <w:rPr>
                <w:sz w:val="24"/>
                <w:szCs w:val="24"/>
              </w:rPr>
            </w:pPr>
            <w:r w:rsidRPr="00803362">
              <w:rPr>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r w:rsidRPr="00803362">
              <w:rPr>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C386B" w:rsidRPr="00803362" w:rsidRDefault="001C386B" w:rsidP="00245A15">
            <w:pPr>
              <w:spacing w:line="360" w:lineRule="auto"/>
            </w:pPr>
          </w:p>
        </w:tc>
        <w:tc>
          <w:tcPr>
            <w:tcW w:w="4786" w:type="dxa"/>
          </w:tcPr>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rPr>
                <w:rStyle w:val="170"/>
                <w:b w:val="0"/>
                <w:bCs w:val="0"/>
                <w:sz w:val="24"/>
                <w:szCs w:val="24"/>
              </w:rPr>
              <w:lastRenderedPageBreak/>
              <w:t>В рамках</w:t>
            </w:r>
            <w:r w:rsidRPr="00803362">
              <w:t xml:space="preserve"> ценностного и эмоционального компонентов</w:t>
            </w:r>
          </w:p>
        </w:tc>
      </w:tr>
      <w:tr w:rsidR="001C386B" w:rsidRPr="00803362" w:rsidTr="00245A15">
        <w:tc>
          <w:tcPr>
            <w:tcW w:w="4785" w:type="dxa"/>
          </w:tcPr>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 xml:space="preserve">гражданский патриотизм, любовь к </w:t>
            </w:r>
            <w:r w:rsidRPr="00803362">
              <w:rPr>
                <w:sz w:val="24"/>
                <w:szCs w:val="24"/>
              </w:rPr>
              <w:lastRenderedPageBreak/>
              <w:t>Родине, чувство гордости за свою страну;</w:t>
            </w:r>
          </w:p>
          <w:p w:rsidR="001C386B" w:rsidRPr="00803362" w:rsidRDefault="001C386B" w:rsidP="00245A15">
            <w:pPr>
              <w:pStyle w:val="a8"/>
              <w:shd w:val="clear" w:color="auto" w:fill="auto"/>
              <w:tabs>
                <w:tab w:val="left" w:pos="625"/>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истории, культурным и историческим памятникам;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эмоционально положительное принятие своей этнической идентичнос-ти;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потребность в самовыражении и самореализации, социальном признании;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 xml:space="preserve">позитивная моральная самооценка и моральные чувства </w:t>
            </w:r>
            <w:r w:rsidR="00501BFE" w:rsidRPr="00803362">
              <w:rPr>
                <w:sz w:val="24"/>
                <w:szCs w:val="24"/>
              </w:rPr>
              <w:t>-</w:t>
            </w:r>
            <w:r w:rsidRPr="00803362">
              <w:rPr>
                <w:sz w:val="24"/>
                <w:szCs w:val="24"/>
              </w:rPr>
              <w:t xml:space="preserve"> чувство гордости при следовании моральным нормам, переживание стыда и вины при их нарушении.</w:t>
            </w:r>
          </w:p>
          <w:p w:rsidR="001C386B" w:rsidRPr="00803362" w:rsidRDefault="001C386B" w:rsidP="00245A15">
            <w:pPr>
              <w:pStyle w:val="a8"/>
              <w:shd w:val="clear" w:color="auto" w:fill="auto"/>
              <w:tabs>
                <w:tab w:val="left" w:pos="1089"/>
              </w:tabs>
              <w:spacing w:after="0" w:line="360" w:lineRule="auto"/>
              <w:ind w:firstLine="454"/>
              <w:jc w:val="both"/>
              <w:rPr>
                <w:sz w:val="24"/>
                <w:szCs w:val="24"/>
              </w:rPr>
            </w:pPr>
          </w:p>
        </w:tc>
        <w:tc>
          <w:tcPr>
            <w:tcW w:w="4786" w:type="dxa"/>
          </w:tcPr>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spacing w:line="360" w:lineRule="auto"/>
              <w:jc w:val="center"/>
            </w:pPr>
            <w:r w:rsidRPr="00803362">
              <w:rPr>
                <w:rStyle w:val="35"/>
                <w:b w:val="0"/>
                <w:bCs w:val="0"/>
                <w:sz w:val="24"/>
                <w:szCs w:val="24"/>
              </w:rPr>
              <w:lastRenderedPageBreak/>
              <w:t>В рамках</w:t>
            </w:r>
            <w:r w:rsidRPr="00803362">
              <w:t xml:space="preserve"> деятельностного (поведенческого) компонента</w:t>
            </w:r>
          </w:p>
        </w:tc>
      </w:tr>
      <w:tr w:rsidR="001C386B" w:rsidRPr="00803362" w:rsidTr="00245A15">
        <w:tc>
          <w:tcPr>
            <w:tcW w:w="4785" w:type="dxa"/>
          </w:tcPr>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готовность и способность к участию в школьном самоуправлении в пределах возрастных компетенций (</w:t>
            </w:r>
            <w:r w:rsidR="00FB411E" w:rsidRPr="00803362">
              <w:rPr>
                <w:sz w:val="24"/>
                <w:szCs w:val="24"/>
              </w:rPr>
              <w:t xml:space="preserve">в </w:t>
            </w:r>
            <w:r w:rsidRPr="00803362">
              <w:rPr>
                <w:sz w:val="24"/>
                <w:szCs w:val="24"/>
              </w:rPr>
              <w:t>молодёжных общественных организациях, школьных и внешкольных мероприятиях);</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готовность и способность к </w:t>
            </w:r>
            <w:r w:rsidRPr="00803362">
              <w:rPr>
                <w:sz w:val="24"/>
                <w:szCs w:val="24"/>
              </w:rPr>
              <w:lastRenderedPageBreak/>
              <w:t>выполнению норм и требований школьной жизни, прав и обязанностей</w:t>
            </w:r>
            <w:r w:rsidR="00E30578" w:rsidRPr="00803362">
              <w:rPr>
                <w:sz w:val="24"/>
                <w:szCs w:val="24"/>
              </w:rPr>
              <w:t xml:space="preserve"> обучающегося</w:t>
            </w:r>
            <w:r w:rsidRPr="00803362">
              <w:rPr>
                <w:sz w:val="24"/>
                <w:szCs w:val="24"/>
              </w:rPr>
              <w:t>;</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готовность и способность к выполнению моральных норм в отношении </w:t>
            </w:r>
            <w:r w:rsidR="00E30578" w:rsidRPr="00803362">
              <w:rPr>
                <w:sz w:val="24"/>
                <w:szCs w:val="24"/>
              </w:rPr>
              <w:t>окружающих</w:t>
            </w:r>
            <w:r w:rsidRPr="00803362">
              <w:rPr>
                <w:sz w:val="24"/>
                <w:szCs w:val="24"/>
              </w:rPr>
              <w:t xml:space="preserve"> в школе, дома, во внеучебных видах деятельности;</w:t>
            </w:r>
          </w:p>
          <w:p w:rsidR="001C386B" w:rsidRPr="00803362" w:rsidRDefault="001C386B" w:rsidP="00245A15">
            <w:pPr>
              <w:pStyle w:val="a8"/>
              <w:shd w:val="clear" w:color="auto" w:fill="auto"/>
              <w:tabs>
                <w:tab w:val="left" w:pos="625"/>
              </w:tabs>
              <w:spacing w:after="0" w:line="360" w:lineRule="auto"/>
              <w:ind w:firstLine="454"/>
              <w:jc w:val="both"/>
              <w:rPr>
                <w:sz w:val="24"/>
                <w:szCs w:val="24"/>
              </w:rPr>
            </w:pPr>
            <w:r w:rsidRPr="00803362">
              <w:rPr>
                <w:sz w:val="24"/>
                <w:szCs w:val="24"/>
              </w:rPr>
              <w:t>• потребность в участии в общественной жизни ближайшего социального окружения, общественно полезной деятельности;</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 умение строить жизненные планы с учётом конкретных социально-исторических, политических и экономических условий;</w:t>
            </w:r>
          </w:p>
          <w:p w:rsidR="001C386B" w:rsidRPr="00803362" w:rsidRDefault="001C386B" w:rsidP="00245A15">
            <w:pPr>
              <w:pStyle w:val="a8"/>
              <w:shd w:val="clear" w:color="auto" w:fill="auto"/>
              <w:tabs>
                <w:tab w:val="left" w:pos="630"/>
              </w:tabs>
              <w:spacing w:after="0" w:line="360" w:lineRule="auto"/>
              <w:ind w:firstLine="454"/>
              <w:jc w:val="both"/>
              <w:rPr>
                <w:sz w:val="24"/>
                <w:szCs w:val="24"/>
              </w:rPr>
            </w:pPr>
            <w:r w:rsidRPr="00803362">
              <w:rPr>
                <w:sz w:val="24"/>
                <w:szCs w:val="24"/>
              </w:rPr>
              <w:t xml:space="preserve">• устойчивый познавательный </w:t>
            </w:r>
            <w:r w:rsidR="00142953" w:rsidRPr="00803362">
              <w:rPr>
                <w:sz w:val="24"/>
                <w:szCs w:val="24"/>
              </w:rPr>
              <w:t>интерес и становление смы</w:t>
            </w:r>
            <w:r w:rsidRPr="00803362">
              <w:rPr>
                <w:sz w:val="24"/>
                <w:szCs w:val="24"/>
              </w:rPr>
              <w:t>слообразу-ющей функции познавательного мотива;</w:t>
            </w:r>
          </w:p>
          <w:p w:rsidR="001C386B" w:rsidRPr="00803362" w:rsidRDefault="001C386B" w:rsidP="00245A15">
            <w:pPr>
              <w:pStyle w:val="a8"/>
              <w:shd w:val="clear" w:color="auto" w:fill="auto"/>
              <w:tabs>
                <w:tab w:val="left" w:pos="631"/>
              </w:tabs>
              <w:spacing w:after="0" w:line="360" w:lineRule="auto"/>
              <w:ind w:firstLine="454"/>
              <w:jc w:val="both"/>
              <w:rPr>
                <w:sz w:val="24"/>
                <w:szCs w:val="24"/>
              </w:rPr>
            </w:pPr>
            <w:r w:rsidRPr="00803362">
              <w:rPr>
                <w:sz w:val="24"/>
                <w:szCs w:val="24"/>
              </w:rPr>
              <w:t>• готовность к выбору профильного образования.</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lastRenderedPageBreak/>
              <w:t>• </w:t>
            </w:r>
            <w:r w:rsidRPr="00803362">
              <w:rPr>
                <w:sz w:val="24"/>
                <w:szCs w:val="24"/>
              </w:rPr>
              <w:t>выраженной устойчивой учебно-познавательной мотивации и интереса к учению;</w:t>
            </w:r>
          </w:p>
          <w:p w:rsidR="001C386B" w:rsidRPr="00803362" w:rsidRDefault="001C386B" w:rsidP="00245A15">
            <w:pPr>
              <w:pStyle w:val="141"/>
              <w:shd w:val="clear" w:color="auto" w:fill="auto"/>
              <w:tabs>
                <w:tab w:val="left" w:pos="626"/>
              </w:tabs>
              <w:spacing w:line="360" w:lineRule="auto"/>
              <w:ind w:firstLine="454"/>
              <w:rPr>
                <w:sz w:val="24"/>
                <w:szCs w:val="24"/>
              </w:rPr>
            </w:pPr>
            <w:r w:rsidRPr="00803362">
              <w:rPr>
                <w:i w:val="0"/>
                <w:sz w:val="24"/>
                <w:szCs w:val="24"/>
              </w:rPr>
              <w:t>• </w:t>
            </w:r>
            <w:r w:rsidRPr="00803362">
              <w:rPr>
                <w:sz w:val="24"/>
                <w:szCs w:val="24"/>
              </w:rPr>
              <w:t>готовности к самообразованию и самовоспитанию;</w:t>
            </w:r>
          </w:p>
          <w:p w:rsidR="001C386B" w:rsidRPr="00803362" w:rsidRDefault="001C386B" w:rsidP="00245A15">
            <w:pPr>
              <w:pStyle w:val="141"/>
              <w:shd w:val="clear" w:color="auto" w:fill="auto"/>
              <w:tabs>
                <w:tab w:val="left" w:pos="631"/>
              </w:tabs>
              <w:spacing w:line="360" w:lineRule="auto"/>
              <w:ind w:firstLine="454"/>
              <w:rPr>
                <w:sz w:val="24"/>
                <w:szCs w:val="24"/>
              </w:rPr>
            </w:pPr>
            <w:r w:rsidRPr="00803362">
              <w:rPr>
                <w:i w:val="0"/>
                <w:sz w:val="24"/>
                <w:szCs w:val="24"/>
              </w:rPr>
              <w:t>• </w:t>
            </w:r>
            <w:r w:rsidRPr="00803362">
              <w:rPr>
                <w:sz w:val="24"/>
                <w:szCs w:val="24"/>
              </w:rPr>
              <w:t xml:space="preserve">адекватной позитивной </w:t>
            </w:r>
            <w:r w:rsidRPr="00803362">
              <w:rPr>
                <w:sz w:val="24"/>
                <w:szCs w:val="24"/>
              </w:rPr>
              <w:lastRenderedPageBreak/>
              <w:t>самооценки и Я-концепции;</w:t>
            </w:r>
          </w:p>
          <w:p w:rsidR="001C386B" w:rsidRPr="00803362" w:rsidRDefault="001C386B" w:rsidP="00245A15">
            <w:pPr>
              <w:pStyle w:val="141"/>
              <w:shd w:val="clear" w:color="auto" w:fill="auto"/>
              <w:tabs>
                <w:tab w:val="left" w:pos="630"/>
              </w:tabs>
              <w:spacing w:line="360" w:lineRule="auto"/>
              <w:ind w:firstLine="454"/>
              <w:rPr>
                <w:sz w:val="24"/>
                <w:szCs w:val="24"/>
              </w:rPr>
            </w:pPr>
            <w:r w:rsidRPr="00803362">
              <w:rPr>
                <w:i w:val="0"/>
                <w:sz w:val="24"/>
                <w:szCs w:val="24"/>
              </w:rPr>
              <w:t>• </w:t>
            </w:r>
            <w:r w:rsidRPr="00803362">
              <w:rPr>
                <w:sz w:val="24"/>
                <w:szCs w:val="24"/>
              </w:rPr>
              <w:t>компетентности в реализации основ гражданской</w:t>
            </w:r>
            <w:r w:rsidRPr="00803362">
              <w:rPr>
                <w:rStyle w:val="14105"/>
                <w:i w:val="0"/>
                <w:iCs w:val="0"/>
                <w:sz w:val="24"/>
                <w:szCs w:val="24"/>
              </w:rPr>
              <w:t xml:space="preserve"> </w:t>
            </w:r>
            <w:r w:rsidRPr="00803362">
              <w:rPr>
                <w:sz w:val="24"/>
                <w:szCs w:val="24"/>
              </w:rPr>
              <w:t>идентичности в поступках и деятельности;</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морального сознания на конвенциональном уровне, способности к решению моральных дилемм на основе учёта</w:t>
            </w:r>
            <w:r w:rsidRPr="00803362">
              <w:rPr>
                <w:rStyle w:val="14103"/>
                <w:i w:val="0"/>
                <w:iCs w:val="0"/>
                <w:sz w:val="24"/>
                <w:szCs w:val="24"/>
              </w:rPr>
              <w:t xml:space="preserve"> </w:t>
            </w:r>
            <w:r w:rsidRPr="00803362">
              <w:rPr>
                <w:sz w:val="24"/>
                <w:szCs w:val="24"/>
              </w:rPr>
              <w:t>позиций участников дилеммы, ориентации на их мотивы</w:t>
            </w:r>
            <w:r w:rsidRPr="00803362">
              <w:rPr>
                <w:rStyle w:val="14103"/>
                <w:i w:val="0"/>
                <w:iCs w:val="0"/>
                <w:sz w:val="24"/>
                <w:szCs w:val="24"/>
              </w:rPr>
              <w:t xml:space="preserve"> </w:t>
            </w:r>
            <w:r w:rsidRPr="00803362">
              <w:rPr>
                <w:sz w:val="24"/>
                <w:szCs w:val="24"/>
              </w:rPr>
              <w:t>и чувства; устойчивое следование в поведении моральным</w:t>
            </w:r>
            <w:r w:rsidRPr="00803362">
              <w:rPr>
                <w:rStyle w:val="14103"/>
                <w:i w:val="0"/>
                <w:iCs w:val="0"/>
                <w:sz w:val="24"/>
                <w:szCs w:val="24"/>
              </w:rPr>
              <w:t xml:space="preserve"> </w:t>
            </w:r>
            <w:r w:rsidRPr="00803362">
              <w:rPr>
                <w:sz w:val="24"/>
                <w:szCs w:val="24"/>
              </w:rPr>
              <w:t>нормам и этическим требованиям;</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эмпатии как осознанного понимания и сопереживания</w:t>
            </w:r>
            <w:r w:rsidRPr="00803362">
              <w:rPr>
                <w:rStyle w:val="14103"/>
                <w:i w:val="0"/>
                <w:iCs w:val="0"/>
                <w:sz w:val="24"/>
                <w:szCs w:val="24"/>
              </w:rPr>
              <w:t xml:space="preserve"> </w:t>
            </w:r>
            <w:r w:rsidRPr="00803362">
              <w:rPr>
                <w:sz w:val="24"/>
                <w:szCs w:val="24"/>
              </w:rPr>
              <w:t>чувствам других, выражающейся в поступках, направленных на помощь и обеспечение благополучия.</w:t>
            </w:r>
          </w:p>
          <w:p w:rsidR="001C386B" w:rsidRPr="00803362" w:rsidRDefault="001C386B" w:rsidP="00245A15">
            <w:pPr>
              <w:spacing w:line="360" w:lineRule="auto"/>
            </w:pPr>
          </w:p>
        </w:tc>
      </w:tr>
      <w:tr w:rsidR="001C386B" w:rsidRPr="00803362" w:rsidTr="00245A15">
        <w:tc>
          <w:tcPr>
            <w:tcW w:w="9571" w:type="dxa"/>
            <w:gridSpan w:val="2"/>
          </w:tcPr>
          <w:p w:rsidR="001C386B" w:rsidRPr="00803362" w:rsidRDefault="001C386B" w:rsidP="00245A15">
            <w:pPr>
              <w:pStyle w:val="141"/>
              <w:shd w:val="clear" w:color="auto" w:fill="auto"/>
              <w:tabs>
                <w:tab w:val="left" w:pos="1090"/>
              </w:tabs>
              <w:spacing w:line="360" w:lineRule="auto"/>
              <w:ind w:firstLine="454"/>
              <w:jc w:val="center"/>
              <w:rPr>
                <w:b/>
                <w:i w:val="0"/>
                <w:sz w:val="24"/>
                <w:szCs w:val="24"/>
              </w:rPr>
            </w:pPr>
            <w:r w:rsidRPr="00803362">
              <w:rPr>
                <w:b/>
                <w:i w:val="0"/>
                <w:sz w:val="24"/>
                <w:szCs w:val="24"/>
              </w:rPr>
              <w:lastRenderedPageBreak/>
              <w:t>Регулятивные универсальные учебные действия</w:t>
            </w:r>
          </w:p>
          <w:p w:rsidR="001C386B" w:rsidRPr="00803362" w:rsidRDefault="001C386B" w:rsidP="00245A15">
            <w:pPr>
              <w:pStyle w:val="141"/>
              <w:shd w:val="clear" w:color="auto" w:fill="auto"/>
              <w:tabs>
                <w:tab w:val="left" w:pos="639"/>
              </w:tabs>
              <w:spacing w:line="360" w:lineRule="auto"/>
              <w:rPr>
                <w:i w:val="0"/>
                <w:sz w:val="24"/>
                <w:szCs w:val="24"/>
              </w:rPr>
            </w:pP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целеполаганию, включая постановку новых целей, преобразование практической задачи в познавательную;</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xml:space="preserve">• самостоятельно анализировать условия достижения цели на основе учёта </w:t>
            </w:r>
            <w:r w:rsidRPr="00803362">
              <w:rPr>
                <w:sz w:val="24"/>
                <w:szCs w:val="24"/>
              </w:rPr>
              <w:lastRenderedPageBreak/>
              <w:t>выделенных учителем ориентиров действия в новом учебном материале;</w:t>
            </w:r>
          </w:p>
          <w:p w:rsidR="001C386B" w:rsidRPr="00803362" w:rsidRDefault="001C386B" w:rsidP="00245A15">
            <w:pPr>
              <w:pStyle w:val="a8"/>
              <w:shd w:val="clear" w:color="auto" w:fill="auto"/>
              <w:tabs>
                <w:tab w:val="left" w:pos="1096"/>
              </w:tabs>
              <w:spacing w:after="0" w:line="360" w:lineRule="auto"/>
              <w:ind w:firstLine="454"/>
              <w:jc w:val="both"/>
              <w:rPr>
                <w:sz w:val="24"/>
                <w:szCs w:val="24"/>
              </w:rPr>
            </w:pPr>
            <w:r w:rsidRPr="00803362">
              <w:rPr>
                <w:sz w:val="24"/>
                <w:szCs w:val="24"/>
              </w:rPr>
              <w:t>• планировать пути достижения целей;</w:t>
            </w:r>
          </w:p>
          <w:p w:rsidR="001C386B" w:rsidRPr="00803362" w:rsidRDefault="001C386B" w:rsidP="00245A15">
            <w:pPr>
              <w:pStyle w:val="a8"/>
              <w:shd w:val="clear" w:color="auto" w:fill="auto"/>
              <w:tabs>
                <w:tab w:val="left" w:pos="1091"/>
              </w:tabs>
              <w:spacing w:after="0" w:line="360" w:lineRule="auto"/>
              <w:ind w:firstLine="454"/>
              <w:jc w:val="both"/>
              <w:rPr>
                <w:sz w:val="24"/>
                <w:szCs w:val="24"/>
              </w:rPr>
            </w:pPr>
            <w:r w:rsidRPr="00803362">
              <w:rPr>
                <w:sz w:val="24"/>
                <w:szCs w:val="24"/>
              </w:rPr>
              <w:t>• устанавливать целевые приоритеты;</w:t>
            </w:r>
          </w:p>
          <w:p w:rsidR="001C386B" w:rsidRPr="00803362" w:rsidRDefault="001C386B" w:rsidP="00245A15">
            <w:pPr>
              <w:pStyle w:val="a8"/>
              <w:shd w:val="clear" w:color="auto" w:fill="auto"/>
              <w:tabs>
                <w:tab w:val="left" w:pos="1094"/>
              </w:tabs>
              <w:spacing w:after="0" w:line="360" w:lineRule="auto"/>
              <w:ind w:firstLine="454"/>
              <w:jc w:val="both"/>
              <w:rPr>
                <w:sz w:val="24"/>
                <w:szCs w:val="24"/>
              </w:rPr>
            </w:pPr>
            <w:r w:rsidRPr="00803362">
              <w:rPr>
                <w:sz w:val="24"/>
                <w:szCs w:val="24"/>
              </w:rPr>
              <w:t>• уметь самостоятельно контролировать своё время и управлять им;</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принимать решения в проблемной ситуации на основе переговоров;</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основам прогнозирования как предвидения будущих событий и развития процесса.</w:t>
            </w:r>
          </w:p>
          <w:p w:rsidR="001C386B" w:rsidRPr="00803362" w:rsidRDefault="001C386B" w:rsidP="00245A15">
            <w:pPr>
              <w:pStyle w:val="a8"/>
              <w:shd w:val="clear" w:color="auto" w:fill="auto"/>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1096"/>
              </w:tabs>
              <w:spacing w:line="360" w:lineRule="auto"/>
              <w:ind w:firstLine="454"/>
              <w:rPr>
                <w:sz w:val="24"/>
                <w:szCs w:val="24"/>
              </w:rPr>
            </w:pPr>
            <w:r w:rsidRPr="00803362">
              <w:rPr>
                <w:i w:val="0"/>
                <w:sz w:val="24"/>
                <w:szCs w:val="24"/>
              </w:rPr>
              <w:lastRenderedPageBreak/>
              <w:t>• </w:t>
            </w:r>
            <w:r w:rsidRPr="00803362">
              <w:rPr>
                <w:sz w:val="24"/>
                <w:szCs w:val="24"/>
              </w:rPr>
              <w:t>самостоятельно ставить новые учебные цели и задачи;</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построению жизненных планов во временной перспективе;</w:t>
            </w:r>
          </w:p>
          <w:p w:rsidR="001C386B" w:rsidRPr="00803362" w:rsidRDefault="001C386B" w:rsidP="00245A15">
            <w:pPr>
              <w:pStyle w:val="141"/>
              <w:shd w:val="clear" w:color="auto" w:fill="auto"/>
              <w:tabs>
                <w:tab w:val="left" w:pos="1090"/>
              </w:tabs>
              <w:spacing w:line="360" w:lineRule="auto"/>
              <w:ind w:firstLine="454"/>
              <w:rPr>
                <w:sz w:val="24"/>
                <w:szCs w:val="24"/>
              </w:rPr>
            </w:pPr>
            <w:r w:rsidRPr="00803362">
              <w:rPr>
                <w:i w:val="0"/>
                <w:sz w:val="24"/>
                <w:szCs w:val="24"/>
              </w:rPr>
              <w:t>• </w:t>
            </w:r>
            <w:r w:rsidRPr="00803362">
              <w:rPr>
                <w:sz w:val="24"/>
                <w:szCs w:val="24"/>
              </w:rPr>
              <w:t xml:space="preserve">при планировании достижения </w:t>
            </w:r>
            <w:r w:rsidRPr="00803362">
              <w:rPr>
                <w:sz w:val="24"/>
                <w:szCs w:val="24"/>
              </w:rPr>
              <w:lastRenderedPageBreak/>
              <w:t>целей самостоятельно</w:t>
            </w:r>
            <w:r w:rsidRPr="00803362">
              <w:rPr>
                <w:rStyle w:val="14103"/>
                <w:i w:val="0"/>
                <w:iCs w:val="0"/>
                <w:sz w:val="24"/>
                <w:szCs w:val="24"/>
              </w:rPr>
              <w:t xml:space="preserve"> </w:t>
            </w:r>
            <w:r w:rsidRPr="00803362">
              <w:rPr>
                <w:sz w:val="24"/>
                <w:szCs w:val="24"/>
              </w:rPr>
              <w:t>и адекватно учитывать условия и средства их достижения;</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выделять альтернативные способы достижения цели</w:t>
            </w:r>
            <w:r w:rsidRPr="00803362">
              <w:rPr>
                <w:rStyle w:val="14103"/>
                <w:i w:val="0"/>
                <w:iCs w:val="0"/>
                <w:sz w:val="24"/>
                <w:szCs w:val="24"/>
              </w:rPr>
              <w:t xml:space="preserve"> </w:t>
            </w:r>
            <w:r w:rsidRPr="00803362">
              <w:rPr>
                <w:sz w:val="24"/>
                <w:szCs w:val="24"/>
              </w:rPr>
              <w:t>и выбирать наиболее эффективный способ;</w:t>
            </w:r>
          </w:p>
          <w:p w:rsidR="001C386B" w:rsidRPr="00803362" w:rsidRDefault="001C386B" w:rsidP="00245A15">
            <w:pPr>
              <w:pStyle w:val="141"/>
              <w:shd w:val="clear" w:color="auto" w:fill="auto"/>
              <w:tabs>
                <w:tab w:val="left" w:pos="1123"/>
              </w:tabs>
              <w:spacing w:line="360" w:lineRule="auto"/>
              <w:ind w:firstLine="454"/>
              <w:rPr>
                <w:sz w:val="24"/>
                <w:szCs w:val="24"/>
              </w:rPr>
            </w:pPr>
            <w:r w:rsidRPr="00803362">
              <w:rPr>
                <w:i w:val="0"/>
                <w:sz w:val="24"/>
                <w:szCs w:val="24"/>
              </w:rPr>
              <w:t>• </w:t>
            </w:r>
            <w:r w:rsidRPr="00803362">
              <w:rPr>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C386B" w:rsidRPr="00803362" w:rsidRDefault="001C386B" w:rsidP="00245A15">
            <w:pPr>
              <w:pStyle w:val="141"/>
              <w:shd w:val="clear" w:color="auto" w:fill="auto"/>
              <w:tabs>
                <w:tab w:val="left" w:pos="1104"/>
              </w:tabs>
              <w:spacing w:line="360" w:lineRule="auto"/>
              <w:ind w:firstLine="454"/>
              <w:rPr>
                <w:sz w:val="24"/>
                <w:szCs w:val="24"/>
              </w:rPr>
            </w:pPr>
            <w:r w:rsidRPr="00803362">
              <w:rPr>
                <w:i w:val="0"/>
                <w:sz w:val="24"/>
                <w:szCs w:val="24"/>
              </w:rPr>
              <w:t>• </w:t>
            </w:r>
            <w:r w:rsidRPr="00803362">
              <w:rPr>
                <w:sz w:val="24"/>
                <w:szCs w:val="24"/>
              </w:rPr>
              <w:t>осуществлять познавательную рефлексию в отношении действий по решению учебных и познавательных задач;</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адекватно оценивать объективную трудность</w:t>
            </w:r>
            <w:r w:rsidRPr="00803362">
              <w:rPr>
                <w:rStyle w:val="14103"/>
                <w:i w:val="0"/>
                <w:iCs w:val="0"/>
                <w:sz w:val="24"/>
                <w:szCs w:val="24"/>
              </w:rPr>
              <w:t xml:space="preserve"> </w:t>
            </w:r>
            <w:r w:rsidRPr="00803362">
              <w:rPr>
                <w:sz w:val="24"/>
                <w:szCs w:val="24"/>
              </w:rPr>
              <w:t>как меру фактического или предполагаемого расхода ресурсов на решение задачи;</w:t>
            </w:r>
          </w:p>
          <w:p w:rsidR="001C386B" w:rsidRPr="00803362" w:rsidRDefault="001C386B" w:rsidP="00245A15">
            <w:pPr>
              <w:pStyle w:val="141"/>
              <w:shd w:val="clear" w:color="auto" w:fill="auto"/>
              <w:tabs>
                <w:tab w:val="left" w:pos="654"/>
              </w:tabs>
              <w:spacing w:line="360" w:lineRule="auto"/>
              <w:ind w:firstLine="454"/>
              <w:rPr>
                <w:sz w:val="24"/>
                <w:szCs w:val="24"/>
              </w:rPr>
            </w:pPr>
            <w:r w:rsidRPr="00803362">
              <w:rPr>
                <w:i w:val="0"/>
                <w:sz w:val="24"/>
                <w:szCs w:val="24"/>
              </w:rPr>
              <w:t>• </w:t>
            </w:r>
            <w:r w:rsidRPr="00803362">
              <w:rPr>
                <w:sz w:val="24"/>
                <w:szCs w:val="24"/>
              </w:rPr>
              <w:t>адекватно оценивать свои возможности достижения</w:t>
            </w:r>
            <w:r w:rsidRPr="00803362">
              <w:rPr>
                <w:rStyle w:val="14101"/>
                <w:i w:val="0"/>
                <w:iCs w:val="0"/>
                <w:sz w:val="24"/>
                <w:szCs w:val="24"/>
              </w:rPr>
              <w:t xml:space="preserve"> </w:t>
            </w:r>
            <w:r w:rsidRPr="00803362">
              <w:rPr>
                <w:sz w:val="24"/>
                <w:szCs w:val="24"/>
              </w:rPr>
              <w:t>цели определённой сложности в различных сферах самостоятельной деятельности;</w:t>
            </w:r>
          </w:p>
          <w:p w:rsidR="001C386B" w:rsidRPr="00803362" w:rsidRDefault="001C386B" w:rsidP="00245A15">
            <w:pPr>
              <w:pStyle w:val="141"/>
              <w:shd w:val="clear" w:color="auto" w:fill="auto"/>
              <w:tabs>
                <w:tab w:val="left" w:pos="636"/>
              </w:tabs>
              <w:spacing w:line="360" w:lineRule="auto"/>
              <w:ind w:firstLine="454"/>
              <w:rPr>
                <w:sz w:val="24"/>
                <w:szCs w:val="24"/>
              </w:rPr>
            </w:pPr>
            <w:r w:rsidRPr="00803362">
              <w:rPr>
                <w:i w:val="0"/>
                <w:sz w:val="24"/>
                <w:szCs w:val="24"/>
              </w:rPr>
              <w:t>• </w:t>
            </w:r>
            <w:r w:rsidRPr="00803362">
              <w:rPr>
                <w:sz w:val="24"/>
                <w:szCs w:val="24"/>
              </w:rPr>
              <w:t>основам саморегуляции эмоциональных состояний;</w:t>
            </w:r>
          </w:p>
          <w:p w:rsidR="001C386B" w:rsidRPr="00803362" w:rsidRDefault="001C386B" w:rsidP="00245A15">
            <w:pPr>
              <w:pStyle w:val="141"/>
              <w:shd w:val="clear" w:color="auto" w:fill="auto"/>
              <w:tabs>
                <w:tab w:val="left" w:pos="630"/>
              </w:tabs>
              <w:spacing w:line="360" w:lineRule="auto"/>
              <w:ind w:firstLine="454"/>
              <w:rPr>
                <w:sz w:val="24"/>
                <w:szCs w:val="24"/>
              </w:rPr>
            </w:pPr>
            <w:r w:rsidRPr="00803362">
              <w:rPr>
                <w:i w:val="0"/>
                <w:sz w:val="24"/>
                <w:szCs w:val="24"/>
              </w:rPr>
              <w:t>• </w:t>
            </w:r>
            <w:r w:rsidRPr="00803362">
              <w:rPr>
                <w:sz w:val="24"/>
                <w:szCs w:val="24"/>
              </w:rPr>
              <w:t>прилагать волевые усилия и преодолевать трудности</w:t>
            </w:r>
            <w:r w:rsidRPr="00803362">
              <w:rPr>
                <w:rStyle w:val="14101"/>
                <w:i w:val="0"/>
                <w:iCs w:val="0"/>
                <w:sz w:val="24"/>
                <w:szCs w:val="24"/>
              </w:rPr>
              <w:t xml:space="preserve"> </w:t>
            </w:r>
            <w:r w:rsidRPr="00803362">
              <w:rPr>
                <w:sz w:val="24"/>
                <w:szCs w:val="24"/>
              </w:rPr>
              <w:t>и препятствия на пути достижения целей.</w:t>
            </w:r>
          </w:p>
          <w:p w:rsidR="001C386B" w:rsidRPr="00803362" w:rsidRDefault="001C386B" w:rsidP="00245A15">
            <w:pPr>
              <w:pStyle w:val="141"/>
              <w:shd w:val="clear" w:color="auto" w:fill="auto"/>
              <w:tabs>
                <w:tab w:val="left" w:pos="639"/>
              </w:tabs>
              <w:spacing w:line="360" w:lineRule="auto"/>
              <w:ind w:firstLine="454"/>
              <w:rPr>
                <w:i w:val="0"/>
                <w:sz w:val="24"/>
                <w:szCs w:val="24"/>
              </w:rPr>
            </w:pPr>
          </w:p>
        </w:tc>
      </w:tr>
      <w:tr w:rsidR="001C386B" w:rsidRPr="00803362" w:rsidTr="00245A15">
        <w:tc>
          <w:tcPr>
            <w:tcW w:w="9571" w:type="dxa"/>
            <w:gridSpan w:val="2"/>
          </w:tcPr>
          <w:p w:rsidR="001C386B" w:rsidRPr="00803362" w:rsidRDefault="001C386B" w:rsidP="00245A15">
            <w:pPr>
              <w:pStyle w:val="141"/>
              <w:shd w:val="clear" w:color="auto" w:fill="auto"/>
              <w:tabs>
                <w:tab w:val="left" w:pos="630"/>
              </w:tabs>
              <w:spacing w:line="360" w:lineRule="auto"/>
              <w:ind w:firstLine="454"/>
              <w:rPr>
                <w:b/>
                <w:i w:val="0"/>
                <w:sz w:val="24"/>
                <w:szCs w:val="24"/>
              </w:rPr>
            </w:pPr>
            <w:r w:rsidRPr="00803362">
              <w:rPr>
                <w:b/>
                <w:i w:val="0"/>
                <w:sz w:val="24"/>
                <w:szCs w:val="24"/>
              </w:rPr>
              <w:lastRenderedPageBreak/>
              <w:t>Коммуникативные универсальные учебные действия</w:t>
            </w:r>
          </w:p>
          <w:p w:rsidR="001C386B" w:rsidRPr="00803362" w:rsidRDefault="001C386B" w:rsidP="00245A15">
            <w:pPr>
              <w:pStyle w:val="141"/>
              <w:shd w:val="clear" w:color="auto" w:fill="auto"/>
              <w:tabs>
                <w:tab w:val="left" w:pos="1096"/>
              </w:tabs>
              <w:spacing w:line="360" w:lineRule="auto"/>
              <w:ind w:firstLine="454"/>
              <w:rPr>
                <w:i w:val="0"/>
                <w:sz w:val="24"/>
                <w:szCs w:val="24"/>
              </w:rPr>
            </w:pP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lastRenderedPageBreak/>
              <w:t>• учитывать разные мнения и стремиться к координации различных позиций в сотрудничестве;</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устанавливать и сравнивать разные точки зрения, прежде чем принимать решения и делать выбор;</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аргументировать свою точку зрения, спорить и отстаивать свою позицию не враждебным для оппонентов образом;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задавать вопросы, необходимые для организации собственной деятельности и сотрудничества с партнёром;</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осуществлять взаимный контроль и оказывать в сотрудничестве необходимую взаимопомощь;</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адекватно использовать речь для планирования и регуляции своей деятельности;</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xml:space="preserve">• организовывать и планировать учебное сотрудничество с учителем и сверстниками, определять цели и </w:t>
            </w:r>
            <w:r w:rsidRPr="00803362">
              <w:rPr>
                <w:sz w:val="24"/>
                <w:szCs w:val="24"/>
              </w:rPr>
              <w:lastRenderedPageBreak/>
              <w:t>функции участников, способы взаимодействия; планировать общие способы работы;</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осуществлять контроль, коррекцию, оценку действий партнёра, уметь убеждать;</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работать в группе </w:t>
            </w:r>
            <w:r w:rsidR="00501BFE" w:rsidRPr="00803362">
              <w:rPr>
                <w:sz w:val="24"/>
                <w:szCs w:val="24"/>
              </w:rPr>
              <w:t>-</w:t>
            </w:r>
            <w:r w:rsidRPr="00803362">
              <w:rPr>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00142953" w:rsidRPr="00803362">
              <w:rPr>
                <w:sz w:val="24"/>
                <w:szCs w:val="24"/>
              </w:rPr>
              <w:t>взаимодействие с окружающими</w:t>
            </w:r>
            <w:r w:rsidRPr="00803362">
              <w:rPr>
                <w:sz w:val="24"/>
                <w:szCs w:val="24"/>
              </w:rPr>
              <w:t>;</w:t>
            </w:r>
          </w:p>
          <w:p w:rsidR="001C386B" w:rsidRPr="00803362" w:rsidRDefault="001C386B" w:rsidP="00245A15">
            <w:pPr>
              <w:pStyle w:val="a8"/>
              <w:shd w:val="clear" w:color="auto" w:fill="auto"/>
              <w:tabs>
                <w:tab w:val="left" w:pos="631"/>
              </w:tabs>
              <w:spacing w:after="0" w:line="360" w:lineRule="auto"/>
              <w:ind w:firstLine="454"/>
              <w:jc w:val="both"/>
              <w:rPr>
                <w:sz w:val="24"/>
                <w:szCs w:val="24"/>
              </w:rPr>
            </w:pPr>
            <w:r w:rsidRPr="00803362">
              <w:rPr>
                <w:sz w:val="24"/>
                <w:szCs w:val="24"/>
              </w:rPr>
              <w:t>• основам коммуникативной рефлексии;</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использовать адекватные языковые средства для отображения своих чувств, мыслей, мотивов и потребностей;</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C386B" w:rsidRPr="00803362" w:rsidRDefault="001C386B" w:rsidP="00245A15">
            <w:pPr>
              <w:pStyle w:val="a8"/>
              <w:shd w:val="clear" w:color="auto" w:fill="auto"/>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15"/>
              </w:tabs>
              <w:spacing w:line="360" w:lineRule="auto"/>
              <w:ind w:firstLine="454"/>
              <w:rPr>
                <w:sz w:val="24"/>
                <w:szCs w:val="24"/>
              </w:rPr>
            </w:pPr>
            <w:r w:rsidRPr="00803362">
              <w:rPr>
                <w:i w:val="0"/>
                <w:sz w:val="24"/>
                <w:szCs w:val="24"/>
              </w:rPr>
              <w:lastRenderedPageBreak/>
              <w:t>• </w:t>
            </w:r>
            <w:r w:rsidRPr="00803362">
              <w:rPr>
                <w:sz w:val="24"/>
                <w:szCs w:val="24"/>
              </w:rPr>
              <w:t>учитывать и координировать отличные от собственной позиции других людей, в сотрудничестве;</w:t>
            </w:r>
          </w:p>
          <w:p w:rsidR="001C386B" w:rsidRPr="00803362" w:rsidRDefault="001C386B" w:rsidP="00245A15">
            <w:pPr>
              <w:pStyle w:val="141"/>
              <w:shd w:val="clear" w:color="auto" w:fill="auto"/>
              <w:tabs>
                <w:tab w:val="left" w:pos="1075"/>
              </w:tabs>
              <w:spacing w:line="360" w:lineRule="auto"/>
              <w:ind w:firstLine="454"/>
              <w:rPr>
                <w:sz w:val="24"/>
                <w:szCs w:val="24"/>
              </w:rPr>
            </w:pPr>
            <w:r w:rsidRPr="00803362">
              <w:rPr>
                <w:i w:val="0"/>
                <w:sz w:val="24"/>
                <w:szCs w:val="24"/>
              </w:rPr>
              <w:t>• </w:t>
            </w:r>
            <w:r w:rsidRPr="00803362">
              <w:rPr>
                <w:sz w:val="24"/>
                <w:szCs w:val="24"/>
              </w:rPr>
              <w:t>учитывать разные мнения и интересы и обосновывать собственную позицию;</w:t>
            </w:r>
          </w:p>
          <w:p w:rsidR="001C386B" w:rsidRPr="00803362" w:rsidRDefault="001C386B" w:rsidP="00245A15">
            <w:pPr>
              <w:pStyle w:val="141"/>
              <w:shd w:val="clear" w:color="auto" w:fill="auto"/>
              <w:tabs>
                <w:tab w:val="left" w:pos="1094"/>
              </w:tabs>
              <w:spacing w:line="360" w:lineRule="auto"/>
              <w:ind w:firstLine="454"/>
              <w:rPr>
                <w:sz w:val="24"/>
                <w:szCs w:val="24"/>
              </w:rPr>
            </w:pPr>
            <w:r w:rsidRPr="00803362">
              <w:rPr>
                <w:i w:val="0"/>
                <w:sz w:val="24"/>
                <w:szCs w:val="24"/>
              </w:rPr>
              <w:t>• </w:t>
            </w:r>
            <w:r w:rsidRPr="00803362">
              <w:rPr>
                <w:sz w:val="24"/>
                <w:szCs w:val="24"/>
              </w:rPr>
              <w:t>понимать относительность мнений и подходов к решению проблемы;</w:t>
            </w:r>
          </w:p>
          <w:p w:rsidR="001C386B" w:rsidRPr="00803362" w:rsidRDefault="001C386B" w:rsidP="00245A15">
            <w:pPr>
              <w:pStyle w:val="141"/>
              <w:shd w:val="clear" w:color="auto" w:fill="auto"/>
              <w:tabs>
                <w:tab w:val="left" w:pos="1128"/>
              </w:tabs>
              <w:spacing w:line="360" w:lineRule="auto"/>
              <w:ind w:firstLine="454"/>
              <w:rPr>
                <w:sz w:val="24"/>
                <w:szCs w:val="24"/>
              </w:rPr>
            </w:pPr>
            <w:r w:rsidRPr="00803362">
              <w:rPr>
                <w:i w:val="0"/>
                <w:sz w:val="24"/>
                <w:szCs w:val="24"/>
              </w:rPr>
              <w:t>• </w:t>
            </w:r>
            <w:r w:rsidRPr="00803362">
              <w:rPr>
                <w:sz w:val="24"/>
                <w:szCs w:val="24"/>
              </w:rPr>
              <w:t>продуктивно разрешать конфликты на основе учёта</w:t>
            </w:r>
            <w:r w:rsidRPr="00803362">
              <w:rPr>
                <w:rStyle w:val="1499"/>
                <w:i w:val="0"/>
                <w:iCs w:val="0"/>
                <w:sz w:val="24"/>
                <w:szCs w:val="24"/>
              </w:rPr>
              <w:t xml:space="preserve"> </w:t>
            </w:r>
            <w:r w:rsidRPr="00803362">
              <w:rPr>
                <w:sz w:val="24"/>
                <w:szCs w:val="24"/>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803362">
              <w:rPr>
                <w:rStyle w:val="1499"/>
                <w:i w:val="0"/>
                <w:iCs w:val="0"/>
                <w:sz w:val="24"/>
                <w:szCs w:val="24"/>
              </w:rPr>
              <w:t xml:space="preserve"> </w:t>
            </w:r>
            <w:r w:rsidRPr="00803362">
              <w:rPr>
                <w:sz w:val="24"/>
                <w:szCs w:val="24"/>
              </w:rPr>
              <w:t>деятельности, в том числе в ситуации столкновения интересов;</w:t>
            </w:r>
          </w:p>
          <w:p w:rsidR="001C386B" w:rsidRPr="00803362" w:rsidRDefault="001C386B" w:rsidP="00245A15">
            <w:pPr>
              <w:pStyle w:val="141"/>
              <w:shd w:val="clear" w:color="auto" w:fill="auto"/>
              <w:tabs>
                <w:tab w:val="left" w:pos="1094"/>
              </w:tabs>
              <w:spacing w:line="360" w:lineRule="auto"/>
              <w:ind w:firstLine="454"/>
              <w:rPr>
                <w:sz w:val="24"/>
                <w:szCs w:val="24"/>
              </w:rPr>
            </w:pPr>
            <w:r w:rsidRPr="00803362">
              <w:rPr>
                <w:i w:val="0"/>
                <w:sz w:val="24"/>
                <w:szCs w:val="24"/>
              </w:rPr>
              <w:t>• </w:t>
            </w:r>
            <w:r w:rsidRPr="00803362">
              <w:rPr>
                <w:sz w:val="24"/>
                <w:szCs w:val="24"/>
              </w:rPr>
              <w:t>брать на себя инициативу в организации совместного</w:t>
            </w:r>
            <w:r w:rsidRPr="00803362">
              <w:rPr>
                <w:rStyle w:val="1499"/>
                <w:i w:val="0"/>
                <w:iCs w:val="0"/>
                <w:sz w:val="24"/>
                <w:szCs w:val="24"/>
              </w:rPr>
              <w:t xml:space="preserve"> </w:t>
            </w:r>
            <w:r w:rsidRPr="00803362">
              <w:rPr>
                <w:sz w:val="24"/>
                <w:szCs w:val="24"/>
              </w:rPr>
              <w:t>действия (деловое лидерство);</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оказывать поддержку и содействие тем, от кого зависит достижение цели в совместной деятельности;</w:t>
            </w:r>
          </w:p>
          <w:p w:rsidR="001C386B" w:rsidRPr="00803362" w:rsidRDefault="001C386B" w:rsidP="00245A15">
            <w:pPr>
              <w:pStyle w:val="141"/>
              <w:shd w:val="clear" w:color="auto" w:fill="auto"/>
              <w:tabs>
                <w:tab w:val="left" w:pos="1109"/>
              </w:tabs>
              <w:spacing w:line="360" w:lineRule="auto"/>
              <w:ind w:firstLine="454"/>
              <w:rPr>
                <w:sz w:val="24"/>
                <w:szCs w:val="24"/>
              </w:rPr>
            </w:pPr>
            <w:r w:rsidRPr="00803362">
              <w:rPr>
                <w:i w:val="0"/>
                <w:sz w:val="24"/>
                <w:szCs w:val="24"/>
              </w:rPr>
              <w:t>• </w:t>
            </w:r>
            <w:r w:rsidRPr="00803362">
              <w:rPr>
                <w:sz w:val="24"/>
                <w:szCs w:val="24"/>
              </w:rPr>
              <w:t>осуществлять коммуникативную рефлексию как осознание оснований собственных действий и действий партнёра;</w:t>
            </w:r>
          </w:p>
          <w:p w:rsidR="001C386B" w:rsidRPr="00803362" w:rsidRDefault="001C386B" w:rsidP="00245A15">
            <w:pPr>
              <w:pStyle w:val="141"/>
              <w:shd w:val="clear" w:color="auto" w:fill="auto"/>
              <w:tabs>
                <w:tab w:val="left" w:pos="1114"/>
              </w:tabs>
              <w:spacing w:line="360" w:lineRule="auto"/>
              <w:ind w:firstLine="454"/>
              <w:rPr>
                <w:sz w:val="24"/>
                <w:szCs w:val="24"/>
              </w:rPr>
            </w:pPr>
            <w:r w:rsidRPr="00803362">
              <w:rPr>
                <w:i w:val="0"/>
                <w:sz w:val="24"/>
                <w:szCs w:val="24"/>
              </w:rPr>
              <w:t>• </w:t>
            </w:r>
            <w:r w:rsidRPr="00803362">
              <w:rPr>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C386B" w:rsidRPr="00803362" w:rsidRDefault="001C386B" w:rsidP="00245A15">
            <w:pPr>
              <w:pStyle w:val="141"/>
              <w:shd w:val="clear" w:color="auto" w:fill="auto"/>
              <w:tabs>
                <w:tab w:val="left" w:pos="1118"/>
              </w:tabs>
              <w:spacing w:line="360" w:lineRule="auto"/>
              <w:ind w:firstLine="454"/>
              <w:rPr>
                <w:sz w:val="24"/>
                <w:szCs w:val="24"/>
              </w:rPr>
            </w:pPr>
            <w:r w:rsidRPr="00803362">
              <w:rPr>
                <w:i w:val="0"/>
                <w:sz w:val="24"/>
                <w:szCs w:val="24"/>
              </w:rPr>
              <w:t>• </w:t>
            </w:r>
            <w:r w:rsidRPr="00803362">
              <w:rPr>
                <w:sz w:val="24"/>
                <w:szCs w:val="24"/>
              </w:rPr>
              <w:t xml:space="preserve">вступать в диалог, а также участвовать в коллективном </w:t>
            </w:r>
            <w:r w:rsidRPr="00803362">
              <w:rPr>
                <w:sz w:val="24"/>
                <w:szCs w:val="24"/>
              </w:rPr>
              <w:lastRenderedPageBreak/>
              <w:t>обсуждении проблем, участвовать в дискуссии</w:t>
            </w:r>
            <w:r w:rsidRPr="00803362">
              <w:rPr>
                <w:rStyle w:val="1499"/>
                <w:i w:val="0"/>
                <w:iCs w:val="0"/>
                <w:sz w:val="24"/>
                <w:szCs w:val="24"/>
              </w:rPr>
              <w:t xml:space="preserve"> </w:t>
            </w:r>
            <w:r w:rsidRPr="00803362">
              <w:rPr>
                <w:sz w:val="24"/>
                <w:szCs w:val="24"/>
              </w:rPr>
              <w:t>и аргументировать свою позицию, владеть монологической</w:t>
            </w:r>
            <w:r w:rsidRPr="00803362">
              <w:rPr>
                <w:rStyle w:val="1499"/>
                <w:i w:val="0"/>
                <w:iCs w:val="0"/>
                <w:sz w:val="24"/>
                <w:szCs w:val="24"/>
              </w:rPr>
              <w:t xml:space="preserve"> </w:t>
            </w:r>
            <w:r w:rsidRPr="00803362">
              <w:rPr>
                <w:sz w:val="24"/>
                <w:szCs w:val="24"/>
              </w:rPr>
              <w:t>и диалогической формами речи в соответствии с грамматическими и синтаксическими нормами родного языка;</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следовать морально-этическим и психологическим</w:t>
            </w:r>
            <w:r w:rsidRPr="00803362">
              <w:rPr>
                <w:rStyle w:val="1499"/>
                <w:i w:val="0"/>
                <w:iCs w:val="0"/>
                <w:sz w:val="24"/>
                <w:szCs w:val="24"/>
              </w:rPr>
              <w:t xml:space="preserve"> </w:t>
            </w:r>
            <w:r w:rsidRPr="00803362">
              <w:rPr>
                <w:sz w:val="24"/>
                <w:szCs w:val="24"/>
              </w:rPr>
              <w:t>принципам общения и сотрудничества на основе уважительного отношения к партнёрам, внимания к личности другого,</w:t>
            </w:r>
            <w:r w:rsidRPr="00803362">
              <w:rPr>
                <w:rStyle w:val="1499"/>
                <w:i w:val="0"/>
                <w:iCs w:val="0"/>
                <w:sz w:val="24"/>
                <w:szCs w:val="24"/>
              </w:rPr>
              <w:t xml:space="preserve"> </w:t>
            </w:r>
            <w:r w:rsidRPr="00803362">
              <w:rPr>
                <w:sz w:val="24"/>
                <w:szCs w:val="24"/>
              </w:rPr>
              <w:t>адекватного межличностного восприятия, готовности адекватно реагировать на нужды других, в частности оказывать</w:t>
            </w:r>
            <w:r w:rsidRPr="00803362">
              <w:rPr>
                <w:rStyle w:val="1499"/>
                <w:i w:val="0"/>
                <w:iCs w:val="0"/>
                <w:sz w:val="24"/>
                <w:szCs w:val="24"/>
              </w:rPr>
              <w:t xml:space="preserve"> </w:t>
            </w:r>
            <w:r w:rsidRPr="00803362">
              <w:rPr>
                <w:sz w:val="24"/>
                <w:szCs w:val="24"/>
              </w:rPr>
              <w:t>помощь и эмоциональную поддержку партнёрам в процессе</w:t>
            </w:r>
            <w:r w:rsidRPr="00803362">
              <w:rPr>
                <w:rStyle w:val="1499"/>
                <w:i w:val="0"/>
                <w:iCs w:val="0"/>
                <w:sz w:val="24"/>
                <w:szCs w:val="24"/>
              </w:rPr>
              <w:t xml:space="preserve"> </w:t>
            </w:r>
            <w:r w:rsidRPr="00803362">
              <w:rPr>
                <w:sz w:val="24"/>
                <w:szCs w:val="24"/>
              </w:rPr>
              <w:t>достижения общей цели совместной деятельности;</w:t>
            </w:r>
          </w:p>
          <w:p w:rsidR="001C386B" w:rsidRPr="00803362" w:rsidRDefault="001C386B" w:rsidP="00245A15">
            <w:pPr>
              <w:pStyle w:val="141"/>
              <w:shd w:val="clear" w:color="auto" w:fill="auto"/>
              <w:tabs>
                <w:tab w:val="left" w:pos="1070"/>
              </w:tabs>
              <w:spacing w:line="360" w:lineRule="auto"/>
              <w:ind w:firstLine="454"/>
              <w:rPr>
                <w:sz w:val="24"/>
                <w:szCs w:val="24"/>
              </w:rPr>
            </w:pPr>
            <w:r w:rsidRPr="00803362">
              <w:rPr>
                <w:i w:val="0"/>
                <w:sz w:val="24"/>
                <w:szCs w:val="24"/>
              </w:rPr>
              <w:t>• </w:t>
            </w:r>
            <w:r w:rsidRPr="00803362">
              <w:rPr>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1C386B" w:rsidRPr="00803362" w:rsidRDefault="001C386B" w:rsidP="00245A15">
            <w:pPr>
              <w:pStyle w:val="141"/>
              <w:shd w:val="clear" w:color="auto" w:fill="auto"/>
              <w:tabs>
                <w:tab w:val="left" w:pos="1099"/>
              </w:tabs>
              <w:spacing w:line="360" w:lineRule="auto"/>
              <w:ind w:firstLine="454"/>
              <w:rPr>
                <w:sz w:val="24"/>
                <w:szCs w:val="24"/>
              </w:rPr>
            </w:pPr>
            <w:r w:rsidRPr="00803362">
              <w:rPr>
                <w:i w:val="0"/>
                <w:sz w:val="24"/>
                <w:szCs w:val="24"/>
              </w:rPr>
              <w:t>• </w:t>
            </w:r>
            <w:r w:rsidRPr="00803362">
              <w:rPr>
                <w:sz w:val="24"/>
                <w:szCs w:val="24"/>
              </w:rPr>
              <w:t>в совместной деятельности чётко формулировать</w:t>
            </w:r>
            <w:r w:rsidRPr="00803362">
              <w:rPr>
                <w:rStyle w:val="1499"/>
                <w:i w:val="0"/>
                <w:iCs w:val="0"/>
                <w:sz w:val="24"/>
                <w:szCs w:val="24"/>
              </w:rPr>
              <w:t xml:space="preserve"> </w:t>
            </w:r>
            <w:r w:rsidRPr="00803362">
              <w:rPr>
                <w:sz w:val="24"/>
                <w:szCs w:val="24"/>
              </w:rPr>
              <w:t>цели группы и позволять её участникам проявлять собственную энергию для достижения этих целей.</w:t>
            </w:r>
          </w:p>
          <w:p w:rsidR="001C386B" w:rsidRPr="00803362" w:rsidRDefault="001C386B" w:rsidP="00245A15">
            <w:pPr>
              <w:pStyle w:val="141"/>
              <w:shd w:val="clear" w:color="auto" w:fill="auto"/>
              <w:tabs>
                <w:tab w:val="left" w:pos="639"/>
              </w:tabs>
              <w:spacing w:line="360" w:lineRule="auto"/>
              <w:ind w:firstLine="454"/>
              <w:rPr>
                <w:sz w:val="24"/>
                <w:szCs w:val="24"/>
              </w:rPr>
            </w:pPr>
          </w:p>
        </w:tc>
      </w:tr>
      <w:tr w:rsidR="001C386B" w:rsidRPr="00803362" w:rsidTr="00245A15">
        <w:tc>
          <w:tcPr>
            <w:tcW w:w="9571" w:type="dxa"/>
            <w:gridSpan w:val="2"/>
          </w:tcPr>
          <w:p w:rsidR="001C386B" w:rsidRPr="00803362" w:rsidRDefault="001C386B" w:rsidP="002F6AF2">
            <w:pPr>
              <w:pStyle w:val="141"/>
              <w:shd w:val="clear" w:color="auto" w:fill="auto"/>
              <w:tabs>
                <w:tab w:val="left" w:pos="1099"/>
              </w:tabs>
              <w:spacing w:line="360" w:lineRule="auto"/>
              <w:ind w:firstLine="454"/>
              <w:jc w:val="center"/>
              <w:rPr>
                <w:b/>
                <w:i w:val="0"/>
                <w:sz w:val="24"/>
                <w:szCs w:val="24"/>
              </w:rPr>
            </w:pPr>
            <w:r w:rsidRPr="00803362">
              <w:rPr>
                <w:b/>
                <w:i w:val="0"/>
                <w:sz w:val="24"/>
                <w:szCs w:val="24"/>
              </w:rPr>
              <w:lastRenderedPageBreak/>
              <w:t>Познавательные универсальные учебные действия</w:t>
            </w:r>
          </w:p>
        </w:tc>
      </w:tr>
      <w:tr w:rsidR="001C386B" w:rsidRPr="00803362" w:rsidTr="00245A15">
        <w:tc>
          <w:tcPr>
            <w:tcW w:w="4785" w:type="dxa"/>
          </w:tcPr>
          <w:p w:rsidR="001C386B" w:rsidRPr="00803362" w:rsidRDefault="001C386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p>
        </w:tc>
        <w:tc>
          <w:tcPr>
            <w:tcW w:w="4786" w:type="dxa"/>
          </w:tcPr>
          <w:p w:rsidR="001C386B" w:rsidRPr="00803362" w:rsidRDefault="001C386B" w:rsidP="00245A15">
            <w:pPr>
              <w:pStyle w:val="141"/>
              <w:shd w:val="clear" w:color="auto" w:fill="auto"/>
              <w:tabs>
                <w:tab w:val="left" w:pos="639"/>
              </w:tabs>
              <w:spacing w:line="360" w:lineRule="auto"/>
              <w:ind w:firstLine="454"/>
              <w:rPr>
                <w:i w:val="0"/>
                <w:sz w:val="24"/>
                <w:szCs w:val="24"/>
              </w:rPr>
            </w:pPr>
            <w:r w:rsidRPr="00803362">
              <w:rPr>
                <w:sz w:val="24"/>
                <w:szCs w:val="24"/>
              </w:rPr>
              <w:t>Выпускник получит возможность научиться</w:t>
            </w:r>
          </w:p>
        </w:tc>
      </w:tr>
      <w:tr w:rsidR="001C386B" w:rsidRPr="00803362" w:rsidTr="00245A15">
        <w:tc>
          <w:tcPr>
            <w:tcW w:w="4785" w:type="dxa"/>
          </w:tcPr>
          <w:p w:rsidR="001C386B" w:rsidRPr="00803362" w:rsidRDefault="001C386B" w:rsidP="00245A15">
            <w:pPr>
              <w:pStyle w:val="a8"/>
              <w:shd w:val="clear" w:color="auto" w:fill="auto"/>
              <w:tabs>
                <w:tab w:val="left" w:pos="1104"/>
              </w:tabs>
              <w:spacing w:after="0" w:line="360" w:lineRule="auto"/>
              <w:ind w:firstLine="454"/>
              <w:jc w:val="both"/>
              <w:rPr>
                <w:sz w:val="24"/>
                <w:szCs w:val="24"/>
              </w:rPr>
            </w:pPr>
            <w:r w:rsidRPr="00803362">
              <w:rPr>
                <w:sz w:val="24"/>
                <w:szCs w:val="24"/>
              </w:rPr>
              <w:t>• основам реализации проектно-исследовательской деятельности;</w:t>
            </w:r>
          </w:p>
          <w:p w:rsidR="001C386B" w:rsidRPr="00803362" w:rsidRDefault="001C386B" w:rsidP="00245A15">
            <w:pPr>
              <w:pStyle w:val="a8"/>
              <w:shd w:val="clear" w:color="auto" w:fill="auto"/>
              <w:tabs>
                <w:tab w:val="left" w:pos="1104"/>
              </w:tabs>
              <w:spacing w:after="0" w:line="360" w:lineRule="auto"/>
              <w:ind w:firstLine="454"/>
              <w:jc w:val="both"/>
              <w:rPr>
                <w:sz w:val="24"/>
                <w:szCs w:val="24"/>
              </w:rPr>
            </w:pPr>
            <w:r w:rsidRPr="00803362">
              <w:rPr>
                <w:sz w:val="24"/>
                <w:szCs w:val="24"/>
              </w:rPr>
              <w:lastRenderedPageBreak/>
              <w:t>• проводить наблюдение и эксперимент под руководством учителя;</w:t>
            </w:r>
          </w:p>
          <w:p w:rsidR="001C386B" w:rsidRPr="00803362" w:rsidRDefault="001C386B" w:rsidP="00245A15">
            <w:pPr>
              <w:pStyle w:val="a8"/>
              <w:shd w:val="clear" w:color="auto" w:fill="auto"/>
              <w:tabs>
                <w:tab w:val="left" w:pos="1099"/>
              </w:tabs>
              <w:spacing w:after="0" w:line="360" w:lineRule="auto"/>
              <w:ind w:firstLine="454"/>
              <w:jc w:val="both"/>
              <w:rPr>
                <w:sz w:val="24"/>
                <w:szCs w:val="24"/>
              </w:rPr>
            </w:pPr>
            <w:r w:rsidRPr="00803362">
              <w:rPr>
                <w:sz w:val="24"/>
                <w:szCs w:val="24"/>
              </w:rPr>
              <w:t>• осуществлять расширенный поиск информации с использованием ресурсов библиотек и Интернета;</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создавать и преобразовывать модели и схемы для решения задач;</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осуществлять выбор наиболее эффективных способов решения задач в зависимости от конкретных условий;</w:t>
            </w:r>
          </w:p>
          <w:p w:rsidR="001C386B" w:rsidRPr="00803362" w:rsidRDefault="001C386B" w:rsidP="00245A15">
            <w:pPr>
              <w:pStyle w:val="a8"/>
              <w:shd w:val="clear" w:color="auto" w:fill="auto"/>
              <w:tabs>
                <w:tab w:val="left" w:pos="622"/>
              </w:tabs>
              <w:spacing w:after="0" w:line="360" w:lineRule="auto"/>
              <w:ind w:firstLine="454"/>
              <w:jc w:val="both"/>
              <w:rPr>
                <w:sz w:val="24"/>
                <w:szCs w:val="24"/>
              </w:rPr>
            </w:pPr>
            <w:r w:rsidRPr="00803362">
              <w:rPr>
                <w:sz w:val="24"/>
                <w:szCs w:val="24"/>
              </w:rPr>
              <w:t>• давать определение понятиям;</w:t>
            </w:r>
          </w:p>
          <w:p w:rsidR="001C386B" w:rsidRPr="00803362" w:rsidRDefault="001C386B" w:rsidP="00245A15">
            <w:pPr>
              <w:pStyle w:val="a8"/>
              <w:shd w:val="clear" w:color="auto" w:fill="auto"/>
              <w:tabs>
                <w:tab w:val="left" w:pos="626"/>
              </w:tabs>
              <w:spacing w:after="0" w:line="360" w:lineRule="auto"/>
              <w:ind w:firstLine="454"/>
              <w:jc w:val="both"/>
              <w:rPr>
                <w:sz w:val="24"/>
                <w:szCs w:val="24"/>
              </w:rPr>
            </w:pPr>
            <w:r w:rsidRPr="00803362">
              <w:rPr>
                <w:sz w:val="24"/>
                <w:szCs w:val="24"/>
              </w:rPr>
              <w:t>• устанавливать причинно-следственные связи;</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осуществлять логическую операцию установления родовидовых отношений, ограничение понятия;</w:t>
            </w:r>
          </w:p>
          <w:p w:rsidR="001C386B" w:rsidRPr="00803362" w:rsidRDefault="001C386B" w:rsidP="00245A15">
            <w:pPr>
              <w:pStyle w:val="a8"/>
              <w:shd w:val="clear" w:color="auto" w:fill="auto"/>
              <w:tabs>
                <w:tab w:val="left" w:pos="639"/>
              </w:tabs>
              <w:spacing w:after="0" w:line="360" w:lineRule="auto"/>
              <w:ind w:firstLine="454"/>
              <w:jc w:val="both"/>
              <w:rPr>
                <w:sz w:val="24"/>
                <w:szCs w:val="24"/>
              </w:rPr>
            </w:pPr>
            <w:r w:rsidRPr="00803362">
              <w:rPr>
                <w:sz w:val="24"/>
                <w:szCs w:val="24"/>
              </w:rPr>
              <w:t xml:space="preserve">• обобщать понятия </w:t>
            </w:r>
            <w:r w:rsidR="00501BFE" w:rsidRPr="00803362">
              <w:rPr>
                <w:sz w:val="24"/>
                <w:szCs w:val="24"/>
              </w:rPr>
              <w:t>-</w:t>
            </w:r>
            <w:r w:rsidRPr="00803362">
              <w:rPr>
                <w:sz w:val="24"/>
                <w:szCs w:val="24"/>
              </w:rPr>
              <w:t xml:space="preserve"> осуществлять логическую операцию перехода от видовых признаков к родовому понятию, от понятия с меньшим объёмом к понятию с большим объёмом;</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строить классификацию на основе дихотомического деления (на основе отрицания);</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строить логическое рассуждение, включающее установление причинно-следственных связей;</w:t>
            </w:r>
          </w:p>
          <w:p w:rsidR="001C386B" w:rsidRPr="00803362" w:rsidRDefault="001C386B" w:rsidP="00245A15">
            <w:pPr>
              <w:pStyle w:val="a8"/>
              <w:shd w:val="clear" w:color="auto" w:fill="auto"/>
              <w:tabs>
                <w:tab w:val="left" w:pos="644"/>
              </w:tabs>
              <w:spacing w:after="0" w:line="360" w:lineRule="auto"/>
              <w:ind w:firstLine="454"/>
              <w:jc w:val="both"/>
              <w:rPr>
                <w:sz w:val="24"/>
                <w:szCs w:val="24"/>
              </w:rPr>
            </w:pPr>
            <w:r w:rsidRPr="00803362">
              <w:rPr>
                <w:sz w:val="24"/>
                <w:szCs w:val="24"/>
              </w:rPr>
              <w:t>• объяснять явления, процессы, связи и отношения, выявляемые в ходе исследования;</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lastRenderedPageBreak/>
              <w:t>• основам ознакомительного, изучающего, усваивающего и поискового чтения;</w:t>
            </w:r>
          </w:p>
          <w:p w:rsidR="001C386B" w:rsidRPr="00803362" w:rsidRDefault="001C386B" w:rsidP="00245A15">
            <w:pPr>
              <w:pStyle w:val="a8"/>
              <w:shd w:val="clear" w:color="auto" w:fill="auto"/>
              <w:tabs>
                <w:tab w:val="left" w:pos="634"/>
              </w:tabs>
              <w:spacing w:after="0" w:line="360" w:lineRule="auto"/>
              <w:ind w:firstLine="454"/>
              <w:jc w:val="both"/>
              <w:rPr>
                <w:sz w:val="24"/>
                <w:szCs w:val="24"/>
              </w:rPr>
            </w:pPr>
            <w:r w:rsidRPr="00803362">
              <w:rPr>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C386B" w:rsidRPr="00803362" w:rsidRDefault="001C386B" w:rsidP="002F6AF2">
            <w:pPr>
              <w:pStyle w:val="a8"/>
              <w:shd w:val="clear" w:color="auto" w:fill="auto"/>
              <w:tabs>
                <w:tab w:val="left" w:pos="630"/>
              </w:tabs>
              <w:spacing w:after="0" w:line="360" w:lineRule="auto"/>
              <w:ind w:firstLine="454"/>
              <w:jc w:val="both"/>
              <w:rPr>
                <w:sz w:val="24"/>
                <w:szCs w:val="24"/>
              </w:rPr>
            </w:pPr>
            <w:r w:rsidRPr="00803362">
              <w:rPr>
                <w:sz w:val="24"/>
                <w:szCs w:val="24"/>
              </w:rPr>
              <w:t xml:space="preserve">• работать с метафорами </w:t>
            </w:r>
            <w:r w:rsidR="00501BFE" w:rsidRPr="00803362">
              <w:rPr>
                <w:sz w:val="24"/>
                <w:szCs w:val="24"/>
              </w:rPr>
              <w:t>-</w:t>
            </w:r>
            <w:r w:rsidRPr="00803362">
              <w:rPr>
                <w:sz w:val="24"/>
                <w:szCs w:val="24"/>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tc>
        <w:tc>
          <w:tcPr>
            <w:tcW w:w="4786" w:type="dxa"/>
          </w:tcPr>
          <w:p w:rsidR="001C386B" w:rsidRPr="00803362" w:rsidRDefault="001C386B" w:rsidP="00245A15">
            <w:pPr>
              <w:pStyle w:val="141"/>
              <w:shd w:val="clear" w:color="auto" w:fill="auto"/>
              <w:tabs>
                <w:tab w:val="left" w:pos="636"/>
              </w:tabs>
              <w:spacing w:line="360" w:lineRule="auto"/>
              <w:ind w:firstLine="454"/>
              <w:rPr>
                <w:sz w:val="24"/>
                <w:szCs w:val="24"/>
              </w:rPr>
            </w:pPr>
            <w:r w:rsidRPr="00803362">
              <w:rPr>
                <w:i w:val="0"/>
                <w:sz w:val="24"/>
                <w:szCs w:val="24"/>
              </w:rPr>
              <w:lastRenderedPageBreak/>
              <w:t>• </w:t>
            </w:r>
            <w:r w:rsidRPr="00803362">
              <w:rPr>
                <w:sz w:val="24"/>
                <w:szCs w:val="24"/>
              </w:rPr>
              <w:t>основам рефлексивного чтения;</w:t>
            </w:r>
          </w:p>
          <w:p w:rsidR="001C386B" w:rsidRPr="00803362" w:rsidRDefault="001C386B" w:rsidP="00245A15">
            <w:pPr>
              <w:pStyle w:val="141"/>
              <w:shd w:val="clear" w:color="auto" w:fill="auto"/>
              <w:tabs>
                <w:tab w:val="left" w:pos="631"/>
              </w:tabs>
              <w:spacing w:line="360" w:lineRule="auto"/>
              <w:ind w:firstLine="454"/>
              <w:rPr>
                <w:sz w:val="24"/>
                <w:szCs w:val="24"/>
              </w:rPr>
            </w:pPr>
            <w:r w:rsidRPr="00803362">
              <w:rPr>
                <w:i w:val="0"/>
                <w:sz w:val="24"/>
                <w:szCs w:val="24"/>
              </w:rPr>
              <w:t>• </w:t>
            </w:r>
            <w:r w:rsidRPr="00803362">
              <w:rPr>
                <w:sz w:val="24"/>
                <w:szCs w:val="24"/>
              </w:rPr>
              <w:t xml:space="preserve">ставить проблему, </w:t>
            </w:r>
            <w:r w:rsidRPr="00803362">
              <w:rPr>
                <w:sz w:val="24"/>
                <w:szCs w:val="24"/>
              </w:rPr>
              <w:lastRenderedPageBreak/>
              <w:t>аргументировать её актуальность;</w:t>
            </w:r>
          </w:p>
          <w:p w:rsidR="001C386B" w:rsidRPr="00803362" w:rsidRDefault="001C386B"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самостоятельно проводить исследование на основе</w:t>
            </w:r>
            <w:r w:rsidRPr="00803362">
              <w:rPr>
                <w:rStyle w:val="1497"/>
                <w:i w:val="0"/>
                <w:iCs w:val="0"/>
                <w:sz w:val="24"/>
                <w:szCs w:val="24"/>
              </w:rPr>
              <w:t xml:space="preserve"> </w:t>
            </w:r>
            <w:r w:rsidRPr="00803362">
              <w:rPr>
                <w:sz w:val="24"/>
                <w:szCs w:val="24"/>
              </w:rPr>
              <w:t>применения методов наблюдения и эксперимента;</w:t>
            </w:r>
          </w:p>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t>• </w:t>
            </w:r>
            <w:r w:rsidRPr="00803362">
              <w:rPr>
                <w:sz w:val="24"/>
                <w:szCs w:val="24"/>
              </w:rPr>
              <w:t>выдвигать гипотезы о связях и закономерностях событий, процессов, объектов;</w:t>
            </w:r>
          </w:p>
          <w:p w:rsidR="001C386B" w:rsidRPr="00803362" w:rsidRDefault="001C386B" w:rsidP="00245A15">
            <w:pPr>
              <w:pStyle w:val="141"/>
              <w:shd w:val="clear" w:color="auto" w:fill="auto"/>
              <w:tabs>
                <w:tab w:val="left" w:pos="639"/>
              </w:tabs>
              <w:spacing w:line="360" w:lineRule="auto"/>
              <w:ind w:firstLine="454"/>
              <w:rPr>
                <w:sz w:val="24"/>
                <w:szCs w:val="24"/>
              </w:rPr>
            </w:pPr>
            <w:r w:rsidRPr="00803362">
              <w:rPr>
                <w:i w:val="0"/>
                <w:sz w:val="24"/>
                <w:szCs w:val="24"/>
              </w:rPr>
              <w:t>• </w:t>
            </w:r>
            <w:r w:rsidRPr="00803362">
              <w:rPr>
                <w:sz w:val="24"/>
                <w:szCs w:val="24"/>
              </w:rPr>
              <w:t>организовывать исследование с целью проверки гипотез;</w:t>
            </w:r>
          </w:p>
          <w:p w:rsidR="001C386B" w:rsidRPr="00803362" w:rsidRDefault="001C386B"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делать умозаключения (индуктивное и по аналогии)</w:t>
            </w:r>
            <w:r w:rsidRPr="00803362">
              <w:rPr>
                <w:rStyle w:val="1497"/>
                <w:i w:val="0"/>
                <w:iCs w:val="0"/>
                <w:sz w:val="24"/>
                <w:szCs w:val="24"/>
              </w:rPr>
              <w:t xml:space="preserve"> </w:t>
            </w:r>
            <w:r w:rsidRPr="00803362">
              <w:rPr>
                <w:sz w:val="24"/>
                <w:szCs w:val="24"/>
              </w:rPr>
              <w:t>и выводы на основе аргументации.</w:t>
            </w:r>
          </w:p>
          <w:p w:rsidR="001C386B" w:rsidRPr="00803362" w:rsidRDefault="001C386B" w:rsidP="00245A15">
            <w:pPr>
              <w:pStyle w:val="141"/>
              <w:shd w:val="clear" w:color="auto" w:fill="auto"/>
              <w:tabs>
                <w:tab w:val="left" w:pos="639"/>
              </w:tabs>
              <w:spacing w:line="360" w:lineRule="auto"/>
              <w:ind w:firstLine="454"/>
              <w:rPr>
                <w:sz w:val="24"/>
                <w:szCs w:val="24"/>
              </w:rPr>
            </w:pPr>
          </w:p>
        </w:tc>
      </w:tr>
    </w:tbl>
    <w:p w:rsidR="001C386B" w:rsidRPr="00803362" w:rsidRDefault="001C386B" w:rsidP="0079510B">
      <w:pPr>
        <w:spacing w:line="360" w:lineRule="auto"/>
        <w:jc w:val="center"/>
        <w:rPr>
          <w:b/>
        </w:rPr>
      </w:pPr>
    </w:p>
    <w:p w:rsidR="00F93AC4" w:rsidRPr="00803362" w:rsidRDefault="00F93AC4" w:rsidP="0079510B">
      <w:pPr>
        <w:spacing w:line="360" w:lineRule="auto"/>
        <w:jc w:val="center"/>
        <w:rPr>
          <w:b/>
        </w:rPr>
      </w:pPr>
      <w:r w:rsidRPr="00803362">
        <w:rPr>
          <w:b/>
        </w:rPr>
        <w:t>1.2.3.2. ФОРМИРОВАНИЕ ИКТ-КОМПЕТЕНТНОСТИ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560"/>
      </w:tblGrid>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Обращение с устройствами ИКТ</w:t>
            </w:r>
          </w:p>
          <w:p w:rsidR="00B0502F"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t>(</w:t>
            </w:r>
            <w:r w:rsidRPr="00803362">
              <w:rPr>
                <w:sz w:val="24"/>
                <w:szCs w:val="24"/>
              </w:rPr>
              <w:t xml:space="preserve"> результаты достигаются преимущественно в рамках предметов «Технология», «Информатика», а также во внеурочной и внешкольной деятельности)</w:t>
            </w:r>
          </w:p>
          <w:p w:rsidR="00B0502F" w:rsidRPr="00803362" w:rsidRDefault="00B0502F" w:rsidP="00245A15">
            <w:pPr>
              <w:spacing w:line="360" w:lineRule="auto"/>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 подключать устройства ИКТ к электрическим и информационным сетям, использовать аккумуляторы;</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r w:rsidRPr="00803362">
              <w:rPr>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w:t>
            </w:r>
            <w:r w:rsidRPr="00803362">
              <w:rPr>
                <w:sz w:val="24"/>
                <w:szCs w:val="24"/>
              </w:rPr>
              <w:lastRenderedPageBreak/>
              <w:t>выделение, прямое перемещение, запоминание и вырезание);</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осуществлять информационное подключение к локальной сети и глобальной сети Интернет;</w:t>
            </w:r>
          </w:p>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выводить информацию на бумагу, правильно обращаться с расходными материалами;</w:t>
            </w:r>
          </w:p>
          <w:p w:rsidR="00B0502F" w:rsidRPr="00803362" w:rsidRDefault="00B0502F" w:rsidP="002F6AF2">
            <w:pPr>
              <w:pStyle w:val="a8"/>
              <w:shd w:val="clear" w:color="auto" w:fill="auto"/>
              <w:tabs>
                <w:tab w:val="left" w:pos="1079"/>
              </w:tabs>
              <w:spacing w:after="0" w:line="360" w:lineRule="auto"/>
              <w:ind w:firstLine="454"/>
              <w:jc w:val="both"/>
              <w:rPr>
                <w:sz w:val="24"/>
                <w:szCs w:val="24"/>
              </w:rPr>
            </w:pPr>
            <w:r w:rsidRPr="00803362">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4786" w:type="dxa"/>
          </w:tcPr>
          <w:p w:rsidR="00B0502F" w:rsidRPr="00803362" w:rsidRDefault="00B0502F" w:rsidP="00245A15">
            <w:pPr>
              <w:pStyle w:val="141"/>
              <w:shd w:val="clear" w:color="auto" w:fill="auto"/>
              <w:tabs>
                <w:tab w:val="left" w:pos="1084"/>
              </w:tabs>
              <w:spacing w:line="360" w:lineRule="auto"/>
              <w:ind w:firstLine="454"/>
              <w:rPr>
                <w:sz w:val="24"/>
                <w:szCs w:val="24"/>
              </w:rPr>
            </w:pPr>
            <w:r w:rsidRPr="00803362">
              <w:rPr>
                <w:i w:val="0"/>
                <w:sz w:val="24"/>
                <w:szCs w:val="24"/>
              </w:rPr>
              <w:lastRenderedPageBreak/>
              <w:t>• </w:t>
            </w:r>
            <w:r w:rsidRPr="00803362">
              <w:rPr>
                <w:sz w:val="24"/>
                <w:szCs w:val="24"/>
              </w:rPr>
              <w:t>осознавать и использовать в практической деятельности основные психологические особенности восприятия</w:t>
            </w:r>
            <w:r w:rsidRPr="00803362">
              <w:rPr>
                <w:rStyle w:val="1495"/>
                <w:i w:val="0"/>
                <w:iCs w:val="0"/>
                <w:sz w:val="24"/>
                <w:szCs w:val="24"/>
              </w:rPr>
              <w:t xml:space="preserve"> </w:t>
            </w:r>
            <w:r w:rsidRPr="00803362">
              <w:rPr>
                <w:sz w:val="24"/>
                <w:szCs w:val="24"/>
              </w:rPr>
              <w:t>информации человеком.</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lastRenderedPageBreak/>
              <w:t>Фиксация изображений и звуков</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B0502F" w:rsidRPr="00803362" w:rsidRDefault="00B0502F" w:rsidP="00245A15">
            <w:pPr>
              <w:spacing w:line="360" w:lineRule="auto"/>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both"/>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учитывать смысл и содержание деятельности при организации фиксации, выделять для фиксации отдельные </w:t>
            </w:r>
            <w:r w:rsidRPr="00803362">
              <w:rPr>
                <w:sz w:val="24"/>
                <w:szCs w:val="24"/>
              </w:rPr>
              <w:lastRenderedPageBreak/>
              <w:t>элементы объектов и процессов, обеспечивать качество фиксации существенных элементов;</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выбирать технические средства ИКТ для фиксации изображений и звуков в соответствии с поставленной целью;</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B0502F" w:rsidRPr="00803362" w:rsidRDefault="00B0502F" w:rsidP="00245A15">
            <w:pPr>
              <w:pStyle w:val="a8"/>
              <w:shd w:val="clear" w:color="auto" w:fill="auto"/>
              <w:tabs>
                <w:tab w:val="left" w:pos="644"/>
              </w:tabs>
              <w:spacing w:after="0" w:line="360" w:lineRule="auto"/>
              <w:ind w:firstLine="454"/>
              <w:jc w:val="both"/>
              <w:rPr>
                <w:sz w:val="24"/>
                <w:szCs w:val="24"/>
              </w:rPr>
            </w:pPr>
            <w:r w:rsidRPr="00803362">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4786" w:type="dxa"/>
          </w:tcPr>
          <w:p w:rsidR="00B0502F" w:rsidRPr="00803362" w:rsidRDefault="00B0502F" w:rsidP="00245A15">
            <w:pPr>
              <w:pStyle w:val="141"/>
              <w:shd w:val="clear" w:color="auto" w:fill="auto"/>
              <w:tabs>
                <w:tab w:val="left" w:pos="586"/>
              </w:tabs>
              <w:spacing w:line="360" w:lineRule="auto"/>
              <w:ind w:firstLine="454"/>
              <w:rPr>
                <w:sz w:val="24"/>
                <w:szCs w:val="24"/>
              </w:rPr>
            </w:pPr>
            <w:r w:rsidRPr="00803362">
              <w:rPr>
                <w:i w:val="0"/>
                <w:sz w:val="24"/>
                <w:szCs w:val="24"/>
              </w:rPr>
              <w:lastRenderedPageBreak/>
              <w:t>• </w:t>
            </w:r>
            <w:r w:rsidRPr="00803362">
              <w:rPr>
                <w:sz w:val="24"/>
                <w:szCs w:val="24"/>
              </w:rPr>
              <w:t>различать творческую и техническую фиксацию звуков и изображений;</w:t>
            </w:r>
          </w:p>
          <w:p w:rsidR="00B0502F" w:rsidRPr="00803362" w:rsidRDefault="00B0502F" w:rsidP="00245A15">
            <w:pPr>
              <w:pStyle w:val="141"/>
              <w:shd w:val="clear" w:color="auto" w:fill="auto"/>
              <w:tabs>
                <w:tab w:val="left" w:pos="619"/>
              </w:tabs>
              <w:spacing w:line="360" w:lineRule="auto"/>
              <w:ind w:firstLine="454"/>
              <w:rPr>
                <w:sz w:val="24"/>
                <w:szCs w:val="24"/>
              </w:rPr>
            </w:pPr>
            <w:r w:rsidRPr="00803362">
              <w:rPr>
                <w:i w:val="0"/>
                <w:sz w:val="24"/>
                <w:szCs w:val="24"/>
              </w:rPr>
              <w:t>• </w:t>
            </w:r>
            <w:r w:rsidRPr="00803362">
              <w:rPr>
                <w:sz w:val="24"/>
                <w:szCs w:val="24"/>
              </w:rPr>
              <w:t>использовать возможности ИКТ в творческой деятельности, связанной с искусством;</w:t>
            </w:r>
          </w:p>
          <w:p w:rsidR="00B0502F" w:rsidRPr="00803362" w:rsidRDefault="00B0502F" w:rsidP="00245A15">
            <w:pPr>
              <w:pStyle w:val="141"/>
              <w:shd w:val="clear" w:color="auto" w:fill="auto"/>
              <w:tabs>
                <w:tab w:val="left" w:pos="616"/>
              </w:tabs>
              <w:spacing w:line="360" w:lineRule="auto"/>
              <w:ind w:firstLine="454"/>
              <w:rPr>
                <w:sz w:val="24"/>
                <w:szCs w:val="24"/>
              </w:rPr>
            </w:pPr>
            <w:r w:rsidRPr="00803362">
              <w:rPr>
                <w:i w:val="0"/>
                <w:sz w:val="24"/>
                <w:szCs w:val="24"/>
              </w:rPr>
              <w:t>• </w:t>
            </w:r>
            <w:r w:rsidRPr="00803362">
              <w:rPr>
                <w:sz w:val="24"/>
                <w:szCs w:val="24"/>
              </w:rPr>
              <w:t>осуществлять трёхмерное сканирование.</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lastRenderedPageBreak/>
              <w:t>Создание письменных сообщений</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текст на русском языке с использованием слепого десятипальцевого клавиатурного письма;</w:t>
            </w:r>
          </w:p>
          <w:p w:rsidR="00B0502F" w:rsidRPr="00803362" w:rsidRDefault="00B0502F" w:rsidP="00245A15">
            <w:pPr>
              <w:pStyle w:val="a8"/>
              <w:shd w:val="clear" w:color="auto" w:fill="auto"/>
              <w:tabs>
                <w:tab w:val="left" w:pos="619"/>
              </w:tabs>
              <w:spacing w:after="0" w:line="360" w:lineRule="auto"/>
              <w:ind w:firstLine="454"/>
              <w:jc w:val="both"/>
              <w:rPr>
                <w:sz w:val="24"/>
                <w:szCs w:val="24"/>
              </w:rPr>
            </w:pPr>
            <w:r w:rsidRPr="00803362">
              <w:rPr>
                <w:sz w:val="24"/>
                <w:szCs w:val="24"/>
              </w:rPr>
              <w:t>• сканировать текст и осуществлять распознавание сканированного текста;</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lastRenderedPageBreak/>
              <w:t>• осуществлять редактирование и структурирование текста в соответст-вии с его смыслом средствами текстового редактора;</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B0502F" w:rsidRPr="00803362" w:rsidRDefault="00B0502F" w:rsidP="002F6AF2">
            <w:pPr>
              <w:pStyle w:val="a8"/>
              <w:shd w:val="clear" w:color="auto" w:fill="auto"/>
              <w:tabs>
                <w:tab w:val="left" w:pos="614"/>
              </w:tabs>
              <w:spacing w:after="0" w:line="360" w:lineRule="auto"/>
              <w:ind w:firstLine="454"/>
              <w:jc w:val="both"/>
              <w:rPr>
                <w:sz w:val="24"/>
                <w:szCs w:val="24"/>
              </w:rPr>
            </w:pPr>
            <w:r w:rsidRPr="00803362">
              <w:rPr>
                <w:sz w:val="24"/>
                <w:szCs w:val="24"/>
              </w:rPr>
              <w:t>• использовать средства орфографического и синтаксического контроля русского текста и текста на иностранном языке.</w:t>
            </w:r>
          </w:p>
        </w:tc>
        <w:tc>
          <w:tcPr>
            <w:tcW w:w="4786" w:type="dxa"/>
          </w:tcPr>
          <w:p w:rsidR="00B0502F" w:rsidRPr="00803362" w:rsidRDefault="00B0502F" w:rsidP="00245A15">
            <w:pPr>
              <w:pStyle w:val="141"/>
              <w:shd w:val="clear" w:color="auto" w:fill="auto"/>
              <w:tabs>
                <w:tab w:val="left" w:pos="614"/>
              </w:tabs>
              <w:spacing w:line="360" w:lineRule="auto"/>
              <w:ind w:firstLine="454"/>
              <w:rPr>
                <w:sz w:val="24"/>
                <w:szCs w:val="24"/>
              </w:rPr>
            </w:pPr>
            <w:r w:rsidRPr="00803362">
              <w:rPr>
                <w:i w:val="0"/>
                <w:sz w:val="24"/>
                <w:szCs w:val="24"/>
              </w:rPr>
              <w:lastRenderedPageBreak/>
              <w:t>•</w:t>
            </w:r>
            <w:r w:rsidRPr="00803362">
              <w:rPr>
                <w:sz w:val="24"/>
                <w:szCs w:val="24"/>
              </w:rPr>
              <w:t> создавать текст на иностранном языке с использованием слепого десятипальцевого клавиатурного письма;</w:t>
            </w:r>
          </w:p>
          <w:p w:rsidR="00B0502F" w:rsidRPr="00803362" w:rsidRDefault="00B0502F" w:rsidP="00245A15">
            <w:pPr>
              <w:pStyle w:val="141"/>
              <w:shd w:val="clear" w:color="auto" w:fill="auto"/>
              <w:tabs>
                <w:tab w:val="left" w:pos="614"/>
              </w:tabs>
              <w:spacing w:line="360" w:lineRule="auto"/>
              <w:ind w:firstLine="454"/>
              <w:rPr>
                <w:sz w:val="24"/>
                <w:szCs w:val="24"/>
              </w:rPr>
            </w:pPr>
            <w:r w:rsidRPr="00803362">
              <w:rPr>
                <w:i w:val="0"/>
                <w:sz w:val="24"/>
                <w:szCs w:val="24"/>
              </w:rPr>
              <w:t>• </w:t>
            </w:r>
            <w:r w:rsidRPr="00803362">
              <w:rPr>
                <w:sz w:val="24"/>
                <w:szCs w:val="24"/>
              </w:rPr>
              <w:t xml:space="preserve">использовать компьютерные инструменты, упрощающие </w:t>
            </w:r>
            <w:r w:rsidRPr="00803362">
              <w:rPr>
                <w:sz w:val="24"/>
                <w:szCs w:val="24"/>
              </w:rPr>
              <w:lastRenderedPageBreak/>
              <w:t>расшифровку аудиозаписей.</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sz w:val="24"/>
                <w:szCs w:val="24"/>
              </w:rPr>
            </w:pPr>
            <w:r w:rsidRPr="00803362">
              <w:rPr>
                <w:b/>
                <w:sz w:val="24"/>
                <w:szCs w:val="24"/>
              </w:rPr>
              <w:lastRenderedPageBreak/>
              <w:t>Создание графических объектов</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19"/>
              </w:tabs>
              <w:spacing w:after="0" w:line="360" w:lineRule="auto"/>
              <w:ind w:firstLine="454"/>
              <w:jc w:val="both"/>
              <w:rPr>
                <w:sz w:val="24"/>
                <w:szCs w:val="24"/>
              </w:rPr>
            </w:pPr>
            <w:r w:rsidRPr="00803362">
              <w:rPr>
                <w:sz w:val="24"/>
                <w:szCs w:val="24"/>
              </w:rPr>
              <w:t>• создавать различные геометрические объекты с использованием возможностей специальных компьютерных инструментов;</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0502F" w:rsidRPr="00803362" w:rsidRDefault="00B0502F" w:rsidP="00245A15">
            <w:pPr>
              <w:pStyle w:val="a8"/>
              <w:shd w:val="clear" w:color="auto" w:fill="auto"/>
              <w:tabs>
                <w:tab w:val="left" w:pos="614"/>
              </w:tabs>
              <w:spacing w:after="0" w:line="360" w:lineRule="auto"/>
              <w:ind w:firstLine="454"/>
              <w:jc w:val="both"/>
              <w:rPr>
                <w:sz w:val="24"/>
                <w:szCs w:val="24"/>
              </w:rPr>
            </w:pPr>
            <w:r w:rsidRPr="00803362">
              <w:rPr>
                <w:sz w:val="24"/>
                <w:szCs w:val="24"/>
              </w:rPr>
              <w:t>• создавать специализированные карты и диаграммы: географические, хронологические;</w:t>
            </w:r>
          </w:p>
          <w:p w:rsidR="00B0502F" w:rsidRPr="00803362" w:rsidRDefault="00B0502F" w:rsidP="002F6AF2">
            <w:pPr>
              <w:pStyle w:val="a8"/>
              <w:shd w:val="clear" w:color="auto" w:fill="auto"/>
              <w:tabs>
                <w:tab w:val="left" w:pos="614"/>
              </w:tabs>
              <w:spacing w:after="0" w:line="360" w:lineRule="auto"/>
              <w:ind w:firstLine="454"/>
              <w:jc w:val="both"/>
              <w:rPr>
                <w:sz w:val="24"/>
                <w:szCs w:val="24"/>
              </w:rPr>
            </w:pPr>
            <w:r w:rsidRPr="00803362">
              <w:rPr>
                <w:sz w:val="24"/>
                <w:szCs w:val="24"/>
              </w:rPr>
              <w:t xml:space="preserve">• создавать графические объекты </w:t>
            </w:r>
            <w:r w:rsidRPr="00803362">
              <w:rPr>
                <w:sz w:val="24"/>
                <w:szCs w:val="24"/>
              </w:rPr>
              <w:lastRenderedPageBreak/>
              <w:t>проведением рукой произвольных линий с использованием специализированных компьютерных инструментов и устройств.</w:t>
            </w:r>
          </w:p>
        </w:tc>
        <w:tc>
          <w:tcPr>
            <w:tcW w:w="4786" w:type="dxa"/>
          </w:tcPr>
          <w:p w:rsidR="00B0502F" w:rsidRPr="00803362" w:rsidRDefault="00B0502F" w:rsidP="00245A15">
            <w:pPr>
              <w:pStyle w:val="141"/>
              <w:shd w:val="clear" w:color="auto" w:fill="auto"/>
              <w:tabs>
                <w:tab w:val="left" w:pos="611"/>
              </w:tabs>
              <w:spacing w:line="360" w:lineRule="auto"/>
              <w:ind w:firstLine="454"/>
              <w:rPr>
                <w:sz w:val="24"/>
                <w:szCs w:val="24"/>
              </w:rPr>
            </w:pPr>
            <w:r w:rsidRPr="00803362">
              <w:rPr>
                <w:i w:val="0"/>
                <w:sz w:val="24"/>
                <w:szCs w:val="24"/>
              </w:rPr>
              <w:lastRenderedPageBreak/>
              <w:t>• </w:t>
            </w:r>
            <w:r w:rsidRPr="00803362">
              <w:rPr>
                <w:sz w:val="24"/>
                <w:szCs w:val="24"/>
              </w:rPr>
              <w:t>создавать мультипликационные фильмы;</w:t>
            </w:r>
          </w:p>
          <w:p w:rsidR="00B0502F" w:rsidRPr="00803362" w:rsidRDefault="00B0502F" w:rsidP="00245A15">
            <w:pPr>
              <w:pStyle w:val="141"/>
              <w:shd w:val="clear" w:color="auto" w:fill="auto"/>
              <w:tabs>
                <w:tab w:val="left" w:pos="611"/>
              </w:tabs>
              <w:spacing w:line="360" w:lineRule="auto"/>
              <w:ind w:firstLine="454"/>
              <w:rPr>
                <w:sz w:val="24"/>
                <w:szCs w:val="24"/>
              </w:rPr>
            </w:pPr>
            <w:r w:rsidRPr="00803362">
              <w:rPr>
                <w:i w:val="0"/>
                <w:sz w:val="24"/>
                <w:szCs w:val="24"/>
              </w:rPr>
              <w:t>• </w:t>
            </w:r>
            <w:r w:rsidRPr="00803362">
              <w:rPr>
                <w:sz w:val="24"/>
                <w:szCs w:val="24"/>
              </w:rPr>
              <w:t>создавать виртуальные модели трёхмерных объектов.</w:t>
            </w:r>
          </w:p>
          <w:p w:rsidR="00B0502F" w:rsidRPr="00803362" w:rsidRDefault="00B0502F" w:rsidP="00245A15">
            <w:pPr>
              <w:pStyle w:val="141"/>
              <w:shd w:val="clear" w:color="auto" w:fill="auto"/>
              <w:tabs>
                <w:tab w:val="left" w:pos="639"/>
              </w:tabs>
              <w:spacing w:line="360" w:lineRule="auto"/>
              <w:ind w:firstLine="454"/>
              <w:rPr>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lastRenderedPageBreak/>
              <w:t>Создание музыкальных и звуковых сообщений</w:t>
            </w:r>
            <w:r w:rsidRPr="00803362">
              <w:rPr>
                <w:sz w:val="24"/>
                <w:szCs w:val="24"/>
              </w:rPr>
              <w:t xml:space="preserve"> </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предмета «Искусство»,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использовать звуковые и музыкальные редакторы;</w:t>
            </w:r>
          </w:p>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использовать клавишные и кинестетические синтезаторы;</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использовать программы звукозаписи и микрофоны</w:t>
            </w:r>
          </w:p>
        </w:tc>
        <w:tc>
          <w:tcPr>
            <w:tcW w:w="4786" w:type="dxa"/>
          </w:tcPr>
          <w:p w:rsidR="00B0502F" w:rsidRPr="00803362" w:rsidRDefault="00B0502F" w:rsidP="00245A15">
            <w:pPr>
              <w:pStyle w:val="141"/>
              <w:shd w:val="clear" w:color="auto" w:fill="auto"/>
              <w:tabs>
                <w:tab w:val="left" w:pos="1089"/>
              </w:tabs>
              <w:spacing w:line="360" w:lineRule="auto"/>
              <w:ind w:firstLine="454"/>
              <w:rPr>
                <w:sz w:val="24"/>
                <w:szCs w:val="24"/>
              </w:rPr>
            </w:pPr>
            <w:r w:rsidRPr="00803362">
              <w:rPr>
                <w:i w:val="0"/>
                <w:sz w:val="24"/>
                <w:szCs w:val="24"/>
              </w:rPr>
              <w:t>• </w:t>
            </w:r>
            <w:r w:rsidRPr="00803362">
              <w:rPr>
                <w:sz w:val="24"/>
                <w:szCs w:val="24"/>
              </w:rPr>
              <w:t>использовать музыкальные редакторы, клавишные</w:t>
            </w:r>
            <w:r w:rsidRPr="00803362">
              <w:rPr>
                <w:rStyle w:val="1491"/>
                <w:i w:val="0"/>
                <w:iCs w:val="0"/>
                <w:sz w:val="24"/>
                <w:szCs w:val="24"/>
              </w:rPr>
              <w:t xml:space="preserve"> </w:t>
            </w:r>
            <w:r w:rsidRPr="00803362">
              <w:rPr>
                <w:sz w:val="24"/>
                <w:szCs w:val="24"/>
              </w:rPr>
              <w:t>и кинестетические синтезаторы для решения творческих</w:t>
            </w:r>
            <w:r w:rsidRPr="00803362">
              <w:rPr>
                <w:rStyle w:val="1491"/>
                <w:i w:val="0"/>
                <w:iCs w:val="0"/>
                <w:sz w:val="24"/>
                <w:szCs w:val="24"/>
              </w:rPr>
              <w:t xml:space="preserve"> </w:t>
            </w:r>
            <w:r w:rsidRPr="00803362">
              <w:rPr>
                <w:sz w:val="24"/>
                <w:szCs w:val="24"/>
              </w:rPr>
              <w:t>задач.</w:t>
            </w:r>
          </w:p>
          <w:p w:rsidR="00B0502F" w:rsidRPr="00803362" w:rsidRDefault="00B0502F" w:rsidP="00245A15">
            <w:pPr>
              <w:pStyle w:val="141"/>
              <w:shd w:val="clear" w:color="auto" w:fill="auto"/>
              <w:tabs>
                <w:tab w:val="left" w:pos="639"/>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both"/>
              <w:rPr>
                <w:b/>
                <w:sz w:val="24"/>
                <w:szCs w:val="24"/>
              </w:rPr>
            </w:pPr>
            <w:r w:rsidRPr="00803362">
              <w:rPr>
                <w:b/>
                <w:sz w:val="24"/>
                <w:szCs w:val="24"/>
              </w:rPr>
              <w:t>Создание, восприятие и использование гипермедиасообщений</w:t>
            </w:r>
          </w:p>
          <w:p w:rsidR="00B0502F" w:rsidRPr="00803362" w:rsidRDefault="00B0502F" w:rsidP="00245A15">
            <w:pPr>
              <w:pStyle w:val="141"/>
              <w:shd w:val="clear" w:color="auto" w:fill="auto"/>
              <w:tabs>
                <w:tab w:val="left" w:pos="639"/>
              </w:tabs>
              <w:spacing w:line="360" w:lineRule="auto"/>
              <w:ind w:firstLine="454"/>
              <w:rPr>
                <w:i w:val="0"/>
                <w:sz w:val="24"/>
                <w:szCs w:val="24"/>
              </w:rPr>
            </w:pPr>
            <w:r w:rsidRPr="00803362">
              <w:rPr>
                <w:i w:val="0"/>
                <w:sz w:val="24"/>
                <w:szCs w:val="24"/>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lastRenderedPageBreak/>
              <w:t>• проводить деконструкцию сообщений, выделение в них структуры, элементов и фрагментов;</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использовать при восприятии сообщений внутренние и внешние ссылки;</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формулировать вопросы к сообщению, создавать краткое описание сообщения; цитировать фрагменты сообщения;</w:t>
            </w:r>
          </w:p>
          <w:p w:rsidR="00B0502F" w:rsidRPr="00803362" w:rsidRDefault="00B0502F" w:rsidP="002F6AF2">
            <w:pPr>
              <w:pStyle w:val="a8"/>
              <w:shd w:val="clear" w:color="auto" w:fill="auto"/>
              <w:tabs>
                <w:tab w:val="left" w:pos="1079"/>
              </w:tabs>
              <w:spacing w:after="0" w:line="360" w:lineRule="auto"/>
              <w:ind w:firstLine="454"/>
              <w:jc w:val="both"/>
              <w:rPr>
                <w:sz w:val="24"/>
                <w:szCs w:val="24"/>
              </w:rPr>
            </w:pPr>
            <w:r w:rsidRPr="00803362">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tc>
        <w:tc>
          <w:tcPr>
            <w:tcW w:w="4786" w:type="dxa"/>
          </w:tcPr>
          <w:p w:rsidR="00B0502F" w:rsidRPr="00803362" w:rsidRDefault="00B0502F" w:rsidP="00245A15">
            <w:pPr>
              <w:pStyle w:val="141"/>
              <w:shd w:val="clear" w:color="auto" w:fill="auto"/>
              <w:tabs>
                <w:tab w:val="left" w:pos="1079"/>
              </w:tabs>
              <w:spacing w:line="360" w:lineRule="auto"/>
              <w:ind w:firstLine="454"/>
              <w:rPr>
                <w:sz w:val="24"/>
                <w:szCs w:val="24"/>
              </w:rPr>
            </w:pPr>
            <w:r w:rsidRPr="00803362">
              <w:rPr>
                <w:i w:val="0"/>
                <w:sz w:val="24"/>
                <w:szCs w:val="24"/>
              </w:rPr>
              <w:lastRenderedPageBreak/>
              <w:t>• </w:t>
            </w:r>
            <w:r w:rsidRPr="00803362">
              <w:rPr>
                <w:sz w:val="24"/>
                <w:szCs w:val="24"/>
              </w:rPr>
              <w:t>проектировать дизайн сообщений в соответствии</w:t>
            </w:r>
            <w:r w:rsidRPr="00803362">
              <w:rPr>
                <w:rStyle w:val="1491"/>
                <w:i w:val="0"/>
                <w:iCs w:val="0"/>
                <w:sz w:val="24"/>
                <w:szCs w:val="24"/>
              </w:rPr>
              <w:t xml:space="preserve"> </w:t>
            </w:r>
            <w:r w:rsidRPr="00803362">
              <w:rPr>
                <w:sz w:val="24"/>
                <w:szCs w:val="24"/>
              </w:rPr>
              <w:t>с задачами и средствами доставки;</w:t>
            </w:r>
          </w:p>
          <w:p w:rsidR="00B0502F" w:rsidRPr="00803362" w:rsidRDefault="00B0502F" w:rsidP="00245A15">
            <w:pPr>
              <w:pStyle w:val="141"/>
              <w:shd w:val="clear" w:color="auto" w:fill="auto"/>
              <w:tabs>
                <w:tab w:val="left" w:pos="1074"/>
              </w:tabs>
              <w:spacing w:line="360" w:lineRule="auto"/>
              <w:ind w:firstLine="454"/>
              <w:rPr>
                <w:sz w:val="24"/>
                <w:szCs w:val="24"/>
              </w:rPr>
            </w:pPr>
            <w:r w:rsidRPr="00803362">
              <w:rPr>
                <w:i w:val="0"/>
                <w:sz w:val="24"/>
                <w:szCs w:val="24"/>
              </w:rPr>
              <w:t>• </w:t>
            </w:r>
            <w:r w:rsidRPr="00803362">
              <w:rPr>
                <w:sz w:val="24"/>
                <w:szCs w:val="24"/>
              </w:rPr>
              <w:t>понимать сообщения, используя при их восприятии</w:t>
            </w:r>
            <w:r w:rsidRPr="00803362">
              <w:rPr>
                <w:rStyle w:val="1491"/>
                <w:i w:val="0"/>
                <w:iCs w:val="0"/>
                <w:sz w:val="24"/>
                <w:szCs w:val="24"/>
              </w:rPr>
              <w:t xml:space="preserve"> </w:t>
            </w:r>
            <w:r w:rsidRPr="00803362">
              <w:rPr>
                <w:sz w:val="24"/>
                <w:szCs w:val="24"/>
              </w:rPr>
              <w:t>внутренние и внешние ссылки, различные инструменты поиска, справочные источники (включая двуязычные).</w:t>
            </w:r>
          </w:p>
          <w:p w:rsidR="00B0502F" w:rsidRPr="00803362" w:rsidRDefault="00B0502F" w:rsidP="00245A15">
            <w:pPr>
              <w:pStyle w:val="141"/>
              <w:shd w:val="clear" w:color="auto" w:fill="auto"/>
              <w:tabs>
                <w:tab w:val="left" w:pos="639"/>
              </w:tabs>
              <w:spacing w:line="360" w:lineRule="auto"/>
              <w:ind w:firstLine="454"/>
              <w:rPr>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lastRenderedPageBreak/>
              <w:t>Коммуникация и социальное взаимодействие</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в рамках всех предметов, а также во внеурочной деятельности)</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выступать с аудиовидеоподдержкой, включая выступление перед дистанционной аудиторией;</w:t>
            </w:r>
          </w:p>
          <w:p w:rsidR="00B0502F" w:rsidRPr="00803362" w:rsidRDefault="00B0502F" w:rsidP="00245A15">
            <w:pPr>
              <w:pStyle w:val="a8"/>
              <w:shd w:val="clear" w:color="auto" w:fill="auto"/>
              <w:tabs>
                <w:tab w:val="left" w:pos="630"/>
              </w:tabs>
              <w:spacing w:after="0" w:line="360" w:lineRule="auto"/>
              <w:ind w:firstLine="454"/>
              <w:jc w:val="both"/>
              <w:rPr>
                <w:sz w:val="24"/>
                <w:szCs w:val="24"/>
              </w:rPr>
            </w:pPr>
            <w:r w:rsidRPr="00803362">
              <w:rPr>
                <w:sz w:val="24"/>
                <w:szCs w:val="24"/>
              </w:rPr>
              <w:t>• участвовать в обсуждении (аудиовидеофорум, текстовый форум) с использованием возможностей Интернета;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использовать возможности электронной почты для информационного обмена;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вести личный дневник (блог) с использованием возможностей Интернета;</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xml:space="preserve">• осуществлять образовательное взаимодействие в информационном </w:t>
            </w:r>
            <w:r w:rsidRPr="00803362">
              <w:rPr>
                <w:sz w:val="24"/>
                <w:szCs w:val="24"/>
              </w:rPr>
              <w:lastRenderedPageBreak/>
              <w:t>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B0502F" w:rsidRPr="00803362" w:rsidRDefault="00B0502F" w:rsidP="00F0338E">
            <w:pPr>
              <w:pStyle w:val="a8"/>
              <w:shd w:val="clear" w:color="auto" w:fill="auto"/>
              <w:tabs>
                <w:tab w:val="left" w:pos="634"/>
              </w:tabs>
              <w:spacing w:after="0" w:line="360" w:lineRule="auto"/>
              <w:ind w:firstLine="454"/>
              <w:jc w:val="both"/>
              <w:rPr>
                <w:sz w:val="24"/>
                <w:szCs w:val="24"/>
              </w:rPr>
            </w:pPr>
            <w:r w:rsidRPr="00803362">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4786" w:type="dxa"/>
          </w:tcPr>
          <w:p w:rsidR="00B0502F" w:rsidRPr="00803362" w:rsidRDefault="00B0502F" w:rsidP="00245A15">
            <w:pPr>
              <w:pStyle w:val="141"/>
              <w:shd w:val="clear" w:color="auto" w:fill="auto"/>
              <w:tabs>
                <w:tab w:val="left" w:pos="634"/>
              </w:tabs>
              <w:spacing w:line="360" w:lineRule="auto"/>
              <w:ind w:firstLine="454"/>
              <w:rPr>
                <w:i w:val="0"/>
                <w:sz w:val="24"/>
                <w:szCs w:val="24"/>
              </w:rPr>
            </w:pPr>
            <w:r w:rsidRPr="00803362">
              <w:rPr>
                <w:sz w:val="24"/>
                <w:szCs w:val="24"/>
              </w:rPr>
              <w:lastRenderedPageBreak/>
              <w:t>• взаимодействовать в социальных сетях, работать</w:t>
            </w:r>
            <w:r w:rsidRPr="00803362">
              <w:rPr>
                <w:rStyle w:val="1489"/>
                <w:iCs w:val="0"/>
                <w:sz w:val="24"/>
                <w:szCs w:val="24"/>
              </w:rPr>
              <w:t xml:space="preserve"> </w:t>
            </w:r>
            <w:r w:rsidRPr="00803362">
              <w:rPr>
                <w:sz w:val="24"/>
                <w:szCs w:val="24"/>
              </w:rPr>
              <w:t>в группе над сообщением (вики);</w:t>
            </w:r>
          </w:p>
          <w:p w:rsidR="00B0502F" w:rsidRPr="00803362" w:rsidRDefault="00B0502F" w:rsidP="00245A15">
            <w:pPr>
              <w:pStyle w:val="141"/>
              <w:shd w:val="clear" w:color="auto" w:fill="auto"/>
              <w:tabs>
                <w:tab w:val="left" w:pos="615"/>
              </w:tabs>
              <w:spacing w:line="360" w:lineRule="auto"/>
              <w:ind w:firstLine="454"/>
              <w:rPr>
                <w:i w:val="0"/>
                <w:sz w:val="24"/>
                <w:szCs w:val="24"/>
              </w:rPr>
            </w:pPr>
            <w:r w:rsidRPr="00803362">
              <w:rPr>
                <w:sz w:val="24"/>
                <w:szCs w:val="24"/>
              </w:rPr>
              <w:t>• участвовать в форумах в социальных образовательных</w:t>
            </w:r>
            <w:r w:rsidRPr="00803362">
              <w:rPr>
                <w:rStyle w:val="1489"/>
                <w:iCs w:val="0"/>
                <w:sz w:val="24"/>
                <w:szCs w:val="24"/>
              </w:rPr>
              <w:t xml:space="preserve"> </w:t>
            </w:r>
            <w:r w:rsidRPr="00803362">
              <w:rPr>
                <w:sz w:val="24"/>
                <w:szCs w:val="24"/>
              </w:rPr>
              <w:t>сетях;</w:t>
            </w:r>
          </w:p>
          <w:p w:rsidR="00B0502F" w:rsidRPr="00803362" w:rsidRDefault="00B0502F" w:rsidP="00245A15">
            <w:pPr>
              <w:pStyle w:val="141"/>
              <w:shd w:val="clear" w:color="auto" w:fill="auto"/>
              <w:tabs>
                <w:tab w:val="left" w:pos="634"/>
              </w:tabs>
              <w:spacing w:line="360" w:lineRule="auto"/>
              <w:ind w:firstLine="454"/>
              <w:rPr>
                <w:i w:val="0"/>
                <w:sz w:val="24"/>
                <w:szCs w:val="24"/>
              </w:rPr>
            </w:pPr>
            <w:r w:rsidRPr="00803362">
              <w:rPr>
                <w:sz w:val="24"/>
                <w:szCs w:val="24"/>
              </w:rPr>
              <w:t>• взаимодействовать с партнёрами с использованием</w:t>
            </w:r>
            <w:r w:rsidRPr="00803362">
              <w:rPr>
                <w:rStyle w:val="1489"/>
                <w:iCs w:val="0"/>
                <w:sz w:val="24"/>
                <w:szCs w:val="24"/>
              </w:rPr>
              <w:t xml:space="preserve"> </w:t>
            </w:r>
            <w:r w:rsidRPr="00803362">
              <w:rPr>
                <w:sz w:val="24"/>
                <w:szCs w:val="24"/>
              </w:rPr>
              <w:t>возможностей Интернета (игровое и театральное взаимодействие).</w:t>
            </w:r>
          </w:p>
          <w:p w:rsidR="00B0502F" w:rsidRPr="00803362" w:rsidRDefault="00B0502F" w:rsidP="00245A15">
            <w:pPr>
              <w:spacing w:line="360" w:lineRule="auto"/>
            </w:pPr>
          </w:p>
        </w:tc>
      </w:tr>
      <w:tr w:rsidR="00B0502F" w:rsidRPr="00803362" w:rsidTr="00245A15">
        <w:tc>
          <w:tcPr>
            <w:tcW w:w="9571" w:type="dxa"/>
            <w:gridSpan w:val="2"/>
          </w:tcPr>
          <w:p w:rsidR="0054735C" w:rsidRPr="00803362" w:rsidRDefault="00B0502F" w:rsidP="00245A15">
            <w:pPr>
              <w:pStyle w:val="a8"/>
              <w:shd w:val="clear" w:color="auto" w:fill="auto"/>
              <w:spacing w:after="0" w:line="360" w:lineRule="auto"/>
              <w:ind w:firstLine="454"/>
              <w:jc w:val="both"/>
              <w:rPr>
                <w:sz w:val="24"/>
                <w:szCs w:val="24"/>
              </w:rPr>
            </w:pPr>
            <w:r w:rsidRPr="00803362">
              <w:rPr>
                <w:b/>
                <w:sz w:val="24"/>
                <w:szCs w:val="24"/>
              </w:rPr>
              <w:lastRenderedPageBreak/>
              <w:t>Поиск и организация хранения информации</w:t>
            </w:r>
            <w:r w:rsidRPr="00803362">
              <w:rPr>
                <w:sz w:val="24"/>
                <w:szCs w:val="24"/>
              </w:rPr>
              <w:t xml:space="preserve"> </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предметов «История», «Литература», «Технология», «Информатика» и других предметов)</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B0502F" w:rsidRPr="00803362" w:rsidRDefault="00B0502F" w:rsidP="00245A15">
            <w:pPr>
              <w:pStyle w:val="a8"/>
              <w:shd w:val="clear" w:color="auto" w:fill="auto"/>
              <w:tabs>
                <w:tab w:val="left" w:pos="634"/>
              </w:tabs>
              <w:spacing w:after="0" w:line="360" w:lineRule="auto"/>
              <w:ind w:firstLine="454"/>
              <w:jc w:val="both"/>
              <w:rPr>
                <w:sz w:val="24"/>
                <w:szCs w:val="24"/>
              </w:rPr>
            </w:pPr>
            <w:r w:rsidRPr="00803362">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B0502F" w:rsidRPr="00803362" w:rsidRDefault="00B0502F" w:rsidP="00245A15">
            <w:pPr>
              <w:pStyle w:val="a8"/>
              <w:shd w:val="clear" w:color="auto" w:fill="auto"/>
              <w:tabs>
                <w:tab w:val="left" w:pos="639"/>
              </w:tabs>
              <w:spacing w:after="0" w:line="360" w:lineRule="auto"/>
              <w:ind w:firstLine="454"/>
              <w:jc w:val="both"/>
              <w:rPr>
                <w:sz w:val="24"/>
                <w:szCs w:val="24"/>
              </w:rPr>
            </w:pPr>
            <w:r w:rsidRPr="00803362">
              <w:rPr>
                <w:sz w:val="24"/>
                <w:szCs w:val="24"/>
              </w:rPr>
              <w:t>• использовать различные библиотечные, в том числе электронные, каталоги для поиска необходимых книг;</w:t>
            </w:r>
          </w:p>
          <w:p w:rsidR="00B0502F" w:rsidRPr="00803362" w:rsidRDefault="00B0502F" w:rsidP="00245A15">
            <w:pPr>
              <w:pStyle w:val="a8"/>
              <w:shd w:val="clear" w:color="auto" w:fill="auto"/>
              <w:tabs>
                <w:tab w:val="left" w:pos="644"/>
              </w:tabs>
              <w:spacing w:after="0" w:line="360" w:lineRule="auto"/>
              <w:ind w:firstLine="454"/>
              <w:jc w:val="both"/>
              <w:rPr>
                <w:sz w:val="24"/>
                <w:szCs w:val="24"/>
              </w:rPr>
            </w:pPr>
            <w:r w:rsidRPr="00803362">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B0502F" w:rsidRPr="00803362" w:rsidRDefault="00B0502F" w:rsidP="00F0338E">
            <w:pPr>
              <w:pStyle w:val="a8"/>
              <w:shd w:val="clear" w:color="auto" w:fill="auto"/>
              <w:tabs>
                <w:tab w:val="left" w:pos="639"/>
              </w:tabs>
              <w:spacing w:after="0" w:line="360" w:lineRule="auto"/>
              <w:ind w:firstLine="454"/>
              <w:jc w:val="both"/>
              <w:rPr>
                <w:sz w:val="24"/>
                <w:szCs w:val="24"/>
              </w:rPr>
            </w:pPr>
            <w:r w:rsidRPr="00803362">
              <w:rPr>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w:t>
            </w:r>
            <w:r w:rsidRPr="00803362">
              <w:rPr>
                <w:sz w:val="24"/>
                <w:szCs w:val="24"/>
              </w:rPr>
              <w:lastRenderedPageBreak/>
              <w:t>информацию в Интернете.</w:t>
            </w:r>
          </w:p>
        </w:tc>
        <w:tc>
          <w:tcPr>
            <w:tcW w:w="4786" w:type="dxa"/>
          </w:tcPr>
          <w:p w:rsidR="00B0502F" w:rsidRPr="00803362" w:rsidRDefault="00B0502F" w:rsidP="00245A15">
            <w:pPr>
              <w:pStyle w:val="141"/>
              <w:shd w:val="clear" w:color="auto" w:fill="auto"/>
              <w:tabs>
                <w:tab w:val="left" w:pos="631"/>
              </w:tabs>
              <w:spacing w:line="360" w:lineRule="auto"/>
              <w:ind w:firstLine="454"/>
              <w:rPr>
                <w:sz w:val="24"/>
                <w:szCs w:val="24"/>
              </w:rPr>
            </w:pPr>
            <w:r w:rsidRPr="00803362">
              <w:rPr>
                <w:i w:val="0"/>
                <w:sz w:val="24"/>
                <w:szCs w:val="24"/>
              </w:rPr>
              <w:lastRenderedPageBreak/>
              <w:t>• </w:t>
            </w:r>
            <w:r w:rsidRPr="00803362">
              <w:rPr>
                <w:sz w:val="24"/>
                <w:szCs w:val="24"/>
              </w:rPr>
              <w:t>создавать и заполнять различные определители;</w:t>
            </w:r>
          </w:p>
          <w:p w:rsidR="00B0502F" w:rsidRPr="00803362" w:rsidRDefault="00B0502F" w:rsidP="00245A15">
            <w:pPr>
              <w:pStyle w:val="141"/>
              <w:shd w:val="clear" w:color="auto" w:fill="auto"/>
              <w:tabs>
                <w:tab w:val="left" w:pos="634"/>
              </w:tabs>
              <w:spacing w:line="360" w:lineRule="auto"/>
              <w:ind w:firstLine="454"/>
              <w:rPr>
                <w:sz w:val="24"/>
                <w:szCs w:val="24"/>
              </w:rPr>
            </w:pPr>
            <w:r w:rsidRPr="00803362">
              <w:rPr>
                <w:i w:val="0"/>
                <w:sz w:val="24"/>
                <w:szCs w:val="24"/>
              </w:rPr>
              <w:t>• </w:t>
            </w:r>
            <w:r w:rsidRPr="00803362">
              <w:rPr>
                <w:sz w:val="24"/>
                <w:szCs w:val="24"/>
              </w:rPr>
              <w:t>использовать различные приёмы поиска информации</w:t>
            </w:r>
            <w:r w:rsidRPr="00803362">
              <w:rPr>
                <w:rStyle w:val="1489"/>
                <w:i w:val="0"/>
                <w:iCs w:val="0"/>
                <w:sz w:val="24"/>
                <w:szCs w:val="24"/>
              </w:rPr>
              <w:t xml:space="preserve"> </w:t>
            </w:r>
            <w:r w:rsidRPr="00803362">
              <w:rPr>
                <w:sz w:val="24"/>
                <w:szCs w:val="24"/>
              </w:rPr>
              <w:t>в Интернете в ходе учебной деятельности.</w:t>
            </w:r>
          </w:p>
          <w:p w:rsidR="00B0502F" w:rsidRPr="00803362" w:rsidRDefault="00B0502F" w:rsidP="00245A15">
            <w:pPr>
              <w:spacing w:line="360" w:lineRule="auto"/>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sz w:val="24"/>
                <w:szCs w:val="24"/>
              </w:rPr>
            </w:pPr>
            <w:r w:rsidRPr="00803362">
              <w:rPr>
                <w:b/>
                <w:sz w:val="24"/>
                <w:szCs w:val="24"/>
              </w:rPr>
              <w:lastRenderedPageBreak/>
              <w:t>Анализ информации, математическая обработка данных в исследовании</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естественных наук, предметов «Обществознание», «Математика»)</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вводить результаты измерений и другие цифровые данные для их обработки, в том числе статистической, и визуализации;</w:t>
            </w:r>
          </w:p>
          <w:p w:rsidR="00B0502F" w:rsidRPr="00803362" w:rsidRDefault="00B0502F" w:rsidP="00245A15">
            <w:pPr>
              <w:pStyle w:val="a8"/>
              <w:shd w:val="clear" w:color="auto" w:fill="auto"/>
              <w:tabs>
                <w:tab w:val="left" w:pos="1076"/>
              </w:tabs>
              <w:spacing w:after="0" w:line="360" w:lineRule="auto"/>
              <w:ind w:firstLine="454"/>
              <w:jc w:val="both"/>
              <w:rPr>
                <w:sz w:val="24"/>
                <w:szCs w:val="24"/>
              </w:rPr>
            </w:pPr>
            <w:r w:rsidRPr="00803362">
              <w:rPr>
                <w:sz w:val="24"/>
                <w:szCs w:val="24"/>
              </w:rPr>
              <w:t>• строить математические модели;</w:t>
            </w:r>
          </w:p>
          <w:p w:rsidR="00B0502F" w:rsidRPr="00803362" w:rsidRDefault="00B0502F" w:rsidP="00F0338E">
            <w:pPr>
              <w:pStyle w:val="a8"/>
              <w:shd w:val="clear" w:color="auto" w:fill="auto"/>
              <w:tabs>
                <w:tab w:val="left" w:pos="1084"/>
              </w:tabs>
              <w:spacing w:after="0" w:line="360" w:lineRule="auto"/>
              <w:ind w:firstLine="454"/>
              <w:jc w:val="both"/>
              <w:rPr>
                <w:sz w:val="24"/>
                <w:szCs w:val="24"/>
              </w:rPr>
            </w:pPr>
            <w:r w:rsidRPr="00803362">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4786" w:type="dxa"/>
          </w:tcPr>
          <w:p w:rsidR="00B0502F" w:rsidRPr="00803362" w:rsidRDefault="00B0502F" w:rsidP="00245A15">
            <w:pPr>
              <w:pStyle w:val="141"/>
              <w:shd w:val="clear" w:color="auto" w:fill="auto"/>
              <w:tabs>
                <w:tab w:val="left" w:pos="1108"/>
              </w:tabs>
              <w:spacing w:line="360" w:lineRule="auto"/>
              <w:ind w:firstLine="454"/>
              <w:rPr>
                <w:sz w:val="24"/>
                <w:szCs w:val="24"/>
              </w:rPr>
            </w:pPr>
            <w:r w:rsidRPr="00803362">
              <w:rPr>
                <w:sz w:val="24"/>
                <w:szCs w:val="24"/>
              </w:rPr>
              <w:t>проводить естественно-научные и социальные измерения, вводить результаты измерений и других цифровых</w:t>
            </w:r>
            <w:r w:rsidRPr="00803362">
              <w:rPr>
                <w:rStyle w:val="1487"/>
                <w:i w:val="0"/>
                <w:iCs w:val="0"/>
                <w:sz w:val="24"/>
                <w:szCs w:val="24"/>
              </w:rPr>
              <w:t xml:space="preserve"> </w:t>
            </w:r>
            <w:r w:rsidRPr="00803362">
              <w:rPr>
                <w:sz w:val="24"/>
                <w:szCs w:val="24"/>
              </w:rPr>
              <w:t>данных и обрабатывать их, в том числе статистически</w:t>
            </w:r>
            <w:r w:rsidRPr="00803362">
              <w:rPr>
                <w:rStyle w:val="1487"/>
                <w:i w:val="0"/>
                <w:iCs w:val="0"/>
                <w:sz w:val="24"/>
                <w:szCs w:val="24"/>
              </w:rPr>
              <w:t xml:space="preserve"> </w:t>
            </w:r>
            <w:r w:rsidRPr="00803362">
              <w:rPr>
                <w:sz w:val="24"/>
                <w:szCs w:val="24"/>
              </w:rPr>
              <w:t>и с помощью визуализации;</w:t>
            </w:r>
          </w:p>
          <w:p w:rsidR="00B0502F" w:rsidRPr="00803362" w:rsidRDefault="00B0502F" w:rsidP="00245A15">
            <w:pPr>
              <w:pStyle w:val="141"/>
              <w:shd w:val="clear" w:color="auto" w:fill="auto"/>
              <w:tabs>
                <w:tab w:val="left" w:pos="1079"/>
              </w:tabs>
              <w:spacing w:line="360" w:lineRule="auto"/>
              <w:ind w:firstLine="454"/>
              <w:rPr>
                <w:sz w:val="24"/>
                <w:szCs w:val="24"/>
              </w:rPr>
            </w:pPr>
            <w:r w:rsidRPr="00803362">
              <w:rPr>
                <w:i w:val="0"/>
                <w:sz w:val="24"/>
                <w:szCs w:val="24"/>
              </w:rPr>
              <w:t>• </w:t>
            </w:r>
            <w:r w:rsidRPr="00803362">
              <w:rPr>
                <w:sz w:val="24"/>
                <w:szCs w:val="24"/>
              </w:rPr>
              <w:t>анализировать результаты своей деятельности и затрачиваемых ресурсов.</w:t>
            </w:r>
          </w:p>
          <w:p w:rsidR="00B0502F" w:rsidRPr="00803362" w:rsidRDefault="00B0502F" w:rsidP="00245A15">
            <w:pPr>
              <w:pStyle w:val="141"/>
              <w:shd w:val="clear" w:color="auto" w:fill="auto"/>
              <w:tabs>
                <w:tab w:val="left" w:pos="631"/>
              </w:tabs>
              <w:spacing w:line="360" w:lineRule="auto"/>
              <w:ind w:firstLine="454"/>
              <w:rPr>
                <w:i w:val="0"/>
                <w:sz w:val="24"/>
                <w:szCs w:val="24"/>
              </w:rPr>
            </w:pPr>
          </w:p>
        </w:tc>
      </w:tr>
      <w:tr w:rsidR="00B0502F" w:rsidRPr="00803362" w:rsidTr="00245A15">
        <w:tc>
          <w:tcPr>
            <w:tcW w:w="9571" w:type="dxa"/>
            <w:gridSpan w:val="2"/>
          </w:tcPr>
          <w:p w:rsidR="00B0502F" w:rsidRPr="00803362" w:rsidRDefault="00B0502F" w:rsidP="00245A15">
            <w:pPr>
              <w:pStyle w:val="a8"/>
              <w:shd w:val="clear" w:color="auto" w:fill="auto"/>
              <w:spacing w:after="0" w:line="360" w:lineRule="auto"/>
              <w:ind w:firstLine="454"/>
              <w:jc w:val="center"/>
              <w:rPr>
                <w:b/>
                <w:sz w:val="24"/>
                <w:szCs w:val="24"/>
              </w:rPr>
            </w:pPr>
            <w:r w:rsidRPr="00803362">
              <w:rPr>
                <w:b/>
                <w:sz w:val="24"/>
                <w:szCs w:val="24"/>
              </w:rPr>
              <w:t>Моделирование и проектирование, управление</w:t>
            </w:r>
          </w:p>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(результаты достигаются преимущественно в рамках естественных наук, предметов «Технология», «Математика», «Информатика», «Обществознание»)</w:t>
            </w:r>
          </w:p>
        </w:tc>
      </w:tr>
      <w:tr w:rsidR="00B0502F" w:rsidRPr="00803362" w:rsidTr="00245A15">
        <w:tc>
          <w:tcPr>
            <w:tcW w:w="4785" w:type="dxa"/>
          </w:tcPr>
          <w:p w:rsidR="00B0502F" w:rsidRPr="00803362" w:rsidRDefault="00B0502F"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B0502F" w:rsidRPr="00803362" w:rsidRDefault="00B0502F" w:rsidP="00245A15">
            <w:pPr>
              <w:pStyle w:val="a8"/>
              <w:shd w:val="clear" w:color="auto" w:fill="auto"/>
              <w:tabs>
                <w:tab w:val="left" w:pos="1089"/>
              </w:tabs>
              <w:spacing w:after="0" w:line="360" w:lineRule="auto"/>
              <w:ind w:firstLine="454"/>
              <w:jc w:val="center"/>
              <w:rPr>
                <w:sz w:val="24"/>
                <w:szCs w:val="24"/>
              </w:rPr>
            </w:pPr>
          </w:p>
        </w:tc>
        <w:tc>
          <w:tcPr>
            <w:tcW w:w="4786" w:type="dxa"/>
          </w:tcPr>
          <w:p w:rsidR="00B0502F" w:rsidRPr="00803362" w:rsidRDefault="00B0502F" w:rsidP="00245A15">
            <w:pPr>
              <w:spacing w:line="360" w:lineRule="auto"/>
              <w:rPr>
                <w:i/>
              </w:rPr>
            </w:pPr>
            <w:r w:rsidRPr="00803362">
              <w:rPr>
                <w:i/>
              </w:rPr>
              <w:t>Выпускник получит возможность научиться</w:t>
            </w:r>
          </w:p>
        </w:tc>
      </w:tr>
      <w:tr w:rsidR="00B0502F" w:rsidRPr="00803362" w:rsidTr="00245A15">
        <w:tc>
          <w:tcPr>
            <w:tcW w:w="4785" w:type="dxa"/>
          </w:tcPr>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моделировать с использованием виртуальных конструкторов;</w:t>
            </w:r>
          </w:p>
          <w:p w:rsidR="00B0502F" w:rsidRPr="00803362" w:rsidRDefault="00B0502F" w:rsidP="00245A15">
            <w:pPr>
              <w:pStyle w:val="a8"/>
              <w:shd w:val="clear" w:color="auto" w:fill="auto"/>
              <w:tabs>
                <w:tab w:val="left" w:pos="1084"/>
              </w:tabs>
              <w:spacing w:after="0" w:line="360" w:lineRule="auto"/>
              <w:ind w:firstLine="454"/>
              <w:jc w:val="both"/>
              <w:rPr>
                <w:sz w:val="24"/>
                <w:szCs w:val="24"/>
              </w:rPr>
            </w:pPr>
            <w:r w:rsidRPr="00803362">
              <w:rPr>
                <w:sz w:val="24"/>
                <w:szCs w:val="24"/>
              </w:rPr>
              <w:t>• конструировать и моделировать с использованием материальных конструкторов с компьютерным управлением и обратной связью;</w:t>
            </w:r>
          </w:p>
          <w:p w:rsidR="00B0502F" w:rsidRPr="00803362" w:rsidRDefault="00B0502F" w:rsidP="00245A15">
            <w:pPr>
              <w:pStyle w:val="a8"/>
              <w:shd w:val="clear" w:color="auto" w:fill="auto"/>
              <w:tabs>
                <w:tab w:val="left" w:pos="1074"/>
              </w:tabs>
              <w:spacing w:after="0" w:line="360" w:lineRule="auto"/>
              <w:ind w:firstLine="454"/>
              <w:jc w:val="both"/>
              <w:rPr>
                <w:sz w:val="24"/>
                <w:szCs w:val="24"/>
              </w:rPr>
            </w:pPr>
            <w:r w:rsidRPr="00803362">
              <w:rPr>
                <w:sz w:val="24"/>
                <w:szCs w:val="24"/>
              </w:rPr>
              <w:t>• моделировать с использованием средств программирования;</w:t>
            </w:r>
          </w:p>
          <w:p w:rsidR="00B0502F" w:rsidRPr="00803362" w:rsidRDefault="00B0502F"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4786" w:type="dxa"/>
          </w:tcPr>
          <w:p w:rsidR="00B0502F" w:rsidRPr="00803362" w:rsidRDefault="00B0502F" w:rsidP="00245A15">
            <w:pPr>
              <w:pStyle w:val="141"/>
              <w:shd w:val="clear" w:color="auto" w:fill="auto"/>
              <w:tabs>
                <w:tab w:val="left" w:pos="1108"/>
              </w:tabs>
              <w:spacing w:line="360" w:lineRule="auto"/>
              <w:ind w:firstLine="454"/>
              <w:rPr>
                <w:sz w:val="24"/>
                <w:szCs w:val="24"/>
              </w:rPr>
            </w:pPr>
            <w:r w:rsidRPr="00803362">
              <w:rPr>
                <w:sz w:val="24"/>
                <w:szCs w:val="24"/>
              </w:rPr>
              <w:t>проектировать виртуальные и реальные объекты</w:t>
            </w:r>
            <w:r w:rsidRPr="00803362">
              <w:rPr>
                <w:rStyle w:val="1487"/>
                <w:i w:val="0"/>
                <w:iCs w:val="0"/>
                <w:sz w:val="24"/>
                <w:szCs w:val="24"/>
              </w:rPr>
              <w:t xml:space="preserve"> </w:t>
            </w:r>
            <w:r w:rsidRPr="00803362">
              <w:rPr>
                <w:sz w:val="24"/>
                <w:szCs w:val="24"/>
              </w:rPr>
              <w:t>и процессы, использовать системы автоматизированного</w:t>
            </w:r>
            <w:r w:rsidRPr="00803362">
              <w:rPr>
                <w:rStyle w:val="1487"/>
                <w:i w:val="0"/>
                <w:iCs w:val="0"/>
                <w:sz w:val="24"/>
                <w:szCs w:val="24"/>
              </w:rPr>
              <w:t xml:space="preserve"> </w:t>
            </w:r>
            <w:r w:rsidRPr="00803362">
              <w:rPr>
                <w:sz w:val="24"/>
                <w:szCs w:val="24"/>
              </w:rPr>
              <w:t>проектирования</w:t>
            </w:r>
          </w:p>
        </w:tc>
      </w:tr>
    </w:tbl>
    <w:p w:rsidR="00B0502F" w:rsidRPr="00803362" w:rsidRDefault="00B0502F" w:rsidP="0079510B">
      <w:pPr>
        <w:spacing w:line="360" w:lineRule="auto"/>
      </w:pPr>
    </w:p>
    <w:p w:rsidR="00B0502F" w:rsidRPr="00803362" w:rsidRDefault="00B0502F" w:rsidP="0079510B">
      <w:pPr>
        <w:spacing w:line="360" w:lineRule="auto"/>
        <w:jc w:val="center"/>
        <w:rPr>
          <w:b/>
        </w:rPr>
      </w:pPr>
    </w:p>
    <w:p w:rsidR="00F93AC4" w:rsidRPr="00803362" w:rsidRDefault="00F93AC4" w:rsidP="0079510B">
      <w:pPr>
        <w:spacing w:line="360" w:lineRule="auto"/>
        <w:jc w:val="center"/>
        <w:rPr>
          <w:b/>
        </w:rPr>
      </w:pPr>
      <w:r w:rsidRPr="00803362">
        <w:rPr>
          <w:b/>
        </w:rPr>
        <w:lastRenderedPageBreak/>
        <w:t>1.2.3.3. ОСНОВЫ УЧЕБНО-ИССЛЕДОВАТЕЛЬСКОЙ</w:t>
      </w:r>
      <w:r w:rsidRPr="00803362">
        <w:rPr>
          <w:rStyle w:val="33"/>
          <w:rFonts w:ascii="Times New Roman" w:hAnsi="Times New Roman" w:cs="Times New Roman"/>
          <w:b w:val="0"/>
          <w:bCs w:val="0"/>
          <w:sz w:val="24"/>
          <w:szCs w:val="24"/>
        </w:rPr>
        <w:t xml:space="preserve"> </w:t>
      </w:r>
      <w:r w:rsidRPr="00803362">
        <w:rPr>
          <w:b/>
        </w:rPr>
        <w:t>И ПРОЕКТНОЙ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4571"/>
      </w:tblGrid>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выбирать и использовать методы, релевантные рассматриваемой проблеме;</w:t>
            </w:r>
          </w:p>
          <w:p w:rsidR="006E1CDB" w:rsidRPr="00803362" w:rsidRDefault="006E1CD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lastRenderedPageBreak/>
              <w:t>•</w:t>
            </w:r>
            <w:r w:rsidRPr="00803362">
              <w:rPr>
                <w:sz w:val="24"/>
                <w:szCs w:val="24"/>
                <w:lang w:val="en-US"/>
              </w:rPr>
              <w:t> </w:t>
            </w:r>
            <w:r w:rsidRPr="00803362">
              <w:rPr>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E1CDB" w:rsidRPr="00803362" w:rsidRDefault="006E1CDB" w:rsidP="00245A15">
            <w:pPr>
              <w:pStyle w:val="a8"/>
              <w:shd w:val="clear" w:color="auto" w:fill="auto"/>
              <w:tabs>
                <w:tab w:val="left" w:pos="630"/>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ясно, логично и точно излагать свою точку зрения, использовать языковые средства, адекватные обсуждаемой проблеме;</w:t>
            </w:r>
          </w:p>
          <w:p w:rsidR="006E1CDB" w:rsidRPr="00803362" w:rsidRDefault="006E1CDB" w:rsidP="00245A15">
            <w:pPr>
              <w:pStyle w:val="a8"/>
              <w:shd w:val="clear" w:color="auto" w:fill="auto"/>
              <w:tabs>
                <w:tab w:val="left" w:pos="639"/>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6E1CDB" w:rsidRPr="00803362" w:rsidRDefault="006E1CDB" w:rsidP="00F0338E">
            <w:pPr>
              <w:pStyle w:val="a8"/>
              <w:shd w:val="clear" w:color="auto" w:fill="auto"/>
              <w:tabs>
                <w:tab w:val="left" w:pos="634"/>
              </w:tabs>
              <w:spacing w:after="0" w:line="360" w:lineRule="auto"/>
              <w:ind w:firstLine="454"/>
              <w:jc w:val="both"/>
              <w:rPr>
                <w:sz w:val="24"/>
                <w:szCs w:val="24"/>
              </w:rPr>
            </w:pPr>
            <w:r w:rsidRPr="00803362">
              <w:rPr>
                <w:sz w:val="24"/>
                <w:szCs w:val="24"/>
              </w:rPr>
              <w:t>•</w:t>
            </w:r>
            <w:r w:rsidRPr="00803362">
              <w:rPr>
                <w:sz w:val="24"/>
                <w:szCs w:val="24"/>
                <w:lang w:val="en-US"/>
              </w:rPr>
              <w:t> </w:t>
            </w:r>
            <w:r w:rsidRPr="00803362">
              <w:rPr>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786" w:type="dxa"/>
          </w:tcPr>
          <w:p w:rsidR="006E1CDB" w:rsidRPr="00803362" w:rsidRDefault="006E1CDB" w:rsidP="00245A15">
            <w:pPr>
              <w:pStyle w:val="141"/>
              <w:shd w:val="clear" w:color="auto" w:fill="auto"/>
              <w:tabs>
                <w:tab w:val="left" w:pos="634"/>
              </w:tabs>
              <w:spacing w:line="360" w:lineRule="auto"/>
              <w:ind w:firstLine="454"/>
              <w:rPr>
                <w:sz w:val="24"/>
                <w:szCs w:val="24"/>
              </w:rPr>
            </w:pPr>
            <w:r w:rsidRPr="00803362">
              <w:rPr>
                <w:sz w:val="24"/>
                <w:szCs w:val="24"/>
              </w:rPr>
              <w:lastRenderedPageBreak/>
              <w:t>самостоятельно задумывать, планировать и выполнять учебное исследование, учебный и социальный проект;</w:t>
            </w:r>
          </w:p>
          <w:p w:rsidR="006E1CDB" w:rsidRPr="00803362" w:rsidRDefault="006E1CDB" w:rsidP="00245A15">
            <w:pPr>
              <w:pStyle w:val="141"/>
              <w:shd w:val="clear" w:color="auto" w:fill="auto"/>
              <w:tabs>
                <w:tab w:val="left" w:pos="636"/>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догадку, озарение, интуицию;</w:t>
            </w:r>
          </w:p>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такие математические методы и приёмы, как перебор логических возможностей, математическое моделирование;</w:t>
            </w:r>
          </w:p>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такие естественно-научные методы</w:t>
            </w:r>
            <w:r w:rsidRPr="00803362">
              <w:rPr>
                <w:rStyle w:val="1485"/>
                <w:i w:val="0"/>
                <w:iCs w:val="0"/>
                <w:sz w:val="24"/>
                <w:szCs w:val="24"/>
              </w:rPr>
              <w:t xml:space="preserve"> </w:t>
            </w:r>
            <w:r w:rsidRPr="00803362">
              <w:rPr>
                <w:sz w:val="24"/>
                <w:szCs w:val="24"/>
              </w:rPr>
              <w:t>и приёмы, как абстрагирование от привходящих факторов,</w:t>
            </w:r>
            <w:r w:rsidRPr="00803362">
              <w:rPr>
                <w:rStyle w:val="1485"/>
                <w:i w:val="0"/>
                <w:iCs w:val="0"/>
                <w:sz w:val="24"/>
                <w:szCs w:val="24"/>
              </w:rPr>
              <w:t xml:space="preserve"> </w:t>
            </w:r>
            <w:r w:rsidRPr="00803362">
              <w:rPr>
                <w:sz w:val="24"/>
                <w:szCs w:val="24"/>
              </w:rPr>
              <w:t>проверка на совместимость с другими известными фактами;</w:t>
            </w:r>
          </w:p>
          <w:p w:rsidR="006E1CDB" w:rsidRPr="00803362" w:rsidRDefault="006E1CDB" w:rsidP="00245A15">
            <w:pPr>
              <w:pStyle w:val="141"/>
              <w:shd w:val="clear" w:color="auto" w:fill="auto"/>
              <w:tabs>
                <w:tab w:val="left" w:pos="1113"/>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некоторые методы получения знаний,</w:t>
            </w:r>
            <w:r w:rsidRPr="00803362">
              <w:rPr>
                <w:rStyle w:val="1483"/>
                <w:i w:val="0"/>
                <w:iCs w:val="0"/>
                <w:sz w:val="24"/>
                <w:szCs w:val="24"/>
              </w:rPr>
              <w:t xml:space="preserve"> </w:t>
            </w:r>
            <w:r w:rsidRPr="00803362">
              <w:rPr>
                <w:sz w:val="24"/>
                <w:szCs w:val="24"/>
              </w:rPr>
              <w:t>характерные для социальных и исторических наук: анкетирование, моделирование, поиск исторических образцов;</w:t>
            </w:r>
          </w:p>
          <w:p w:rsidR="006E1CDB" w:rsidRPr="00803362" w:rsidRDefault="006E1CDB" w:rsidP="00245A15">
            <w:pPr>
              <w:pStyle w:val="141"/>
              <w:shd w:val="clear" w:color="auto" w:fill="auto"/>
              <w:tabs>
                <w:tab w:val="left" w:pos="1089"/>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E1CDB" w:rsidRPr="00803362" w:rsidRDefault="006E1CDB" w:rsidP="00245A15">
            <w:pPr>
              <w:pStyle w:val="141"/>
              <w:shd w:val="clear" w:color="auto" w:fill="auto"/>
              <w:tabs>
                <w:tab w:val="left" w:pos="1084"/>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 xml:space="preserve">целенаправленно и осознанно развивать свои коммуникативные способности, осваивать новые языковые </w:t>
            </w:r>
            <w:r w:rsidRPr="00803362">
              <w:rPr>
                <w:sz w:val="24"/>
                <w:szCs w:val="24"/>
              </w:rPr>
              <w:lastRenderedPageBreak/>
              <w:t>средства;</w:t>
            </w:r>
          </w:p>
          <w:p w:rsidR="006E1CDB" w:rsidRPr="00803362" w:rsidRDefault="006E1CDB" w:rsidP="00245A15">
            <w:pPr>
              <w:pStyle w:val="141"/>
              <w:shd w:val="clear" w:color="auto" w:fill="auto"/>
              <w:tabs>
                <w:tab w:val="left" w:pos="1084"/>
              </w:tabs>
              <w:spacing w:line="360" w:lineRule="auto"/>
              <w:ind w:firstLine="454"/>
              <w:rPr>
                <w:sz w:val="24"/>
                <w:szCs w:val="24"/>
              </w:rPr>
            </w:pPr>
            <w:r w:rsidRPr="00803362">
              <w:rPr>
                <w:i w:val="0"/>
                <w:sz w:val="24"/>
                <w:szCs w:val="24"/>
              </w:rPr>
              <w:t>•</w:t>
            </w:r>
            <w:r w:rsidRPr="00803362">
              <w:rPr>
                <w:i w:val="0"/>
                <w:sz w:val="24"/>
                <w:szCs w:val="24"/>
                <w:lang w:val="en-US"/>
              </w:rPr>
              <w:t> </w:t>
            </w:r>
            <w:r w:rsidRPr="00803362">
              <w:rPr>
                <w:sz w:val="24"/>
                <w:szCs w:val="24"/>
              </w:rPr>
              <w:t>осознавать свою ответственность за достоверность</w:t>
            </w:r>
            <w:r w:rsidRPr="00803362">
              <w:rPr>
                <w:rStyle w:val="1483"/>
                <w:i w:val="0"/>
                <w:iCs w:val="0"/>
                <w:sz w:val="24"/>
                <w:szCs w:val="24"/>
              </w:rPr>
              <w:t xml:space="preserve"> </w:t>
            </w:r>
            <w:r w:rsidRPr="00803362">
              <w:rPr>
                <w:sz w:val="24"/>
                <w:szCs w:val="24"/>
              </w:rPr>
              <w:t>полученных знаний, за качество выполненного проекта.</w:t>
            </w:r>
          </w:p>
          <w:p w:rsidR="006E1CDB" w:rsidRPr="00803362" w:rsidRDefault="006E1CDB" w:rsidP="00245A15">
            <w:pPr>
              <w:spacing w:line="360" w:lineRule="auto"/>
              <w:jc w:val="center"/>
              <w:rPr>
                <w:b/>
              </w:rPr>
            </w:pPr>
          </w:p>
        </w:tc>
      </w:tr>
    </w:tbl>
    <w:p w:rsidR="006E1CDB" w:rsidRPr="00803362" w:rsidRDefault="006E1CDB" w:rsidP="0079510B">
      <w:pPr>
        <w:spacing w:line="360" w:lineRule="auto"/>
        <w:jc w:val="center"/>
        <w:rPr>
          <w:b/>
        </w:rPr>
      </w:pPr>
    </w:p>
    <w:p w:rsidR="00F93AC4" w:rsidRPr="00803362" w:rsidRDefault="00F93AC4" w:rsidP="0079510B">
      <w:pPr>
        <w:spacing w:line="360" w:lineRule="auto"/>
        <w:jc w:val="center"/>
        <w:rPr>
          <w:b/>
        </w:rPr>
      </w:pPr>
      <w:r w:rsidRPr="00803362">
        <w:rPr>
          <w:b/>
        </w:rPr>
        <w:t>1.2.3.4. СТРАТЕГИИ СМЫСЛОВОГО ЧТЕНИЯ</w:t>
      </w:r>
      <w:r w:rsidRPr="00803362">
        <w:rPr>
          <w:rStyle w:val="3319"/>
          <w:rFonts w:ascii="Times New Roman" w:hAnsi="Times New Roman" w:cs="Times New Roman"/>
          <w:b w:val="0"/>
          <w:bCs w:val="0"/>
          <w:sz w:val="24"/>
          <w:szCs w:val="24"/>
        </w:rPr>
        <w:t xml:space="preserve"> </w:t>
      </w:r>
      <w:r w:rsidRPr="00803362">
        <w:rPr>
          <w:b/>
        </w:rPr>
        <w:t>И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560"/>
      </w:tblGrid>
      <w:tr w:rsidR="006E1CDB" w:rsidRPr="00803362" w:rsidTr="00245A15">
        <w:tc>
          <w:tcPr>
            <w:tcW w:w="9571" w:type="dxa"/>
            <w:gridSpan w:val="2"/>
          </w:tcPr>
          <w:p w:rsidR="006E1CDB" w:rsidRPr="00803362" w:rsidRDefault="006E1CDB" w:rsidP="00245A15">
            <w:pPr>
              <w:spacing w:line="360" w:lineRule="auto"/>
              <w:jc w:val="center"/>
              <w:rPr>
                <w:b/>
              </w:rPr>
            </w:pPr>
            <w:r w:rsidRPr="00803362">
              <w:rPr>
                <w:b/>
              </w:rPr>
              <w:t>поиск информации и понимание прочитанного</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1089"/>
              </w:tabs>
              <w:spacing w:after="0" w:line="360" w:lineRule="auto"/>
              <w:ind w:firstLine="454"/>
              <w:jc w:val="both"/>
              <w:rPr>
                <w:sz w:val="24"/>
                <w:szCs w:val="24"/>
              </w:rPr>
            </w:pPr>
            <w:r w:rsidRPr="00803362">
              <w:rPr>
                <w:sz w:val="24"/>
                <w:szCs w:val="24"/>
              </w:rPr>
              <w:t>• ориентироваться в содержании текста и понимать его целостный смысл:</w:t>
            </w:r>
          </w:p>
          <w:p w:rsidR="006E1CDB" w:rsidRPr="00803362" w:rsidRDefault="00501BFE" w:rsidP="00245A15">
            <w:pPr>
              <w:pStyle w:val="a8"/>
              <w:shd w:val="clear" w:color="auto" w:fill="auto"/>
              <w:tabs>
                <w:tab w:val="left" w:pos="1170"/>
              </w:tabs>
              <w:spacing w:after="0" w:line="360" w:lineRule="auto"/>
              <w:ind w:firstLine="454"/>
              <w:jc w:val="both"/>
              <w:rPr>
                <w:sz w:val="24"/>
                <w:szCs w:val="24"/>
              </w:rPr>
            </w:pPr>
            <w:r w:rsidRPr="00803362">
              <w:rPr>
                <w:sz w:val="24"/>
                <w:szCs w:val="24"/>
              </w:rPr>
              <w:t>-</w:t>
            </w:r>
            <w:r w:rsidR="006E1CDB" w:rsidRPr="00803362">
              <w:rPr>
                <w:sz w:val="24"/>
                <w:szCs w:val="24"/>
              </w:rPr>
              <w:t> определять главную тему, общую цель или назначение текста;</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выбирать из текста или придумать заголовок, соответствующий содержанию и общему смыслу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t>-</w:t>
            </w:r>
            <w:r w:rsidR="006E1CDB" w:rsidRPr="00803362">
              <w:rPr>
                <w:sz w:val="24"/>
                <w:szCs w:val="24"/>
              </w:rPr>
              <w:t xml:space="preserve"> формулировать тезис, выражающий </w:t>
            </w:r>
            <w:r w:rsidR="006E1CDB" w:rsidRPr="00803362">
              <w:rPr>
                <w:sz w:val="24"/>
                <w:szCs w:val="24"/>
              </w:rPr>
              <w:lastRenderedPageBreak/>
              <w:t>общий смысл текста;</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предвосхищать содержание предметного плана текста по заголовку и с опорой на предыдущий опыт;</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объяснять порядок частей/инструкций, содержащихся в тексте;</w:t>
            </w:r>
          </w:p>
          <w:p w:rsidR="006E1CDB" w:rsidRPr="00803362" w:rsidRDefault="00501BFE" w:rsidP="00245A15">
            <w:pPr>
              <w:pStyle w:val="a8"/>
              <w:shd w:val="clear" w:color="auto" w:fill="auto"/>
              <w:tabs>
                <w:tab w:val="left" w:pos="1170"/>
              </w:tabs>
              <w:spacing w:after="0" w:line="360" w:lineRule="auto"/>
              <w:ind w:firstLine="454"/>
              <w:jc w:val="both"/>
              <w:rPr>
                <w:sz w:val="24"/>
                <w:szCs w:val="24"/>
              </w:rPr>
            </w:pPr>
            <w:r w:rsidRPr="00803362">
              <w:rPr>
                <w:sz w:val="24"/>
                <w:szCs w:val="24"/>
              </w:rPr>
              <w:t>-</w:t>
            </w:r>
            <w:r w:rsidR="006E1CDB" w:rsidRPr="00803362">
              <w:rPr>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E1CDB" w:rsidRPr="00803362" w:rsidRDefault="006E1CDB" w:rsidP="00245A15">
            <w:pPr>
              <w:pStyle w:val="a8"/>
              <w:shd w:val="clear" w:color="auto" w:fill="auto"/>
              <w:tabs>
                <w:tab w:val="left" w:pos="1079"/>
              </w:tabs>
              <w:spacing w:after="0" w:line="360" w:lineRule="auto"/>
              <w:ind w:firstLine="454"/>
              <w:jc w:val="both"/>
              <w:rPr>
                <w:sz w:val="24"/>
                <w:szCs w:val="24"/>
              </w:rPr>
            </w:pPr>
            <w:r w:rsidRPr="00803362">
              <w:rPr>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E1CDB" w:rsidRPr="00803362" w:rsidRDefault="006E1CDB" w:rsidP="00245A15">
            <w:pPr>
              <w:pStyle w:val="a8"/>
              <w:shd w:val="clear" w:color="auto" w:fill="auto"/>
              <w:tabs>
                <w:tab w:val="left" w:pos="1074"/>
              </w:tabs>
              <w:spacing w:after="0" w:line="360" w:lineRule="auto"/>
              <w:ind w:firstLine="454"/>
              <w:jc w:val="both"/>
              <w:rPr>
                <w:sz w:val="24"/>
                <w:szCs w:val="24"/>
              </w:rPr>
            </w:pPr>
            <w:r w:rsidRPr="00803362">
              <w:rPr>
                <w:sz w:val="24"/>
                <w:szCs w:val="24"/>
              </w:rPr>
              <w:t>• решать учебно-познавательные и учебно-практические задачи, требующие полного и критического понимания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t>-</w:t>
            </w:r>
            <w:r w:rsidR="006E1CDB" w:rsidRPr="00803362">
              <w:rPr>
                <w:sz w:val="24"/>
                <w:szCs w:val="24"/>
              </w:rPr>
              <w:t> определять назначение разных видов текстов;</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ставить перед собой цель чтения, направляя внимание на полезную в данный момент информацию;</w:t>
            </w:r>
          </w:p>
          <w:p w:rsidR="006E1CDB" w:rsidRPr="00803362" w:rsidRDefault="00501BFE" w:rsidP="00245A15">
            <w:pPr>
              <w:pStyle w:val="a8"/>
              <w:shd w:val="clear" w:color="auto" w:fill="auto"/>
              <w:tabs>
                <w:tab w:val="left" w:pos="1158"/>
              </w:tabs>
              <w:spacing w:after="0" w:line="360" w:lineRule="auto"/>
              <w:ind w:firstLine="454"/>
              <w:jc w:val="both"/>
              <w:rPr>
                <w:sz w:val="24"/>
                <w:szCs w:val="24"/>
              </w:rPr>
            </w:pPr>
            <w:r w:rsidRPr="00803362">
              <w:rPr>
                <w:sz w:val="24"/>
                <w:szCs w:val="24"/>
              </w:rPr>
              <w:t>-</w:t>
            </w:r>
            <w:r w:rsidR="006E1CDB" w:rsidRPr="00803362">
              <w:rPr>
                <w:sz w:val="24"/>
                <w:szCs w:val="24"/>
              </w:rPr>
              <w:t> различать темы и подтемы специального текста;</w:t>
            </w:r>
          </w:p>
          <w:p w:rsidR="006E1CDB" w:rsidRPr="00803362" w:rsidRDefault="00501BFE" w:rsidP="00245A15">
            <w:pPr>
              <w:pStyle w:val="a8"/>
              <w:shd w:val="clear" w:color="auto" w:fill="auto"/>
              <w:tabs>
                <w:tab w:val="left" w:pos="1162"/>
              </w:tabs>
              <w:spacing w:after="0" w:line="360" w:lineRule="auto"/>
              <w:ind w:firstLine="454"/>
              <w:jc w:val="both"/>
              <w:rPr>
                <w:sz w:val="24"/>
                <w:szCs w:val="24"/>
              </w:rPr>
            </w:pPr>
            <w:r w:rsidRPr="00803362">
              <w:rPr>
                <w:sz w:val="24"/>
                <w:szCs w:val="24"/>
              </w:rPr>
              <w:lastRenderedPageBreak/>
              <w:t>-</w:t>
            </w:r>
            <w:r w:rsidR="006E1CDB" w:rsidRPr="00803362">
              <w:rPr>
                <w:sz w:val="24"/>
                <w:szCs w:val="24"/>
              </w:rPr>
              <w:t> выделять главную и избыточную информацию;</w:t>
            </w:r>
          </w:p>
          <w:p w:rsidR="006E1CDB" w:rsidRPr="00803362" w:rsidRDefault="00501BFE" w:rsidP="00245A15">
            <w:pPr>
              <w:pStyle w:val="a8"/>
              <w:shd w:val="clear" w:color="auto" w:fill="auto"/>
              <w:tabs>
                <w:tab w:val="left" w:pos="1166"/>
              </w:tabs>
              <w:spacing w:after="0" w:line="360" w:lineRule="auto"/>
              <w:ind w:firstLine="454"/>
              <w:jc w:val="both"/>
              <w:rPr>
                <w:sz w:val="24"/>
                <w:szCs w:val="24"/>
              </w:rPr>
            </w:pPr>
            <w:r w:rsidRPr="00803362">
              <w:rPr>
                <w:sz w:val="24"/>
                <w:szCs w:val="24"/>
              </w:rPr>
              <w:t>-</w:t>
            </w:r>
            <w:r w:rsidR="006E1CDB" w:rsidRPr="00803362">
              <w:rPr>
                <w:sz w:val="24"/>
                <w:szCs w:val="24"/>
              </w:rPr>
              <w:t> прогнозировать последовательность изложения идей текста;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сопоставлять разные точки зрения и разные источники информации по заданной теме;</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выполнять смысловое свёртывание выделенных фактов и мыслей;</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формировать на основе текста систему аргументов (доводов) для обоснования определённой позиции;</w:t>
            </w:r>
          </w:p>
          <w:p w:rsidR="006E1CDB" w:rsidRPr="00803362" w:rsidRDefault="00501BFE" w:rsidP="00F0338E">
            <w:pPr>
              <w:pStyle w:val="a8"/>
              <w:shd w:val="clear" w:color="auto" w:fill="auto"/>
              <w:tabs>
                <w:tab w:val="left" w:pos="726"/>
              </w:tabs>
              <w:spacing w:after="0" w:line="360" w:lineRule="auto"/>
              <w:ind w:firstLine="454"/>
              <w:jc w:val="both"/>
              <w:rPr>
                <w:sz w:val="24"/>
                <w:szCs w:val="24"/>
              </w:rPr>
            </w:pPr>
            <w:r w:rsidRPr="00803362">
              <w:rPr>
                <w:sz w:val="24"/>
                <w:szCs w:val="24"/>
              </w:rPr>
              <w:t>-</w:t>
            </w:r>
            <w:r w:rsidR="006E1CDB" w:rsidRPr="00803362">
              <w:rPr>
                <w:sz w:val="24"/>
                <w:szCs w:val="24"/>
              </w:rPr>
              <w:t> понимать душевное состояние персонажей текста, сопереживать им.</w:t>
            </w:r>
          </w:p>
        </w:tc>
        <w:tc>
          <w:tcPr>
            <w:tcW w:w="4786" w:type="dxa"/>
          </w:tcPr>
          <w:p w:rsidR="006E1CDB" w:rsidRPr="00803362" w:rsidRDefault="006E1CDB" w:rsidP="00245A15">
            <w:pPr>
              <w:pStyle w:val="141"/>
              <w:shd w:val="clear" w:color="auto" w:fill="auto"/>
              <w:tabs>
                <w:tab w:val="left" w:pos="634"/>
              </w:tabs>
              <w:spacing w:line="360" w:lineRule="auto"/>
              <w:ind w:firstLine="454"/>
              <w:rPr>
                <w:sz w:val="24"/>
                <w:szCs w:val="24"/>
              </w:rPr>
            </w:pPr>
            <w:r w:rsidRPr="00803362">
              <w:rPr>
                <w:sz w:val="24"/>
                <w:szCs w:val="24"/>
              </w:rPr>
              <w:lastRenderedPageBreak/>
              <w:t>анализировать изменения своего эмоционального состояния в процессе чтения, получения и переработки полученной информации и её осмысления.</w:t>
            </w:r>
          </w:p>
          <w:p w:rsidR="006E1CDB" w:rsidRPr="00803362" w:rsidRDefault="006E1CDB" w:rsidP="00245A15">
            <w:pPr>
              <w:spacing w:line="360" w:lineRule="auto"/>
              <w:jc w:val="center"/>
              <w:rPr>
                <w:b/>
              </w:rPr>
            </w:pPr>
          </w:p>
        </w:tc>
      </w:tr>
      <w:tr w:rsidR="006E1CDB" w:rsidRPr="00803362" w:rsidTr="00245A15">
        <w:tc>
          <w:tcPr>
            <w:tcW w:w="9571" w:type="dxa"/>
            <w:gridSpan w:val="2"/>
          </w:tcPr>
          <w:p w:rsidR="006E1CDB" w:rsidRPr="00803362" w:rsidRDefault="006E1CDB" w:rsidP="00245A15">
            <w:pPr>
              <w:pStyle w:val="141"/>
              <w:shd w:val="clear" w:color="auto" w:fill="auto"/>
              <w:tabs>
                <w:tab w:val="left" w:pos="634"/>
              </w:tabs>
              <w:spacing w:line="360" w:lineRule="auto"/>
              <w:ind w:firstLine="454"/>
              <w:jc w:val="center"/>
              <w:rPr>
                <w:sz w:val="24"/>
                <w:szCs w:val="24"/>
              </w:rPr>
            </w:pPr>
            <w:r w:rsidRPr="00803362">
              <w:rPr>
                <w:b/>
                <w:i w:val="0"/>
                <w:sz w:val="24"/>
                <w:szCs w:val="24"/>
              </w:rPr>
              <w:lastRenderedPageBreak/>
              <w:t>преобразование и интерпретация информации</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rPr>
                <w:i/>
              </w:rPr>
            </w:pPr>
            <w:r w:rsidRPr="00803362">
              <w:rPr>
                <w:i/>
              </w:rPr>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4"/>
              </w:tabs>
              <w:spacing w:after="0" w:line="360" w:lineRule="auto"/>
              <w:ind w:firstLine="454"/>
              <w:jc w:val="both"/>
              <w:rPr>
                <w:sz w:val="24"/>
                <w:szCs w:val="24"/>
              </w:rPr>
            </w:pPr>
            <w:r w:rsidRPr="00803362">
              <w:rPr>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E1CDB" w:rsidRPr="00803362" w:rsidRDefault="006E1CDB" w:rsidP="00245A15">
            <w:pPr>
              <w:pStyle w:val="a8"/>
              <w:shd w:val="clear" w:color="auto" w:fill="auto"/>
              <w:tabs>
                <w:tab w:val="left" w:pos="631"/>
              </w:tabs>
              <w:spacing w:after="0" w:line="360" w:lineRule="auto"/>
              <w:ind w:firstLine="454"/>
              <w:jc w:val="both"/>
              <w:rPr>
                <w:sz w:val="24"/>
                <w:szCs w:val="24"/>
              </w:rPr>
            </w:pPr>
            <w:r w:rsidRPr="00803362">
              <w:rPr>
                <w:sz w:val="24"/>
                <w:szCs w:val="24"/>
              </w:rPr>
              <w:t>• интерпретировать текст:</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сравнивать и противопоставлять заключённую в тексте информацию разного характера;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xml:space="preserve"> обнаруживать в тексте доводы в </w:t>
            </w:r>
            <w:r w:rsidR="006E1CDB" w:rsidRPr="00803362">
              <w:rPr>
                <w:sz w:val="24"/>
                <w:szCs w:val="24"/>
              </w:rPr>
              <w:lastRenderedPageBreak/>
              <w:t>подтверждение выдвинутых тезисов;</w:t>
            </w:r>
          </w:p>
          <w:p w:rsidR="006E1CDB" w:rsidRPr="00803362" w:rsidRDefault="00501BFE" w:rsidP="00245A15">
            <w:pPr>
              <w:pStyle w:val="a8"/>
              <w:shd w:val="clear" w:color="auto" w:fill="auto"/>
              <w:tabs>
                <w:tab w:val="left" w:pos="708"/>
              </w:tabs>
              <w:spacing w:after="0" w:line="360" w:lineRule="auto"/>
              <w:ind w:firstLine="454"/>
              <w:jc w:val="both"/>
              <w:rPr>
                <w:sz w:val="24"/>
                <w:szCs w:val="24"/>
              </w:rPr>
            </w:pPr>
            <w:r w:rsidRPr="00803362">
              <w:rPr>
                <w:sz w:val="24"/>
                <w:szCs w:val="24"/>
              </w:rPr>
              <w:t>-</w:t>
            </w:r>
            <w:r w:rsidR="006E1CDB" w:rsidRPr="00803362">
              <w:rPr>
                <w:sz w:val="24"/>
                <w:szCs w:val="24"/>
              </w:rPr>
              <w:t> делать выводы из сформулированных посылок;</w:t>
            </w:r>
          </w:p>
          <w:p w:rsidR="006E1CDB" w:rsidRPr="00803362" w:rsidRDefault="00501BFE" w:rsidP="00F0338E">
            <w:pPr>
              <w:pStyle w:val="a8"/>
              <w:shd w:val="clear" w:color="auto" w:fill="auto"/>
              <w:tabs>
                <w:tab w:val="left" w:pos="726"/>
              </w:tabs>
              <w:spacing w:after="0" w:line="360" w:lineRule="auto"/>
              <w:ind w:firstLine="454"/>
              <w:jc w:val="both"/>
              <w:rPr>
                <w:sz w:val="24"/>
                <w:szCs w:val="24"/>
              </w:rPr>
            </w:pPr>
            <w:r w:rsidRPr="00803362">
              <w:rPr>
                <w:sz w:val="24"/>
                <w:szCs w:val="24"/>
              </w:rPr>
              <w:t>-</w:t>
            </w:r>
            <w:r w:rsidR="006E1CDB" w:rsidRPr="00803362">
              <w:rPr>
                <w:sz w:val="24"/>
                <w:szCs w:val="24"/>
              </w:rPr>
              <w:t> выводить заключение о намерении автора или главной мысли текста.</w:t>
            </w:r>
          </w:p>
        </w:tc>
        <w:tc>
          <w:tcPr>
            <w:tcW w:w="4786" w:type="dxa"/>
          </w:tcPr>
          <w:p w:rsidR="006E1CDB" w:rsidRPr="00803362" w:rsidRDefault="006E1CDB" w:rsidP="00245A15">
            <w:pPr>
              <w:pStyle w:val="141"/>
              <w:shd w:val="clear" w:color="auto" w:fill="auto"/>
              <w:tabs>
                <w:tab w:val="left" w:pos="639"/>
              </w:tabs>
              <w:spacing w:line="360" w:lineRule="auto"/>
              <w:ind w:firstLine="454"/>
              <w:rPr>
                <w:sz w:val="24"/>
                <w:szCs w:val="24"/>
              </w:rPr>
            </w:pPr>
            <w:r w:rsidRPr="00803362">
              <w:rPr>
                <w:i w:val="0"/>
                <w:sz w:val="24"/>
                <w:szCs w:val="24"/>
              </w:rPr>
              <w:lastRenderedPageBreak/>
              <w:t>• </w:t>
            </w:r>
            <w:r w:rsidRPr="00803362">
              <w:rPr>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803362">
              <w:rPr>
                <w:rStyle w:val="1481"/>
                <w:i w:val="0"/>
                <w:iCs w:val="0"/>
                <w:sz w:val="24"/>
                <w:szCs w:val="24"/>
              </w:rPr>
              <w:t xml:space="preserve"> </w:t>
            </w:r>
            <w:r w:rsidRPr="00803362">
              <w:rPr>
                <w:sz w:val="24"/>
                <w:szCs w:val="24"/>
              </w:rPr>
              <w:t>средств и структуры текста).</w:t>
            </w:r>
          </w:p>
          <w:p w:rsidR="006E1CDB" w:rsidRPr="00803362" w:rsidRDefault="006E1CDB" w:rsidP="00245A15">
            <w:pPr>
              <w:pStyle w:val="141"/>
              <w:shd w:val="clear" w:color="auto" w:fill="auto"/>
              <w:tabs>
                <w:tab w:val="left" w:pos="634"/>
              </w:tabs>
              <w:spacing w:line="360" w:lineRule="auto"/>
              <w:ind w:firstLine="454"/>
              <w:rPr>
                <w:sz w:val="24"/>
                <w:szCs w:val="24"/>
              </w:rPr>
            </w:pPr>
          </w:p>
        </w:tc>
      </w:tr>
      <w:tr w:rsidR="006E1CDB" w:rsidRPr="00803362" w:rsidTr="00245A15">
        <w:tc>
          <w:tcPr>
            <w:tcW w:w="9571" w:type="dxa"/>
            <w:gridSpan w:val="2"/>
          </w:tcPr>
          <w:p w:rsidR="006E1CDB" w:rsidRPr="00803362" w:rsidRDefault="006E1CDB" w:rsidP="00245A15">
            <w:pPr>
              <w:pStyle w:val="141"/>
              <w:shd w:val="clear" w:color="auto" w:fill="auto"/>
              <w:tabs>
                <w:tab w:val="left" w:pos="639"/>
              </w:tabs>
              <w:spacing w:line="360" w:lineRule="auto"/>
              <w:ind w:firstLine="454"/>
              <w:jc w:val="center"/>
              <w:rPr>
                <w:i w:val="0"/>
                <w:sz w:val="24"/>
                <w:szCs w:val="24"/>
              </w:rPr>
            </w:pPr>
            <w:r w:rsidRPr="00803362">
              <w:rPr>
                <w:b/>
                <w:i w:val="0"/>
                <w:sz w:val="24"/>
                <w:szCs w:val="24"/>
              </w:rPr>
              <w:lastRenderedPageBreak/>
              <w:t>оценка информации</w:t>
            </w:r>
          </w:p>
        </w:tc>
      </w:tr>
      <w:tr w:rsidR="006E1CDB" w:rsidRPr="00803362" w:rsidTr="00245A15">
        <w:tc>
          <w:tcPr>
            <w:tcW w:w="4785" w:type="dxa"/>
          </w:tcPr>
          <w:p w:rsidR="006E1CDB" w:rsidRPr="00803362" w:rsidRDefault="006E1CDB" w:rsidP="00245A15">
            <w:pPr>
              <w:pStyle w:val="a8"/>
              <w:shd w:val="clear" w:color="auto" w:fill="auto"/>
              <w:spacing w:after="0" w:line="360" w:lineRule="auto"/>
              <w:ind w:firstLine="454"/>
              <w:jc w:val="both"/>
              <w:rPr>
                <w:sz w:val="24"/>
                <w:szCs w:val="24"/>
              </w:rPr>
            </w:pPr>
            <w:r w:rsidRPr="00803362">
              <w:rPr>
                <w:sz w:val="24"/>
                <w:szCs w:val="24"/>
              </w:rPr>
              <w:t>Выпускник научится:</w:t>
            </w:r>
          </w:p>
          <w:p w:rsidR="006E1CDB" w:rsidRPr="00803362" w:rsidRDefault="006E1CDB" w:rsidP="00245A15">
            <w:pPr>
              <w:pStyle w:val="a8"/>
              <w:shd w:val="clear" w:color="auto" w:fill="auto"/>
              <w:tabs>
                <w:tab w:val="left" w:pos="1089"/>
              </w:tabs>
              <w:spacing w:after="0" w:line="360" w:lineRule="auto"/>
              <w:ind w:firstLine="454"/>
              <w:jc w:val="center"/>
              <w:rPr>
                <w:sz w:val="24"/>
                <w:szCs w:val="24"/>
              </w:rPr>
            </w:pPr>
          </w:p>
        </w:tc>
        <w:tc>
          <w:tcPr>
            <w:tcW w:w="4786" w:type="dxa"/>
          </w:tcPr>
          <w:p w:rsidR="006E1CDB" w:rsidRPr="00803362" w:rsidRDefault="006E1CDB" w:rsidP="00245A15">
            <w:pPr>
              <w:spacing w:line="360" w:lineRule="auto"/>
            </w:pPr>
            <w:r w:rsidRPr="00803362">
              <w:t>Выпускник получит возможность научиться</w:t>
            </w:r>
          </w:p>
        </w:tc>
      </w:tr>
      <w:tr w:rsidR="006E1CDB" w:rsidRPr="00803362" w:rsidTr="00245A15">
        <w:tc>
          <w:tcPr>
            <w:tcW w:w="4785" w:type="dxa"/>
          </w:tcPr>
          <w:p w:rsidR="006E1CDB" w:rsidRPr="00803362" w:rsidRDefault="006E1CDB" w:rsidP="00245A15">
            <w:pPr>
              <w:pStyle w:val="a8"/>
              <w:shd w:val="clear" w:color="auto" w:fill="auto"/>
              <w:tabs>
                <w:tab w:val="left" w:pos="631"/>
              </w:tabs>
              <w:spacing w:after="0" w:line="360" w:lineRule="auto"/>
              <w:ind w:firstLine="454"/>
              <w:jc w:val="both"/>
              <w:rPr>
                <w:sz w:val="24"/>
                <w:szCs w:val="24"/>
              </w:rPr>
            </w:pPr>
            <w:r w:rsidRPr="00803362">
              <w:rPr>
                <w:sz w:val="24"/>
                <w:szCs w:val="24"/>
              </w:rPr>
              <w:t>• откликаться на содержание текста:</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связывать информацию, обнаруженную в тексте, со знаниями из других источников;</w:t>
            </w:r>
          </w:p>
          <w:p w:rsidR="006E1CDB" w:rsidRPr="00803362" w:rsidRDefault="00501BFE" w:rsidP="00245A15">
            <w:pPr>
              <w:pStyle w:val="a8"/>
              <w:shd w:val="clear" w:color="auto" w:fill="auto"/>
              <w:tabs>
                <w:tab w:val="left" w:pos="721"/>
              </w:tabs>
              <w:spacing w:after="0" w:line="360" w:lineRule="auto"/>
              <w:ind w:firstLine="454"/>
              <w:jc w:val="both"/>
              <w:rPr>
                <w:sz w:val="24"/>
                <w:szCs w:val="24"/>
              </w:rPr>
            </w:pPr>
            <w:r w:rsidRPr="00803362">
              <w:rPr>
                <w:sz w:val="24"/>
                <w:szCs w:val="24"/>
              </w:rPr>
              <w:t>-</w:t>
            </w:r>
            <w:r w:rsidR="006E1CDB" w:rsidRPr="00803362">
              <w:rPr>
                <w:sz w:val="24"/>
                <w:szCs w:val="24"/>
              </w:rPr>
              <w:t> оценивать утверждения, сделанные в тексте, исходя из своих представлений о мире;</w:t>
            </w:r>
          </w:p>
          <w:p w:rsidR="006E1CDB" w:rsidRPr="00803362" w:rsidRDefault="00501BFE" w:rsidP="00245A15">
            <w:pPr>
              <w:pStyle w:val="a8"/>
              <w:shd w:val="clear" w:color="auto" w:fill="auto"/>
              <w:tabs>
                <w:tab w:val="left" w:pos="718"/>
              </w:tabs>
              <w:spacing w:after="0" w:line="360" w:lineRule="auto"/>
              <w:ind w:firstLine="454"/>
              <w:jc w:val="both"/>
              <w:rPr>
                <w:sz w:val="24"/>
                <w:szCs w:val="24"/>
              </w:rPr>
            </w:pPr>
            <w:r w:rsidRPr="00803362">
              <w:rPr>
                <w:sz w:val="24"/>
                <w:szCs w:val="24"/>
              </w:rPr>
              <w:t>-</w:t>
            </w:r>
            <w:r w:rsidR="006E1CDB" w:rsidRPr="00803362">
              <w:rPr>
                <w:sz w:val="24"/>
                <w:szCs w:val="24"/>
              </w:rPr>
              <w:t> находить доводы в защиту своей точки зрения;</w:t>
            </w:r>
          </w:p>
          <w:p w:rsidR="006E1CDB" w:rsidRPr="00803362" w:rsidRDefault="006E1CDB" w:rsidP="00245A15">
            <w:pPr>
              <w:pStyle w:val="a8"/>
              <w:shd w:val="clear" w:color="auto" w:fill="auto"/>
              <w:tabs>
                <w:tab w:val="left" w:pos="644"/>
              </w:tabs>
              <w:spacing w:after="0" w:line="360" w:lineRule="auto"/>
              <w:ind w:firstLine="454"/>
              <w:jc w:val="both"/>
              <w:rPr>
                <w:sz w:val="24"/>
                <w:szCs w:val="24"/>
              </w:rPr>
            </w:pPr>
            <w:r w:rsidRPr="00803362">
              <w:rPr>
                <w:sz w:val="24"/>
                <w:szCs w:val="24"/>
              </w:rPr>
              <w:t xml:space="preserve">• откликаться на форму текста: оценивать не только содержание текста, но и его форму, а в целом </w:t>
            </w:r>
            <w:r w:rsidR="00501BFE" w:rsidRPr="00803362">
              <w:rPr>
                <w:sz w:val="24"/>
                <w:szCs w:val="24"/>
              </w:rPr>
              <w:t>-</w:t>
            </w:r>
            <w:r w:rsidRPr="00803362">
              <w:rPr>
                <w:sz w:val="24"/>
                <w:szCs w:val="24"/>
              </w:rPr>
              <w:t xml:space="preserve"> мастерство его исполнения;</w:t>
            </w:r>
          </w:p>
          <w:p w:rsidR="006E1CDB" w:rsidRPr="00803362" w:rsidRDefault="006E1CDB" w:rsidP="00245A15">
            <w:pPr>
              <w:pStyle w:val="a8"/>
              <w:shd w:val="clear" w:color="auto" w:fill="auto"/>
              <w:tabs>
                <w:tab w:val="left" w:pos="1084"/>
              </w:tabs>
              <w:spacing w:after="0" w:line="360" w:lineRule="auto"/>
              <w:ind w:firstLine="454"/>
              <w:jc w:val="both"/>
              <w:rPr>
                <w:sz w:val="24"/>
                <w:szCs w:val="24"/>
              </w:rPr>
            </w:pPr>
            <w:r w:rsidRPr="00803362">
              <w:rPr>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E1CDB" w:rsidRPr="00803362" w:rsidRDefault="006E1CDB" w:rsidP="00245A15">
            <w:pPr>
              <w:pStyle w:val="a8"/>
              <w:shd w:val="clear" w:color="auto" w:fill="auto"/>
              <w:tabs>
                <w:tab w:val="left" w:pos="1084"/>
              </w:tabs>
              <w:spacing w:after="0" w:line="360" w:lineRule="auto"/>
              <w:ind w:firstLine="454"/>
              <w:jc w:val="both"/>
              <w:rPr>
                <w:sz w:val="24"/>
                <w:szCs w:val="24"/>
              </w:rPr>
            </w:pPr>
            <w:r w:rsidRPr="00803362">
              <w:rPr>
                <w:sz w:val="24"/>
                <w:szCs w:val="24"/>
              </w:rPr>
              <w:t>• в процессе работы с одним или несколькими источниками выявлять содержащуюся в них противоречивую, конфликтную информацию;</w:t>
            </w:r>
          </w:p>
          <w:p w:rsidR="006E1CDB" w:rsidRPr="00803362" w:rsidRDefault="006E1CDB" w:rsidP="00F0338E">
            <w:pPr>
              <w:pStyle w:val="a8"/>
              <w:shd w:val="clear" w:color="auto" w:fill="auto"/>
              <w:tabs>
                <w:tab w:val="left" w:pos="1079"/>
              </w:tabs>
              <w:spacing w:after="0" w:line="360" w:lineRule="auto"/>
              <w:ind w:firstLine="454"/>
              <w:jc w:val="both"/>
              <w:rPr>
                <w:sz w:val="24"/>
                <w:szCs w:val="24"/>
              </w:rPr>
            </w:pPr>
            <w:r w:rsidRPr="00803362">
              <w:rPr>
                <w:sz w:val="24"/>
                <w:szCs w:val="24"/>
              </w:rPr>
              <w:t xml:space="preserve">• использовать полученный опыт восприятия информационных объектов </w:t>
            </w:r>
            <w:r w:rsidRPr="00803362">
              <w:rPr>
                <w:sz w:val="24"/>
                <w:szCs w:val="24"/>
              </w:rPr>
              <w:lastRenderedPageBreak/>
              <w:t>для обогащения чувственного опыта, высказывать оценочные суждения и свою точку зрения о полученном сообщении (прочитанном тексте).</w:t>
            </w:r>
          </w:p>
        </w:tc>
        <w:tc>
          <w:tcPr>
            <w:tcW w:w="4786" w:type="dxa"/>
          </w:tcPr>
          <w:p w:rsidR="006E1CDB" w:rsidRPr="00803362" w:rsidRDefault="006E1CDB" w:rsidP="00245A15">
            <w:pPr>
              <w:pStyle w:val="141"/>
              <w:shd w:val="clear" w:color="auto" w:fill="auto"/>
              <w:tabs>
                <w:tab w:val="left" w:pos="1076"/>
              </w:tabs>
              <w:spacing w:line="360" w:lineRule="auto"/>
              <w:ind w:firstLine="454"/>
              <w:rPr>
                <w:sz w:val="24"/>
                <w:szCs w:val="24"/>
              </w:rPr>
            </w:pPr>
            <w:r w:rsidRPr="00803362">
              <w:rPr>
                <w:i w:val="0"/>
                <w:sz w:val="24"/>
                <w:szCs w:val="24"/>
              </w:rPr>
              <w:lastRenderedPageBreak/>
              <w:t>• </w:t>
            </w:r>
            <w:r w:rsidRPr="00803362">
              <w:rPr>
                <w:sz w:val="24"/>
                <w:szCs w:val="24"/>
              </w:rPr>
              <w:t>критически относиться к рекламной информации;</w:t>
            </w:r>
          </w:p>
          <w:p w:rsidR="006E1CDB" w:rsidRPr="00803362" w:rsidRDefault="006E1CDB" w:rsidP="00245A15">
            <w:pPr>
              <w:pStyle w:val="141"/>
              <w:shd w:val="clear" w:color="auto" w:fill="auto"/>
              <w:tabs>
                <w:tab w:val="left" w:pos="1089"/>
              </w:tabs>
              <w:spacing w:line="360" w:lineRule="auto"/>
              <w:ind w:firstLine="454"/>
              <w:rPr>
                <w:sz w:val="24"/>
                <w:szCs w:val="24"/>
              </w:rPr>
            </w:pPr>
            <w:r w:rsidRPr="00803362">
              <w:rPr>
                <w:i w:val="0"/>
                <w:sz w:val="24"/>
                <w:szCs w:val="24"/>
              </w:rPr>
              <w:t>• </w:t>
            </w:r>
            <w:r w:rsidRPr="00803362">
              <w:rPr>
                <w:sz w:val="24"/>
                <w:szCs w:val="24"/>
              </w:rPr>
              <w:t>находить способы проверки противоречивой информации;</w:t>
            </w:r>
          </w:p>
          <w:p w:rsidR="006E1CDB" w:rsidRPr="00803362" w:rsidRDefault="006E1CDB" w:rsidP="00245A15">
            <w:pPr>
              <w:pStyle w:val="141"/>
              <w:shd w:val="clear" w:color="auto" w:fill="auto"/>
              <w:tabs>
                <w:tab w:val="left" w:pos="1074"/>
              </w:tabs>
              <w:spacing w:line="360" w:lineRule="auto"/>
              <w:ind w:firstLine="454"/>
              <w:rPr>
                <w:sz w:val="24"/>
                <w:szCs w:val="24"/>
              </w:rPr>
            </w:pPr>
            <w:r w:rsidRPr="00803362">
              <w:rPr>
                <w:i w:val="0"/>
                <w:sz w:val="24"/>
                <w:szCs w:val="24"/>
              </w:rPr>
              <w:t>• </w:t>
            </w:r>
            <w:r w:rsidRPr="00803362">
              <w:rPr>
                <w:sz w:val="24"/>
                <w:szCs w:val="24"/>
              </w:rPr>
              <w:t>определять достоверную информацию в случае наличия противоречии-вой или конфликтной ситуации.</w:t>
            </w:r>
          </w:p>
          <w:p w:rsidR="006E1CDB" w:rsidRPr="00803362" w:rsidRDefault="006E1CDB" w:rsidP="00245A15">
            <w:pPr>
              <w:spacing w:line="360" w:lineRule="auto"/>
            </w:pPr>
          </w:p>
          <w:p w:rsidR="006E1CDB" w:rsidRPr="00803362" w:rsidRDefault="006E1CDB" w:rsidP="00245A15">
            <w:pPr>
              <w:pStyle w:val="141"/>
              <w:shd w:val="clear" w:color="auto" w:fill="auto"/>
              <w:tabs>
                <w:tab w:val="left" w:pos="639"/>
              </w:tabs>
              <w:spacing w:line="360" w:lineRule="auto"/>
              <w:ind w:firstLine="454"/>
              <w:rPr>
                <w:i w:val="0"/>
                <w:sz w:val="24"/>
                <w:szCs w:val="24"/>
              </w:rPr>
            </w:pPr>
          </w:p>
        </w:tc>
      </w:tr>
    </w:tbl>
    <w:p w:rsidR="00F93AC4" w:rsidRPr="00803362" w:rsidRDefault="00F93AC4" w:rsidP="0079510B">
      <w:pPr>
        <w:pStyle w:val="141"/>
        <w:shd w:val="clear" w:color="auto" w:fill="auto"/>
        <w:tabs>
          <w:tab w:val="left" w:pos="1089"/>
        </w:tabs>
        <w:spacing w:line="360" w:lineRule="auto"/>
        <w:ind w:firstLine="0"/>
        <w:rPr>
          <w:sz w:val="24"/>
          <w:szCs w:val="24"/>
        </w:rPr>
      </w:pPr>
    </w:p>
    <w:p w:rsidR="005005C0" w:rsidRPr="00803362" w:rsidRDefault="005005C0" w:rsidP="0079510B">
      <w:pPr>
        <w:spacing w:line="360" w:lineRule="auto"/>
        <w:jc w:val="center"/>
        <w:rPr>
          <w:b/>
        </w:rPr>
      </w:pPr>
      <w:r w:rsidRPr="00803362">
        <w:rPr>
          <w:b/>
        </w:rPr>
        <w:t>1.2.3.5. РУССКИЙ ЯЗЫК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3"/>
        <w:gridCol w:w="4562"/>
      </w:tblGrid>
      <w:tr w:rsidR="005005C0" w:rsidRPr="00803362" w:rsidTr="001C7108">
        <w:tc>
          <w:tcPr>
            <w:tcW w:w="4573" w:type="dxa"/>
          </w:tcPr>
          <w:p w:rsidR="005005C0" w:rsidRPr="00803362" w:rsidRDefault="005005C0" w:rsidP="0079510B">
            <w:pPr>
              <w:spacing w:line="360" w:lineRule="auto"/>
            </w:pPr>
            <w:r w:rsidRPr="00803362">
              <w:t>Выпускник научится</w:t>
            </w:r>
          </w:p>
        </w:tc>
        <w:tc>
          <w:tcPr>
            <w:tcW w:w="4562" w:type="dxa"/>
          </w:tcPr>
          <w:p w:rsidR="005005C0" w:rsidRPr="00803362" w:rsidRDefault="005005C0" w:rsidP="0079510B">
            <w:pPr>
              <w:spacing w:line="360" w:lineRule="auto"/>
              <w:rPr>
                <w:i/>
              </w:rPr>
            </w:pPr>
            <w:r w:rsidRPr="00803362">
              <w:rPr>
                <w:i/>
              </w:rPr>
              <w:t>Выпускник получит возможность научиться</w:t>
            </w:r>
          </w:p>
          <w:p w:rsidR="005005C0" w:rsidRPr="00803362" w:rsidRDefault="005005C0" w:rsidP="0079510B">
            <w:pPr>
              <w:spacing w:line="360" w:lineRule="auto"/>
            </w:pPr>
          </w:p>
        </w:tc>
      </w:tr>
      <w:tr w:rsidR="005005C0" w:rsidRPr="00803362" w:rsidTr="001C7108">
        <w:tc>
          <w:tcPr>
            <w:tcW w:w="4573" w:type="dxa"/>
          </w:tcPr>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 xml:space="preserve">участвовать в диалогическом и полилогическом общении, создавать устные монологические высказывания </w:t>
            </w:r>
            <w:r w:rsidRPr="00803362">
              <w:rPr>
                <w:rFonts w:ascii="Times New Roman" w:hAnsi="Times New Roman"/>
              </w:rPr>
              <w:lastRenderedPageBreak/>
              <w:t>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использовать знание алфавита при поиске информации;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различать значимые и незначимые единицы языка;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фонетический и орфоэпический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членить слова на слоги и правильно их переносить;</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морфемный и словообразовательный анализ слов;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лексический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самостоятельные части речи и их формы, а также служебные части речи и междометия;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морфологический анализ слова;</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применять знания и умения по морфемике и словообразованию при проведении морфологического анализа слов;</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основные единицы синтаксиса (словосочетание, предложение, текст);</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находить грамматическую основу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lastRenderedPageBreak/>
              <w:t>распознавать главные и второстепенные члены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опознавать предложения простые и сложные, предложения осложненной структуры;</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проводить синтаксический анализ словосочетания и предложения;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соблюдать основные языковые нормы в устной и письменной речи;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1C7108" w:rsidRPr="00803362" w:rsidRDefault="001C7108"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rPr>
            </w:pPr>
            <w:r w:rsidRPr="00803362">
              <w:rPr>
                <w:rFonts w:ascii="Times New Roman" w:hAnsi="Times New Roman"/>
              </w:rPr>
              <w:t>использовать орфографические словари.</w:t>
            </w:r>
          </w:p>
          <w:p w:rsidR="005005C0" w:rsidRPr="00803362" w:rsidRDefault="005005C0" w:rsidP="00F0338E">
            <w:pPr>
              <w:pStyle w:val="af2"/>
              <w:spacing w:line="360" w:lineRule="auto"/>
              <w:rPr>
                <w:rFonts w:ascii="Times New Roman" w:hAnsi="Times New Roman"/>
                <w:sz w:val="24"/>
                <w:szCs w:val="24"/>
              </w:rPr>
            </w:pPr>
          </w:p>
        </w:tc>
        <w:tc>
          <w:tcPr>
            <w:tcW w:w="4562" w:type="dxa"/>
          </w:tcPr>
          <w:p w:rsidR="00383DFE" w:rsidRPr="00803362" w:rsidRDefault="00021D4D"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b/>
                <w:i/>
              </w:rPr>
              <w:lastRenderedPageBreak/>
              <w:t xml:space="preserve"> </w:t>
            </w:r>
            <w:r w:rsidR="00383DFE" w:rsidRPr="0080336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 xml:space="preserve">опознавать различные выразительные средства языка; </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 xml:space="preserve">участвовать в разных видах обсуждения, формулировать </w:t>
            </w:r>
            <w:r w:rsidRPr="00803362">
              <w:rPr>
                <w:rFonts w:ascii="Times New Roman" w:hAnsi="Times New Roman"/>
                <w:i/>
              </w:rPr>
              <w:lastRenderedPageBreak/>
              <w:t>собственную позицию и аргументировать ее, привлекая сведения из жизненного и читательского опыта;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характеризовать словообразовательные цепочки и словообразовательные гнезда;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использовать этимологические данные для объяснения правописания и лексического значения слова;</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83DFE" w:rsidRPr="00803362" w:rsidRDefault="00383DFE" w:rsidP="004B0876">
            <w:pPr>
              <w:pStyle w:val="aff2"/>
              <w:widowControl w:val="0"/>
              <w:numPr>
                <w:ilvl w:val="0"/>
                <w:numId w:val="171"/>
              </w:numPr>
              <w:tabs>
                <w:tab w:val="left" w:pos="993"/>
              </w:tabs>
              <w:autoSpaceDE w:val="0"/>
              <w:autoSpaceDN w:val="0"/>
              <w:adjustRightInd w:val="0"/>
              <w:spacing w:line="360" w:lineRule="auto"/>
              <w:ind w:left="0" w:firstLine="709"/>
              <w:rPr>
                <w:rFonts w:ascii="Times New Roman" w:hAnsi="Times New Roman"/>
                <w:i/>
              </w:rPr>
            </w:pPr>
            <w:r w:rsidRPr="0080336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005C0" w:rsidRPr="00803362" w:rsidRDefault="005005C0" w:rsidP="00021D4D">
            <w:pPr>
              <w:spacing w:line="360" w:lineRule="auto"/>
              <w:rPr>
                <w:b/>
                <w:i/>
              </w:rPr>
            </w:pPr>
          </w:p>
          <w:p w:rsidR="005005C0" w:rsidRPr="00803362" w:rsidRDefault="005005C0" w:rsidP="0079510B">
            <w:pPr>
              <w:spacing w:line="360" w:lineRule="auto"/>
            </w:pPr>
          </w:p>
        </w:tc>
      </w:tr>
    </w:tbl>
    <w:p w:rsidR="005C0022" w:rsidRPr="00803362" w:rsidRDefault="005C0022" w:rsidP="0079510B">
      <w:pPr>
        <w:spacing w:line="360" w:lineRule="auto"/>
        <w:jc w:val="center"/>
        <w:rPr>
          <w:b/>
        </w:rPr>
      </w:pPr>
      <w:r w:rsidRPr="00803362">
        <w:rPr>
          <w:b/>
        </w:rPr>
        <w:lastRenderedPageBreak/>
        <w:t>1.2.3.6. ЛИТЕРАТУРА</w:t>
      </w:r>
    </w:p>
    <w:p w:rsidR="005C0022" w:rsidRPr="00803362" w:rsidRDefault="005C0022" w:rsidP="0079510B">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4577"/>
      </w:tblGrid>
      <w:tr w:rsidR="005C0022" w:rsidRPr="00803362" w:rsidTr="00021D4D">
        <w:tc>
          <w:tcPr>
            <w:tcW w:w="4558" w:type="dxa"/>
          </w:tcPr>
          <w:p w:rsidR="005C0022" w:rsidRPr="00803362" w:rsidRDefault="005C0022" w:rsidP="00245A15">
            <w:pPr>
              <w:spacing w:line="360" w:lineRule="auto"/>
              <w:jc w:val="center"/>
            </w:pPr>
            <w:r w:rsidRPr="00803362">
              <w:t>Выпускник научится</w:t>
            </w:r>
          </w:p>
        </w:tc>
        <w:tc>
          <w:tcPr>
            <w:tcW w:w="4577" w:type="dxa"/>
          </w:tcPr>
          <w:p w:rsidR="005C0022" w:rsidRPr="00803362" w:rsidRDefault="005C0022" w:rsidP="00245A15">
            <w:pPr>
              <w:spacing w:line="360" w:lineRule="auto"/>
              <w:jc w:val="center"/>
              <w:rPr>
                <w:i/>
              </w:rPr>
            </w:pPr>
            <w:r w:rsidRPr="00803362">
              <w:rPr>
                <w:i/>
              </w:rPr>
              <w:t>Выпускник получит возможность научиться</w:t>
            </w:r>
          </w:p>
        </w:tc>
      </w:tr>
      <w:tr w:rsidR="005C0022" w:rsidRPr="00803362" w:rsidTr="00021D4D">
        <w:tc>
          <w:tcPr>
            <w:tcW w:w="9135" w:type="dxa"/>
            <w:gridSpan w:val="2"/>
          </w:tcPr>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определять тему и основную мысль произведения (5</w:t>
            </w:r>
            <w:r w:rsidRPr="00803362">
              <w:t>–</w:t>
            </w:r>
            <w:r w:rsidRPr="00803362">
              <w:rPr>
                <w:rFonts w:eastAsia="MS Mincho"/>
              </w:rPr>
              <w:t>6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владеть различными видами пересказа (5</w:t>
            </w:r>
            <w:r w:rsidRPr="00803362">
              <w:t>–</w:t>
            </w:r>
            <w:r w:rsidRPr="00803362">
              <w:rPr>
                <w:rFonts w:eastAsia="MS Mincho"/>
              </w:rPr>
              <w:t>6 кл.), пересказывать сюжет; выявлять особенности композиции, основной конфликт, вычленять фабулу (6</w:t>
            </w:r>
            <w:r w:rsidRPr="00803362">
              <w:t>–</w:t>
            </w:r>
            <w:r w:rsidRPr="00803362">
              <w:rPr>
                <w:rFonts w:eastAsia="MS Mincho"/>
              </w:rPr>
              <w:t>7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характеризовать героев-персонажей, давать их сравнительные характеристики (5</w:t>
            </w:r>
            <w:r w:rsidRPr="00803362">
              <w:t>–</w:t>
            </w:r>
            <w:r w:rsidRPr="00803362">
              <w:rPr>
                <w:rFonts w:eastAsia="MS Mincho"/>
              </w:rPr>
              <w:t>6 кл.); оценивать систему персонажей (6</w:t>
            </w:r>
            <w:r w:rsidRPr="00803362">
              <w:t>–</w:t>
            </w:r>
            <w:r w:rsidRPr="00803362">
              <w:rPr>
                <w:rFonts w:eastAsia="MS Mincho"/>
              </w:rPr>
              <w:t>7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03362">
              <w:t>–</w:t>
            </w:r>
            <w:r w:rsidRPr="00803362">
              <w:rPr>
                <w:rFonts w:eastAsia="MS Mincho"/>
              </w:rPr>
              <w:t>7 кл.); выявлять особенности языка и стиля писателя (7</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определять родо-жанровую специфику художественного произведения (5</w:t>
            </w:r>
            <w:r w:rsidRPr="00803362">
              <w:t>–</w:t>
            </w:r>
            <w:r w:rsidRPr="00803362">
              <w:rPr>
                <w:rFonts w:eastAsia="MS Mincho"/>
              </w:rPr>
              <w:t xml:space="preserve">9 кл.); </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lastRenderedPageBreak/>
              <w:t>объяснять свое понимание нравственно-философской, социально-исторической и эстетической проблематики произведений (7</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выделять в произведениях элементы художественной формы и обнаруживать связи между ними (5</w:t>
            </w:r>
            <w:r w:rsidRPr="00803362">
              <w:t>–</w:t>
            </w:r>
            <w:r w:rsidRPr="00803362">
              <w:rPr>
                <w:rFonts w:eastAsia="MS Mincho"/>
              </w:rPr>
              <w:t>7 кл.), постепенно переходя к анализу текста; анализировать литературные произведения разных жанров (8</w:t>
            </w:r>
            <w:r w:rsidRPr="00803362">
              <w:t>–</w:t>
            </w:r>
            <w:r w:rsidRPr="00803362">
              <w:rPr>
                <w:rFonts w:eastAsia="MS Mincho"/>
              </w:rPr>
              <w:t>9 кл.);</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03362">
              <w:rPr>
                <w:rFonts w:eastAsia="MS Mincho"/>
              </w:rPr>
              <w:t xml:space="preserve"> (в каждом классе – на своем уровне); </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представлять развернутый устный или письменный ответ на поставленные вопросы (в каждом классе – на своем уровне); вести учебные дискуссии (7</w:t>
            </w:r>
            <w:r w:rsidRPr="00803362">
              <w:t>–</w:t>
            </w:r>
            <w:r w:rsidRPr="00803362">
              <w:rPr>
                <w:rFonts w:eastAsia="MS Mincho"/>
              </w:rPr>
              <w:t>9 кл.);</w:t>
            </w:r>
          </w:p>
          <w:p w:rsidR="00021D4D" w:rsidRPr="00803362" w:rsidRDefault="00021D4D" w:rsidP="004B0876">
            <w:pPr>
              <w:numPr>
                <w:ilvl w:val="0"/>
                <w:numId w:val="172"/>
              </w:numPr>
              <w:spacing w:after="200" w:line="360" w:lineRule="auto"/>
              <w:ind w:left="0" w:firstLine="709"/>
              <w:jc w:val="both"/>
              <w:rPr>
                <w:rFonts w:eastAsia="MS Mincho"/>
              </w:rPr>
            </w:pPr>
            <w:r w:rsidRPr="00803362">
              <w:rPr>
                <w:rFonts w:eastAsia="MS Mincho"/>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03362">
              <w:rPr>
                <w:bCs/>
              </w:rPr>
              <w:t xml:space="preserve">организации дискуссии </w:t>
            </w:r>
            <w:r w:rsidRPr="00803362">
              <w:rPr>
                <w:rFonts w:eastAsia="MS Mincho"/>
              </w:rPr>
              <w:t xml:space="preserve"> (в каждом классе – на своем уровне);</w:t>
            </w:r>
          </w:p>
          <w:p w:rsidR="00021D4D"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выражать личное отношение к художественному произведению, аргументировать свою точку зрения (в каждом классе – на своем уровне);</w:t>
            </w:r>
          </w:p>
          <w:p w:rsidR="00021D4D" w:rsidRPr="00803362" w:rsidRDefault="00021D4D" w:rsidP="004B0876">
            <w:pPr>
              <w:widowControl w:val="0"/>
              <w:numPr>
                <w:ilvl w:val="0"/>
                <w:numId w:val="172"/>
              </w:numPr>
              <w:autoSpaceDE w:val="0"/>
              <w:autoSpaceDN w:val="0"/>
              <w:adjustRightInd w:val="0"/>
              <w:spacing w:line="360" w:lineRule="auto"/>
              <w:ind w:left="0" w:firstLine="709"/>
              <w:jc w:val="both"/>
              <w:rPr>
                <w:rFonts w:eastAsia="MS Mincho"/>
              </w:rPr>
            </w:pPr>
            <w:r w:rsidRPr="00803362">
              <w:rPr>
                <w:rFonts w:eastAsia="MS Mincho"/>
              </w:rPr>
              <w:t>выразительно читать с листа и наизусть произведения/фрагменты</w:t>
            </w:r>
          </w:p>
          <w:p w:rsidR="00021D4D" w:rsidRPr="00803362" w:rsidRDefault="00021D4D" w:rsidP="00021D4D">
            <w:pPr>
              <w:widowControl w:val="0"/>
              <w:autoSpaceDE w:val="0"/>
              <w:autoSpaceDN w:val="0"/>
              <w:adjustRightInd w:val="0"/>
              <w:spacing w:line="360" w:lineRule="auto"/>
              <w:jc w:val="both"/>
              <w:rPr>
                <w:rFonts w:eastAsia="MS Mincho"/>
              </w:rPr>
            </w:pPr>
            <w:r w:rsidRPr="00803362">
              <w:rPr>
                <w:rFonts w:eastAsia="MS Mincho"/>
              </w:rPr>
              <w:t xml:space="preserve">произведений художественной литературы, передавая личное отношение к произведению (5-9 класс); </w:t>
            </w:r>
          </w:p>
          <w:p w:rsidR="005C0022" w:rsidRPr="00803362" w:rsidRDefault="00021D4D" w:rsidP="004B0876">
            <w:pPr>
              <w:widowControl w:val="0"/>
              <w:numPr>
                <w:ilvl w:val="0"/>
                <w:numId w:val="172"/>
              </w:numPr>
              <w:tabs>
                <w:tab w:val="left" w:pos="993"/>
              </w:tabs>
              <w:autoSpaceDE w:val="0"/>
              <w:autoSpaceDN w:val="0"/>
              <w:adjustRightInd w:val="0"/>
              <w:spacing w:line="360" w:lineRule="auto"/>
              <w:ind w:left="0" w:firstLine="709"/>
              <w:jc w:val="both"/>
              <w:rPr>
                <w:rFonts w:eastAsia="MS Mincho"/>
              </w:rPr>
            </w:pPr>
            <w:r w:rsidRPr="00803362">
              <w:rPr>
                <w:rFonts w:eastAsia="MS Mincho"/>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03362">
              <w:t>–</w:t>
            </w:r>
            <w:r w:rsidRPr="00803362">
              <w:rPr>
                <w:rFonts w:eastAsia="MS Mincho"/>
              </w:rPr>
              <w:t>9 кл.); пользоваться каталогами библиотек, библиографическими указателями, системой поиска в Интернете (5</w:t>
            </w:r>
            <w:r w:rsidRPr="00803362">
              <w:t>–</w:t>
            </w:r>
            <w:r w:rsidRPr="00803362">
              <w:rPr>
                <w:rFonts w:eastAsia="MS Mincho"/>
              </w:rPr>
              <w:t>9 кл.) (в каждом классе – на своем уровне).</w:t>
            </w:r>
          </w:p>
        </w:tc>
      </w:tr>
    </w:tbl>
    <w:p w:rsidR="00642464" w:rsidRPr="00803362" w:rsidRDefault="00642464" w:rsidP="0079510B">
      <w:pPr>
        <w:spacing w:line="360" w:lineRule="auto"/>
        <w:jc w:val="center"/>
        <w:rPr>
          <w:b/>
        </w:rPr>
      </w:pPr>
      <w:r w:rsidRPr="00803362">
        <w:rPr>
          <w:b/>
        </w:rPr>
        <w:lastRenderedPageBreak/>
        <w:t xml:space="preserve">1.2.3.7. </w:t>
      </w:r>
      <w:r w:rsidR="005F41A3" w:rsidRPr="00803362">
        <w:rPr>
          <w:b/>
        </w:rPr>
        <w:t>Иностранный язык (а</w:t>
      </w:r>
      <w:r w:rsidRPr="00803362">
        <w:rPr>
          <w:b/>
        </w:rPr>
        <w:t>нглийский</w:t>
      </w:r>
      <w:r w:rsidR="005F41A3" w:rsidRPr="00803362">
        <w:rPr>
          <w:b/>
        </w:rPr>
        <w:t>)</w:t>
      </w:r>
      <w:r w:rsidRPr="0080336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3"/>
        <w:gridCol w:w="3752"/>
      </w:tblGrid>
      <w:tr w:rsidR="00B6514B" w:rsidRPr="00803362" w:rsidTr="0077668A">
        <w:tc>
          <w:tcPr>
            <w:tcW w:w="5383" w:type="dxa"/>
          </w:tcPr>
          <w:p w:rsidR="00B6514B" w:rsidRPr="00803362" w:rsidRDefault="00B6514B" w:rsidP="00245A15">
            <w:pPr>
              <w:spacing w:line="360" w:lineRule="auto"/>
              <w:jc w:val="center"/>
            </w:pPr>
            <w:r w:rsidRPr="00803362">
              <w:t>Выпускник научится</w:t>
            </w:r>
          </w:p>
        </w:tc>
        <w:tc>
          <w:tcPr>
            <w:tcW w:w="3752" w:type="dxa"/>
          </w:tcPr>
          <w:p w:rsidR="00B6514B" w:rsidRPr="00803362" w:rsidRDefault="00B6514B" w:rsidP="00245A15">
            <w:pPr>
              <w:spacing w:line="360" w:lineRule="auto"/>
              <w:jc w:val="center"/>
              <w:rPr>
                <w:i/>
              </w:rPr>
            </w:pPr>
            <w:r w:rsidRPr="00803362">
              <w:rPr>
                <w:i/>
              </w:rPr>
              <w:t>Выпускник получит возможность научиться</w:t>
            </w:r>
          </w:p>
        </w:tc>
      </w:tr>
      <w:tr w:rsidR="00B6514B" w:rsidRPr="00803362" w:rsidTr="00856C9E">
        <w:tc>
          <w:tcPr>
            <w:tcW w:w="9135" w:type="dxa"/>
            <w:gridSpan w:val="2"/>
          </w:tcPr>
          <w:p w:rsidR="00B6514B" w:rsidRPr="00803362" w:rsidRDefault="00B6514B" w:rsidP="00245A15">
            <w:pPr>
              <w:spacing w:line="360" w:lineRule="auto"/>
              <w:jc w:val="center"/>
              <w:rPr>
                <w:b/>
              </w:rPr>
            </w:pPr>
            <w:r w:rsidRPr="00803362">
              <w:rPr>
                <w:b/>
              </w:rPr>
              <w:t>Коммуникативные умения</w:t>
            </w:r>
          </w:p>
        </w:tc>
      </w:tr>
      <w:tr w:rsidR="00B6514B" w:rsidRPr="00803362" w:rsidTr="00856C9E">
        <w:tc>
          <w:tcPr>
            <w:tcW w:w="9135" w:type="dxa"/>
            <w:gridSpan w:val="2"/>
          </w:tcPr>
          <w:p w:rsidR="00B6514B" w:rsidRPr="00803362" w:rsidRDefault="00B6514B" w:rsidP="00245A15">
            <w:pPr>
              <w:spacing w:line="360" w:lineRule="auto"/>
              <w:ind w:firstLine="454"/>
              <w:jc w:val="center"/>
              <w:rPr>
                <w:b/>
                <w:i/>
              </w:rPr>
            </w:pPr>
            <w:r w:rsidRPr="00803362">
              <w:rPr>
                <w:b/>
                <w:i/>
              </w:rPr>
              <w:lastRenderedPageBreak/>
              <w:t>Говорение.</w:t>
            </w:r>
            <w:r w:rsidR="00A83EB4" w:rsidRPr="00803362">
              <w:rPr>
                <w:b/>
                <w:i/>
              </w:rPr>
              <w:t xml:space="preserve"> Диалогическая речь</w:t>
            </w:r>
          </w:p>
        </w:tc>
      </w:tr>
      <w:tr w:rsidR="00B6514B" w:rsidRPr="00803362" w:rsidTr="0077668A">
        <w:tc>
          <w:tcPr>
            <w:tcW w:w="5383" w:type="dxa"/>
          </w:tcPr>
          <w:p w:rsidR="00B6514B" w:rsidRPr="00803362" w:rsidRDefault="00856C9E" w:rsidP="004B0876">
            <w:pPr>
              <w:numPr>
                <w:ilvl w:val="0"/>
                <w:numId w:val="85"/>
              </w:numPr>
              <w:tabs>
                <w:tab w:val="left" w:pos="993"/>
              </w:tabs>
              <w:spacing w:line="360" w:lineRule="auto"/>
              <w:ind w:left="0" w:firstLine="709"/>
              <w:jc w:val="both"/>
              <w:rPr>
                <w:rFonts w:eastAsia="@Arial Unicode MS"/>
                <w:i/>
                <w:iCs/>
                <w:color w:val="000000"/>
              </w:rPr>
            </w:pPr>
            <w:r w:rsidRPr="00803362">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r w:rsidRPr="00803362">
              <w:rPr>
                <w:rFonts w:eastAsia="@Arial Unicode MS"/>
                <w:i/>
                <w:iCs/>
                <w:color w:val="000000"/>
              </w:rPr>
              <w:t xml:space="preserve"> </w:t>
            </w:r>
          </w:p>
        </w:tc>
        <w:tc>
          <w:tcPr>
            <w:tcW w:w="3752" w:type="dxa"/>
          </w:tcPr>
          <w:p w:rsidR="00856C9E" w:rsidRPr="00803362" w:rsidRDefault="00856C9E" w:rsidP="004B0876">
            <w:pPr>
              <w:numPr>
                <w:ilvl w:val="0"/>
                <w:numId w:val="85"/>
              </w:numPr>
              <w:tabs>
                <w:tab w:val="left" w:pos="993"/>
              </w:tabs>
              <w:spacing w:line="360" w:lineRule="auto"/>
              <w:ind w:left="0" w:firstLine="709"/>
              <w:jc w:val="both"/>
              <w:rPr>
                <w:i/>
              </w:rPr>
            </w:pPr>
            <w:r w:rsidRPr="00803362">
              <w:t xml:space="preserve"> </w:t>
            </w:r>
            <w:r w:rsidRPr="00803362">
              <w:rPr>
                <w:i/>
              </w:rPr>
              <w:t xml:space="preserve">вести диалог-обмен мнениями; </w:t>
            </w:r>
          </w:p>
          <w:p w:rsidR="00856C9E" w:rsidRPr="00803362" w:rsidRDefault="00856C9E" w:rsidP="004B0876">
            <w:pPr>
              <w:numPr>
                <w:ilvl w:val="0"/>
                <w:numId w:val="86"/>
              </w:numPr>
              <w:tabs>
                <w:tab w:val="left" w:pos="993"/>
              </w:tabs>
              <w:spacing w:line="360" w:lineRule="auto"/>
              <w:ind w:left="0" w:firstLine="709"/>
              <w:jc w:val="both"/>
              <w:rPr>
                <w:i/>
              </w:rPr>
            </w:pPr>
            <w:r w:rsidRPr="00803362">
              <w:rPr>
                <w:i/>
              </w:rPr>
              <w:t>брать и давать интервью;</w:t>
            </w:r>
          </w:p>
          <w:p w:rsidR="00856C9E" w:rsidRPr="00803362" w:rsidRDefault="00856C9E" w:rsidP="004B0876">
            <w:pPr>
              <w:numPr>
                <w:ilvl w:val="0"/>
                <w:numId w:val="86"/>
              </w:numPr>
              <w:tabs>
                <w:tab w:val="left" w:pos="993"/>
              </w:tabs>
              <w:spacing w:line="360" w:lineRule="auto"/>
              <w:ind w:left="0" w:firstLine="709"/>
              <w:jc w:val="both"/>
              <w:rPr>
                <w:i/>
              </w:rPr>
            </w:pPr>
            <w:r w:rsidRPr="00803362">
              <w:rPr>
                <w:i/>
              </w:rPr>
              <w:t>вести диалог-расспрос на основе нелинейного текста (таблицы, диаграммы и т. д.).</w:t>
            </w:r>
          </w:p>
          <w:p w:rsidR="00B6514B" w:rsidRPr="00803362" w:rsidRDefault="00856C9E" w:rsidP="00856C9E">
            <w:pPr>
              <w:tabs>
                <w:tab w:val="left" w:leader="dot" w:pos="624"/>
              </w:tabs>
              <w:spacing w:line="360" w:lineRule="auto"/>
              <w:ind w:firstLine="339"/>
              <w:jc w:val="both"/>
            </w:pPr>
            <w:r w:rsidRPr="00803362">
              <w:t xml:space="preserve"> </w:t>
            </w:r>
          </w:p>
        </w:tc>
      </w:tr>
      <w:tr w:rsidR="00856C9E" w:rsidRPr="00803362" w:rsidTr="00C05EDA">
        <w:tc>
          <w:tcPr>
            <w:tcW w:w="9135" w:type="dxa"/>
            <w:gridSpan w:val="2"/>
          </w:tcPr>
          <w:p w:rsidR="00856C9E" w:rsidRPr="00803362" w:rsidRDefault="00856C9E" w:rsidP="00856C9E">
            <w:pPr>
              <w:tabs>
                <w:tab w:val="left" w:pos="993"/>
              </w:tabs>
              <w:spacing w:line="360" w:lineRule="auto"/>
              <w:ind w:left="709"/>
              <w:jc w:val="both"/>
            </w:pPr>
            <w:r w:rsidRPr="00803362">
              <w:rPr>
                <w:b/>
                <w:i/>
              </w:rPr>
              <w:t xml:space="preserve">                      Говорение. Монологическая речь</w:t>
            </w:r>
          </w:p>
        </w:tc>
      </w:tr>
      <w:tr w:rsidR="00856C9E" w:rsidRPr="00803362" w:rsidTr="0077668A">
        <w:tc>
          <w:tcPr>
            <w:tcW w:w="5383" w:type="dxa"/>
          </w:tcPr>
          <w:p w:rsidR="00856C9E" w:rsidRPr="00803362" w:rsidRDefault="00856C9E" w:rsidP="004B0876">
            <w:pPr>
              <w:numPr>
                <w:ilvl w:val="0"/>
                <w:numId w:val="87"/>
              </w:numPr>
              <w:tabs>
                <w:tab w:val="left" w:pos="993"/>
              </w:tabs>
              <w:spacing w:line="360" w:lineRule="auto"/>
              <w:ind w:left="0" w:firstLine="709"/>
              <w:jc w:val="both"/>
            </w:pPr>
            <w:r w:rsidRPr="00803362">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56C9E" w:rsidRPr="00803362" w:rsidRDefault="00856C9E" w:rsidP="004B0876">
            <w:pPr>
              <w:numPr>
                <w:ilvl w:val="0"/>
                <w:numId w:val="87"/>
              </w:numPr>
              <w:tabs>
                <w:tab w:val="left" w:pos="993"/>
              </w:tabs>
              <w:spacing w:line="360" w:lineRule="auto"/>
              <w:ind w:left="0" w:firstLine="709"/>
              <w:jc w:val="both"/>
            </w:pPr>
            <w:r w:rsidRPr="00803362">
              <w:t xml:space="preserve">описывать события с опорой на зрительную наглядность и/или вербальную опору (ключевые слова, план, вопросы); </w:t>
            </w:r>
          </w:p>
          <w:p w:rsidR="00856C9E" w:rsidRPr="00803362" w:rsidRDefault="00856C9E" w:rsidP="004B0876">
            <w:pPr>
              <w:numPr>
                <w:ilvl w:val="0"/>
                <w:numId w:val="87"/>
              </w:numPr>
              <w:tabs>
                <w:tab w:val="left" w:pos="993"/>
              </w:tabs>
              <w:spacing w:line="360" w:lineRule="auto"/>
              <w:ind w:left="0" w:firstLine="709"/>
              <w:jc w:val="both"/>
            </w:pPr>
            <w:r w:rsidRPr="00803362">
              <w:t xml:space="preserve">давать краткую характеристику реальных людей и литературных персонажей; </w:t>
            </w:r>
          </w:p>
          <w:p w:rsidR="00856C9E" w:rsidRPr="00803362" w:rsidRDefault="00856C9E" w:rsidP="004B0876">
            <w:pPr>
              <w:numPr>
                <w:ilvl w:val="0"/>
                <w:numId w:val="87"/>
              </w:numPr>
              <w:tabs>
                <w:tab w:val="left" w:pos="993"/>
              </w:tabs>
              <w:spacing w:line="360" w:lineRule="auto"/>
              <w:ind w:left="0" w:firstLine="709"/>
              <w:jc w:val="both"/>
            </w:pPr>
            <w:r w:rsidRPr="00803362">
              <w:t>передавать основное содержание прочитанного текста с опорой или без опоры на текст, ключевые слова/ план/ вопросы;</w:t>
            </w:r>
          </w:p>
          <w:p w:rsidR="00856C9E" w:rsidRPr="00803362" w:rsidRDefault="00856C9E" w:rsidP="004B0876">
            <w:pPr>
              <w:numPr>
                <w:ilvl w:val="0"/>
                <w:numId w:val="87"/>
              </w:numPr>
              <w:tabs>
                <w:tab w:val="left" w:pos="993"/>
              </w:tabs>
              <w:spacing w:line="360" w:lineRule="auto"/>
              <w:ind w:left="0" w:firstLine="709"/>
              <w:jc w:val="both"/>
            </w:pPr>
            <w:r w:rsidRPr="00803362">
              <w:t>описывать картинку/ фото с опорой или без опоры на ключевые слова/ план/ вопросы.</w:t>
            </w:r>
          </w:p>
        </w:tc>
        <w:tc>
          <w:tcPr>
            <w:tcW w:w="3752" w:type="dxa"/>
          </w:tcPr>
          <w:p w:rsidR="00856C9E" w:rsidRPr="00803362" w:rsidRDefault="00856C9E" w:rsidP="004B0876">
            <w:pPr>
              <w:numPr>
                <w:ilvl w:val="0"/>
                <w:numId w:val="88"/>
              </w:numPr>
              <w:tabs>
                <w:tab w:val="left" w:pos="1134"/>
              </w:tabs>
              <w:spacing w:line="360" w:lineRule="auto"/>
              <w:ind w:left="0" w:firstLine="709"/>
              <w:jc w:val="both"/>
              <w:rPr>
                <w:i/>
              </w:rPr>
            </w:pPr>
            <w:r w:rsidRPr="00803362">
              <w:rPr>
                <w:i/>
              </w:rPr>
              <w:t xml:space="preserve">делать сообщение на заданную тему на основе прочитанного; </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t>кратко высказываться без предварительной подготовки на заданную тему в соответствии с предложенной ситуацией общения;</w:t>
            </w:r>
          </w:p>
          <w:p w:rsidR="00856C9E" w:rsidRPr="00803362" w:rsidRDefault="00856C9E" w:rsidP="004B0876">
            <w:pPr>
              <w:numPr>
                <w:ilvl w:val="0"/>
                <w:numId w:val="88"/>
              </w:numPr>
              <w:tabs>
                <w:tab w:val="left" w:pos="1134"/>
              </w:tabs>
              <w:spacing w:line="360" w:lineRule="auto"/>
              <w:ind w:left="0" w:firstLine="709"/>
              <w:jc w:val="both"/>
              <w:rPr>
                <w:i/>
              </w:rPr>
            </w:pPr>
            <w:r w:rsidRPr="00803362">
              <w:rPr>
                <w:i/>
              </w:rPr>
              <w:t>кратко высказываться с опорой на нелинейный текст (таблицы, диаграммы, расписание и т. п.);</w:t>
            </w:r>
          </w:p>
          <w:p w:rsidR="00856C9E" w:rsidRPr="00803362" w:rsidRDefault="00856C9E" w:rsidP="004B0876">
            <w:pPr>
              <w:numPr>
                <w:ilvl w:val="0"/>
                <w:numId w:val="88"/>
              </w:numPr>
              <w:tabs>
                <w:tab w:val="left" w:pos="1134"/>
              </w:tabs>
              <w:spacing w:line="360" w:lineRule="auto"/>
              <w:ind w:left="0" w:firstLine="709"/>
              <w:jc w:val="both"/>
            </w:pPr>
            <w:r w:rsidRPr="00803362">
              <w:rPr>
                <w:i/>
              </w:rPr>
              <w:t>кратко излагать результаты выполненной проектной работы.</w:t>
            </w:r>
            <w:r w:rsidRPr="00803362">
              <w:t xml:space="preserve"> </w:t>
            </w: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Аудирование</w:t>
            </w:r>
          </w:p>
        </w:tc>
      </w:tr>
      <w:tr w:rsidR="00B6514B" w:rsidRPr="00803362" w:rsidTr="0077668A">
        <w:tc>
          <w:tcPr>
            <w:tcW w:w="5383" w:type="dxa"/>
          </w:tcPr>
          <w:p w:rsidR="00CD3D03" w:rsidRPr="00803362" w:rsidRDefault="00CD3D03" w:rsidP="004B0876">
            <w:pPr>
              <w:numPr>
                <w:ilvl w:val="0"/>
                <w:numId w:val="89"/>
              </w:numPr>
              <w:tabs>
                <w:tab w:val="left" w:pos="993"/>
              </w:tabs>
              <w:spacing w:line="360" w:lineRule="auto"/>
              <w:ind w:left="0" w:firstLine="709"/>
              <w:jc w:val="both"/>
            </w:pPr>
            <w:r w:rsidRPr="00803362">
              <w:t xml:space="preserve">воспринимать на слух и понимать </w:t>
            </w:r>
            <w:r w:rsidRPr="00803362">
              <w:lastRenderedPageBreak/>
              <w:t xml:space="preserve">основное содержание несложных аутентичных текстов, содержащих некоторое количество неизученных языковых явлений; </w:t>
            </w:r>
          </w:p>
          <w:p w:rsidR="00B6514B" w:rsidRPr="00803362" w:rsidRDefault="00CD3D03" w:rsidP="004B0876">
            <w:pPr>
              <w:numPr>
                <w:ilvl w:val="0"/>
                <w:numId w:val="89"/>
              </w:numPr>
              <w:tabs>
                <w:tab w:val="left" w:pos="993"/>
              </w:tabs>
              <w:spacing w:line="360" w:lineRule="auto"/>
              <w:ind w:left="0" w:firstLine="709"/>
              <w:jc w:val="both"/>
              <w:rPr>
                <w:rStyle w:val="Zag11"/>
                <w:rFonts w:eastAsia="@Arial Unicode MS"/>
                <w:i/>
                <w:iCs/>
                <w:color w:val="000000"/>
              </w:rPr>
            </w:pPr>
            <w:r w:rsidRPr="00803362">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r w:rsidRPr="00803362">
              <w:rPr>
                <w:rStyle w:val="Zag11"/>
                <w:rFonts w:eastAsia="@Arial Unicode MS"/>
                <w:i/>
                <w:iCs/>
                <w:color w:val="000000"/>
              </w:rPr>
              <w:t xml:space="preserve"> </w:t>
            </w:r>
          </w:p>
        </w:tc>
        <w:tc>
          <w:tcPr>
            <w:tcW w:w="3752" w:type="dxa"/>
          </w:tcPr>
          <w:p w:rsidR="006C554D" w:rsidRPr="00803362" w:rsidRDefault="006C554D" w:rsidP="004B0876">
            <w:pPr>
              <w:numPr>
                <w:ilvl w:val="0"/>
                <w:numId w:val="90"/>
              </w:numPr>
              <w:tabs>
                <w:tab w:val="left" w:pos="993"/>
              </w:tabs>
              <w:spacing w:line="360" w:lineRule="auto"/>
              <w:ind w:left="0" w:firstLine="709"/>
              <w:jc w:val="both"/>
              <w:rPr>
                <w:i/>
              </w:rPr>
            </w:pPr>
            <w:r w:rsidRPr="00803362">
              <w:rPr>
                <w:i/>
              </w:rPr>
              <w:lastRenderedPageBreak/>
              <w:t xml:space="preserve">выделять основную </w:t>
            </w:r>
            <w:r w:rsidRPr="00803362">
              <w:rPr>
                <w:i/>
              </w:rPr>
              <w:lastRenderedPageBreak/>
              <w:t>тему в воспринимаемом на слух тексте;</w:t>
            </w:r>
          </w:p>
          <w:p w:rsidR="006C554D" w:rsidRPr="00803362" w:rsidRDefault="006C554D" w:rsidP="004B0876">
            <w:pPr>
              <w:numPr>
                <w:ilvl w:val="0"/>
                <w:numId w:val="90"/>
              </w:numPr>
              <w:tabs>
                <w:tab w:val="left" w:pos="993"/>
              </w:tabs>
              <w:spacing w:line="360" w:lineRule="auto"/>
              <w:ind w:left="0" w:firstLine="709"/>
              <w:jc w:val="both"/>
              <w:rPr>
                <w:i/>
              </w:rPr>
            </w:pPr>
            <w:r w:rsidRPr="00803362">
              <w:rPr>
                <w:i/>
              </w:rPr>
              <w:t>использовать контекстуальную или языковую догадку при восприятии на слух текстов, содержащих незнакомые слова.</w:t>
            </w:r>
          </w:p>
          <w:p w:rsidR="00B6514B" w:rsidRPr="00803362" w:rsidRDefault="006C554D" w:rsidP="006C554D">
            <w:pPr>
              <w:tabs>
                <w:tab w:val="left" w:leader="dot" w:pos="624"/>
              </w:tabs>
              <w:spacing w:line="360" w:lineRule="auto"/>
              <w:jc w:val="both"/>
              <w:rPr>
                <w:rStyle w:val="Zag11"/>
                <w:rFonts w:eastAsia="@Arial Unicode MS"/>
                <w:color w:val="000000"/>
              </w:rPr>
            </w:pPr>
            <w:r w:rsidRPr="00803362">
              <w:rPr>
                <w:rStyle w:val="Zag11"/>
                <w:rFonts w:eastAsia="@Arial Unicode MS"/>
                <w:color w:val="000000"/>
              </w:rPr>
              <w:t xml:space="preserve"> </w:t>
            </w: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Чтение</w:t>
            </w:r>
          </w:p>
        </w:tc>
      </w:tr>
      <w:tr w:rsidR="00B6514B" w:rsidRPr="00803362" w:rsidTr="0077668A">
        <w:tc>
          <w:tcPr>
            <w:tcW w:w="5383" w:type="dxa"/>
          </w:tcPr>
          <w:p w:rsidR="006C554D" w:rsidRPr="00803362" w:rsidRDefault="006C554D" w:rsidP="004B0876">
            <w:pPr>
              <w:numPr>
                <w:ilvl w:val="0"/>
                <w:numId w:val="92"/>
              </w:numPr>
              <w:tabs>
                <w:tab w:val="left" w:pos="993"/>
              </w:tabs>
              <w:spacing w:line="360" w:lineRule="auto"/>
              <w:ind w:left="0" w:firstLine="709"/>
              <w:jc w:val="both"/>
            </w:pPr>
            <w:r w:rsidRPr="00803362">
              <w:t>читать и понимать основное содержание несложных аутентичных текстов, содержащие отдельные неизученные языковые явления;</w:t>
            </w:r>
          </w:p>
          <w:p w:rsidR="006C554D" w:rsidRPr="00803362" w:rsidRDefault="006C554D" w:rsidP="004B0876">
            <w:pPr>
              <w:numPr>
                <w:ilvl w:val="0"/>
                <w:numId w:val="92"/>
              </w:numPr>
              <w:tabs>
                <w:tab w:val="left" w:pos="993"/>
              </w:tabs>
              <w:spacing w:line="360" w:lineRule="auto"/>
              <w:ind w:left="0" w:firstLine="709"/>
              <w:jc w:val="both"/>
            </w:pPr>
            <w:r w:rsidRPr="00803362">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C554D" w:rsidRPr="00803362" w:rsidRDefault="006C554D" w:rsidP="004B0876">
            <w:pPr>
              <w:numPr>
                <w:ilvl w:val="0"/>
                <w:numId w:val="91"/>
              </w:numPr>
              <w:tabs>
                <w:tab w:val="left" w:pos="993"/>
              </w:tabs>
              <w:spacing w:line="360" w:lineRule="auto"/>
              <w:ind w:left="0" w:firstLine="709"/>
              <w:jc w:val="both"/>
              <w:rPr>
                <w:i/>
              </w:rPr>
            </w:pPr>
            <w:r w:rsidRPr="00803362">
              <w:t>читать и полностью понимать несложные аутентичные тексты, построенные на изученном языковом материале;</w:t>
            </w:r>
          </w:p>
          <w:p w:rsidR="00B6514B" w:rsidRPr="00803362" w:rsidRDefault="006C554D" w:rsidP="004B0876">
            <w:pPr>
              <w:numPr>
                <w:ilvl w:val="0"/>
                <w:numId w:val="91"/>
              </w:numPr>
              <w:tabs>
                <w:tab w:val="left" w:pos="993"/>
              </w:tabs>
              <w:spacing w:line="360" w:lineRule="auto"/>
              <w:ind w:left="0" w:firstLine="339"/>
              <w:jc w:val="both"/>
              <w:rPr>
                <w:rStyle w:val="Zag11"/>
                <w:rFonts w:eastAsia="@Arial Unicode MS"/>
                <w:i/>
                <w:iCs/>
                <w:color w:val="000000"/>
              </w:rPr>
            </w:pPr>
            <w:r w:rsidRPr="00803362">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tc>
        <w:tc>
          <w:tcPr>
            <w:tcW w:w="3752" w:type="dxa"/>
          </w:tcPr>
          <w:p w:rsidR="006C554D" w:rsidRPr="00803362" w:rsidRDefault="006C554D" w:rsidP="004B0876">
            <w:pPr>
              <w:numPr>
                <w:ilvl w:val="0"/>
                <w:numId w:val="91"/>
              </w:numPr>
              <w:tabs>
                <w:tab w:val="left" w:pos="993"/>
              </w:tabs>
              <w:spacing w:line="360" w:lineRule="auto"/>
              <w:ind w:left="0" w:firstLine="709"/>
              <w:jc w:val="both"/>
              <w:rPr>
                <w:i/>
              </w:rPr>
            </w:pPr>
            <w:r w:rsidRPr="00803362">
              <w:rPr>
                <w:rStyle w:val="Zag11"/>
                <w:rFonts w:eastAsia="@Arial Unicode MS"/>
                <w:i/>
                <w:iCs/>
                <w:color w:val="000000"/>
              </w:rPr>
              <w:t xml:space="preserve"> </w:t>
            </w:r>
            <w:r w:rsidRPr="00803362">
              <w:rPr>
                <w:i/>
              </w:rPr>
              <w:t>устанавливать причинно-следственную взаимосвязь фактов и событий, изложенных в несложном аутентичном тексте;</w:t>
            </w:r>
          </w:p>
          <w:p w:rsidR="006C554D" w:rsidRPr="00803362" w:rsidRDefault="006C554D" w:rsidP="004B0876">
            <w:pPr>
              <w:numPr>
                <w:ilvl w:val="0"/>
                <w:numId w:val="91"/>
              </w:numPr>
              <w:tabs>
                <w:tab w:val="left" w:pos="993"/>
              </w:tabs>
              <w:spacing w:line="360" w:lineRule="auto"/>
              <w:ind w:left="0" w:firstLine="709"/>
              <w:jc w:val="both"/>
              <w:rPr>
                <w:i/>
              </w:rPr>
            </w:pPr>
            <w:r w:rsidRPr="00803362">
              <w:rPr>
                <w:i/>
              </w:rPr>
              <w:t>восстанавливать текст из разрозненных абзацев или путем добавления выпущенных фрагментов.</w:t>
            </w:r>
          </w:p>
          <w:p w:rsidR="00B6514B" w:rsidRPr="00803362" w:rsidRDefault="00B6514B" w:rsidP="006C554D">
            <w:pPr>
              <w:tabs>
                <w:tab w:val="left" w:leader="dot" w:pos="624"/>
              </w:tabs>
              <w:spacing w:line="360" w:lineRule="auto"/>
              <w:ind w:firstLine="339"/>
              <w:jc w:val="both"/>
              <w:rPr>
                <w:rStyle w:val="Zag11"/>
                <w:rFonts w:eastAsia="@Arial Unicode MS"/>
                <w:i/>
                <w:iCs/>
                <w:color w:val="000000"/>
              </w:rPr>
            </w:pPr>
          </w:p>
        </w:tc>
      </w:tr>
      <w:tr w:rsidR="00B6514B" w:rsidRPr="00803362" w:rsidTr="00856C9E">
        <w:tc>
          <w:tcPr>
            <w:tcW w:w="9135" w:type="dxa"/>
            <w:gridSpan w:val="2"/>
          </w:tcPr>
          <w:p w:rsidR="00B6514B" w:rsidRPr="00803362" w:rsidRDefault="00B6514B"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Письм</w:t>
            </w:r>
            <w:r w:rsidR="00376E58" w:rsidRPr="00803362">
              <w:rPr>
                <w:rStyle w:val="Zag11"/>
                <w:rFonts w:eastAsia="@Arial Unicode MS"/>
                <w:b/>
                <w:bCs/>
                <w:i/>
                <w:iCs/>
                <w:color w:val="000000"/>
              </w:rPr>
              <w:t>енная речь</w:t>
            </w:r>
          </w:p>
        </w:tc>
      </w:tr>
      <w:tr w:rsidR="00B6514B" w:rsidRPr="00803362" w:rsidTr="0077668A">
        <w:tc>
          <w:tcPr>
            <w:tcW w:w="5383" w:type="dxa"/>
          </w:tcPr>
          <w:p w:rsidR="00376E58" w:rsidRPr="00803362" w:rsidRDefault="00376E58" w:rsidP="004B0876">
            <w:pPr>
              <w:numPr>
                <w:ilvl w:val="0"/>
                <w:numId w:val="93"/>
              </w:numPr>
              <w:tabs>
                <w:tab w:val="left" w:pos="993"/>
              </w:tabs>
              <w:spacing w:line="360" w:lineRule="auto"/>
              <w:ind w:left="0" w:firstLine="709"/>
              <w:jc w:val="both"/>
            </w:pPr>
            <w:r w:rsidRPr="00803362">
              <w:t>заполнять анкеты и формуляры, сообщая о себе основные сведения (имя, фамилия, пол, возраст, гражданство, национальность, адрес и т. д.);</w:t>
            </w:r>
          </w:p>
          <w:p w:rsidR="00376E58" w:rsidRPr="00803362" w:rsidRDefault="00376E58" w:rsidP="004B0876">
            <w:pPr>
              <w:numPr>
                <w:ilvl w:val="0"/>
                <w:numId w:val="93"/>
              </w:numPr>
              <w:tabs>
                <w:tab w:val="left" w:pos="993"/>
              </w:tabs>
              <w:spacing w:line="360" w:lineRule="auto"/>
              <w:ind w:left="0" w:firstLine="709"/>
              <w:jc w:val="both"/>
            </w:pPr>
            <w:r w:rsidRPr="00803362">
              <w:t xml:space="preserve">писать короткие поздравления с днем рождения и другими праздниками, с употреблением формул речевого этикета, </w:t>
            </w:r>
            <w:r w:rsidRPr="00803362">
              <w:lastRenderedPageBreak/>
              <w:t>принятых в стране изучаемого языка, выражать пожелания (объемом 30–40 слов, включая адрес);</w:t>
            </w:r>
          </w:p>
          <w:p w:rsidR="00376E58" w:rsidRPr="00803362" w:rsidRDefault="00376E58" w:rsidP="004B0876">
            <w:pPr>
              <w:numPr>
                <w:ilvl w:val="0"/>
                <w:numId w:val="93"/>
              </w:numPr>
              <w:tabs>
                <w:tab w:val="left" w:pos="993"/>
              </w:tabs>
              <w:spacing w:line="360" w:lineRule="auto"/>
              <w:ind w:left="0" w:firstLine="709"/>
              <w:jc w:val="both"/>
            </w:pPr>
            <w:r w:rsidRPr="00803362">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6514B" w:rsidRPr="00803362" w:rsidRDefault="00376E58" w:rsidP="004B0876">
            <w:pPr>
              <w:numPr>
                <w:ilvl w:val="0"/>
                <w:numId w:val="93"/>
              </w:numPr>
              <w:tabs>
                <w:tab w:val="left" w:pos="993"/>
              </w:tabs>
              <w:spacing w:line="360" w:lineRule="auto"/>
              <w:ind w:left="0" w:firstLine="709"/>
              <w:jc w:val="both"/>
              <w:rPr>
                <w:rStyle w:val="Zag11"/>
                <w:rFonts w:eastAsia="@Arial Unicode MS"/>
                <w:color w:val="000000"/>
              </w:rPr>
            </w:pPr>
            <w:r w:rsidRPr="00803362">
              <w:t>писать небольшие письменные высказывания с опорой на образец/ план.</w:t>
            </w:r>
            <w:r w:rsidRPr="00803362">
              <w:rPr>
                <w:rStyle w:val="Zag11"/>
                <w:rFonts w:eastAsia="@Arial Unicode MS"/>
                <w:color w:val="000000"/>
              </w:rPr>
              <w:t xml:space="preserve"> </w:t>
            </w:r>
          </w:p>
        </w:tc>
        <w:tc>
          <w:tcPr>
            <w:tcW w:w="3752" w:type="dxa"/>
          </w:tcPr>
          <w:p w:rsidR="00376E58" w:rsidRPr="00803362" w:rsidRDefault="00376E58" w:rsidP="004B0876">
            <w:pPr>
              <w:numPr>
                <w:ilvl w:val="0"/>
                <w:numId w:val="94"/>
              </w:numPr>
              <w:tabs>
                <w:tab w:val="left" w:pos="993"/>
              </w:tabs>
              <w:spacing w:line="360" w:lineRule="auto"/>
              <w:ind w:left="0" w:firstLine="709"/>
              <w:jc w:val="both"/>
              <w:rPr>
                <w:i/>
              </w:rPr>
            </w:pPr>
            <w:r w:rsidRPr="00803362">
              <w:rPr>
                <w:i/>
              </w:rPr>
              <w:lastRenderedPageBreak/>
              <w:t>делать краткие выписки из текста с целью их использования в собственных устных высказываниях;</w:t>
            </w:r>
          </w:p>
          <w:p w:rsidR="00376E58" w:rsidRPr="00803362" w:rsidRDefault="00376E58" w:rsidP="004B0876">
            <w:pPr>
              <w:numPr>
                <w:ilvl w:val="0"/>
                <w:numId w:val="94"/>
              </w:numPr>
              <w:tabs>
                <w:tab w:val="left" w:pos="993"/>
              </w:tabs>
              <w:spacing w:line="360" w:lineRule="auto"/>
              <w:ind w:left="0" w:firstLine="709"/>
              <w:jc w:val="both"/>
              <w:rPr>
                <w:i/>
              </w:rPr>
            </w:pPr>
            <w:r w:rsidRPr="00803362">
              <w:rPr>
                <w:i/>
              </w:rPr>
              <w:t>писать электронное письмо (</w:t>
            </w:r>
            <w:r w:rsidRPr="00803362">
              <w:rPr>
                <w:i/>
                <w:lang w:val="en-US"/>
              </w:rPr>
              <w:t>e</w:t>
            </w:r>
            <w:r w:rsidRPr="00803362">
              <w:rPr>
                <w:i/>
              </w:rPr>
              <w:t>-</w:t>
            </w:r>
            <w:r w:rsidRPr="00803362">
              <w:rPr>
                <w:i/>
                <w:lang w:val="en-US"/>
              </w:rPr>
              <w:t>mail</w:t>
            </w:r>
            <w:r w:rsidRPr="00803362">
              <w:rPr>
                <w:i/>
              </w:rPr>
              <w:t xml:space="preserve">) зарубежному другу в ответ на электронное </w:t>
            </w:r>
            <w:r w:rsidRPr="00803362">
              <w:rPr>
                <w:i/>
              </w:rPr>
              <w:lastRenderedPageBreak/>
              <w:t>письмо-стимул;</w:t>
            </w:r>
          </w:p>
          <w:p w:rsidR="00376E58" w:rsidRPr="00803362" w:rsidRDefault="00376E58" w:rsidP="004B0876">
            <w:pPr>
              <w:numPr>
                <w:ilvl w:val="0"/>
                <w:numId w:val="94"/>
              </w:numPr>
              <w:tabs>
                <w:tab w:val="left" w:pos="993"/>
              </w:tabs>
              <w:spacing w:line="360" w:lineRule="auto"/>
              <w:ind w:left="0" w:firstLine="709"/>
              <w:jc w:val="both"/>
              <w:rPr>
                <w:i/>
              </w:rPr>
            </w:pPr>
            <w:r w:rsidRPr="00803362">
              <w:rPr>
                <w:i/>
              </w:rPr>
              <w:t xml:space="preserve">составлять план/ тезисы устного или письменного сообщения; </w:t>
            </w:r>
          </w:p>
          <w:p w:rsidR="00376E58" w:rsidRPr="00803362" w:rsidRDefault="00376E58" w:rsidP="004B0876">
            <w:pPr>
              <w:numPr>
                <w:ilvl w:val="0"/>
                <w:numId w:val="95"/>
              </w:numPr>
              <w:tabs>
                <w:tab w:val="left" w:pos="993"/>
              </w:tabs>
              <w:spacing w:line="360" w:lineRule="auto"/>
              <w:ind w:left="0" w:firstLine="709"/>
              <w:jc w:val="both"/>
              <w:rPr>
                <w:i/>
              </w:rPr>
            </w:pPr>
            <w:r w:rsidRPr="00803362">
              <w:rPr>
                <w:i/>
              </w:rPr>
              <w:t>кратко излагать в письменном виде результаты проектной деятельности;</w:t>
            </w:r>
          </w:p>
          <w:p w:rsidR="00376E58" w:rsidRPr="00803362" w:rsidRDefault="00376E58" w:rsidP="004B0876">
            <w:pPr>
              <w:numPr>
                <w:ilvl w:val="0"/>
                <w:numId w:val="95"/>
              </w:numPr>
              <w:tabs>
                <w:tab w:val="left" w:pos="993"/>
              </w:tabs>
              <w:spacing w:line="360" w:lineRule="auto"/>
              <w:ind w:left="0" w:firstLine="709"/>
              <w:jc w:val="both"/>
              <w:rPr>
                <w:i/>
              </w:rPr>
            </w:pPr>
            <w:r w:rsidRPr="00803362">
              <w:rPr>
                <w:i/>
              </w:rPr>
              <w:t>писать небольшое письменное высказывание с опорой на нелинейный текст (таблицы, диаграммы и т. п.).</w:t>
            </w:r>
          </w:p>
          <w:p w:rsidR="00376E58" w:rsidRPr="00803362" w:rsidRDefault="00376E58" w:rsidP="00376E58">
            <w:pPr>
              <w:tabs>
                <w:tab w:val="right" w:pos="4186"/>
              </w:tabs>
              <w:spacing w:line="360" w:lineRule="auto"/>
              <w:ind w:firstLine="339"/>
              <w:jc w:val="both"/>
              <w:rPr>
                <w:rStyle w:val="Zag11"/>
                <w:rFonts w:eastAsia="@Arial Unicode MS"/>
                <w:i/>
                <w:iCs/>
              </w:rPr>
            </w:pPr>
            <w:r w:rsidRPr="00803362">
              <w:rPr>
                <w:rStyle w:val="Zag11"/>
                <w:rFonts w:eastAsia="@Arial Unicode MS"/>
                <w:i/>
                <w:iCs/>
              </w:rPr>
              <w:t xml:space="preserve"> </w:t>
            </w:r>
            <w:r w:rsidRPr="00803362">
              <w:rPr>
                <w:rStyle w:val="Zag11"/>
                <w:rFonts w:eastAsia="@Arial Unicode MS"/>
                <w:i/>
                <w:iCs/>
              </w:rPr>
              <w:tab/>
            </w:r>
          </w:p>
          <w:p w:rsidR="00B6514B" w:rsidRPr="00803362" w:rsidRDefault="00B6514B" w:rsidP="00F0338E">
            <w:pPr>
              <w:pStyle w:val="Zag3"/>
              <w:tabs>
                <w:tab w:val="left" w:leader="dot" w:pos="624"/>
              </w:tabs>
              <w:spacing w:after="0" w:line="360" w:lineRule="auto"/>
              <w:ind w:firstLine="339"/>
              <w:jc w:val="both"/>
              <w:rPr>
                <w:rStyle w:val="Zag11"/>
                <w:rFonts w:eastAsia="@Arial Unicode MS"/>
                <w:i w:val="0"/>
                <w:iCs w:val="0"/>
                <w:lang w:val="ru-RU"/>
              </w:rPr>
            </w:pPr>
          </w:p>
        </w:tc>
      </w:tr>
      <w:tr w:rsidR="00B6514B" w:rsidRPr="00803362" w:rsidTr="00856C9E">
        <w:tc>
          <w:tcPr>
            <w:tcW w:w="9135" w:type="dxa"/>
            <w:gridSpan w:val="2"/>
          </w:tcPr>
          <w:p w:rsidR="00B6514B" w:rsidRPr="00803362" w:rsidRDefault="00B6514B" w:rsidP="00F0338E">
            <w:pPr>
              <w:pStyle w:val="Zag3"/>
              <w:tabs>
                <w:tab w:val="left" w:leader="dot" w:pos="624"/>
              </w:tabs>
              <w:spacing w:line="360" w:lineRule="auto"/>
              <w:rPr>
                <w:rStyle w:val="Zag11"/>
                <w:rFonts w:eastAsia="@Arial Unicode MS"/>
                <w:b/>
                <w:i w:val="0"/>
                <w:lang w:val="ru-RU"/>
              </w:rPr>
            </w:pPr>
            <w:r w:rsidRPr="00803362">
              <w:rPr>
                <w:rStyle w:val="Zag11"/>
                <w:rFonts w:eastAsia="@Arial Unicode MS"/>
                <w:b/>
                <w:i w:val="0"/>
                <w:lang w:val="ru-RU"/>
              </w:rPr>
              <w:lastRenderedPageBreak/>
              <w:t xml:space="preserve">Языковые </w:t>
            </w:r>
            <w:r w:rsidR="00376E58" w:rsidRPr="00803362">
              <w:rPr>
                <w:rStyle w:val="Zag11"/>
                <w:rFonts w:eastAsia="@Arial Unicode MS"/>
                <w:b/>
                <w:i w:val="0"/>
                <w:lang w:val="ru-RU"/>
              </w:rPr>
              <w:t>навыки и средства</w:t>
            </w:r>
            <w:r w:rsidRPr="00803362">
              <w:rPr>
                <w:rStyle w:val="Zag11"/>
                <w:rFonts w:eastAsia="@Arial Unicode MS"/>
                <w:b/>
                <w:i w:val="0"/>
                <w:lang w:val="ru-RU"/>
              </w:rPr>
              <w:t xml:space="preserve"> оперирования ими</w:t>
            </w:r>
          </w:p>
        </w:tc>
      </w:tr>
      <w:tr w:rsidR="00B6514B" w:rsidRPr="00803362" w:rsidTr="00856C9E">
        <w:tc>
          <w:tcPr>
            <w:tcW w:w="9135" w:type="dxa"/>
            <w:gridSpan w:val="2"/>
          </w:tcPr>
          <w:p w:rsidR="00B6514B" w:rsidRPr="00803362" w:rsidRDefault="003977C3"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О</w:t>
            </w:r>
            <w:r w:rsidR="00B6514B" w:rsidRPr="00803362">
              <w:rPr>
                <w:rStyle w:val="Zag11"/>
                <w:rFonts w:eastAsia="@Arial Unicode MS"/>
                <w:b/>
                <w:bCs/>
                <w:i/>
                <w:iCs/>
                <w:color w:val="000000"/>
              </w:rPr>
              <w:t>рфография</w:t>
            </w:r>
            <w:r w:rsidRPr="00803362">
              <w:rPr>
                <w:rStyle w:val="Zag11"/>
                <w:rFonts w:eastAsia="@Arial Unicode MS"/>
                <w:b/>
                <w:bCs/>
                <w:i/>
                <w:iCs/>
                <w:color w:val="000000"/>
              </w:rPr>
              <w:t xml:space="preserve"> и пунктуация</w:t>
            </w:r>
          </w:p>
        </w:tc>
      </w:tr>
      <w:tr w:rsidR="00B6514B" w:rsidRPr="00803362" w:rsidTr="0077668A">
        <w:tc>
          <w:tcPr>
            <w:tcW w:w="5383" w:type="dxa"/>
          </w:tcPr>
          <w:p w:rsidR="005F41A3" w:rsidRPr="00803362" w:rsidRDefault="005F41A3" w:rsidP="004B0876">
            <w:pPr>
              <w:numPr>
                <w:ilvl w:val="0"/>
                <w:numId w:val="96"/>
              </w:numPr>
              <w:tabs>
                <w:tab w:val="left" w:pos="993"/>
              </w:tabs>
              <w:spacing w:line="360" w:lineRule="auto"/>
              <w:ind w:left="0" w:firstLine="709"/>
              <w:jc w:val="both"/>
            </w:pPr>
            <w:r w:rsidRPr="00803362">
              <w:t>правильно писать изученные слова;</w:t>
            </w:r>
          </w:p>
          <w:p w:rsidR="005F41A3" w:rsidRPr="00803362" w:rsidRDefault="005F41A3" w:rsidP="004B0876">
            <w:pPr>
              <w:numPr>
                <w:ilvl w:val="0"/>
                <w:numId w:val="96"/>
              </w:numPr>
              <w:tabs>
                <w:tab w:val="left" w:pos="993"/>
              </w:tabs>
              <w:spacing w:line="360" w:lineRule="auto"/>
              <w:ind w:left="0" w:firstLine="709"/>
              <w:jc w:val="both"/>
            </w:pPr>
            <w:r w:rsidRPr="00803362">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F41A3" w:rsidRPr="00803362" w:rsidRDefault="005F41A3" w:rsidP="004B0876">
            <w:pPr>
              <w:numPr>
                <w:ilvl w:val="0"/>
                <w:numId w:val="96"/>
              </w:numPr>
              <w:tabs>
                <w:tab w:val="left" w:pos="993"/>
              </w:tabs>
              <w:spacing w:line="360" w:lineRule="auto"/>
              <w:ind w:left="0" w:firstLine="709"/>
              <w:jc w:val="both"/>
            </w:pPr>
            <w:r w:rsidRPr="00803362">
              <w:t>расставлять в личном письме знаки препинания, диктуемые его форматом, в соответствии с нормами, принятыми в стране изучаемого языка.</w:t>
            </w:r>
          </w:p>
          <w:p w:rsidR="00B6514B" w:rsidRPr="00803362" w:rsidRDefault="005F41A3" w:rsidP="00F0338E">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tc>
        <w:tc>
          <w:tcPr>
            <w:tcW w:w="3752" w:type="dxa"/>
          </w:tcPr>
          <w:p w:rsidR="00A866C1" w:rsidRPr="00803362" w:rsidRDefault="00A866C1" w:rsidP="004B0876">
            <w:pPr>
              <w:numPr>
                <w:ilvl w:val="0"/>
                <w:numId w:val="97"/>
              </w:numPr>
              <w:tabs>
                <w:tab w:val="left" w:pos="993"/>
              </w:tabs>
              <w:spacing w:line="360" w:lineRule="auto"/>
              <w:ind w:left="0" w:firstLine="709"/>
              <w:jc w:val="both"/>
              <w:rPr>
                <w:i/>
              </w:rPr>
            </w:pPr>
            <w:r w:rsidRPr="00803362">
              <w:rPr>
                <w:i/>
              </w:rPr>
              <w:t>сравнивать и анализировать буквосочетания английского языка и их транскрипцию.</w:t>
            </w:r>
          </w:p>
          <w:p w:rsidR="00B6514B" w:rsidRPr="00803362" w:rsidRDefault="00A866C1" w:rsidP="00F0338E">
            <w:pPr>
              <w:tabs>
                <w:tab w:val="left" w:leader="dot" w:pos="624"/>
              </w:tabs>
              <w:spacing w:line="360" w:lineRule="auto"/>
              <w:ind w:firstLine="339"/>
              <w:jc w:val="both"/>
              <w:rPr>
                <w:rStyle w:val="Zag11"/>
                <w:rFonts w:eastAsia="@Arial Unicode MS"/>
                <w:b/>
                <w:bCs/>
                <w:i/>
                <w:iCs/>
                <w:color w:val="000000"/>
              </w:rPr>
            </w:pPr>
            <w:r w:rsidRPr="00803362">
              <w:rPr>
                <w:rStyle w:val="Zag11"/>
                <w:rFonts w:eastAsia="@Arial Unicode MS"/>
                <w:b/>
                <w:bCs/>
                <w:i/>
                <w:iCs/>
                <w:color w:val="000000"/>
              </w:rPr>
              <w:t xml:space="preserve"> </w:t>
            </w:r>
          </w:p>
        </w:tc>
      </w:tr>
      <w:tr w:rsidR="00502242" w:rsidRPr="00803362" w:rsidTr="00856C9E">
        <w:tc>
          <w:tcPr>
            <w:tcW w:w="9135" w:type="dxa"/>
            <w:gridSpan w:val="2"/>
          </w:tcPr>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Фонетическая сторона речи</w:t>
            </w:r>
          </w:p>
        </w:tc>
      </w:tr>
      <w:tr w:rsidR="00B6514B" w:rsidRPr="00803362" w:rsidTr="0077668A">
        <w:tc>
          <w:tcPr>
            <w:tcW w:w="5383" w:type="dxa"/>
          </w:tcPr>
          <w:p w:rsidR="00A866C1" w:rsidRPr="00803362" w:rsidRDefault="00A866C1" w:rsidP="004B0876">
            <w:pPr>
              <w:numPr>
                <w:ilvl w:val="0"/>
                <w:numId w:val="98"/>
              </w:numPr>
              <w:tabs>
                <w:tab w:val="left" w:pos="993"/>
              </w:tabs>
              <w:spacing w:line="360" w:lineRule="auto"/>
              <w:ind w:left="0" w:firstLine="709"/>
              <w:jc w:val="both"/>
            </w:pPr>
            <w:r w:rsidRPr="00803362">
              <w:t>различать на слух и адекватно, без фонематических ошибок, ведущих к сбою коммуникации, произносить слова изучаемого иностранного языка;</w:t>
            </w:r>
          </w:p>
          <w:p w:rsidR="00A866C1" w:rsidRPr="00803362" w:rsidRDefault="00A866C1" w:rsidP="004B0876">
            <w:pPr>
              <w:numPr>
                <w:ilvl w:val="0"/>
                <w:numId w:val="98"/>
              </w:numPr>
              <w:tabs>
                <w:tab w:val="left" w:pos="993"/>
              </w:tabs>
              <w:spacing w:line="360" w:lineRule="auto"/>
              <w:ind w:left="0" w:firstLine="709"/>
              <w:jc w:val="both"/>
            </w:pPr>
            <w:r w:rsidRPr="00803362">
              <w:t>соблюдать правильное ударение в изученных словах;</w:t>
            </w:r>
          </w:p>
          <w:p w:rsidR="00A866C1" w:rsidRPr="00803362" w:rsidRDefault="00A866C1" w:rsidP="004B0876">
            <w:pPr>
              <w:numPr>
                <w:ilvl w:val="0"/>
                <w:numId w:val="98"/>
              </w:numPr>
              <w:tabs>
                <w:tab w:val="left" w:pos="993"/>
              </w:tabs>
              <w:spacing w:line="360" w:lineRule="auto"/>
              <w:ind w:left="0" w:firstLine="709"/>
              <w:jc w:val="both"/>
            </w:pPr>
            <w:r w:rsidRPr="00803362">
              <w:lastRenderedPageBreak/>
              <w:t>различать коммуникативные типы предложений по их интонации;</w:t>
            </w:r>
          </w:p>
          <w:p w:rsidR="00A866C1" w:rsidRPr="00803362" w:rsidRDefault="00A866C1" w:rsidP="004B0876">
            <w:pPr>
              <w:numPr>
                <w:ilvl w:val="0"/>
                <w:numId w:val="98"/>
              </w:numPr>
              <w:tabs>
                <w:tab w:val="left" w:pos="993"/>
              </w:tabs>
              <w:spacing w:line="360" w:lineRule="auto"/>
              <w:ind w:left="0" w:firstLine="709"/>
              <w:jc w:val="both"/>
            </w:pPr>
            <w:r w:rsidRPr="00803362">
              <w:t>членить предложение на смысловые группы;</w:t>
            </w:r>
          </w:p>
          <w:p w:rsidR="00B6514B" w:rsidRPr="00803362" w:rsidRDefault="00A866C1" w:rsidP="004B0876">
            <w:pPr>
              <w:numPr>
                <w:ilvl w:val="0"/>
                <w:numId w:val="98"/>
              </w:numPr>
              <w:tabs>
                <w:tab w:val="left" w:pos="993"/>
              </w:tabs>
              <w:spacing w:line="360" w:lineRule="auto"/>
              <w:ind w:left="0" w:firstLine="709"/>
              <w:jc w:val="both"/>
              <w:rPr>
                <w:rStyle w:val="Zag11"/>
                <w:rFonts w:eastAsia="@Arial Unicode MS"/>
                <w:i/>
                <w:iCs/>
                <w:color w:val="000000"/>
              </w:rPr>
            </w:pPr>
            <w:r w:rsidRPr="00803362">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r w:rsidRPr="00803362">
              <w:rPr>
                <w:rStyle w:val="Zag11"/>
                <w:rFonts w:eastAsia="@Arial Unicode MS"/>
                <w:i/>
                <w:iCs/>
                <w:color w:val="000000"/>
              </w:rPr>
              <w:t xml:space="preserve"> </w:t>
            </w:r>
          </w:p>
        </w:tc>
        <w:tc>
          <w:tcPr>
            <w:tcW w:w="3752" w:type="dxa"/>
          </w:tcPr>
          <w:p w:rsidR="00A866C1" w:rsidRPr="00803362" w:rsidRDefault="00A866C1" w:rsidP="004B0876">
            <w:pPr>
              <w:numPr>
                <w:ilvl w:val="0"/>
                <w:numId w:val="98"/>
              </w:numPr>
              <w:tabs>
                <w:tab w:val="left" w:pos="993"/>
              </w:tabs>
              <w:spacing w:line="360" w:lineRule="auto"/>
              <w:ind w:left="0" w:firstLine="709"/>
              <w:jc w:val="both"/>
              <w:rPr>
                <w:i/>
              </w:rPr>
            </w:pPr>
            <w:r w:rsidRPr="00803362">
              <w:rPr>
                <w:i/>
              </w:rPr>
              <w:lastRenderedPageBreak/>
              <w:t>выражать модальные значения, чувства и эмоции с помощью интонации;</w:t>
            </w:r>
          </w:p>
          <w:p w:rsidR="00A866C1" w:rsidRPr="00803362" w:rsidRDefault="00A866C1" w:rsidP="004B0876">
            <w:pPr>
              <w:numPr>
                <w:ilvl w:val="0"/>
                <w:numId w:val="98"/>
              </w:numPr>
              <w:tabs>
                <w:tab w:val="left" w:pos="993"/>
              </w:tabs>
              <w:spacing w:line="360" w:lineRule="auto"/>
              <w:ind w:left="0" w:firstLine="709"/>
              <w:jc w:val="both"/>
              <w:rPr>
                <w:i/>
              </w:rPr>
            </w:pPr>
            <w:r w:rsidRPr="00803362">
              <w:rPr>
                <w:i/>
              </w:rPr>
              <w:t xml:space="preserve">различать британские и американские варианты английского языка в </w:t>
            </w:r>
            <w:r w:rsidRPr="00803362">
              <w:rPr>
                <w:i/>
              </w:rPr>
              <w:lastRenderedPageBreak/>
              <w:t>прослушанных высказываниях.</w:t>
            </w:r>
          </w:p>
          <w:p w:rsidR="00B6514B" w:rsidRPr="00803362" w:rsidRDefault="00A866C1" w:rsidP="00A866C1">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tc>
      </w:tr>
      <w:tr w:rsidR="00502242" w:rsidRPr="00803362" w:rsidTr="00856C9E">
        <w:tc>
          <w:tcPr>
            <w:tcW w:w="9135" w:type="dxa"/>
            <w:gridSpan w:val="2"/>
          </w:tcPr>
          <w:p w:rsidR="00502242" w:rsidRPr="00803362" w:rsidRDefault="00502242" w:rsidP="00245A15">
            <w:pPr>
              <w:tabs>
                <w:tab w:val="left" w:leader="dot" w:pos="624"/>
              </w:tabs>
              <w:spacing w:line="360" w:lineRule="auto"/>
              <w:ind w:firstLine="339"/>
              <w:jc w:val="both"/>
              <w:rPr>
                <w:rStyle w:val="Zag11"/>
                <w:rFonts w:eastAsia="@Arial Unicode MS"/>
                <w:color w:val="000000"/>
              </w:rPr>
            </w:pPr>
          </w:p>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t>Лексическая сторона речи</w:t>
            </w:r>
          </w:p>
        </w:tc>
      </w:tr>
      <w:tr w:rsidR="00502242" w:rsidRPr="00803362" w:rsidTr="0077668A">
        <w:tc>
          <w:tcPr>
            <w:tcW w:w="5383" w:type="dxa"/>
          </w:tcPr>
          <w:p w:rsidR="00285168" w:rsidRPr="00803362" w:rsidRDefault="00285168" w:rsidP="004B0876">
            <w:pPr>
              <w:numPr>
                <w:ilvl w:val="0"/>
                <w:numId w:val="100"/>
              </w:numPr>
              <w:tabs>
                <w:tab w:val="left" w:pos="993"/>
              </w:tabs>
              <w:spacing w:line="360" w:lineRule="auto"/>
              <w:ind w:left="0" w:firstLine="709"/>
              <w:jc w:val="both"/>
            </w:pPr>
            <w:r w:rsidRPr="00803362">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85168" w:rsidRPr="00803362" w:rsidRDefault="00285168" w:rsidP="004B0876">
            <w:pPr>
              <w:numPr>
                <w:ilvl w:val="0"/>
                <w:numId w:val="100"/>
              </w:numPr>
              <w:tabs>
                <w:tab w:val="left" w:pos="993"/>
              </w:tabs>
              <w:spacing w:line="360" w:lineRule="auto"/>
              <w:ind w:left="0" w:firstLine="709"/>
              <w:jc w:val="both"/>
            </w:pPr>
            <w:r w:rsidRPr="00803362">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85168" w:rsidRPr="00803362" w:rsidRDefault="00285168" w:rsidP="004B0876">
            <w:pPr>
              <w:numPr>
                <w:ilvl w:val="0"/>
                <w:numId w:val="100"/>
              </w:numPr>
              <w:tabs>
                <w:tab w:val="left" w:pos="993"/>
              </w:tabs>
              <w:spacing w:line="360" w:lineRule="auto"/>
              <w:ind w:left="0" w:firstLine="709"/>
              <w:jc w:val="both"/>
            </w:pPr>
            <w:r w:rsidRPr="00803362">
              <w:t>соблюдать существующие в английском языке нормы лексической сочетаемости;</w:t>
            </w:r>
          </w:p>
          <w:p w:rsidR="00285168" w:rsidRPr="00803362" w:rsidRDefault="00285168" w:rsidP="004B0876">
            <w:pPr>
              <w:numPr>
                <w:ilvl w:val="0"/>
                <w:numId w:val="100"/>
              </w:numPr>
              <w:tabs>
                <w:tab w:val="left" w:pos="993"/>
              </w:tabs>
              <w:spacing w:line="360" w:lineRule="auto"/>
              <w:ind w:left="0" w:firstLine="709"/>
              <w:jc w:val="both"/>
            </w:pPr>
            <w:r w:rsidRPr="00803362">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85168" w:rsidRPr="00803362" w:rsidRDefault="00285168" w:rsidP="004B0876">
            <w:pPr>
              <w:numPr>
                <w:ilvl w:val="0"/>
                <w:numId w:val="100"/>
              </w:numPr>
              <w:tabs>
                <w:tab w:val="left" w:pos="993"/>
              </w:tabs>
              <w:spacing w:line="360" w:lineRule="auto"/>
              <w:ind w:left="0" w:firstLine="709"/>
              <w:jc w:val="both"/>
              <w:rPr>
                <w:lang w:bidi="en-US"/>
              </w:rPr>
            </w:pPr>
            <w:r w:rsidRPr="00803362">
              <w:t xml:space="preserve">распознавать и образовывать </w:t>
            </w:r>
            <w:r w:rsidRPr="00803362">
              <w:lastRenderedPageBreak/>
              <w:t xml:space="preserve">родственные слова с использованием аффиксации в пределах тематики основной школы в соответствии с решаемой коммуникативной задачей: </w:t>
            </w:r>
          </w:p>
          <w:p w:rsidR="00285168" w:rsidRPr="00803362" w:rsidRDefault="00285168" w:rsidP="004B0876">
            <w:pPr>
              <w:numPr>
                <w:ilvl w:val="0"/>
                <w:numId w:val="99"/>
              </w:numPr>
              <w:tabs>
                <w:tab w:val="left" w:pos="993"/>
              </w:tabs>
              <w:spacing w:line="360" w:lineRule="auto"/>
              <w:ind w:left="0" w:firstLine="709"/>
              <w:jc w:val="both"/>
            </w:pPr>
            <w:r w:rsidRPr="00803362">
              <w:t xml:space="preserve">глаголы при помощи аффиксов </w:t>
            </w:r>
            <w:r w:rsidRPr="00803362">
              <w:rPr>
                <w:i/>
                <w:lang w:val="en-US"/>
              </w:rPr>
              <w:t>dis</w:t>
            </w:r>
            <w:r w:rsidRPr="00803362">
              <w:t xml:space="preserve">-, </w:t>
            </w:r>
            <w:r w:rsidRPr="00803362">
              <w:rPr>
                <w:i/>
                <w:lang w:val="en-US"/>
              </w:rPr>
              <w:t>mis</w:t>
            </w:r>
            <w:r w:rsidRPr="00803362">
              <w:t xml:space="preserve">-, </w:t>
            </w:r>
            <w:r w:rsidRPr="00803362">
              <w:rPr>
                <w:i/>
                <w:lang w:val="en-US"/>
              </w:rPr>
              <w:t>re</w:t>
            </w:r>
            <w:r w:rsidRPr="00803362">
              <w:t>-, -</w:t>
            </w:r>
            <w:r w:rsidRPr="00803362">
              <w:rPr>
                <w:i/>
                <w:lang w:val="en-US"/>
              </w:rPr>
              <w:t>i</w:t>
            </w:r>
            <w:r w:rsidRPr="00803362">
              <w:rPr>
                <w:i/>
              </w:rPr>
              <w:t>ze</w:t>
            </w:r>
            <w:r w:rsidRPr="00803362">
              <w:t>/-</w:t>
            </w:r>
            <w:r w:rsidRPr="00803362">
              <w:rPr>
                <w:i/>
              </w:rPr>
              <w:t>ise</w:t>
            </w:r>
            <w:r w:rsidRPr="00803362">
              <w:t xml:space="preserve">; </w:t>
            </w:r>
          </w:p>
          <w:p w:rsidR="00285168" w:rsidRPr="00803362" w:rsidRDefault="00285168" w:rsidP="004B0876">
            <w:pPr>
              <w:numPr>
                <w:ilvl w:val="0"/>
                <w:numId w:val="99"/>
              </w:numPr>
              <w:tabs>
                <w:tab w:val="left" w:pos="993"/>
              </w:tabs>
              <w:spacing w:line="360" w:lineRule="auto"/>
              <w:ind w:left="0" w:firstLine="709"/>
              <w:jc w:val="both"/>
              <w:rPr>
                <w:lang w:val="en-US"/>
              </w:rPr>
            </w:pPr>
            <w:r w:rsidRPr="00803362">
              <w:t>именасуществительныеприпомощисуффиксов</w:t>
            </w:r>
            <w:r w:rsidRPr="00803362">
              <w:rPr>
                <w:lang w:val="en-US"/>
              </w:rPr>
              <w:t xml:space="preserve"> -</w:t>
            </w:r>
            <w:r w:rsidRPr="00803362">
              <w:rPr>
                <w:i/>
                <w:lang w:val="en-US"/>
              </w:rPr>
              <w:t>or</w:t>
            </w:r>
            <w:r w:rsidRPr="00803362">
              <w:rPr>
                <w:lang w:val="en-US"/>
              </w:rPr>
              <w:t>/ -</w:t>
            </w:r>
            <w:r w:rsidRPr="00803362">
              <w:rPr>
                <w:i/>
                <w:lang w:val="en-US"/>
              </w:rPr>
              <w:t>er</w:t>
            </w:r>
            <w:r w:rsidRPr="00803362">
              <w:rPr>
                <w:lang w:val="en-US"/>
              </w:rPr>
              <w:t>, -</w:t>
            </w:r>
            <w:r w:rsidRPr="00803362">
              <w:rPr>
                <w:i/>
                <w:lang w:val="en-US"/>
              </w:rPr>
              <w:t>ist</w:t>
            </w:r>
            <w:r w:rsidRPr="00803362">
              <w:rPr>
                <w:lang w:val="en-US"/>
              </w:rPr>
              <w:t xml:space="preserve"> , -</w:t>
            </w:r>
            <w:r w:rsidRPr="00803362">
              <w:rPr>
                <w:i/>
                <w:lang w:val="en-US"/>
              </w:rPr>
              <w:t>sion</w:t>
            </w:r>
            <w:r w:rsidRPr="00803362">
              <w:rPr>
                <w:lang w:val="en-US"/>
              </w:rPr>
              <w:t>/-</w:t>
            </w:r>
            <w:r w:rsidRPr="00803362">
              <w:rPr>
                <w:i/>
                <w:lang w:val="en-US"/>
              </w:rPr>
              <w:t>tion</w:t>
            </w:r>
            <w:r w:rsidRPr="00803362">
              <w:rPr>
                <w:lang w:val="en-US"/>
              </w:rPr>
              <w:t>, -</w:t>
            </w:r>
            <w:r w:rsidRPr="00803362">
              <w:rPr>
                <w:i/>
                <w:lang w:val="en-US"/>
              </w:rPr>
              <w:t>nce</w:t>
            </w:r>
            <w:r w:rsidRPr="00803362">
              <w:rPr>
                <w:lang w:val="en-US"/>
              </w:rPr>
              <w:t>/-</w:t>
            </w:r>
            <w:r w:rsidRPr="00803362">
              <w:rPr>
                <w:i/>
                <w:lang w:val="en-US"/>
              </w:rPr>
              <w:t>ence</w:t>
            </w:r>
            <w:r w:rsidRPr="00803362">
              <w:rPr>
                <w:lang w:val="en-US"/>
              </w:rPr>
              <w:t>, -</w:t>
            </w:r>
            <w:r w:rsidRPr="00803362">
              <w:rPr>
                <w:i/>
                <w:lang w:val="en-US"/>
              </w:rPr>
              <w:t>ment</w:t>
            </w:r>
            <w:r w:rsidRPr="00803362">
              <w:rPr>
                <w:lang w:val="en-US"/>
              </w:rPr>
              <w:t>, -</w:t>
            </w:r>
            <w:r w:rsidRPr="00803362">
              <w:rPr>
                <w:i/>
                <w:lang w:val="en-US"/>
              </w:rPr>
              <w:t>ity</w:t>
            </w:r>
            <w:r w:rsidRPr="00803362">
              <w:rPr>
                <w:lang w:val="en-US"/>
              </w:rPr>
              <w:t xml:space="preserve"> , -</w:t>
            </w:r>
            <w:r w:rsidRPr="00803362">
              <w:rPr>
                <w:i/>
                <w:lang w:val="en-US"/>
              </w:rPr>
              <w:t>ness</w:t>
            </w:r>
            <w:r w:rsidRPr="00803362">
              <w:rPr>
                <w:lang w:val="en-US"/>
              </w:rPr>
              <w:t>, -</w:t>
            </w:r>
            <w:r w:rsidRPr="00803362">
              <w:rPr>
                <w:i/>
                <w:lang w:val="en-US"/>
              </w:rPr>
              <w:t>ship</w:t>
            </w:r>
            <w:r w:rsidRPr="00803362">
              <w:rPr>
                <w:lang w:val="en-US"/>
              </w:rPr>
              <w:t>, -</w:t>
            </w:r>
            <w:r w:rsidRPr="00803362">
              <w:rPr>
                <w:i/>
                <w:lang w:val="en-US"/>
              </w:rPr>
              <w:t>ing</w:t>
            </w:r>
            <w:r w:rsidRPr="00803362">
              <w:rPr>
                <w:lang w:val="en-US"/>
              </w:rPr>
              <w:t xml:space="preserve">; </w:t>
            </w:r>
          </w:p>
          <w:p w:rsidR="00285168" w:rsidRPr="00803362" w:rsidRDefault="00285168" w:rsidP="004B0876">
            <w:pPr>
              <w:numPr>
                <w:ilvl w:val="0"/>
                <w:numId w:val="99"/>
              </w:numPr>
              <w:tabs>
                <w:tab w:val="left" w:pos="993"/>
              </w:tabs>
              <w:spacing w:line="360" w:lineRule="auto"/>
              <w:ind w:left="0" w:firstLine="709"/>
              <w:jc w:val="both"/>
              <w:rPr>
                <w:lang w:val="en-US" w:bidi="en-US"/>
              </w:rPr>
            </w:pPr>
            <w:r w:rsidRPr="00803362">
              <w:t>именаприлагательныеприпомощиаффиксов</w:t>
            </w:r>
            <w:r w:rsidRPr="00803362">
              <w:rPr>
                <w:i/>
                <w:lang w:val="en-US" w:bidi="en-US"/>
              </w:rPr>
              <w:t>inter</w:t>
            </w:r>
            <w:r w:rsidRPr="00803362">
              <w:rPr>
                <w:lang w:val="en-US" w:bidi="en-US"/>
              </w:rPr>
              <w:t>-; -</w:t>
            </w:r>
            <w:r w:rsidRPr="00803362">
              <w:rPr>
                <w:i/>
                <w:lang w:val="en-US" w:bidi="en-US"/>
              </w:rPr>
              <w:t>y</w:t>
            </w:r>
            <w:r w:rsidRPr="00803362">
              <w:rPr>
                <w:lang w:val="en-US" w:bidi="en-US"/>
              </w:rPr>
              <w:t>, -</w:t>
            </w:r>
            <w:r w:rsidRPr="00803362">
              <w:rPr>
                <w:i/>
                <w:lang w:val="en-US" w:bidi="en-US"/>
              </w:rPr>
              <w:t>ly</w:t>
            </w:r>
            <w:r w:rsidRPr="00803362">
              <w:rPr>
                <w:lang w:val="en-US" w:bidi="en-US"/>
              </w:rPr>
              <w:t>, -</w:t>
            </w:r>
            <w:r w:rsidRPr="00803362">
              <w:rPr>
                <w:i/>
                <w:lang w:val="en-US" w:bidi="en-US"/>
              </w:rPr>
              <w:t>ful</w:t>
            </w:r>
            <w:r w:rsidRPr="00803362">
              <w:rPr>
                <w:lang w:val="en-US" w:bidi="en-US"/>
              </w:rPr>
              <w:t xml:space="preserve"> , -</w:t>
            </w:r>
            <w:r w:rsidRPr="00803362">
              <w:rPr>
                <w:i/>
                <w:lang w:val="en-US" w:bidi="en-US"/>
              </w:rPr>
              <w:t>al</w:t>
            </w:r>
            <w:r w:rsidRPr="00803362">
              <w:rPr>
                <w:lang w:val="en-US" w:bidi="en-US"/>
              </w:rPr>
              <w:t xml:space="preserve"> , -</w:t>
            </w:r>
            <w:r w:rsidRPr="00803362">
              <w:rPr>
                <w:i/>
                <w:lang w:val="en-US" w:bidi="en-US"/>
              </w:rPr>
              <w:t>ic</w:t>
            </w:r>
            <w:r w:rsidRPr="00803362">
              <w:rPr>
                <w:lang w:val="en-US" w:bidi="en-US"/>
              </w:rPr>
              <w:t>,-</w:t>
            </w:r>
            <w:r w:rsidRPr="00803362">
              <w:rPr>
                <w:i/>
                <w:lang w:val="en-US" w:bidi="en-US"/>
              </w:rPr>
              <w:t>ian</w:t>
            </w:r>
            <w:r w:rsidRPr="00803362">
              <w:rPr>
                <w:lang w:val="en-US" w:bidi="en-US"/>
              </w:rPr>
              <w:t>/</w:t>
            </w:r>
            <w:r w:rsidRPr="00803362">
              <w:rPr>
                <w:i/>
                <w:lang w:val="en-US" w:bidi="en-US"/>
              </w:rPr>
              <w:t>an</w:t>
            </w:r>
            <w:r w:rsidRPr="00803362">
              <w:rPr>
                <w:lang w:val="en-US" w:bidi="en-US"/>
              </w:rPr>
              <w:t>, -</w:t>
            </w:r>
            <w:r w:rsidRPr="00803362">
              <w:rPr>
                <w:i/>
                <w:lang w:val="en-US" w:bidi="en-US"/>
              </w:rPr>
              <w:t>ing</w:t>
            </w:r>
            <w:r w:rsidRPr="00803362">
              <w:rPr>
                <w:lang w:val="en-US" w:bidi="en-US"/>
              </w:rPr>
              <w:t>; -</w:t>
            </w:r>
            <w:r w:rsidRPr="00803362">
              <w:rPr>
                <w:i/>
                <w:lang w:val="en-US" w:bidi="en-US"/>
              </w:rPr>
              <w:t>ous</w:t>
            </w:r>
            <w:r w:rsidRPr="00803362">
              <w:rPr>
                <w:lang w:val="en-US" w:bidi="en-US"/>
              </w:rPr>
              <w:t>, -</w:t>
            </w:r>
            <w:r w:rsidRPr="00803362">
              <w:rPr>
                <w:i/>
                <w:lang w:val="en-US" w:bidi="en-US"/>
              </w:rPr>
              <w:t>able</w:t>
            </w:r>
            <w:r w:rsidRPr="00803362">
              <w:rPr>
                <w:lang w:val="en-US" w:bidi="en-US"/>
              </w:rPr>
              <w:t>/</w:t>
            </w:r>
            <w:r w:rsidRPr="00803362">
              <w:rPr>
                <w:i/>
                <w:lang w:val="en-US" w:bidi="en-US"/>
              </w:rPr>
              <w:t>ible</w:t>
            </w:r>
            <w:r w:rsidRPr="00803362">
              <w:rPr>
                <w:lang w:val="en-US" w:bidi="en-US"/>
              </w:rPr>
              <w:t>, -</w:t>
            </w:r>
            <w:r w:rsidRPr="00803362">
              <w:rPr>
                <w:i/>
                <w:lang w:val="en-US" w:bidi="en-US"/>
              </w:rPr>
              <w:t>less</w:t>
            </w:r>
            <w:r w:rsidRPr="00803362">
              <w:rPr>
                <w:lang w:val="en-US" w:bidi="en-US"/>
              </w:rPr>
              <w:t>, -</w:t>
            </w:r>
            <w:r w:rsidRPr="00803362">
              <w:rPr>
                <w:i/>
                <w:lang w:val="en-US" w:bidi="en-US"/>
              </w:rPr>
              <w:t>ive</w:t>
            </w:r>
            <w:r w:rsidRPr="00803362">
              <w:rPr>
                <w:lang w:val="en-US" w:bidi="en-US"/>
              </w:rPr>
              <w:t>;</w:t>
            </w:r>
          </w:p>
          <w:p w:rsidR="00285168" w:rsidRPr="00803362" w:rsidRDefault="00285168" w:rsidP="004B0876">
            <w:pPr>
              <w:numPr>
                <w:ilvl w:val="0"/>
                <w:numId w:val="99"/>
              </w:numPr>
              <w:tabs>
                <w:tab w:val="left" w:pos="993"/>
              </w:tabs>
              <w:spacing w:line="360" w:lineRule="auto"/>
              <w:ind w:left="0" w:firstLine="709"/>
              <w:jc w:val="both"/>
            </w:pPr>
            <w:r w:rsidRPr="00803362">
              <w:t>наречия при помощи суффикса -</w:t>
            </w:r>
            <w:r w:rsidRPr="00803362">
              <w:rPr>
                <w:i/>
                <w:lang w:val="en-US"/>
              </w:rPr>
              <w:t>ly</w:t>
            </w:r>
            <w:r w:rsidRPr="00803362">
              <w:t>;</w:t>
            </w:r>
          </w:p>
          <w:p w:rsidR="00285168" w:rsidRPr="00803362" w:rsidRDefault="00285168" w:rsidP="004B0876">
            <w:pPr>
              <w:numPr>
                <w:ilvl w:val="0"/>
                <w:numId w:val="99"/>
              </w:numPr>
              <w:tabs>
                <w:tab w:val="left" w:pos="993"/>
              </w:tabs>
              <w:spacing w:line="360" w:lineRule="auto"/>
              <w:ind w:left="0" w:firstLine="709"/>
              <w:jc w:val="both"/>
            </w:pPr>
            <w:r w:rsidRPr="00803362">
              <w:t>имена существительные, имена прилагательные, наречия при помощи отрицательных префиксов</w:t>
            </w:r>
            <w:r w:rsidRPr="00803362">
              <w:rPr>
                <w:i/>
                <w:lang w:val="en-US" w:bidi="en-US"/>
              </w:rPr>
              <w:t>un</w:t>
            </w:r>
            <w:r w:rsidRPr="00803362">
              <w:rPr>
                <w:lang w:bidi="en-US"/>
              </w:rPr>
              <w:t xml:space="preserve">-, </w:t>
            </w:r>
            <w:r w:rsidRPr="00803362">
              <w:rPr>
                <w:i/>
                <w:lang w:val="en-US" w:bidi="en-US"/>
              </w:rPr>
              <w:t>im</w:t>
            </w:r>
            <w:r w:rsidRPr="00803362">
              <w:rPr>
                <w:lang w:bidi="en-US"/>
              </w:rPr>
              <w:t>-/</w:t>
            </w:r>
            <w:r w:rsidRPr="00803362">
              <w:rPr>
                <w:i/>
                <w:lang w:val="en-US" w:bidi="en-US"/>
              </w:rPr>
              <w:t>in</w:t>
            </w:r>
            <w:r w:rsidRPr="00803362">
              <w:rPr>
                <w:lang w:bidi="en-US"/>
              </w:rPr>
              <w:t>-;</w:t>
            </w:r>
          </w:p>
          <w:p w:rsidR="00285168" w:rsidRPr="00803362" w:rsidRDefault="00285168" w:rsidP="004B0876">
            <w:pPr>
              <w:numPr>
                <w:ilvl w:val="0"/>
                <w:numId w:val="99"/>
              </w:numPr>
              <w:tabs>
                <w:tab w:val="left" w:pos="993"/>
              </w:tabs>
              <w:spacing w:line="360" w:lineRule="auto"/>
              <w:ind w:left="0" w:firstLine="709"/>
              <w:jc w:val="both"/>
            </w:pPr>
            <w:r w:rsidRPr="00803362">
              <w:t>числительные при помощи суффиксов -</w:t>
            </w:r>
            <w:r w:rsidRPr="00803362">
              <w:rPr>
                <w:i/>
                <w:lang w:val="en-US"/>
              </w:rPr>
              <w:t>teen</w:t>
            </w:r>
            <w:r w:rsidRPr="00803362">
              <w:t>, -</w:t>
            </w:r>
            <w:r w:rsidRPr="00803362">
              <w:rPr>
                <w:i/>
                <w:lang w:val="en-US"/>
              </w:rPr>
              <w:t>ty</w:t>
            </w:r>
            <w:r w:rsidRPr="00803362">
              <w:t>; -</w:t>
            </w:r>
            <w:r w:rsidRPr="00803362">
              <w:rPr>
                <w:i/>
                <w:lang w:val="en-US"/>
              </w:rPr>
              <w:t>th</w:t>
            </w:r>
            <w:r w:rsidRPr="00803362">
              <w:t>.</w:t>
            </w:r>
          </w:p>
          <w:p w:rsidR="00502242" w:rsidRPr="00803362" w:rsidRDefault="00285168" w:rsidP="00285168">
            <w:pPr>
              <w:tabs>
                <w:tab w:val="left" w:leader="dot" w:pos="624"/>
              </w:tabs>
              <w:spacing w:line="360" w:lineRule="auto"/>
              <w:ind w:firstLine="339"/>
              <w:jc w:val="both"/>
              <w:rPr>
                <w:rStyle w:val="Zag11"/>
                <w:rFonts w:eastAsia="@Arial Unicode MS"/>
                <w:color w:val="000000"/>
              </w:rPr>
            </w:pPr>
            <w:r w:rsidRPr="00803362">
              <w:rPr>
                <w:rStyle w:val="Zag11"/>
                <w:rFonts w:eastAsia="@Arial Unicode MS"/>
                <w:color w:val="000000"/>
              </w:rPr>
              <w:t xml:space="preserve"> </w:t>
            </w:r>
          </w:p>
        </w:tc>
        <w:tc>
          <w:tcPr>
            <w:tcW w:w="3752" w:type="dxa"/>
          </w:tcPr>
          <w:p w:rsidR="00496991" w:rsidRPr="00803362" w:rsidRDefault="00496991" w:rsidP="004B0876">
            <w:pPr>
              <w:numPr>
                <w:ilvl w:val="0"/>
                <w:numId w:val="101"/>
              </w:numPr>
              <w:tabs>
                <w:tab w:val="left" w:pos="993"/>
              </w:tabs>
              <w:spacing w:line="360" w:lineRule="auto"/>
              <w:ind w:left="0" w:firstLine="709"/>
              <w:jc w:val="both"/>
              <w:rPr>
                <w:i/>
              </w:rPr>
            </w:pPr>
            <w:r w:rsidRPr="00803362">
              <w:rPr>
                <w:i/>
              </w:rPr>
              <w:lastRenderedPageBreak/>
              <w:t>распознавать и употреблять в речи в нескольких значениях многозначные слова, изученные в пределах тематики основной школы;</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знать различия между явлениями синонимии и антонимии; употреблять в речи изученные синонимы и антонимы адекватно ситуации общения;</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распознавать и употреблять в речи наиболее распространенные фразовые глаголы;</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распознавать принадлежность слов к частям речи по аффиксам;</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 xml:space="preserve">распознавать и употреблять в речи различные средства связи в тексте для </w:t>
            </w:r>
            <w:r w:rsidRPr="00803362">
              <w:rPr>
                <w:i/>
              </w:rPr>
              <w:lastRenderedPageBreak/>
              <w:t>обеспечения его целостности (</w:t>
            </w:r>
            <w:r w:rsidRPr="00803362">
              <w:rPr>
                <w:i/>
                <w:lang w:val="en-US"/>
              </w:rPr>
              <w:t>firstly</w:t>
            </w:r>
            <w:r w:rsidRPr="00803362">
              <w:rPr>
                <w:i/>
              </w:rPr>
              <w:t xml:space="preserve">, </w:t>
            </w:r>
            <w:r w:rsidRPr="00803362">
              <w:rPr>
                <w:i/>
                <w:lang w:val="en-US"/>
              </w:rPr>
              <w:t>to</w:t>
            </w:r>
            <w:r w:rsidRPr="00803362">
              <w:rPr>
                <w:i/>
              </w:rPr>
              <w:t xml:space="preserve"> </w:t>
            </w:r>
            <w:r w:rsidRPr="00803362">
              <w:rPr>
                <w:i/>
                <w:lang w:val="en-US"/>
              </w:rPr>
              <w:t>begin</w:t>
            </w:r>
            <w:r w:rsidRPr="00803362">
              <w:rPr>
                <w:i/>
              </w:rPr>
              <w:t xml:space="preserve"> </w:t>
            </w:r>
            <w:r w:rsidRPr="00803362">
              <w:rPr>
                <w:i/>
                <w:lang w:val="en-US"/>
              </w:rPr>
              <w:t>with</w:t>
            </w:r>
            <w:r w:rsidRPr="00803362">
              <w:rPr>
                <w:i/>
              </w:rPr>
              <w:t xml:space="preserve">, </w:t>
            </w:r>
            <w:r w:rsidRPr="00803362">
              <w:rPr>
                <w:i/>
                <w:lang w:val="en-US"/>
              </w:rPr>
              <w:t>however</w:t>
            </w:r>
            <w:r w:rsidRPr="00803362">
              <w:rPr>
                <w:i/>
              </w:rPr>
              <w:t xml:space="preserve">, </w:t>
            </w:r>
            <w:r w:rsidRPr="00803362">
              <w:rPr>
                <w:i/>
                <w:lang w:val="en-US"/>
              </w:rPr>
              <w:t>as</w:t>
            </w:r>
            <w:r w:rsidRPr="00803362">
              <w:rPr>
                <w:i/>
              </w:rPr>
              <w:t xml:space="preserve"> </w:t>
            </w:r>
            <w:r w:rsidRPr="00803362">
              <w:rPr>
                <w:i/>
                <w:lang w:val="en-US"/>
              </w:rPr>
              <w:t>for</w:t>
            </w:r>
            <w:r w:rsidRPr="00803362">
              <w:rPr>
                <w:i/>
              </w:rPr>
              <w:t xml:space="preserve"> </w:t>
            </w:r>
            <w:r w:rsidRPr="00803362">
              <w:rPr>
                <w:i/>
                <w:lang w:val="en-US"/>
              </w:rPr>
              <w:t>me</w:t>
            </w:r>
            <w:r w:rsidRPr="00803362">
              <w:rPr>
                <w:i/>
              </w:rPr>
              <w:t xml:space="preserve">, </w:t>
            </w:r>
            <w:r w:rsidRPr="00803362">
              <w:rPr>
                <w:i/>
                <w:lang w:val="en-US"/>
              </w:rPr>
              <w:t>finally</w:t>
            </w:r>
            <w:r w:rsidRPr="00803362">
              <w:rPr>
                <w:i/>
              </w:rPr>
              <w:t xml:space="preserve">, </w:t>
            </w:r>
            <w:r w:rsidRPr="00803362">
              <w:rPr>
                <w:i/>
                <w:lang w:val="en-US"/>
              </w:rPr>
              <w:t>at</w:t>
            </w:r>
            <w:r w:rsidRPr="00803362">
              <w:rPr>
                <w:i/>
              </w:rPr>
              <w:t xml:space="preserve"> </w:t>
            </w:r>
            <w:r w:rsidRPr="00803362">
              <w:rPr>
                <w:i/>
                <w:lang w:val="en-US"/>
              </w:rPr>
              <w:t>last</w:t>
            </w:r>
            <w:r w:rsidRPr="00803362">
              <w:rPr>
                <w:i/>
              </w:rPr>
              <w:t xml:space="preserve">, </w:t>
            </w:r>
            <w:r w:rsidRPr="00803362">
              <w:rPr>
                <w:i/>
                <w:lang w:val="en-US"/>
              </w:rPr>
              <w:t>etc</w:t>
            </w:r>
            <w:r w:rsidRPr="00803362">
              <w:rPr>
                <w:i/>
              </w:rPr>
              <w:t>.);</w:t>
            </w:r>
          </w:p>
          <w:p w:rsidR="00496991" w:rsidRPr="00803362" w:rsidRDefault="00496991" w:rsidP="004B0876">
            <w:pPr>
              <w:numPr>
                <w:ilvl w:val="0"/>
                <w:numId w:val="101"/>
              </w:numPr>
              <w:tabs>
                <w:tab w:val="left" w:pos="993"/>
              </w:tabs>
              <w:spacing w:line="360" w:lineRule="auto"/>
              <w:ind w:left="0" w:firstLine="709"/>
              <w:jc w:val="both"/>
              <w:rPr>
                <w:i/>
              </w:rPr>
            </w:pPr>
            <w:r w:rsidRPr="00803362">
              <w:rPr>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502242" w:rsidRPr="00803362" w:rsidRDefault="00502242" w:rsidP="00496991">
            <w:pPr>
              <w:tabs>
                <w:tab w:val="left" w:leader="dot" w:pos="624"/>
              </w:tabs>
              <w:spacing w:line="360" w:lineRule="auto"/>
              <w:ind w:firstLine="339"/>
              <w:jc w:val="both"/>
              <w:rPr>
                <w:rStyle w:val="Zag11"/>
                <w:rFonts w:eastAsia="@Arial Unicode MS"/>
                <w:i/>
                <w:iCs/>
                <w:color w:val="000000"/>
              </w:rPr>
            </w:pPr>
          </w:p>
        </w:tc>
      </w:tr>
      <w:tr w:rsidR="00502242" w:rsidRPr="00803362" w:rsidTr="00856C9E">
        <w:tc>
          <w:tcPr>
            <w:tcW w:w="9135" w:type="dxa"/>
            <w:gridSpan w:val="2"/>
          </w:tcPr>
          <w:p w:rsidR="00502242" w:rsidRPr="00803362" w:rsidRDefault="00502242" w:rsidP="00F0338E">
            <w:pPr>
              <w:tabs>
                <w:tab w:val="left" w:leader="dot" w:pos="624"/>
              </w:tabs>
              <w:spacing w:line="360" w:lineRule="auto"/>
              <w:ind w:firstLine="339"/>
              <w:jc w:val="center"/>
              <w:rPr>
                <w:rStyle w:val="Zag11"/>
                <w:rFonts w:eastAsia="@Arial Unicode MS"/>
                <w:b/>
                <w:bCs/>
                <w:i/>
                <w:iCs/>
                <w:color w:val="000000"/>
              </w:rPr>
            </w:pPr>
            <w:r w:rsidRPr="00803362">
              <w:rPr>
                <w:rStyle w:val="Zag11"/>
                <w:rFonts w:eastAsia="@Arial Unicode MS"/>
                <w:b/>
                <w:bCs/>
                <w:i/>
                <w:iCs/>
                <w:color w:val="000000"/>
              </w:rPr>
              <w:lastRenderedPageBreak/>
              <w:t>Грамматическая сторона речи</w:t>
            </w:r>
          </w:p>
        </w:tc>
      </w:tr>
      <w:tr w:rsidR="00502242" w:rsidRPr="00803362" w:rsidTr="0077668A">
        <w:tc>
          <w:tcPr>
            <w:tcW w:w="5383" w:type="dxa"/>
          </w:tcPr>
          <w:p w:rsidR="00456387" w:rsidRPr="00803362" w:rsidRDefault="00456387" w:rsidP="004B0876">
            <w:pPr>
              <w:numPr>
                <w:ilvl w:val="0"/>
                <w:numId w:val="103"/>
              </w:numPr>
              <w:tabs>
                <w:tab w:val="left" w:pos="993"/>
              </w:tabs>
              <w:spacing w:line="360" w:lineRule="auto"/>
              <w:ind w:left="0" w:firstLine="709"/>
              <w:jc w:val="both"/>
            </w:pPr>
            <w:r w:rsidRPr="00803362">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w:t>
            </w:r>
            <w:r w:rsidRPr="00803362">
              <w:lastRenderedPageBreak/>
              <w:t>распространенные и нераспространенные простые предложения, в том числе с несколькими обстоятельствами, следующими в определенном порядке;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предложения с начальным</w:t>
            </w:r>
            <w:r w:rsidRPr="00803362">
              <w:rPr>
                <w:i/>
              </w:rPr>
              <w:t>It</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предложения с начальным </w:t>
            </w:r>
            <w:r w:rsidRPr="00803362">
              <w:rPr>
                <w:i/>
              </w:rPr>
              <w:t>There+</w:t>
            </w:r>
            <w:r w:rsidRPr="00803362">
              <w:rPr>
                <w:i/>
                <w:lang w:val="en-US"/>
              </w:rPr>
              <w:t>to</w:t>
            </w:r>
            <w:r w:rsidRPr="00803362">
              <w:rPr>
                <w:i/>
              </w:rPr>
              <w:t xml:space="preserve"> </w:t>
            </w:r>
            <w:r w:rsidRPr="00803362">
              <w:rPr>
                <w:i/>
                <w:lang w:val="en-US"/>
              </w:rPr>
              <w:t>be</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сложносочиненные предложения с сочинительными союзами </w:t>
            </w:r>
            <w:r w:rsidRPr="00803362">
              <w:rPr>
                <w:i/>
              </w:rPr>
              <w:t>and</w:t>
            </w:r>
            <w:r w:rsidRPr="00803362">
              <w:t>,</w:t>
            </w:r>
            <w:r w:rsidRPr="00803362">
              <w:rPr>
                <w:i/>
              </w:rPr>
              <w:t xml:space="preserve"> but</w:t>
            </w:r>
            <w:r w:rsidRPr="00803362">
              <w:t>,</w:t>
            </w:r>
            <w:r w:rsidRPr="00803362">
              <w:rPr>
                <w:i/>
              </w:rPr>
              <w:t xml:space="preserve"> or</w:t>
            </w:r>
            <w:r w:rsidRPr="00803362">
              <w:t>;</w:t>
            </w:r>
          </w:p>
          <w:p w:rsidR="00456387" w:rsidRPr="00803362" w:rsidRDefault="00456387" w:rsidP="004B0876">
            <w:pPr>
              <w:numPr>
                <w:ilvl w:val="0"/>
                <w:numId w:val="102"/>
              </w:numPr>
              <w:tabs>
                <w:tab w:val="left" w:pos="993"/>
              </w:tabs>
              <w:spacing w:line="360" w:lineRule="auto"/>
              <w:ind w:left="0" w:firstLine="709"/>
              <w:jc w:val="both"/>
              <w:rPr>
                <w:i/>
              </w:rPr>
            </w:pPr>
            <w:r w:rsidRPr="00803362">
              <w:t xml:space="preserve">распознавать и употреблять в речи сложноподчиненные предложения с союзами и союзными словами </w:t>
            </w:r>
            <w:r w:rsidRPr="00803362">
              <w:rPr>
                <w:i/>
                <w:lang w:val="en-US"/>
              </w:rPr>
              <w:t>because</w:t>
            </w:r>
            <w:r w:rsidRPr="00803362">
              <w:t xml:space="preserve">, </w:t>
            </w:r>
            <w:r w:rsidRPr="00803362">
              <w:rPr>
                <w:i/>
                <w:lang w:val="en-US"/>
              </w:rPr>
              <w:t>if</w:t>
            </w:r>
            <w:r w:rsidRPr="00803362">
              <w:t>,</w:t>
            </w:r>
            <w:r w:rsidRPr="00803362">
              <w:rPr>
                <w:i/>
                <w:lang w:val="en-US"/>
              </w:rPr>
              <w:t>that</w:t>
            </w:r>
            <w:r w:rsidRPr="00803362">
              <w:t xml:space="preserve">, </w:t>
            </w:r>
            <w:r w:rsidRPr="00803362">
              <w:rPr>
                <w:i/>
                <w:lang w:val="en-US"/>
              </w:rPr>
              <w:t>who</w:t>
            </w:r>
            <w:r w:rsidRPr="00803362">
              <w:t xml:space="preserve">, </w:t>
            </w:r>
            <w:r w:rsidRPr="00803362">
              <w:rPr>
                <w:i/>
                <w:lang w:val="en-US"/>
              </w:rPr>
              <w:t>which</w:t>
            </w:r>
            <w:r w:rsidRPr="00803362">
              <w:t>,</w:t>
            </w:r>
            <w:r w:rsidRPr="00803362">
              <w:rPr>
                <w:i/>
                <w:lang w:val="en-US"/>
              </w:rPr>
              <w:t>what</w:t>
            </w:r>
            <w:r w:rsidRPr="00803362">
              <w:t xml:space="preserve">, </w:t>
            </w:r>
            <w:r w:rsidRPr="00803362">
              <w:rPr>
                <w:i/>
                <w:lang w:val="en-US"/>
              </w:rPr>
              <w:t>when</w:t>
            </w:r>
            <w:r w:rsidRPr="00803362">
              <w:t xml:space="preserve">, </w:t>
            </w:r>
            <w:r w:rsidRPr="00803362">
              <w:rPr>
                <w:i/>
                <w:lang w:val="en-US"/>
              </w:rPr>
              <w:t>where</w:t>
            </w:r>
            <w:r w:rsidRPr="00803362">
              <w:rPr>
                <w:i/>
              </w:rPr>
              <w:t xml:space="preserve">, </w:t>
            </w:r>
            <w:r w:rsidRPr="00803362">
              <w:rPr>
                <w:i/>
                <w:lang w:val="en-US"/>
              </w:rPr>
              <w:t>how</w:t>
            </w:r>
            <w:r w:rsidRPr="00803362">
              <w:rPr>
                <w:i/>
              </w:rPr>
              <w:t>,</w:t>
            </w:r>
            <w:r w:rsidRPr="00803362">
              <w:rPr>
                <w:i/>
                <w:lang w:val="en-US"/>
              </w:rPr>
              <w:t>why</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использовать косвенную речь в утвердительных и вопросительных предложениях в настоящем и прошедшем времени;</w:t>
            </w:r>
          </w:p>
          <w:p w:rsidR="00456387" w:rsidRPr="00803362" w:rsidRDefault="00456387" w:rsidP="004B0876">
            <w:pPr>
              <w:numPr>
                <w:ilvl w:val="0"/>
                <w:numId w:val="102"/>
              </w:numPr>
              <w:tabs>
                <w:tab w:val="left" w:pos="993"/>
              </w:tabs>
              <w:spacing w:line="360" w:lineRule="auto"/>
              <w:ind w:left="0" w:firstLine="709"/>
              <w:jc w:val="both"/>
              <w:rPr>
                <w:i/>
                <w:lang w:val="en-US"/>
              </w:rPr>
            </w:pPr>
            <w:r w:rsidRPr="00803362">
              <w:t>распознаватьиупотреблятьвречиусловныепредложенияреальногохарактера</w:t>
            </w:r>
            <w:r w:rsidRPr="00803362">
              <w:rPr>
                <w:lang w:val="en-US"/>
              </w:rPr>
              <w:t xml:space="preserve"> (Conditional I – </w:t>
            </w:r>
            <w:r w:rsidRPr="00803362">
              <w:rPr>
                <w:i/>
                <w:lang w:val="en-US"/>
              </w:rPr>
              <w:t>If I see Jim, I’ll invite him to our school party</w:t>
            </w:r>
            <w:r w:rsidRPr="00803362">
              <w:rPr>
                <w:lang w:val="en-US"/>
              </w:rPr>
              <w:t xml:space="preserve">) </w:t>
            </w:r>
            <w:r w:rsidRPr="00803362">
              <w:t>инереальногохарактера</w:t>
            </w:r>
            <w:r w:rsidRPr="00803362">
              <w:rPr>
                <w:lang w:val="en-US"/>
              </w:rPr>
              <w:t xml:space="preserve"> (Conditional II</w:t>
            </w:r>
            <w:r w:rsidRPr="00803362">
              <w:rPr>
                <w:i/>
                <w:lang w:val="en-US"/>
              </w:rPr>
              <w:t xml:space="preserve"> – If I were you, I would start learning French);</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существительные с определенным/ неопределенным/нулевым артиклем;</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w:t>
            </w:r>
            <w:r w:rsidRPr="00803362">
              <w:lastRenderedPageBreak/>
              <w:t>неопределенные и их производные, относительные, вопросительные;</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наречия времени и образа действия и слова, выражающие количество (</w:t>
            </w:r>
            <w:r w:rsidRPr="00803362">
              <w:rPr>
                <w:i/>
                <w:lang w:val="en-US"/>
              </w:rPr>
              <w:t>many</w:t>
            </w:r>
            <w:r w:rsidRPr="00803362">
              <w:t>/</w:t>
            </w:r>
            <w:r w:rsidRPr="00803362">
              <w:rPr>
                <w:i/>
                <w:lang w:val="en-US"/>
              </w:rPr>
              <w:t>much</w:t>
            </w:r>
            <w:r w:rsidRPr="00803362">
              <w:t xml:space="preserve">, </w:t>
            </w:r>
            <w:r w:rsidRPr="00803362">
              <w:rPr>
                <w:i/>
                <w:lang w:val="en-US"/>
              </w:rPr>
              <w:t>few</w:t>
            </w:r>
            <w:r w:rsidRPr="00803362">
              <w:t>/</w:t>
            </w:r>
            <w:r w:rsidRPr="00803362">
              <w:rPr>
                <w:i/>
                <w:lang w:val="en-US"/>
              </w:rPr>
              <w:t>a</w:t>
            </w:r>
            <w:r w:rsidRPr="00803362">
              <w:rPr>
                <w:i/>
              </w:rPr>
              <w:t xml:space="preserve"> </w:t>
            </w:r>
            <w:r w:rsidRPr="00803362">
              <w:rPr>
                <w:i/>
                <w:lang w:val="en-US"/>
              </w:rPr>
              <w:t>few</w:t>
            </w:r>
            <w:r w:rsidRPr="00803362">
              <w:t xml:space="preserve">, </w:t>
            </w:r>
            <w:r w:rsidRPr="00803362">
              <w:rPr>
                <w:i/>
                <w:lang w:val="en-US"/>
              </w:rPr>
              <w:t>little</w:t>
            </w:r>
            <w:r w:rsidRPr="00803362">
              <w:t>/</w:t>
            </w:r>
            <w:r w:rsidRPr="00803362">
              <w:rPr>
                <w:i/>
                <w:lang w:val="en-US"/>
              </w:rPr>
              <w:t>a</w:t>
            </w:r>
            <w:r w:rsidRPr="00803362">
              <w:rPr>
                <w:i/>
              </w:rPr>
              <w:t xml:space="preserve"> </w:t>
            </w:r>
            <w:r w:rsidRPr="00803362">
              <w:rPr>
                <w:i/>
                <w:lang w:val="en-US"/>
              </w:rPr>
              <w:t>little</w:t>
            </w:r>
            <w:r w:rsidRPr="00803362">
              <w:t>); наречия в положительной, сравнительной и превосходной степенях, образованные по правилу и исключения;</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количественные и порядковые числительные;</w:t>
            </w:r>
          </w:p>
          <w:p w:rsidR="00456387" w:rsidRPr="00803362" w:rsidRDefault="00456387" w:rsidP="004B0876">
            <w:pPr>
              <w:numPr>
                <w:ilvl w:val="0"/>
                <w:numId w:val="102"/>
              </w:numPr>
              <w:tabs>
                <w:tab w:val="left" w:pos="993"/>
              </w:tabs>
              <w:spacing w:line="360" w:lineRule="auto"/>
              <w:ind w:left="0" w:firstLine="709"/>
              <w:jc w:val="both"/>
              <w:rPr>
                <w:i/>
              </w:rPr>
            </w:pPr>
            <w:r w:rsidRPr="00803362">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6387" w:rsidRPr="00803362" w:rsidRDefault="00456387" w:rsidP="004B0876">
            <w:pPr>
              <w:numPr>
                <w:ilvl w:val="0"/>
                <w:numId w:val="102"/>
              </w:numPr>
              <w:tabs>
                <w:tab w:val="left" w:pos="993"/>
              </w:tabs>
              <w:spacing w:line="360" w:lineRule="auto"/>
              <w:ind w:left="0" w:firstLine="709"/>
              <w:jc w:val="both"/>
              <w:rPr>
                <w:i/>
              </w:rPr>
            </w:pPr>
            <w:r w:rsidRPr="00803362">
              <w:t>распознавать и употреблять в речи различные грамматические средства для выражения будущего времени: Simple Future</w:t>
            </w:r>
            <w:r w:rsidRPr="00803362">
              <w:rPr>
                <w:i/>
              </w:rPr>
              <w:t xml:space="preserve">, to be going to, </w:t>
            </w:r>
            <w:r w:rsidRPr="00803362">
              <w:t>Present Continuous</w:t>
            </w:r>
            <w:r w:rsidRPr="00803362">
              <w:rPr>
                <w:i/>
              </w:rPr>
              <w:t>;</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модальные глаголы и их эквиваленты (</w:t>
            </w:r>
            <w:r w:rsidRPr="00803362">
              <w:rPr>
                <w:i/>
                <w:lang w:val="en-US"/>
              </w:rPr>
              <w:t>may</w:t>
            </w:r>
            <w:r w:rsidRPr="00803362">
              <w:t xml:space="preserve">, </w:t>
            </w:r>
            <w:r w:rsidRPr="00803362">
              <w:rPr>
                <w:i/>
                <w:lang w:val="en-US"/>
              </w:rPr>
              <w:t>can</w:t>
            </w:r>
            <w:r w:rsidRPr="00803362">
              <w:t xml:space="preserve">, </w:t>
            </w:r>
            <w:r w:rsidRPr="00803362">
              <w:rPr>
                <w:i/>
                <w:lang w:val="en-US"/>
              </w:rPr>
              <w:t>could</w:t>
            </w:r>
            <w:r w:rsidRPr="00803362">
              <w:t xml:space="preserve">, </w:t>
            </w:r>
            <w:r w:rsidRPr="00803362">
              <w:rPr>
                <w:i/>
                <w:lang w:val="en-US"/>
              </w:rPr>
              <w:t>be</w:t>
            </w:r>
            <w:r w:rsidRPr="00803362">
              <w:rPr>
                <w:i/>
              </w:rPr>
              <w:t xml:space="preserve"> </w:t>
            </w:r>
            <w:r w:rsidRPr="00803362">
              <w:rPr>
                <w:i/>
                <w:lang w:val="en-US"/>
              </w:rPr>
              <w:t>able</w:t>
            </w:r>
            <w:r w:rsidRPr="00803362">
              <w:rPr>
                <w:i/>
              </w:rPr>
              <w:t xml:space="preserve"> </w:t>
            </w:r>
            <w:r w:rsidRPr="00803362">
              <w:rPr>
                <w:i/>
                <w:lang w:val="en-US"/>
              </w:rPr>
              <w:t>to</w:t>
            </w:r>
            <w:r w:rsidRPr="00803362">
              <w:t>,</w:t>
            </w:r>
            <w:r w:rsidRPr="00803362">
              <w:rPr>
                <w:i/>
                <w:lang w:val="en-US"/>
              </w:rPr>
              <w:t>must</w:t>
            </w:r>
            <w:r w:rsidRPr="00803362">
              <w:t>,</w:t>
            </w:r>
            <w:r w:rsidRPr="00803362">
              <w:rPr>
                <w:i/>
                <w:lang w:val="en-US"/>
              </w:rPr>
              <w:t>have</w:t>
            </w:r>
            <w:r w:rsidRPr="00803362">
              <w:rPr>
                <w:i/>
              </w:rPr>
              <w:t xml:space="preserve"> </w:t>
            </w:r>
            <w:r w:rsidRPr="00803362">
              <w:rPr>
                <w:i/>
                <w:lang w:val="en-US"/>
              </w:rPr>
              <w:t>to</w:t>
            </w:r>
            <w:r w:rsidRPr="00803362">
              <w:t xml:space="preserve">, </w:t>
            </w:r>
            <w:r w:rsidRPr="00803362">
              <w:rPr>
                <w:i/>
                <w:lang w:val="en-US"/>
              </w:rPr>
              <w:t>should</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 xml:space="preserve">распознавать и употреблять в речи глаголы в следующих формах страдательного залога: </w:t>
            </w:r>
            <w:r w:rsidRPr="00803362">
              <w:rPr>
                <w:lang w:val="en-US"/>
              </w:rPr>
              <w:t>PresentSimplePassive</w:t>
            </w:r>
            <w:r w:rsidRPr="00803362">
              <w:t xml:space="preserve">, </w:t>
            </w:r>
            <w:r w:rsidRPr="00803362">
              <w:rPr>
                <w:lang w:val="en-US"/>
              </w:rPr>
              <w:t>PastSimplePassive</w:t>
            </w:r>
            <w:r w:rsidRPr="00803362">
              <w:t>;</w:t>
            </w:r>
          </w:p>
          <w:p w:rsidR="00456387" w:rsidRPr="00803362" w:rsidRDefault="00456387" w:rsidP="004B0876">
            <w:pPr>
              <w:numPr>
                <w:ilvl w:val="0"/>
                <w:numId w:val="102"/>
              </w:numPr>
              <w:tabs>
                <w:tab w:val="left" w:pos="993"/>
              </w:tabs>
              <w:spacing w:line="360" w:lineRule="auto"/>
              <w:ind w:left="0" w:firstLine="709"/>
              <w:jc w:val="both"/>
            </w:pPr>
            <w:r w:rsidRPr="00803362">
              <w:t>распознавать и употреблять в речи предлоги места, времени, направления; предлоги, употребляемые при глаголах в страдательном залоге.</w:t>
            </w:r>
          </w:p>
          <w:p w:rsidR="00456387" w:rsidRPr="00803362" w:rsidRDefault="00456387" w:rsidP="00245A15">
            <w:pPr>
              <w:tabs>
                <w:tab w:val="left" w:leader="dot" w:pos="624"/>
              </w:tabs>
              <w:spacing w:line="360" w:lineRule="auto"/>
              <w:ind w:firstLine="339"/>
              <w:jc w:val="both"/>
              <w:rPr>
                <w:rStyle w:val="Zag11"/>
                <w:rFonts w:eastAsia="@Arial Unicode MS"/>
                <w:color w:val="000000"/>
              </w:rPr>
            </w:pPr>
            <w:r w:rsidRPr="00803362">
              <w:rPr>
                <w:rStyle w:val="Zag11"/>
                <w:rFonts w:eastAsia="@Arial Unicode MS"/>
                <w:color w:val="000000"/>
              </w:rPr>
              <w:t xml:space="preserve"> </w:t>
            </w: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456387" w:rsidRPr="00803362" w:rsidRDefault="00456387" w:rsidP="00245A15">
            <w:pPr>
              <w:tabs>
                <w:tab w:val="left" w:leader="dot" w:pos="624"/>
              </w:tabs>
              <w:spacing w:line="360" w:lineRule="auto"/>
              <w:ind w:firstLine="339"/>
              <w:jc w:val="both"/>
              <w:rPr>
                <w:rStyle w:val="Zag11"/>
                <w:rFonts w:eastAsia="@Arial Unicode MS"/>
                <w:color w:val="000000"/>
              </w:rPr>
            </w:pPr>
          </w:p>
          <w:p w:rsidR="00502242" w:rsidRPr="00803362" w:rsidRDefault="00502242" w:rsidP="00F0338E">
            <w:pPr>
              <w:tabs>
                <w:tab w:val="left" w:leader="dot" w:pos="624"/>
              </w:tabs>
              <w:spacing w:line="360" w:lineRule="auto"/>
              <w:ind w:firstLine="339"/>
              <w:jc w:val="both"/>
              <w:rPr>
                <w:rStyle w:val="Zag11"/>
                <w:rFonts w:eastAsia="@Arial Unicode MS"/>
                <w:i/>
                <w:iCs/>
                <w:color w:val="000000"/>
              </w:rPr>
            </w:pPr>
          </w:p>
        </w:tc>
        <w:tc>
          <w:tcPr>
            <w:tcW w:w="3752" w:type="dxa"/>
          </w:tcPr>
          <w:p w:rsidR="00DD5190" w:rsidRPr="00803362" w:rsidRDefault="00DD5190" w:rsidP="004B0876">
            <w:pPr>
              <w:numPr>
                <w:ilvl w:val="0"/>
                <w:numId w:val="104"/>
              </w:numPr>
              <w:tabs>
                <w:tab w:val="left" w:pos="993"/>
              </w:tabs>
              <w:spacing w:line="360" w:lineRule="auto"/>
              <w:ind w:left="0" w:firstLine="709"/>
              <w:jc w:val="both"/>
              <w:rPr>
                <w:i/>
              </w:rPr>
            </w:pPr>
            <w:r w:rsidRPr="00803362">
              <w:rPr>
                <w:i/>
              </w:rPr>
              <w:lastRenderedPageBreak/>
              <w:t xml:space="preserve">распознавать сложноподчиненные предложения с придаточными: времени с союзом </w:t>
            </w:r>
            <w:r w:rsidRPr="00803362">
              <w:rPr>
                <w:i/>
                <w:lang w:val="en-US"/>
              </w:rPr>
              <w:t>since</w:t>
            </w:r>
            <w:r w:rsidRPr="00803362">
              <w:rPr>
                <w:i/>
              </w:rPr>
              <w:t xml:space="preserve">; цели с союзом </w:t>
            </w:r>
            <w:r w:rsidRPr="00803362">
              <w:rPr>
                <w:i/>
                <w:lang w:val="en-US"/>
              </w:rPr>
              <w:t>sothat</w:t>
            </w:r>
            <w:r w:rsidRPr="00803362">
              <w:rPr>
                <w:i/>
              </w:rPr>
              <w:t xml:space="preserve">; условия с союзом </w:t>
            </w:r>
            <w:r w:rsidRPr="00803362">
              <w:rPr>
                <w:i/>
                <w:lang w:val="en-US"/>
              </w:rPr>
              <w:t>unless</w:t>
            </w:r>
            <w:r w:rsidRPr="00803362">
              <w:rPr>
                <w:i/>
              </w:rPr>
              <w:t xml:space="preserve">; определительными с союзами </w:t>
            </w:r>
            <w:r w:rsidRPr="00803362">
              <w:rPr>
                <w:i/>
                <w:lang w:val="en-US"/>
              </w:rPr>
              <w:t>who</w:t>
            </w:r>
            <w:r w:rsidRPr="00803362">
              <w:rPr>
                <w:i/>
              </w:rPr>
              <w:t xml:space="preserve">, </w:t>
            </w:r>
            <w:r w:rsidRPr="00803362">
              <w:rPr>
                <w:i/>
                <w:lang w:val="en-US"/>
              </w:rPr>
              <w:t>which</w:t>
            </w:r>
            <w:r w:rsidRPr="00803362">
              <w:rPr>
                <w:i/>
              </w:rPr>
              <w:t xml:space="preserve">, </w:t>
            </w:r>
            <w:r w:rsidRPr="00803362">
              <w:rPr>
                <w:i/>
                <w:lang w:val="en-US"/>
              </w:rPr>
              <w:t>that</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сложноподчиненные предложения с союзами whoever, whatever, however, whenever;</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предложения </w:t>
            </w:r>
            <w:r w:rsidRPr="00803362">
              <w:rPr>
                <w:i/>
              </w:rPr>
              <w:lastRenderedPageBreak/>
              <w:t xml:space="preserve">с конструкциями </w:t>
            </w:r>
            <w:r w:rsidRPr="00803362">
              <w:rPr>
                <w:i/>
                <w:lang w:val="en-US"/>
              </w:rPr>
              <w:t>as</w:t>
            </w:r>
            <w:r w:rsidRPr="00803362">
              <w:rPr>
                <w:i/>
              </w:rPr>
              <w:t xml:space="preserve"> … </w:t>
            </w:r>
            <w:r w:rsidRPr="00803362">
              <w:rPr>
                <w:i/>
                <w:lang w:val="en-US"/>
              </w:rPr>
              <w:t>as</w:t>
            </w:r>
            <w:r w:rsidRPr="00803362">
              <w:rPr>
                <w:i/>
              </w:rPr>
              <w:t xml:space="preserve">; </w:t>
            </w:r>
            <w:r w:rsidRPr="00803362">
              <w:rPr>
                <w:i/>
                <w:lang w:val="en-US"/>
              </w:rPr>
              <w:t>not</w:t>
            </w:r>
            <w:r w:rsidRPr="00803362">
              <w:rPr>
                <w:i/>
              </w:rPr>
              <w:t xml:space="preserve"> </w:t>
            </w:r>
            <w:r w:rsidRPr="00803362">
              <w:rPr>
                <w:i/>
                <w:lang w:val="en-US"/>
              </w:rPr>
              <w:t>so</w:t>
            </w:r>
            <w:r w:rsidRPr="00803362">
              <w:rPr>
                <w:i/>
              </w:rPr>
              <w:t xml:space="preserve"> … </w:t>
            </w:r>
            <w:r w:rsidRPr="00803362">
              <w:rPr>
                <w:i/>
                <w:lang w:val="en-US"/>
              </w:rPr>
              <w:t>as</w:t>
            </w:r>
            <w:r w:rsidRPr="00803362">
              <w:rPr>
                <w:i/>
              </w:rPr>
              <w:t xml:space="preserve">; </w:t>
            </w:r>
            <w:r w:rsidRPr="00803362">
              <w:rPr>
                <w:i/>
                <w:lang w:val="en-US"/>
              </w:rPr>
              <w:t>either</w:t>
            </w:r>
            <w:r w:rsidRPr="00803362">
              <w:rPr>
                <w:i/>
              </w:rPr>
              <w:t xml:space="preserve"> … </w:t>
            </w:r>
            <w:r w:rsidRPr="00803362">
              <w:rPr>
                <w:i/>
                <w:lang w:val="en-US"/>
              </w:rPr>
              <w:t>or</w:t>
            </w:r>
            <w:r w:rsidRPr="00803362">
              <w:rPr>
                <w:i/>
              </w:rPr>
              <w:t xml:space="preserve">; </w:t>
            </w:r>
            <w:r w:rsidRPr="00803362">
              <w:rPr>
                <w:i/>
                <w:lang w:val="en-US"/>
              </w:rPr>
              <w:t>neither</w:t>
            </w:r>
            <w:r w:rsidRPr="00803362">
              <w:rPr>
                <w:i/>
              </w:rPr>
              <w:t xml:space="preserve"> … </w:t>
            </w:r>
            <w:r w:rsidRPr="00803362">
              <w:rPr>
                <w:i/>
                <w:lang w:val="en-US"/>
              </w:rPr>
              <w:t>nor</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предложения с конструкцией I wish;</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конструкции с глаголами на -ing: to love/hate doing something; Stop talking;</w:t>
            </w:r>
          </w:p>
          <w:p w:rsidR="00DD5190" w:rsidRPr="00803362" w:rsidRDefault="00DD5190" w:rsidP="004B0876">
            <w:pPr>
              <w:numPr>
                <w:ilvl w:val="0"/>
                <w:numId w:val="104"/>
              </w:numPr>
              <w:tabs>
                <w:tab w:val="left" w:pos="993"/>
              </w:tabs>
              <w:spacing w:line="360" w:lineRule="auto"/>
              <w:ind w:left="0" w:firstLine="709"/>
              <w:jc w:val="both"/>
              <w:rPr>
                <w:i/>
                <w:lang w:val="en-US"/>
              </w:rPr>
            </w:pPr>
            <w:r w:rsidRPr="00803362">
              <w:rPr>
                <w:i/>
              </w:rPr>
              <w:t>распознаватьиупотреблятьвречиконструкции</w:t>
            </w:r>
            <w:r w:rsidRPr="00803362">
              <w:rPr>
                <w:i/>
                <w:lang w:val="en-US"/>
              </w:rPr>
              <w:t>It takes me …to do something; to look / feel / be happy;</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определения, выраженные прилагательными, в правильном порядке их следования;</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распознавать и употреблять в речи глаголы во временных формах действительного залога:</w:t>
            </w:r>
            <w:r w:rsidRPr="00803362">
              <w:rPr>
                <w:i/>
                <w:lang w:val="en-US"/>
              </w:rPr>
              <w:t>PastPerfect</w:t>
            </w:r>
            <w:r w:rsidRPr="00803362">
              <w:rPr>
                <w:i/>
              </w:rPr>
              <w:t xml:space="preserve">, </w:t>
            </w:r>
            <w:r w:rsidRPr="00803362">
              <w:rPr>
                <w:i/>
                <w:lang w:val="de-DE"/>
              </w:rPr>
              <w:t xml:space="preserve">Present </w:t>
            </w:r>
            <w:r w:rsidRPr="00803362">
              <w:rPr>
                <w:i/>
                <w:lang w:val="en-US"/>
              </w:rPr>
              <w:t>PerfectContinuous</w:t>
            </w:r>
            <w:r w:rsidRPr="00803362">
              <w:rPr>
                <w:i/>
              </w:rPr>
              <w:t xml:space="preserve">, </w:t>
            </w:r>
            <w:r w:rsidRPr="00803362">
              <w:rPr>
                <w:i/>
                <w:lang w:val="en-US"/>
              </w:rPr>
              <w:t>Future</w:t>
            </w:r>
            <w:r w:rsidRPr="00803362">
              <w:rPr>
                <w:i/>
              </w:rPr>
              <w:t>-</w:t>
            </w:r>
            <w:r w:rsidRPr="00803362">
              <w:rPr>
                <w:i/>
                <w:lang w:val="en-US"/>
              </w:rPr>
              <w:t>in</w:t>
            </w:r>
            <w:r w:rsidRPr="00803362">
              <w:rPr>
                <w:i/>
              </w:rPr>
              <w:t>-</w:t>
            </w:r>
            <w:r w:rsidRPr="00803362">
              <w:rPr>
                <w:i/>
                <w:lang w:val="en-US"/>
              </w:rPr>
              <w:t>the</w:t>
            </w:r>
            <w:r w:rsidRPr="00803362">
              <w:rPr>
                <w:i/>
              </w:rPr>
              <w:t>-</w:t>
            </w:r>
            <w:r w:rsidRPr="00803362">
              <w:rPr>
                <w:i/>
                <w:lang w:val="en-US"/>
              </w:rPr>
              <w:t>Past</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глаголы в формах страдательного залогаFuture SimplePassive, </w:t>
            </w:r>
            <w:r w:rsidRPr="00803362">
              <w:rPr>
                <w:i/>
                <w:lang w:val="en-US"/>
              </w:rPr>
              <w:t>PresentPerfect</w:t>
            </w:r>
            <w:r w:rsidRPr="00803362">
              <w:rPr>
                <w:i/>
              </w:rPr>
              <w:t xml:space="preserve"> Passive;</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модальные глаголы </w:t>
            </w:r>
            <w:r w:rsidRPr="00803362">
              <w:rPr>
                <w:i/>
                <w:lang w:val="en-US"/>
              </w:rPr>
              <w:t>need</w:t>
            </w:r>
            <w:r w:rsidRPr="00803362">
              <w:rPr>
                <w:i/>
              </w:rPr>
              <w:t xml:space="preserve">, </w:t>
            </w:r>
            <w:r w:rsidRPr="00803362">
              <w:rPr>
                <w:i/>
                <w:lang w:val="en-US"/>
              </w:rPr>
              <w:t>shall</w:t>
            </w:r>
            <w:r w:rsidRPr="00803362">
              <w:rPr>
                <w:i/>
              </w:rPr>
              <w:t xml:space="preserve">, </w:t>
            </w:r>
            <w:r w:rsidRPr="00803362">
              <w:rPr>
                <w:i/>
                <w:lang w:val="en-US"/>
              </w:rPr>
              <w:t>might</w:t>
            </w:r>
            <w:r w:rsidRPr="00803362">
              <w:rPr>
                <w:i/>
              </w:rPr>
              <w:t xml:space="preserve">, </w:t>
            </w:r>
            <w:r w:rsidRPr="00803362">
              <w:rPr>
                <w:i/>
                <w:lang w:val="en-US"/>
              </w:rPr>
              <w:t>would</w:t>
            </w:r>
            <w:r w:rsidRPr="00803362">
              <w:rPr>
                <w:i/>
              </w:rPr>
              <w:t>;</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по </w:t>
            </w:r>
            <w:r w:rsidRPr="00803362">
              <w:rPr>
                <w:i/>
              </w:rPr>
              <w:lastRenderedPageBreak/>
              <w:t xml:space="preserve">формальным признакам и понимать значение неличных форм глагола (инфинитива, герундия, причастия </w:t>
            </w:r>
            <w:r w:rsidRPr="00803362">
              <w:rPr>
                <w:i/>
                <w:lang w:val="en-US"/>
              </w:rPr>
              <w:t>I</w:t>
            </w:r>
            <w:r w:rsidRPr="00803362">
              <w:rPr>
                <w:i/>
              </w:rPr>
              <w:t xml:space="preserve"> и </w:t>
            </w:r>
            <w:r w:rsidRPr="00803362">
              <w:rPr>
                <w:i/>
                <w:lang w:val="en-US"/>
              </w:rPr>
              <w:t>II</w:t>
            </w:r>
            <w:r w:rsidRPr="00803362">
              <w:rPr>
                <w:i/>
              </w:rPr>
              <w:t>, отглагольного существительного) без различения их функций и употреблятьих в речи;</w:t>
            </w:r>
          </w:p>
          <w:p w:rsidR="00DD5190" w:rsidRPr="00803362" w:rsidRDefault="00DD5190" w:rsidP="004B0876">
            <w:pPr>
              <w:numPr>
                <w:ilvl w:val="0"/>
                <w:numId w:val="104"/>
              </w:numPr>
              <w:tabs>
                <w:tab w:val="left" w:pos="993"/>
              </w:tabs>
              <w:spacing w:line="360" w:lineRule="auto"/>
              <w:ind w:left="0" w:firstLine="709"/>
              <w:jc w:val="both"/>
              <w:rPr>
                <w:i/>
              </w:rPr>
            </w:pPr>
            <w:r w:rsidRPr="00803362">
              <w:rPr>
                <w:i/>
              </w:rPr>
              <w:t xml:space="preserve">распознавать и употреблять в речи словосочетания «Причастие </w:t>
            </w:r>
            <w:r w:rsidRPr="00803362">
              <w:rPr>
                <w:i/>
                <w:lang w:val="en-US"/>
              </w:rPr>
              <w:t>I</w:t>
            </w:r>
            <w:r w:rsidRPr="00803362">
              <w:rPr>
                <w:i/>
              </w:rPr>
              <w:t>+существительное» (</w:t>
            </w:r>
            <w:r w:rsidRPr="00803362">
              <w:rPr>
                <w:i/>
                <w:lang w:val="en-US"/>
              </w:rPr>
              <w:t>a</w:t>
            </w:r>
            <w:r w:rsidRPr="00803362">
              <w:rPr>
                <w:i/>
              </w:rPr>
              <w:t xml:space="preserve"> </w:t>
            </w:r>
            <w:r w:rsidRPr="00803362">
              <w:rPr>
                <w:i/>
                <w:lang w:val="en-US"/>
              </w:rPr>
              <w:t>playing</w:t>
            </w:r>
            <w:r w:rsidRPr="00803362">
              <w:rPr>
                <w:i/>
              </w:rPr>
              <w:t xml:space="preserve"> </w:t>
            </w:r>
            <w:r w:rsidRPr="00803362">
              <w:rPr>
                <w:i/>
                <w:lang w:val="en-US"/>
              </w:rPr>
              <w:t>child</w:t>
            </w:r>
            <w:r w:rsidRPr="00803362">
              <w:rPr>
                <w:i/>
              </w:rPr>
              <w:t xml:space="preserve">) и «Причастие </w:t>
            </w:r>
            <w:r w:rsidRPr="00803362">
              <w:rPr>
                <w:i/>
                <w:lang w:val="en-US"/>
              </w:rPr>
              <w:t>II</w:t>
            </w:r>
            <w:r w:rsidRPr="00803362">
              <w:rPr>
                <w:i/>
              </w:rPr>
              <w:t>+существительное» (</w:t>
            </w:r>
            <w:r w:rsidRPr="00803362">
              <w:rPr>
                <w:i/>
                <w:lang w:val="en-US"/>
              </w:rPr>
              <w:t>a</w:t>
            </w:r>
            <w:r w:rsidRPr="00803362">
              <w:rPr>
                <w:i/>
              </w:rPr>
              <w:t xml:space="preserve"> </w:t>
            </w:r>
            <w:r w:rsidRPr="00803362">
              <w:rPr>
                <w:i/>
                <w:lang w:val="en-US"/>
              </w:rPr>
              <w:t>written</w:t>
            </w:r>
            <w:r w:rsidRPr="00803362">
              <w:rPr>
                <w:i/>
              </w:rPr>
              <w:t xml:space="preserve"> </w:t>
            </w:r>
            <w:r w:rsidRPr="00803362">
              <w:rPr>
                <w:i/>
                <w:lang w:val="en-US"/>
              </w:rPr>
              <w:t>poem</w:t>
            </w:r>
            <w:r w:rsidRPr="00803362">
              <w:rPr>
                <w:i/>
              </w:rPr>
              <w:t>).</w:t>
            </w: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r w:rsidRPr="00803362">
              <w:rPr>
                <w:rStyle w:val="Zag11"/>
                <w:rFonts w:eastAsia="@Arial Unicode MS"/>
                <w:i/>
                <w:iCs/>
                <w:color w:val="000000"/>
              </w:rPr>
              <w:t xml:space="preserve"> </w:t>
            </w: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DD5190" w:rsidRPr="00803362" w:rsidRDefault="00DD5190" w:rsidP="00245A15">
            <w:pPr>
              <w:tabs>
                <w:tab w:val="left" w:leader="dot" w:pos="624"/>
              </w:tabs>
              <w:spacing w:line="360" w:lineRule="auto"/>
              <w:ind w:firstLine="339"/>
              <w:jc w:val="both"/>
              <w:rPr>
                <w:rStyle w:val="Zag11"/>
                <w:rFonts w:eastAsia="@Arial Unicode MS"/>
                <w:i/>
                <w:iCs/>
                <w:color w:val="000000"/>
              </w:rPr>
            </w:pPr>
          </w:p>
          <w:p w:rsidR="00502242" w:rsidRPr="00803362" w:rsidRDefault="00502242" w:rsidP="00F0338E">
            <w:pPr>
              <w:pStyle w:val="Zag2"/>
              <w:tabs>
                <w:tab w:val="left" w:leader="dot" w:pos="624"/>
              </w:tabs>
              <w:spacing w:after="0" w:line="360" w:lineRule="auto"/>
              <w:ind w:firstLine="339"/>
              <w:jc w:val="both"/>
              <w:rPr>
                <w:rStyle w:val="Zag11"/>
                <w:rFonts w:eastAsia="@Arial Unicode MS"/>
                <w:b w:val="0"/>
                <w:bCs w:val="0"/>
                <w:lang w:val="ru-RU"/>
              </w:rPr>
            </w:pPr>
          </w:p>
        </w:tc>
      </w:tr>
      <w:tr w:rsidR="0077668A" w:rsidRPr="00803362" w:rsidTr="00C05EDA">
        <w:tc>
          <w:tcPr>
            <w:tcW w:w="9135" w:type="dxa"/>
            <w:gridSpan w:val="2"/>
          </w:tcPr>
          <w:p w:rsidR="0077668A" w:rsidRPr="00803362" w:rsidRDefault="0077668A" w:rsidP="0077668A">
            <w:pPr>
              <w:spacing w:line="360" w:lineRule="auto"/>
              <w:ind w:firstLine="709"/>
              <w:jc w:val="both"/>
              <w:rPr>
                <w:i/>
              </w:rPr>
            </w:pPr>
            <w:r w:rsidRPr="00803362">
              <w:rPr>
                <w:b/>
              </w:rPr>
              <w:lastRenderedPageBreak/>
              <w:t xml:space="preserve">                           Социокультурные знания и умения</w:t>
            </w:r>
            <w:r w:rsidRPr="00803362">
              <w:rPr>
                <w:i/>
              </w:rPr>
              <w:t xml:space="preserve"> </w:t>
            </w:r>
          </w:p>
        </w:tc>
      </w:tr>
      <w:tr w:rsidR="0077668A" w:rsidRPr="00803362" w:rsidTr="0077668A">
        <w:tc>
          <w:tcPr>
            <w:tcW w:w="5383" w:type="dxa"/>
          </w:tcPr>
          <w:p w:rsidR="0077668A" w:rsidRPr="00803362" w:rsidRDefault="0077668A" w:rsidP="004B0876">
            <w:pPr>
              <w:numPr>
                <w:ilvl w:val="0"/>
                <w:numId w:val="105"/>
              </w:numPr>
              <w:tabs>
                <w:tab w:val="left" w:pos="993"/>
              </w:tabs>
              <w:spacing w:line="360" w:lineRule="auto"/>
              <w:ind w:left="0" w:firstLine="709"/>
              <w:jc w:val="both"/>
              <w:rPr>
                <w:rFonts w:eastAsia="Arial Unicode MS"/>
                <w:lang w:eastAsia="ar-SA"/>
              </w:rPr>
            </w:pPr>
            <w:r w:rsidRPr="00803362">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668A" w:rsidRPr="00803362" w:rsidRDefault="0077668A" w:rsidP="004B0876">
            <w:pPr>
              <w:numPr>
                <w:ilvl w:val="0"/>
                <w:numId w:val="105"/>
              </w:numPr>
              <w:tabs>
                <w:tab w:val="left" w:pos="993"/>
              </w:tabs>
              <w:spacing w:line="360" w:lineRule="auto"/>
              <w:ind w:left="0" w:firstLine="709"/>
              <w:jc w:val="both"/>
              <w:rPr>
                <w:rFonts w:eastAsia="Arial Unicode MS"/>
                <w:lang w:eastAsia="ar-SA"/>
              </w:rPr>
            </w:pPr>
            <w:r w:rsidRPr="00803362">
              <w:rPr>
                <w:rFonts w:eastAsia="Arial Unicode MS"/>
                <w:lang w:eastAsia="ar-SA"/>
              </w:rPr>
              <w:t>представлять родную страну и культуру на английском языке;</w:t>
            </w:r>
          </w:p>
          <w:p w:rsidR="0077668A" w:rsidRPr="00803362" w:rsidRDefault="0077668A" w:rsidP="004B0876">
            <w:pPr>
              <w:numPr>
                <w:ilvl w:val="0"/>
                <w:numId w:val="105"/>
              </w:numPr>
              <w:tabs>
                <w:tab w:val="left" w:pos="993"/>
              </w:tabs>
              <w:spacing w:line="360" w:lineRule="auto"/>
              <w:ind w:left="0" w:firstLine="709"/>
              <w:jc w:val="both"/>
            </w:pPr>
            <w:r w:rsidRPr="00803362">
              <w:rPr>
                <w:rFonts w:eastAsia="Arial Unicode MS"/>
                <w:lang w:eastAsia="ar-SA"/>
              </w:rPr>
              <w:t>понимать социокультурные реалии при чтении и аудировании в рамках изученного материала.</w:t>
            </w:r>
          </w:p>
        </w:tc>
        <w:tc>
          <w:tcPr>
            <w:tcW w:w="3752" w:type="dxa"/>
          </w:tcPr>
          <w:p w:rsidR="0077668A" w:rsidRPr="00803362" w:rsidRDefault="0077668A" w:rsidP="004B0876">
            <w:pPr>
              <w:numPr>
                <w:ilvl w:val="0"/>
                <w:numId w:val="106"/>
              </w:numPr>
              <w:tabs>
                <w:tab w:val="left" w:pos="993"/>
              </w:tabs>
              <w:spacing w:line="360" w:lineRule="auto"/>
              <w:ind w:left="0" w:firstLine="709"/>
              <w:jc w:val="both"/>
              <w:rPr>
                <w:b/>
                <w:i/>
              </w:rPr>
            </w:pPr>
            <w:r w:rsidRPr="00803362">
              <w:rPr>
                <w:rFonts w:eastAsia="Arial Unicode MS"/>
                <w:i/>
                <w:lang w:eastAsia="ar-SA"/>
              </w:rPr>
              <w:t>использовать социокультурные реалии при создании устных и письменных высказываний;</w:t>
            </w:r>
          </w:p>
          <w:p w:rsidR="0077668A" w:rsidRPr="00803362" w:rsidRDefault="0077668A" w:rsidP="004B0876">
            <w:pPr>
              <w:numPr>
                <w:ilvl w:val="0"/>
                <w:numId w:val="106"/>
              </w:numPr>
              <w:tabs>
                <w:tab w:val="left" w:pos="993"/>
              </w:tabs>
              <w:spacing w:line="360" w:lineRule="auto"/>
              <w:ind w:left="0" w:firstLine="709"/>
              <w:jc w:val="both"/>
              <w:rPr>
                <w:b/>
                <w:i/>
              </w:rPr>
            </w:pPr>
            <w:r w:rsidRPr="00803362">
              <w:rPr>
                <w:rFonts w:eastAsia="Arial Unicode MS"/>
                <w:i/>
                <w:lang w:eastAsia="ar-SA"/>
              </w:rPr>
              <w:t>находить сходство и различие в традициях родной страны и страны/стран изучаемого языка.</w:t>
            </w:r>
          </w:p>
          <w:p w:rsidR="0077668A" w:rsidRPr="00803362" w:rsidRDefault="0077668A" w:rsidP="0077668A">
            <w:pPr>
              <w:tabs>
                <w:tab w:val="left" w:pos="993"/>
              </w:tabs>
              <w:spacing w:line="360" w:lineRule="auto"/>
              <w:ind w:left="709"/>
              <w:jc w:val="both"/>
              <w:rPr>
                <w:i/>
              </w:rPr>
            </w:pPr>
            <w:r w:rsidRPr="00803362">
              <w:rPr>
                <w:i/>
              </w:rPr>
              <w:t xml:space="preserve"> </w:t>
            </w:r>
          </w:p>
        </w:tc>
      </w:tr>
      <w:tr w:rsidR="0077668A" w:rsidRPr="00803362" w:rsidTr="00C05EDA">
        <w:tc>
          <w:tcPr>
            <w:tcW w:w="9135" w:type="dxa"/>
            <w:gridSpan w:val="2"/>
          </w:tcPr>
          <w:p w:rsidR="0077668A" w:rsidRPr="00803362" w:rsidRDefault="0077668A" w:rsidP="0077668A">
            <w:pPr>
              <w:spacing w:line="360" w:lineRule="auto"/>
              <w:ind w:firstLine="709"/>
              <w:jc w:val="both"/>
              <w:rPr>
                <w:rFonts w:eastAsia="Arial Unicode MS"/>
                <w:i/>
                <w:lang w:eastAsia="ar-SA"/>
              </w:rPr>
            </w:pPr>
            <w:r w:rsidRPr="00803362">
              <w:rPr>
                <w:rFonts w:eastAsia="Arial Unicode MS"/>
                <w:b/>
                <w:lang w:eastAsia="ar-SA"/>
              </w:rPr>
              <w:t>Компенсаторные умения</w:t>
            </w:r>
          </w:p>
        </w:tc>
      </w:tr>
      <w:tr w:rsidR="0077668A" w:rsidRPr="00803362" w:rsidTr="0077668A">
        <w:tc>
          <w:tcPr>
            <w:tcW w:w="5383" w:type="dxa"/>
          </w:tcPr>
          <w:p w:rsidR="0077668A" w:rsidRPr="00803362" w:rsidRDefault="0077668A" w:rsidP="004B0876">
            <w:pPr>
              <w:numPr>
                <w:ilvl w:val="0"/>
                <w:numId w:val="107"/>
              </w:numPr>
              <w:tabs>
                <w:tab w:val="left" w:pos="993"/>
              </w:tabs>
              <w:spacing w:line="360" w:lineRule="auto"/>
              <w:ind w:left="0" w:firstLine="709"/>
              <w:jc w:val="both"/>
              <w:rPr>
                <w:rFonts w:eastAsia="Arial Unicode MS"/>
                <w:lang w:eastAsia="ar-SA"/>
              </w:rPr>
            </w:pPr>
            <w:r w:rsidRPr="00803362">
              <w:rPr>
                <w:rFonts w:eastAsia="Arial Unicode MS"/>
                <w:lang w:eastAsia="ar-SA"/>
              </w:rPr>
              <w:t>выходить из положения при дефиците языковых средств: использовать переспрос при говорении.</w:t>
            </w:r>
          </w:p>
        </w:tc>
        <w:tc>
          <w:tcPr>
            <w:tcW w:w="3752" w:type="dxa"/>
          </w:tcPr>
          <w:p w:rsidR="0077668A" w:rsidRPr="00803362" w:rsidRDefault="0077668A" w:rsidP="004B0876">
            <w:pPr>
              <w:numPr>
                <w:ilvl w:val="0"/>
                <w:numId w:val="107"/>
              </w:numPr>
              <w:tabs>
                <w:tab w:val="left" w:pos="993"/>
              </w:tabs>
              <w:spacing w:line="360" w:lineRule="auto"/>
              <w:ind w:left="0" w:firstLine="709"/>
              <w:jc w:val="both"/>
              <w:rPr>
                <w:rFonts w:eastAsia="Arial Unicode MS"/>
                <w:i/>
                <w:lang w:eastAsia="ar-SA"/>
              </w:rPr>
            </w:pPr>
            <w:r w:rsidRPr="00803362">
              <w:rPr>
                <w:rFonts w:eastAsia="Arial Unicode MS"/>
                <w:i/>
                <w:lang w:eastAsia="ar-SA"/>
              </w:rPr>
              <w:t>использовать перифраз, синонимические и антонимические средства при говорении;</w:t>
            </w:r>
          </w:p>
          <w:p w:rsidR="0077668A" w:rsidRPr="00803362" w:rsidRDefault="0077668A" w:rsidP="004B0876">
            <w:pPr>
              <w:numPr>
                <w:ilvl w:val="0"/>
                <w:numId w:val="107"/>
              </w:numPr>
              <w:tabs>
                <w:tab w:val="left" w:pos="993"/>
              </w:tabs>
              <w:spacing w:line="360" w:lineRule="auto"/>
              <w:ind w:left="0" w:firstLine="709"/>
              <w:jc w:val="both"/>
              <w:rPr>
                <w:rFonts w:eastAsia="Arial Unicode MS"/>
                <w:i/>
                <w:lang w:eastAsia="ar-SA"/>
              </w:rPr>
            </w:pPr>
            <w:r w:rsidRPr="00803362">
              <w:rPr>
                <w:rFonts w:eastAsia="Arial Unicode MS"/>
                <w:i/>
                <w:lang w:eastAsia="ar-SA"/>
              </w:rPr>
              <w:t>пользоваться языковой и контекстуальной догадкой при аудировании и чтении.</w:t>
            </w:r>
          </w:p>
        </w:tc>
      </w:tr>
    </w:tbl>
    <w:p w:rsidR="0070484F" w:rsidRPr="00803362" w:rsidRDefault="0070484F" w:rsidP="0079510B">
      <w:pPr>
        <w:spacing w:line="360" w:lineRule="auto"/>
        <w:jc w:val="center"/>
      </w:pPr>
      <w:r w:rsidRPr="00803362">
        <w:rPr>
          <w:b/>
        </w:rPr>
        <w:t xml:space="preserve">1.2.3.8. </w:t>
      </w:r>
      <w:r w:rsidRPr="00803362">
        <w:t>ВТОРОЙ ИНОСТРАННЫЙ ЯЗЫК (НЕМЕЦКИЙ)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7"/>
        <w:gridCol w:w="4568"/>
      </w:tblGrid>
      <w:tr w:rsidR="00516235" w:rsidRPr="00803362" w:rsidTr="00C05EDA">
        <w:tc>
          <w:tcPr>
            <w:tcW w:w="9135" w:type="dxa"/>
            <w:gridSpan w:val="2"/>
          </w:tcPr>
          <w:p w:rsidR="00516235" w:rsidRPr="00803362" w:rsidRDefault="00516235" w:rsidP="00C05EDA">
            <w:pPr>
              <w:spacing w:line="360" w:lineRule="auto"/>
              <w:ind w:firstLine="709"/>
              <w:jc w:val="both"/>
              <w:rPr>
                <w:i/>
              </w:rPr>
            </w:pPr>
            <w:r w:rsidRPr="00803362">
              <w:rPr>
                <w:b/>
              </w:rPr>
              <w:t xml:space="preserve">                      Коммуникативные умения</w:t>
            </w:r>
            <w:r w:rsidRPr="00803362">
              <w:rPr>
                <w:i/>
              </w:rPr>
              <w:t xml:space="preserve"> </w:t>
            </w:r>
          </w:p>
        </w:tc>
      </w:tr>
      <w:tr w:rsidR="007065C8" w:rsidRPr="00803362" w:rsidTr="00C05EDA">
        <w:tc>
          <w:tcPr>
            <w:tcW w:w="4567" w:type="dxa"/>
          </w:tcPr>
          <w:p w:rsidR="007065C8" w:rsidRPr="00803362" w:rsidRDefault="007065C8" w:rsidP="00C05EDA">
            <w:pPr>
              <w:spacing w:line="360" w:lineRule="auto"/>
              <w:ind w:firstLine="709"/>
              <w:jc w:val="both"/>
              <w:rPr>
                <w:b/>
              </w:rPr>
            </w:pPr>
            <w:r w:rsidRPr="00803362">
              <w:t>Выпускник научится</w:t>
            </w:r>
          </w:p>
        </w:tc>
        <w:tc>
          <w:tcPr>
            <w:tcW w:w="4568" w:type="dxa"/>
          </w:tcPr>
          <w:p w:rsidR="007065C8" w:rsidRPr="00803362" w:rsidRDefault="007065C8" w:rsidP="00C05EDA">
            <w:pPr>
              <w:spacing w:line="360" w:lineRule="auto"/>
              <w:ind w:firstLine="709"/>
              <w:jc w:val="both"/>
              <w:rPr>
                <w:b/>
              </w:rPr>
            </w:pPr>
            <w:r w:rsidRPr="00803362">
              <w:rPr>
                <w:i/>
              </w:rPr>
              <w:t xml:space="preserve">Выпускник получит возможность научиться </w:t>
            </w:r>
          </w:p>
        </w:tc>
      </w:tr>
      <w:tr w:rsidR="00516235" w:rsidRPr="00803362" w:rsidTr="00C05EDA">
        <w:tc>
          <w:tcPr>
            <w:tcW w:w="9135" w:type="dxa"/>
            <w:gridSpan w:val="2"/>
          </w:tcPr>
          <w:p w:rsidR="00516235" w:rsidRPr="00803362" w:rsidRDefault="00516235" w:rsidP="00C05EDA">
            <w:pPr>
              <w:spacing w:line="360" w:lineRule="auto"/>
              <w:ind w:firstLine="709"/>
              <w:jc w:val="both"/>
              <w:rPr>
                <w:b/>
              </w:rPr>
            </w:pPr>
            <w:r w:rsidRPr="00803362">
              <w:rPr>
                <w:b/>
              </w:rPr>
              <w:t>Говорение.Диалогическая речь</w:t>
            </w:r>
          </w:p>
        </w:tc>
      </w:tr>
      <w:tr w:rsidR="0070484F" w:rsidRPr="00803362" w:rsidTr="00C05EDA">
        <w:tc>
          <w:tcPr>
            <w:tcW w:w="4567" w:type="dxa"/>
          </w:tcPr>
          <w:p w:rsidR="0070484F" w:rsidRPr="00803362" w:rsidRDefault="00F43ED8" w:rsidP="004B0876">
            <w:pPr>
              <w:numPr>
                <w:ilvl w:val="0"/>
                <w:numId w:val="108"/>
              </w:numPr>
              <w:tabs>
                <w:tab w:val="left" w:pos="993"/>
              </w:tabs>
              <w:spacing w:line="360" w:lineRule="auto"/>
              <w:ind w:left="0" w:firstLine="709"/>
              <w:jc w:val="both"/>
              <w:rPr>
                <w:b/>
              </w:rPr>
            </w:pPr>
            <w:r w:rsidRPr="00803362">
              <w:t xml:space="preserve">вести диалог (диалог этикетного характер, диалог-расспрос, диалог побуждение к действию; комбинированный диалог) в стандартных </w:t>
            </w:r>
            <w:r w:rsidRPr="00803362">
              <w:lastRenderedPageBreak/>
              <w:t xml:space="preserve">ситуациях неофициального общения в рамках освоенной тематики, соблюдая нормы речевого этикета, принятые в стране изучаемого языка. </w:t>
            </w:r>
          </w:p>
        </w:tc>
        <w:tc>
          <w:tcPr>
            <w:tcW w:w="4568" w:type="dxa"/>
          </w:tcPr>
          <w:p w:rsidR="00F43ED8" w:rsidRPr="00803362" w:rsidRDefault="00F43ED8" w:rsidP="004B0876">
            <w:pPr>
              <w:numPr>
                <w:ilvl w:val="0"/>
                <w:numId w:val="108"/>
              </w:numPr>
              <w:tabs>
                <w:tab w:val="left" w:pos="993"/>
              </w:tabs>
              <w:spacing w:line="360" w:lineRule="auto"/>
              <w:ind w:left="0" w:firstLine="709"/>
              <w:jc w:val="both"/>
              <w:rPr>
                <w:i/>
              </w:rPr>
            </w:pPr>
            <w:r w:rsidRPr="00803362">
              <w:rPr>
                <w:i/>
              </w:rPr>
              <w:lastRenderedPageBreak/>
              <w:t xml:space="preserve">вести диалог-обмен мнениями; </w:t>
            </w:r>
          </w:p>
          <w:p w:rsidR="00F43ED8" w:rsidRPr="00803362" w:rsidRDefault="00F43ED8" w:rsidP="004B0876">
            <w:pPr>
              <w:numPr>
                <w:ilvl w:val="0"/>
                <w:numId w:val="109"/>
              </w:numPr>
              <w:tabs>
                <w:tab w:val="left" w:pos="993"/>
              </w:tabs>
              <w:spacing w:line="360" w:lineRule="auto"/>
              <w:ind w:left="0" w:firstLine="709"/>
              <w:jc w:val="both"/>
              <w:rPr>
                <w:i/>
              </w:rPr>
            </w:pPr>
            <w:r w:rsidRPr="00803362">
              <w:rPr>
                <w:i/>
              </w:rPr>
              <w:t>брать и давать интервью;</w:t>
            </w:r>
          </w:p>
          <w:p w:rsidR="00F43ED8" w:rsidRPr="00803362" w:rsidRDefault="00F43ED8" w:rsidP="004B0876">
            <w:pPr>
              <w:numPr>
                <w:ilvl w:val="0"/>
                <w:numId w:val="109"/>
              </w:numPr>
              <w:tabs>
                <w:tab w:val="left" w:pos="993"/>
              </w:tabs>
              <w:spacing w:line="360" w:lineRule="auto"/>
              <w:ind w:left="0" w:firstLine="709"/>
              <w:jc w:val="both"/>
              <w:rPr>
                <w:i/>
              </w:rPr>
            </w:pPr>
            <w:r w:rsidRPr="00803362">
              <w:rPr>
                <w:i/>
              </w:rPr>
              <w:t xml:space="preserve">вести диалог-расспрос на основе нелинейного текста (таблицы, </w:t>
            </w:r>
            <w:r w:rsidRPr="00803362">
              <w:rPr>
                <w:i/>
              </w:rPr>
              <w:lastRenderedPageBreak/>
              <w:t>диаграммы и т. д.)</w:t>
            </w:r>
          </w:p>
          <w:p w:rsidR="0070484F" w:rsidRPr="00803362" w:rsidRDefault="00F43ED8" w:rsidP="00C05EDA">
            <w:pPr>
              <w:spacing w:line="360" w:lineRule="auto"/>
              <w:jc w:val="center"/>
              <w:rPr>
                <w:b/>
              </w:rPr>
            </w:pPr>
            <w:r w:rsidRPr="00803362">
              <w:rPr>
                <w:b/>
              </w:rPr>
              <w:t xml:space="preserve"> </w:t>
            </w:r>
          </w:p>
        </w:tc>
      </w:tr>
      <w:tr w:rsidR="00F43ED8" w:rsidRPr="00803362" w:rsidTr="00C05EDA">
        <w:tc>
          <w:tcPr>
            <w:tcW w:w="9135" w:type="dxa"/>
            <w:gridSpan w:val="2"/>
          </w:tcPr>
          <w:p w:rsidR="00F43ED8" w:rsidRPr="00803362" w:rsidRDefault="00F43ED8" w:rsidP="00C05EDA">
            <w:pPr>
              <w:spacing w:line="360" w:lineRule="auto"/>
              <w:jc w:val="center"/>
              <w:rPr>
                <w:b/>
              </w:rPr>
            </w:pPr>
            <w:r w:rsidRPr="00803362">
              <w:rPr>
                <w:b/>
              </w:rPr>
              <w:lastRenderedPageBreak/>
              <w:t>Говорение. Монологическая  речь</w:t>
            </w:r>
          </w:p>
        </w:tc>
      </w:tr>
      <w:tr w:rsidR="0070484F" w:rsidRPr="00803362" w:rsidTr="00C05EDA">
        <w:tc>
          <w:tcPr>
            <w:tcW w:w="4567" w:type="dxa"/>
          </w:tcPr>
          <w:p w:rsidR="007065C8" w:rsidRPr="00803362" w:rsidRDefault="007065C8" w:rsidP="004B0876">
            <w:pPr>
              <w:numPr>
                <w:ilvl w:val="0"/>
                <w:numId w:val="110"/>
              </w:numPr>
              <w:tabs>
                <w:tab w:val="left" w:pos="993"/>
              </w:tabs>
              <w:spacing w:line="360" w:lineRule="auto"/>
              <w:ind w:left="0" w:firstLine="709"/>
              <w:jc w:val="both"/>
            </w:pPr>
            <w:r w:rsidRPr="00803362">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065C8" w:rsidRPr="00803362" w:rsidRDefault="007065C8" w:rsidP="004B0876">
            <w:pPr>
              <w:numPr>
                <w:ilvl w:val="0"/>
                <w:numId w:val="110"/>
              </w:numPr>
              <w:tabs>
                <w:tab w:val="left" w:pos="993"/>
              </w:tabs>
              <w:spacing w:line="360" w:lineRule="auto"/>
              <w:ind w:left="0" w:firstLine="709"/>
              <w:jc w:val="both"/>
            </w:pPr>
            <w:r w:rsidRPr="00803362">
              <w:t xml:space="preserve">описывать события с опорой на зрительную наглядность и/или вербальную опору (ключевые слова, план, вопросы); </w:t>
            </w:r>
          </w:p>
          <w:p w:rsidR="007065C8" w:rsidRPr="00803362" w:rsidRDefault="007065C8" w:rsidP="004B0876">
            <w:pPr>
              <w:numPr>
                <w:ilvl w:val="0"/>
                <w:numId w:val="110"/>
              </w:numPr>
              <w:tabs>
                <w:tab w:val="left" w:pos="993"/>
              </w:tabs>
              <w:spacing w:line="360" w:lineRule="auto"/>
              <w:ind w:left="0" w:firstLine="709"/>
              <w:jc w:val="both"/>
            </w:pPr>
            <w:r w:rsidRPr="00803362">
              <w:t xml:space="preserve">давать краткую характеристику реальных людей и литературных персонажей; </w:t>
            </w:r>
          </w:p>
          <w:p w:rsidR="007065C8" w:rsidRPr="00803362" w:rsidRDefault="007065C8" w:rsidP="004B0876">
            <w:pPr>
              <w:numPr>
                <w:ilvl w:val="0"/>
                <w:numId w:val="110"/>
              </w:numPr>
              <w:tabs>
                <w:tab w:val="left" w:pos="993"/>
              </w:tabs>
              <w:spacing w:line="360" w:lineRule="auto"/>
              <w:ind w:left="0" w:firstLine="709"/>
              <w:jc w:val="both"/>
            </w:pPr>
            <w:r w:rsidRPr="00803362">
              <w:t>передавать основное содержание прочитанного текста с опорой или без опоры на текст, ключевые слова/план/вопросы;</w:t>
            </w:r>
          </w:p>
          <w:p w:rsidR="0070484F" w:rsidRPr="00803362" w:rsidRDefault="007065C8" w:rsidP="004B0876">
            <w:pPr>
              <w:numPr>
                <w:ilvl w:val="0"/>
                <w:numId w:val="110"/>
              </w:numPr>
              <w:tabs>
                <w:tab w:val="left" w:pos="993"/>
              </w:tabs>
              <w:spacing w:line="360" w:lineRule="auto"/>
              <w:ind w:left="0" w:firstLine="709"/>
              <w:jc w:val="both"/>
              <w:rPr>
                <w:b/>
              </w:rPr>
            </w:pPr>
            <w:r w:rsidRPr="00803362">
              <w:t>описывать картинку/фото с опорой или без опоры на ключевые слова/план/вопросы.</w:t>
            </w:r>
            <w:r w:rsidRPr="00803362">
              <w:rPr>
                <w:b/>
              </w:rPr>
              <w:t xml:space="preserve"> </w:t>
            </w:r>
          </w:p>
        </w:tc>
        <w:tc>
          <w:tcPr>
            <w:tcW w:w="4568" w:type="dxa"/>
          </w:tcPr>
          <w:p w:rsidR="007065C8" w:rsidRPr="00803362" w:rsidRDefault="007065C8" w:rsidP="004B0876">
            <w:pPr>
              <w:numPr>
                <w:ilvl w:val="0"/>
                <w:numId w:val="111"/>
              </w:numPr>
              <w:tabs>
                <w:tab w:val="left" w:pos="993"/>
              </w:tabs>
              <w:spacing w:line="360" w:lineRule="auto"/>
              <w:ind w:left="0" w:firstLine="709"/>
              <w:jc w:val="both"/>
              <w:rPr>
                <w:i/>
              </w:rPr>
            </w:pPr>
            <w:r w:rsidRPr="00803362">
              <w:rPr>
                <w:i/>
              </w:rPr>
              <w:t xml:space="preserve">делать сообщение на заданную тему на основе прочитанного;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кратко высказываться без предварительной подготовки на заданную тему в соответствии с предложенной ситуацией общения;</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 xml:space="preserve">кратко высказываться с опорой на нелинейный текст (таблицы, диаграммы, расписание и т. п.) </w:t>
            </w:r>
          </w:p>
          <w:p w:rsidR="007065C8" w:rsidRPr="00803362" w:rsidRDefault="007065C8" w:rsidP="004B0876">
            <w:pPr>
              <w:numPr>
                <w:ilvl w:val="0"/>
                <w:numId w:val="111"/>
              </w:numPr>
              <w:tabs>
                <w:tab w:val="left" w:pos="993"/>
              </w:tabs>
              <w:spacing w:line="360" w:lineRule="auto"/>
              <w:ind w:left="0" w:firstLine="709"/>
              <w:jc w:val="both"/>
              <w:rPr>
                <w:i/>
              </w:rPr>
            </w:pPr>
            <w:r w:rsidRPr="00803362">
              <w:rPr>
                <w:i/>
              </w:rPr>
              <w:t>кратко излагать результаты выполненной проектной работы.</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b/>
              </w:rPr>
            </w:pPr>
            <w:r w:rsidRPr="00803362">
              <w:rPr>
                <w:b/>
              </w:rPr>
              <w:t xml:space="preserve">                                 Аудирование</w:t>
            </w:r>
          </w:p>
        </w:tc>
      </w:tr>
      <w:tr w:rsidR="0070484F" w:rsidRPr="00803362" w:rsidTr="00C05EDA">
        <w:tc>
          <w:tcPr>
            <w:tcW w:w="4567" w:type="dxa"/>
          </w:tcPr>
          <w:p w:rsidR="007065C8" w:rsidRPr="00803362" w:rsidRDefault="007065C8" w:rsidP="004B0876">
            <w:pPr>
              <w:numPr>
                <w:ilvl w:val="0"/>
                <w:numId w:val="112"/>
              </w:numPr>
              <w:tabs>
                <w:tab w:val="left" w:pos="993"/>
              </w:tabs>
              <w:spacing w:line="360" w:lineRule="auto"/>
              <w:ind w:left="0" w:firstLine="709"/>
              <w:jc w:val="both"/>
            </w:pPr>
            <w:r w:rsidRPr="00803362">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0484F" w:rsidRPr="00803362" w:rsidRDefault="007065C8" w:rsidP="004B0876">
            <w:pPr>
              <w:numPr>
                <w:ilvl w:val="0"/>
                <w:numId w:val="112"/>
              </w:numPr>
              <w:tabs>
                <w:tab w:val="left" w:pos="993"/>
              </w:tabs>
              <w:spacing w:line="360" w:lineRule="auto"/>
              <w:ind w:left="0" w:firstLine="709"/>
              <w:jc w:val="both"/>
              <w:rPr>
                <w:b/>
              </w:rPr>
            </w:pPr>
            <w:r w:rsidRPr="00803362">
              <w:rPr>
                <w:b/>
              </w:rPr>
              <w:t xml:space="preserve"> </w:t>
            </w:r>
            <w:r w:rsidRPr="00803362">
              <w:t xml:space="preserve">воспринимать на слух и понимать нужную/интересующую/запрашиваемую </w:t>
            </w:r>
            <w:r w:rsidRPr="00803362">
              <w:lastRenderedPageBreak/>
              <w:t>информацию в аутентичных текстах, содержащих как изученные языковые явления, так и некоторое количество неизученных языковых явлений.</w:t>
            </w:r>
            <w:r w:rsidRPr="00803362">
              <w:rPr>
                <w:b/>
              </w:rPr>
              <w:t xml:space="preserve"> </w:t>
            </w:r>
          </w:p>
        </w:tc>
        <w:tc>
          <w:tcPr>
            <w:tcW w:w="4568" w:type="dxa"/>
          </w:tcPr>
          <w:p w:rsidR="007065C8" w:rsidRPr="00803362" w:rsidRDefault="007065C8" w:rsidP="004B0876">
            <w:pPr>
              <w:numPr>
                <w:ilvl w:val="0"/>
                <w:numId w:val="113"/>
              </w:numPr>
              <w:tabs>
                <w:tab w:val="left" w:pos="993"/>
              </w:tabs>
              <w:spacing w:line="360" w:lineRule="auto"/>
              <w:ind w:left="0" w:firstLine="709"/>
              <w:jc w:val="both"/>
              <w:rPr>
                <w:i/>
              </w:rPr>
            </w:pPr>
            <w:r w:rsidRPr="00803362">
              <w:rPr>
                <w:i/>
              </w:rPr>
              <w:lastRenderedPageBreak/>
              <w:t>выделять основную тему в воспринимаемом на слух тексте;</w:t>
            </w:r>
          </w:p>
          <w:p w:rsidR="007065C8" w:rsidRPr="00803362" w:rsidRDefault="007065C8" w:rsidP="004B0876">
            <w:pPr>
              <w:numPr>
                <w:ilvl w:val="0"/>
                <w:numId w:val="113"/>
              </w:numPr>
              <w:tabs>
                <w:tab w:val="left" w:pos="993"/>
              </w:tabs>
              <w:spacing w:line="360" w:lineRule="auto"/>
              <w:ind w:left="0" w:firstLine="709"/>
              <w:jc w:val="both"/>
              <w:rPr>
                <w:i/>
              </w:rPr>
            </w:pPr>
            <w:r w:rsidRPr="00803362">
              <w:rPr>
                <w:i/>
              </w:rPr>
              <w:t>использовать контекстуальную или языковую догадку при восприятии на слух текстов, содержащих незнакомые слова.</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jc w:val="center"/>
              <w:rPr>
                <w:b/>
              </w:rPr>
            </w:pPr>
            <w:r w:rsidRPr="00803362">
              <w:rPr>
                <w:b/>
              </w:rPr>
              <w:lastRenderedPageBreak/>
              <w:t xml:space="preserve">Чтение </w:t>
            </w:r>
          </w:p>
        </w:tc>
      </w:tr>
      <w:tr w:rsidR="0070484F" w:rsidRPr="00803362" w:rsidTr="00C05EDA">
        <w:tc>
          <w:tcPr>
            <w:tcW w:w="4567" w:type="dxa"/>
          </w:tcPr>
          <w:p w:rsidR="007065C8" w:rsidRPr="00803362" w:rsidRDefault="007065C8" w:rsidP="004B0876">
            <w:pPr>
              <w:numPr>
                <w:ilvl w:val="0"/>
                <w:numId w:val="114"/>
              </w:numPr>
              <w:tabs>
                <w:tab w:val="left" w:pos="993"/>
              </w:tabs>
              <w:spacing w:line="360" w:lineRule="auto"/>
              <w:ind w:left="0" w:firstLine="709"/>
              <w:jc w:val="both"/>
            </w:pPr>
            <w:r w:rsidRPr="00803362">
              <w:t>читать и понимать основное содержание несложных аутентичных текстов, содержащие отдельные неизученные языковые явления;</w:t>
            </w:r>
          </w:p>
          <w:p w:rsidR="007065C8" w:rsidRPr="00803362" w:rsidRDefault="007065C8" w:rsidP="004B0876">
            <w:pPr>
              <w:numPr>
                <w:ilvl w:val="0"/>
                <w:numId w:val="114"/>
              </w:numPr>
              <w:tabs>
                <w:tab w:val="left" w:pos="993"/>
              </w:tabs>
              <w:spacing w:line="360" w:lineRule="auto"/>
              <w:ind w:left="0" w:firstLine="709"/>
              <w:jc w:val="both"/>
            </w:pPr>
            <w:r w:rsidRPr="00803362">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065C8" w:rsidRPr="00803362" w:rsidRDefault="007065C8" w:rsidP="004B0876">
            <w:pPr>
              <w:numPr>
                <w:ilvl w:val="0"/>
                <w:numId w:val="115"/>
              </w:numPr>
              <w:tabs>
                <w:tab w:val="left" w:pos="993"/>
              </w:tabs>
              <w:spacing w:line="360" w:lineRule="auto"/>
              <w:ind w:left="0" w:firstLine="709"/>
              <w:jc w:val="both"/>
              <w:rPr>
                <w:i/>
              </w:rPr>
            </w:pPr>
            <w:r w:rsidRPr="00803362">
              <w:t>читать и полностью понимать несложные аутентичные тексты, построенные на изученном языковом материале;</w:t>
            </w:r>
          </w:p>
          <w:p w:rsidR="0070484F" w:rsidRPr="00803362" w:rsidRDefault="007065C8" w:rsidP="004B0876">
            <w:pPr>
              <w:numPr>
                <w:ilvl w:val="0"/>
                <w:numId w:val="115"/>
              </w:numPr>
              <w:tabs>
                <w:tab w:val="left" w:pos="993"/>
              </w:tabs>
              <w:spacing w:line="360" w:lineRule="auto"/>
              <w:ind w:left="0" w:firstLine="709"/>
              <w:jc w:val="both"/>
              <w:rPr>
                <w:b/>
              </w:rPr>
            </w:pPr>
            <w:r w:rsidRPr="00803362">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r w:rsidRPr="00803362">
              <w:rPr>
                <w:b/>
              </w:rPr>
              <w:t xml:space="preserve"> </w:t>
            </w:r>
          </w:p>
        </w:tc>
        <w:tc>
          <w:tcPr>
            <w:tcW w:w="4568" w:type="dxa"/>
          </w:tcPr>
          <w:p w:rsidR="007065C8" w:rsidRPr="00803362" w:rsidRDefault="007065C8" w:rsidP="004B0876">
            <w:pPr>
              <w:numPr>
                <w:ilvl w:val="0"/>
                <w:numId w:val="115"/>
              </w:numPr>
              <w:tabs>
                <w:tab w:val="left" w:pos="993"/>
              </w:tabs>
              <w:spacing w:line="360" w:lineRule="auto"/>
              <w:ind w:left="0" w:firstLine="709"/>
              <w:jc w:val="both"/>
              <w:rPr>
                <w:i/>
              </w:rPr>
            </w:pPr>
            <w:r w:rsidRPr="00803362">
              <w:rPr>
                <w:i/>
              </w:rPr>
              <w:t>устанавливать причинно-следственную взаимосвязь фактов и событий, изложенных в несложном аутентичном тексте;</w:t>
            </w:r>
          </w:p>
          <w:p w:rsidR="007065C8" w:rsidRPr="00803362" w:rsidRDefault="007065C8" w:rsidP="004B0876">
            <w:pPr>
              <w:numPr>
                <w:ilvl w:val="0"/>
                <w:numId w:val="115"/>
              </w:numPr>
              <w:tabs>
                <w:tab w:val="left" w:pos="993"/>
              </w:tabs>
              <w:spacing w:line="360" w:lineRule="auto"/>
              <w:ind w:left="0" w:firstLine="709"/>
              <w:jc w:val="both"/>
              <w:rPr>
                <w:i/>
              </w:rPr>
            </w:pPr>
            <w:r w:rsidRPr="00803362">
              <w:rPr>
                <w:i/>
              </w:rPr>
              <w:t>восстанавливать текст из разрозненных абзацев или путем добавления выпущенных фрагментов.</w:t>
            </w:r>
          </w:p>
          <w:p w:rsidR="0070484F" w:rsidRPr="00803362" w:rsidRDefault="007065C8" w:rsidP="00C05EDA">
            <w:pPr>
              <w:spacing w:line="360" w:lineRule="auto"/>
              <w:jc w:val="center"/>
              <w:rPr>
                <w:b/>
              </w:rPr>
            </w:pPr>
            <w:r w:rsidRPr="00803362">
              <w:rPr>
                <w:b/>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t xml:space="preserve">                                          Письменная речь </w:t>
            </w:r>
          </w:p>
        </w:tc>
      </w:tr>
      <w:tr w:rsidR="007065C8" w:rsidRPr="00803362" w:rsidTr="00C05EDA">
        <w:tc>
          <w:tcPr>
            <w:tcW w:w="4567" w:type="dxa"/>
          </w:tcPr>
          <w:p w:rsidR="007065C8" w:rsidRPr="00803362" w:rsidRDefault="007065C8" w:rsidP="004B0876">
            <w:pPr>
              <w:numPr>
                <w:ilvl w:val="0"/>
                <w:numId w:val="116"/>
              </w:numPr>
              <w:tabs>
                <w:tab w:val="left" w:pos="993"/>
              </w:tabs>
              <w:spacing w:line="360" w:lineRule="auto"/>
              <w:ind w:left="0" w:firstLine="709"/>
              <w:jc w:val="both"/>
            </w:pPr>
            <w:r w:rsidRPr="00803362">
              <w:t>заполнять анкеты и формуляры, сообщая о себе основные сведения (имя, фамилия, пол, возраст, гражданство, национальность, адрес и т. д.);</w:t>
            </w:r>
          </w:p>
          <w:p w:rsidR="007065C8" w:rsidRPr="00803362" w:rsidRDefault="007065C8" w:rsidP="004B0876">
            <w:pPr>
              <w:numPr>
                <w:ilvl w:val="0"/>
                <w:numId w:val="116"/>
              </w:numPr>
              <w:tabs>
                <w:tab w:val="left" w:pos="993"/>
              </w:tabs>
              <w:spacing w:line="360" w:lineRule="auto"/>
              <w:ind w:left="0" w:firstLine="709"/>
              <w:jc w:val="both"/>
            </w:pPr>
            <w:r w:rsidRPr="00803362">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w:t>
            </w:r>
            <w:r w:rsidRPr="00803362">
              <w:lastRenderedPageBreak/>
              <w:t>слов, включая адрес);</w:t>
            </w:r>
          </w:p>
          <w:p w:rsidR="007065C8" w:rsidRPr="00803362" w:rsidRDefault="007065C8" w:rsidP="004B0876">
            <w:pPr>
              <w:numPr>
                <w:ilvl w:val="0"/>
                <w:numId w:val="116"/>
              </w:numPr>
              <w:tabs>
                <w:tab w:val="left" w:pos="993"/>
              </w:tabs>
              <w:spacing w:line="360" w:lineRule="auto"/>
              <w:ind w:left="0" w:firstLine="709"/>
              <w:jc w:val="both"/>
            </w:pPr>
            <w:r w:rsidRPr="00803362">
              <w:rPr>
                <w:b/>
              </w:rPr>
              <w:t xml:space="preserve"> </w:t>
            </w:r>
            <w:r w:rsidRPr="00803362">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065C8" w:rsidRPr="00803362" w:rsidRDefault="007065C8" w:rsidP="004B0876">
            <w:pPr>
              <w:numPr>
                <w:ilvl w:val="0"/>
                <w:numId w:val="116"/>
              </w:numPr>
              <w:tabs>
                <w:tab w:val="left" w:pos="993"/>
              </w:tabs>
              <w:spacing w:line="360" w:lineRule="auto"/>
              <w:ind w:left="0" w:firstLine="709"/>
              <w:jc w:val="both"/>
            </w:pPr>
            <w:r w:rsidRPr="00803362">
              <w:t>писать небольшие письменные высказывания с опорой на образец/план.</w:t>
            </w:r>
          </w:p>
        </w:tc>
        <w:tc>
          <w:tcPr>
            <w:tcW w:w="4568" w:type="dxa"/>
          </w:tcPr>
          <w:p w:rsidR="007065C8" w:rsidRPr="00803362" w:rsidRDefault="007065C8" w:rsidP="004B0876">
            <w:pPr>
              <w:numPr>
                <w:ilvl w:val="0"/>
                <w:numId w:val="117"/>
              </w:numPr>
              <w:tabs>
                <w:tab w:val="left" w:pos="993"/>
              </w:tabs>
              <w:spacing w:line="360" w:lineRule="auto"/>
              <w:ind w:left="0" w:firstLine="709"/>
              <w:jc w:val="both"/>
              <w:rPr>
                <w:i/>
              </w:rPr>
            </w:pPr>
            <w:r w:rsidRPr="00803362">
              <w:rPr>
                <w:i/>
              </w:rPr>
              <w:lastRenderedPageBreak/>
              <w:t>делать краткие выписки из текста с целью их использования в собственных устных высказываниях;</w:t>
            </w:r>
          </w:p>
          <w:p w:rsidR="007065C8" w:rsidRPr="00803362" w:rsidRDefault="007065C8" w:rsidP="004B0876">
            <w:pPr>
              <w:numPr>
                <w:ilvl w:val="0"/>
                <w:numId w:val="117"/>
              </w:numPr>
              <w:tabs>
                <w:tab w:val="left" w:pos="993"/>
              </w:tabs>
              <w:spacing w:line="360" w:lineRule="auto"/>
              <w:ind w:left="0" w:firstLine="709"/>
              <w:jc w:val="both"/>
              <w:rPr>
                <w:i/>
              </w:rPr>
            </w:pPr>
            <w:r w:rsidRPr="00803362">
              <w:rPr>
                <w:i/>
              </w:rPr>
              <w:t>писать электронное письмо (</w:t>
            </w:r>
            <w:r w:rsidRPr="00803362">
              <w:rPr>
                <w:i/>
                <w:lang w:val="en-US"/>
              </w:rPr>
              <w:t>e</w:t>
            </w:r>
            <w:r w:rsidRPr="00803362">
              <w:rPr>
                <w:i/>
              </w:rPr>
              <w:t>-</w:t>
            </w:r>
            <w:r w:rsidRPr="00803362">
              <w:rPr>
                <w:i/>
                <w:lang w:val="en-US"/>
              </w:rPr>
              <w:t>mail</w:t>
            </w:r>
            <w:r w:rsidRPr="00803362">
              <w:rPr>
                <w:i/>
              </w:rPr>
              <w:t>) зарубежному другу в ответ на электронное письмо-стимул;</w:t>
            </w:r>
          </w:p>
          <w:p w:rsidR="007065C8" w:rsidRPr="00803362" w:rsidRDefault="007065C8" w:rsidP="004B0876">
            <w:pPr>
              <w:numPr>
                <w:ilvl w:val="0"/>
                <w:numId w:val="117"/>
              </w:numPr>
              <w:tabs>
                <w:tab w:val="left" w:pos="993"/>
              </w:tabs>
              <w:spacing w:line="360" w:lineRule="auto"/>
              <w:ind w:left="0" w:firstLine="709"/>
              <w:jc w:val="both"/>
              <w:rPr>
                <w:i/>
              </w:rPr>
            </w:pPr>
            <w:r w:rsidRPr="00803362">
              <w:rPr>
                <w:i/>
              </w:rPr>
              <w:t xml:space="preserve">составлять план/тезисы устного или письменного сообщения; </w:t>
            </w:r>
          </w:p>
          <w:p w:rsidR="007065C8" w:rsidRPr="00803362" w:rsidRDefault="007065C8" w:rsidP="004B0876">
            <w:pPr>
              <w:numPr>
                <w:ilvl w:val="0"/>
                <w:numId w:val="118"/>
              </w:numPr>
              <w:tabs>
                <w:tab w:val="left" w:pos="993"/>
              </w:tabs>
              <w:spacing w:line="360" w:lineRule="auto"/>
              <w:ind w:left="0" w:firstLine="709"/>
              <w:jc w:val="both"/>
              <w:rPr>
                <w:i/>
              </w:rPr>
            </w:pPr>
            <w:r w:rsidRPr="00803362">
              <w:rPr>
                <w:i/>
              </w:rPr>
              <w:t xml:space="preserve">кратко излагать в письменном </w:t>
            </w:r>
            <w:r w:rsidRPr="00803362">
              <w:rPr>
                <w:i/>
              </w:rPr>
              <w:lastRenderedPageBreak/>
              <w:t>виде результаты проектной деятельности;</w:t>
            </w:r>
          </w:p>
          <w:p w:rsidR="007065C8" w:rsidRPr="00803362" w:rsidRDefault="007065C8" w:rsidP="004B0876">
            <w:pPr>
              <w:numPr>
                <w:ilvl w:val="0"/>
                <w:numId w:val="118"/>
              </w:numPr>
              <w:tabs>
                <w:tab w:val="left" w:pos="993"/>
              </w:tabs>
              <w:spacing w:line="360" w:lineRule="auto"/>
              <w:ind w:left="0" w:firstLine="709"/>
              <w:jc w:val="both"/>
              <w:rPr>
                <w:i/>
              </w:rPr>
            </w:pPr>
            <w:r w:rsidRPr="00803362">
              <w:rPr>
                <w:i/>
              </w:rPr>
              <w:t>писать небольшое письменное высказывание с опорой на нелинейный текст (таблицы, диаграммы и т. п.).</w:t>
            </w:r>
          </w:p>
          <w:p w:rsidR="007065C8" w:rsidRPr="00803362" w:rsidRDefault="007065C8" w:rsidP="00C05EDA">
            <w:pPr>
              <w:tabs>
                <w:tab w:val="left" w:pos="993"/>
              </w:tabs>
              <w:spacing w:line="360" w:lineRule="auto"/>
              <w:ind w:left="709"/>
              <w:jc w:val="both"/>
              <w:rPr>
                <w:i/>
              </w:rPr>
            </w:pP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lastRenderedPageBreak/>
              <w:t>Языковые навыки и средства оперирования ими</w:t>
            </w:r>
            <w:r w:rsidRPr="00803362">
              <w:rPr>
                <w:i/>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b/>
              </w:rPr>
            </w:pPr>
            <w:r w:rsidRPr="00803362">
              <w:rPr>
                <w:b/>
              </w:rPr>
              <w:t>Орфография и пунктуация</w:t>
            </w:r>
          </w:p>
        </w:tc>
      </w:tr>
      <w:tr w:rsidR="007065C8" w:rsidRPr="00803362" w:rsidTr="00C05EDA">
        <w:tc>
          <w:tcPr>
            <w:tcW w:w="4567" w:type="dxa"/>
          </w:tcPr>
          <w:p w:rsidR="007065C8" w:rsidRPr="00803362" w:rsidRDefault="007065C8" w:rsidP="004B0876">
            <w:pPr>
              <w:numPr>
                <w:ilvl w:val="0"/>
                <w:numId w:val="119"/>
              </w:numPr>
              <w:tabs>
                <w:tab w:val="left" w:pos="993"/>
              </w:tabs>
              <w:spacing w:line="360" w:lineRule="auto"/>
              <w:ind w:left="0" w:firstLine="709"/>
              <w:jc w:val="both"/>
            </w:pPr>
            <w:r w:rsidRPr="00803362">
              <w:t>правильно писать изученные слова;</w:t>
            </w:r>
          </w:p>
          <w:p w:rsidR="007065C8" w:rsidRPr="00803362" w:rsidRDefault="007065C8" w:rsidP="004B0876">
            <w:pPr>
              <w:numPr>
                <w:ilvl w:val="0"/>
                <w:numId w:val="119"/>
              </w:numPr>
              <w:tabs>
                <w:tab w:val="left" w:pos="993"/>
              </w:tabs>
              <w:spacing w:line="360" w:lineRule="auto"/>
              <w:ind w:left="0" w:firstLine="709"/>
              <w:jc w:val="both"/>
            </w:pPr>
            <w:r w:rsidRPr="00803362">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065C8" w:rsidRPr="00803362" w:rsidRDefault="007065C8" w:rsidP="004B0876">
            <w:pPr>
              <w:numPr>
                <w:ilvl w:val="0"/>
                <w:numId w:val="119"/>
              </w:numPr>
              <w:tabs>
                <w:tab w:val="left" w:pos="993"/>
              </w:tabs>
              <w:spacing w:line="360" w:lineRule="auto"/>
              <w:ind w:left="0" w:firstLine="709"/>
              <w:jc w:val="both"/>
            </w:pPr>
            <w:r w:rsidRPr="00803362">
              <w:t xml:space="preserve">расставлять в личном письме знаки препинания, диктуемые его форматом, в соответствии с нормами, принятыми в стране изучаемого языка. </w:t>
            </w:r>
          </w:p>
        </w:tc>
        <w:tc>
          <w:tcPr>
            <w:tcW w:w="4568" w:type="dxa"/>
          </w:tcPr>
          <w:p w:rsidR="007065C8" w:rsidRPr="00803362" w:rsidRDefault="007065C8" w:rsidP="004B0876">
            <w:pPr>
              <w:numPr>
                <w:ilvl w:val="0"/>
                <w:numId w:val="119"/>
              </w:numPr>
              <w:rPr>
                <w:i/>
              </w:rPr>
            </w:pPr>
            <w:r w:rsidRPr="00803362">
              <w:rPr>
                <w:i/>
              </w:rPr>
              <w:t xml:space="preserve">сравнивать и анализировать буквосочетания немецкого языка и их транскрипцию </w:t>
            </w:r>
          </w:p>
          <w:p w:rsidR="007065C8" w:rsidRPr="00803362" w:rsidRDefault="007065C8" w:rsidP="00C05EDA">
            <w:pPr>
              <w:tabs>
                <w:tab w:val="left" w:pos="993"/>
              </w:tabs>
              <w:spacing w:line="360" w:lineRule="auto"/>
              <w:ind w:left="709"/>
              <w:jc w:val="both"/>
              <w:rPr>
                <w:i/>
              </w:rPr>
            </w:pP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t>Фонетическая сторона речи</w:t>
            </w:r>
            <w:r w:rsidRPr="00803362">
              <w:rPr>
                <w:i/>
              </w:rPr>
              <w:t xml:space="preserve"> </w:t>
            </w:r>
          </w:p>
        </w:tc>
      </w:tr>
      <w:tr w:rsidR="007065C8" w:rsidRPr="00803362" w:rsidTr="00C05EDA">
        <w:tc>
          <w:tcPr>
            <w:tcW w:w="4567" w:type="dxa"/>
          </w:tcPr>
          <w:p w:rsidR="007065C8" w:rsidRPr="00803362" w:rsidRDefault="007065C8" w:rsidP="004B0876">
            <w:pPr>
              <w:numPr>
                <w:ilvl w:val="0"/>
                <w:numId w:val="120"/>
              </w:numPr>
              <w:tabs>
                <w:tab w:val="left" w:pos="993"/>
              </w:tabs>
              <w:spacing w:line="360" w:lineRule="auto"/>
              <w:ind w:left="0" w:firstLine="709"/>
              <w:jc w:val="both"/>
            </w:pPr>
            <w:r w:rsidRPr="00803362">
              <w:t>различать на слух и адекватно, без фонематических ошибок, ведущих к сбою коммуникации, произносить слова изучаемого иностранного языка;</w:t>
            </w:r>
          </w:p>
          <w:p w:rsidR="007065C8" w:rsidRPr="00803362" w:rsidRDefault="007065C8" w:rsidP="004B0876">
            <w:pPr>
              <w:numPr>
                <w:ilvl w:val="0"/>
                <w:numId w:val="120"/>
              </w:numPr>
              <w:tabs>
                <w:tab w:val="left" w:pos="993"/>
              </w:tabs>
              <w:spacing w:line="360" w:lineRule="auto"/>
              <w:ind w:left="0" w:firstLine="709"/>
              <w:jc w:val="both"/>
            </w:pPr>
            <w:r w:rsidRPr="00803362">
              <w:t>соблюдать правильное ударение в изученных словах;</w:t>
            </w:r>
          </w:p>
          <w:p w:rsidR="007065C8" w:rsidRPr="00803362" w:rsidRDefault="007065C8" w:rsidP="004B0876">
            <w:pPr>
              <w:numPr>
                <w:ilvl w:val="0"/>
                <w:numId w:val="120"/>
              </w:numPr>
              <w:tabs>
                <w:tab w:val="left" w:pos="993"/>
              </w:tabs>
              <w:spacing w:line="360" w:lineRule="auto"/>
              <w:ind w:left="0" w:firstLine="709"/>
              <w:jc w:val="both"/>
            </w:pPr>
            <w:r w:rsidRPr="00803362">
              <w:lastRenderedPageBreak/>
              <w:t>различать коммуникативные типы предложений по их интонации;</w:t>
            </w:r>
          </w:p>
          <w:p w:rsidR="007065C8" w:rsidRPr="00803362" w:rsidRDefault="007065C8" w:rsidP="004B0876">
            <w:pPr>
              <w:numPr>
                <w:ilvl w:val="0"/>
                <w:numId w:val="120"/>
              </w:numPr>
              <w:tabs>
                <w:tab w:val="left" w:pos="993"/>
              </w:tabs>
              <w:spacing w:line="360" w:lineRule="auto"/>
              <w:ind w:left="0" w:firstLine="709"/>
              <w:jc w:val="both"/>
            </w:pPr>
            <w:r w:rsidRPr="00803362">
              <w:t>членить предложение на смысловые группы;</w:t>
            </w:r>
          </w:p>
          <w:p w:rsidR="007065C8" w:rsidRPr="00803362" w:rsidRDefault="007065C8" w:rsidP="004B0876">
            <w:pPr>
              <w:numPr>
                <w:ilvl w:val="0"/>
                <w:numId w:val="120"/>
              </w:numPr>
              <w:tabs>
                <w:tab w:val="left" w:pos="993"/>
              </w:tabs>
              <w:spacing w:line="360" w:lineRule="auto"/>
              <w:ind w:left="0" w:firstLine="709"/>
              <w:jc w:val="both"/>
            </w:pPr>
            <w:r w:rsidRPr="00803362">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tc>
        <w:tc>
          <w:tcPr>
            <w:tcW w:w="4568" w:type="dxa"/>
          </w:tcPr>
          <w:p w:rsidR="007065C8" w:rsidRPr="00803362" w:rsidRDefault="007065C8" w:rsidP="004B0876">
            <w:pPr>
              <w:numPr>
                <w:ilvl w:val="0"/>
                <w:numId w:val="120"/>
              </w:numPr>
              <w:tabs>
                <w:tab w:val="left" w:pos="993"/>
              </w:tabs>
              <w:spacing w:line="360" w:lineRule="auto"/>
              <w:ind w:left="0" w:firstLine="709"/>
              <w:jc w:val="both"/>
              <w:rPr>
                <w:i/>
              </w:rPr>
            </w:pPr>
            <w:r w:rsidRPr="00803362">
              <w:rPr>
                <w:i/>
              </w:rPr>
              <w:lastRenderedPageBreak/>
              <w:t>выражать модальные значения, чувства и эмоции с помощью интонации;</w:t>
            </w:r>
          </w:p>
          <w:p w:rsidR="007065C8" w:rsidRPr="00803362" w:rsidRDefault="007065C8" w:rsidP="004B0876">
            <w:pPr>
              <w:numPr>
                <w:ilvl w:val="0"/>
                <w:numId w:val="120"/>
              </w:numPr>
              <w:tabs>
                <w:tab w:val="left" w:pos="993"/>
              </w:tabs>
              <w:spacing w:line="360" w:lineRule="auto"/>
              <w:ind w:left="0" w:firstLine="709"/>
              <w:jc w:val="both"/>
              <w:rPr>
                <w:i/>
              </w:rPr>
            </w:pPr>
            <w:r w:rsidRPr="00803362">
              <w:rPr>
                <w:i/>
              </w:rPr>
              <w:t>различать различные  варианты немецкого языка в прослушанных высказываниях.</w:t>
            </w:r>
          </w:p>
          <w:p w:rsidR="007065C8" w:rsidRPr="00803362" w:rsidRDefault="007065C8" w:rsidP="00C05EDA">
            <w:pPr>
              <w:ind w:left="720"/>
              <w:rPr>
                <w:i/>
              </w:rPr>
            </w:pPr>
            <w:r w:rsidRPr="00803362">
              <w:rPr>
                <w:i/>
              </w:rPr>
              <w:t xml:space="preserve"> </w:t>
            </w:r>
          </w:p>
        </w:tc>
      </w:tr>
      <w:tr w:rsidR="007065C8" w:rsidRPr="00803362" w:rsidTr="00C05EDA">
        <w:tc>
          <w:tcPr>
            <w:tcW w:w="9135" w:type="dxa"/>
            <w:gridSpan w:val="2"/>
          </w:tcPr>
          <w:p w:rsidR="007065C8" w:rsidRPr="00803362" w:rsidRDefault="007065C8" w:rsidP="00C05EDA">
            <w:pPr>
              <w:spacing w:line="360" w:lineRule="auto"/>
              <w:ind w:firstLine="709"/>
              <w:jc w:val="both"/>
              <w:rPr>
                <w:i/>
              </w:rPr>
            </w:pPr>
            <w:r w:rsidRPr="00803362">
              <w:rPr>
                <w:b/>
              </w:rPr>
              <w:lastRenderedPageBreak/>
              <w:t>Лексическая сторона речи</w:t>
            </w:r>
            <w:r w:rsidRPr="00803362">
              <w:rPr>
                <w:i/>
              </w:rPr>
              <w:t xml:space="preserve"> </w:t>
            </w:r>
          </w:p>
        </w:tc>
      </w:tr>
      <w:tr w:rsidR="007065C8" w:rsidRPr="00803362" w:rsidTr="00C05EDA">
        <w:tc>
          <w:tcPr>
            <w:tcW w:w="4567" w:type="dxa"/>
          </w:tcPr>
          <w:p w:rsidR="00124E26" w:rsidRPr="00803362" w:rsidRDefault="00124E26" w:rsidP="004B0876">
            <w:pPr>
              <w:numPr>
                <w:ilvl w:val="0"/>
                <w:numId w:val="121"/>
              </w:numPr>
              <w:tabs>
                <w:tab w:val="left" w:pos="993"/>
              </w:tabs>
              <w:spacing w:line="360" w:lineRule="auto"/>
              <w:ind w:left="0" w:firstLine="709"/>
              <w:jc w:val="both"/>
            </w:pPr>
            <w:r w:rsidRPr="00803362">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24E26" w:rsidRPr="00803362" w:rsidRDefault="00124E26" w:rsidP="004B0876">
            <w:pPr>
              <w:numPr>
                <w:ilvl w:val="0"/>
                <w:numId w:val="121"/>
              </w:numPr>
              <w:tabs>
                <w:tab w:val="left" w:pos="993"/>
              </w:tabs>
              <w:spacing w:line="360" w:lineRule="auto"/>
              <w:ind w:left="0" w:firstLine="709"/>
              <w:jc w:val="both"/>
            </w:pPr>
            <w:r w:rsidRPr="00803362">
              <w:rPr>
                <w:b/>
              </w:rPr>
              <w:t xml:space="preserve"> </w:t>
            </w:r>
            <w:r w:rsidRPr="00803362">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4E26" w:rsidRPr="00803362" w:rsidRDefault="00124E26" w:rsidP="004B0876">
            <w:pPr>
              <w:numPr>
                <w:ilvl w:val="0"/>
                <w:numId w:val="121"/>
              </w:numPr>
              <w:tabs>
                <w:tab w:val="left" w:pos="993"/>
              </w:tabs>
              <w:spacing w:line="360" w:lineRule="auto"/>
              <w:ind w:left="0" w:firstLine="709"/>
              <w:jc w:val="both"/>
            </w:pPr>
            <w:r w:rsidRPr="00803362">
              <w:t>соблюдать существующие в немецком языке нормы лексической сочетаемости;</w:t>
            </w:r>
          </w:p>
          <w:p w:rsidR="00124E26" w:rsidRPr="00803362" w:rsidRDefault="00124E26" w:rsidP="004B0876">
            <w:pPr>
              <w:numPr>
                <w:ilvl w:val="0"/>
                <w:numId w:val="121"/>
              </w:numPr>
              <w:tabs>
                <w:tab w:val="left" w:pos="993"/>
              </w:tabs>
              <w:spacing w:line="360" w:lineRule="auto"/>
              <w:ind w:left="0" w:firstLine="709"/>
              <w:jc w:val="both"/>
            </w:pPr>
            <w:r w:rsidRPr="00803362">
              <w:t xml:space="preserve">распознавать и образовывать родственные слова с использованием словосложения и конверсии в пределах </w:t>
            </w:r>
            <w:r w:rsidRPr="00803362">
              <w:lastRenderedPageBreak/>
              <w:t>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pPr>
            <w:r w:rsidRPr="00803362">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pPr>
            <w:r w:rsidRPr="00803362">
              <w:t>соблюдать существующие в немецком языке нормы лексической сочетаемости;</w:t>
            </w:r>
          </w:p>
          <w:p w:rsidR="00124E26" w:rsidRPr="00803362" w:rsidRDefault="00124E26" w:rsidP="004B0876">
            <w:pPr>
              <w:numPr>
                <w:ilvl w:val="0"/>
                <w:numId w:val="122"/>
              </w:numPr>
              <w:tabs>
                <w:tab w:val="left" w:pos="993"/>
              </w:tabs>
              <w:spacing w:line="360" w:lineRule="auto"/>
              <w:ind w:left="0" w:firstLine="709"/>
              <w:jc w:val="both"/>
            </w:pPr>
            <w:r w:rsidRPr="00803362">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24E26" w:rsidRPr="00803362" w:rsidRDefault="00124E26" w:rsidP="004B0876">
            <w:pPr>
              <w:numPr>
                <w:ilvl w:val="0"/>
                <w:numId w:val="122"/>
              </w:numPr>
              <w:tabs>
                <w:tab w:val="left" w:pos="993"/>
              </w:tabs>
              <w:spacing w:line="360" w:lineRule="auto"/>
              <w:ind w:left="0" w:firstLine="709"/>
              <w:jc w:val="both"/>
              <w:rPr>
                <w:lang w:bidi="en-US"/>
              </w:rPr>
            </w:pPr>
            <w:r w:rsidRPr="00803362">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24E26" w:rsidRPr="00803362" w:rsidRDefault="00124E26" w:rsidP="00C05EDA">
            <w:pPr>
              <w:tabs>
                <w:tab w:val="left" w:pos="993"/>
              </w:tabs>
              <w:spacing w:line="360" w:lineRule="auto"/>
              <w:jc w:val="both"/>
            </w:pPr>
            <w:r w:rsidRPr="00803362">
              <w:t>глаголы, имена существительные, имена прилагательные, наречия, числительные;</w:t>
            </w:r>
          </w:p>
          <w:p w:rsidR="007065C8" w:rsidRPr="00803362" w:rsidRDefault="00124E26" w:rsidP="004B0876">
            <w:pPr>
              <w:pStyle w:val="aff2"/>
              <w:numPr>
                <w:ilvl w:val="0"/>
                <w:numId w:val="123"/>
              </w:numPr>
              <w:tabs>
                <w:tab w:val="left" w:pos="993"/>
              </w:tabs>
              <w:spacing w:line="360" w:lineRule="auto"/>
              <w:ind w:left="709"/>
              <w:jc w:val="both"/>
            </w:pPr>
            <w:r w:rsidRPr="00803362">
              <w:rPr>
                <w:rFonts w:ascii="Times New Roman" w:hAnsi="Times New Roman"/>
              </w:rPr>
              <w:t>распознавать и образовывать множественное число существительных;</w:t>
            </w:r>
          </w:p>
        </w:tc>
        <w:tc>
          <w:tcPr>
            <w:tcW w:w="4568" w:type="dxa"/>
          </w:tcPr>
          <w:p w:rsidR="00124E26" w:rsidRPr="00803362" w:rsidRDefault="00124E26" w:rsidP="004B0876">
            <w:pPr>
              <w:numPr>
                <w:ilvl w:val="0"/>
                <w:numId w:val="124"/>
              </w:numPr>
              <w:tabs>
                <w:tab w:val="left" w:pos="993"/>
              </w:tabs>
              <w:spacing w:line="360" w:lineRule="auto"/>
              <w:ind w:left="0" w:firstLine="709"/>
              <w:jc w:val="both"/>
              <w:rPr>
                <w:i/>
              </w:rPr>
            </w:pPr>
            <w:r w:rsidRPr="00803362">
              <w:rPr>
                <w:i/>
              </w:rPr>
              <w:lastRenderedPageBreak/>
              <w:t>распознавать и употреблять в речи в нескольких значениях многозначные слова, изученные в пределах тематики основной школы;</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знать различия между явлениями синонимии и антонимии; употреблять в речи изученные синонимы и антонимы адекватно ситуации общения;</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и употреблять в речи наиболее распространенные фразовые глаголы;</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принадлежность слов к частям речи по аффиксам;</w:t>
            </w:r>
          </w:p>
          <w:p w:rsidR="00124E26" w:rsidRPr="00803362" w:rsidRDefault="00124E26" w:rsidP="004B0876">
            <w:pPr>
              <w:numPr>
                <w:ilvl w:val="0"/>
                <w:numId w:val="124"/>
              </w:numPr>
              <w:tabs>
                <w:tab w:val="left" w:pos="993"/>
              </w:tabs>
              <w:spacing w:line="360" w:lineRule="auto"/>
              <w:ind w:left="0" w:firstLine="709"/>
              <w:jc w:val="both"/>
              <w:rPr>
                <w:i/>
              </w:rPr>
            </w:pPr>
            <w:r w:rsidRPr="00803362">
              <w:rPr>
                <w:i/>
              </w:rPr>
              <w:t>распознавать и употреблять в речи различные средства связи в тексте для обеспечения его целостности;</w:t>
            </w:r>
          </w:p>
          <w:p w:rsidR="00124E26" w:rsidRPr="00803362" w:rsidRDefault="00124E26" w:rsidP="004B0876">
            <w:pPr>
              <w:numPr>
                <w:ilvl w:val="0"/>
                <w:numId w:val="124"/>
              </w:numPr>
              <w:tabs>
                <w:tab w:val="left" w:pos="993"/>
              </w:tabs>
              <w:spacing w:line="360" w:lineRule="auto"/>
              <w:ind w:left="0" w:firstLine="709"/>
              <w:jc w:val="both"/>
            </w:pPr>
            <w:r w:rsidRPr="00803362">
              <w:rPr>
                <w:i/>
              </w:rPr>
              <w:t xml:space="preserve">использовать языковую догадку в процессе чтения и аудирования (догадываться о значении незнакомых </w:t>
            </w:r>
            <w:r w:rsidRPr="00803362">
              <w:rPr>
                <w:i/>
              </w:rPr>
              <w:lastRenderedPageBreak/>
              <w:t>слов по контексту, по сходству с русским</w:t>
            </w:r>
            <w:r w:rsidRPr="00803362">
              <w:t xml:space="preserve"> \</w:t>
            </w:r>
            <w:r w:rsidRPr="00803362">
              <w:rPr>
                <w:i/>
              </w:rPr>
              <w:t>родным языком, по</w:t>
            </w:r>
            <w:r w:rsidRPr="00803362">
              <w:t xml:space="preserve"> </w:t>
            </w:r>
            <w:r w:rsidRPr="00803362">
              <w:rPr>
                <w:i/>
              </w:rPr>
              <w:t>словообразовательным элементам.</w:t>
            </w:r>
          </w:p>
          <w:p w:rsidR="007065C8" w:rsidRPr="00803362" w:rsidRDefault="00124E26" w:rsidP="00C05EDA">
            <w:pPr>
              <w:tabs>
                <w:tab w:val="left" w:pos="993"/>
              </w:tabs>
              <w:spacing w:line="360" w:lineRule="auto"/>
              <w:jc w:val="both"/>
              <w:rPr>
                <w:i/>
              </w:rPr>
            </w:pPr>
            <w:r w:rsidRPr="00803362">
              <w:rPr>
                <w:i/>
              </w:rPr>
              <w:t xml:space="preserve"> </w:t>
            </w:r>
          </w:p>
        </w:tc>
      </w:tr>
      <w:tr w:rsidR="00124E26" w:rsidRPr="00803362" w:rsidTr="00C05EDA">
        <w:tc>
          <w:tcPr>
            <w:tcW w:w="9135" w:type="dxa"/>
            <w:gridSpan w:val="2"/>
          </w:tcPr>
          <w:p w:rsidR="00124E26" w:rsidRPr="00803362" w:rsidRDefault="00124E26" w:rsidP="00C05EDA">
            <w:pPr>
              <w:spacing w:line="360" w:lineRule="auto"/>
              <w:ind w:firstLine="709"/>
              <w:jc w:val="both"/>
              <w:rPr>
                <w:i/>
              </w:rPr>
            </w:pPr>
            <w:r w:rsidRPr="00803362">
              <w:rPr>
                <w:b/>
              </w:rPr>
              <w:lastRenderedPageBreak/>
              <w:t>Грамматическая сторона речи</w:t>
            </w:r>
            <w:r w:rsidRPr="00803362">
              <w:rPr>
                <w:i/>
              </w:rPr>
              <w:t xml:space="preserve"> </w:t>
            </w:r>
          </w:p>
        </w:tc>
      </w:tr>
      <w:tr w:rsidR="00124E26" w:rsidRPr="00803362" w:rsidTr="00C05EDA">
        <w:tc>
          <w:tcPr>
            <w:tcW w:w="4567" w:type="dxa"/>
          </w:tcPr>
          <w:p w:rsidR="00124E26" w:rsidRPr="00803362" w:rsidRDefault="00124E26" w:rsidP="004B0876">
            <w:pPr>
              <w:numPr>
                <w:ilvl w:val="0"/>
                <w:numId w:val="126"/>
              </w:numPr>
              <w:tabs>
                <w:tab w:val="left" w:pos="993"/>
              </w:tabs>
              <w:spacing w:line="360" w:lineRule="auto"/>
              <w:ind w:left="0" w:firstLine="709"/>
              <w:jc w:val="both"/>
            </w:pPr>
            <w:r w:rsidRPr="00803362">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24E26" w:rsidRPr="00803362" w:rsidRDefault="00124E26" w:rsidP="004B0876">
            <w:pPr>
              <w:numPr>
                <w:ilvl w:val="0"/>
                <w:numId w:val="126"/>
              </w:numPr>
              <w:tabs>
                <w:tab w:val="left" w:pos="993"/>
              </w:tabs>
              <w:spacing w:line="360" w:lineRule="auto"/>
              <w:ind w:left="0" w:firstLine="709"/>
              <w:jc w:val="both"/>
            </w:pPr>
            <w:r w:rsidRPr="00803362">
              <w:t xml:space="preserve">уметь осуществлять спряжение глаголов в настоящем времени и личных местоимений, а также спряжение глагола </w:t>
            </w:r>
            <w:r w:rsidRPr="00803362">
              <w:rPr>
                <w:lang w:val="en-US"/>
              </w:rPr>
              <w:t>sein</w:t>
            </w:r>
            <w:r w:rsidRPr="00803362">
              <w:t xml:space="preserve"> в настоящем времени, распознавать и употреблять в речи; </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и формы спряжения глаголов  </w:t>
            </w:r>
            <w:r w:rsidRPr="00803362">
              <w:rPr>
                <w:lang w:val="en-US"/>
              </w:rPr>
              <w:t>haben</w:t>
            </w:r>
            <w:r w:rsidRPr="00803362">
              <w:t xml:space="preserve">, </w:t>
            </w:r>
            <w:r w:rsidRPr="00803362">
              <w:rPr>
                <w:lang w:val="en-US"/>
              </w:rPr>
              <w:t>m</w:t>
            </w:r>
            <w:r w:rsidRPr="00803362">
              <w:t>ö</w:t>
            </w:r>
            <w:r w:rsidRPr="00803362">
              <w:rPr>
                <w:lang w:val="en-US"/>
              </w:rPr>
              <w:t>chten</w:t>
            </w:r>
            <w:r w:rsidRPr="00803362">
              <w:t xml:space="preserve"> в настоящем времени,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и формы спряжения глаголов </w:t>
            </w:r>
            <w:r w:rsidRPr="00803362">
              <w:rPr>
                <w:lang w:val="en-US"/>
              </w:rPr>
              <w:t>sein</w:t>
            </w:r>
            <w:r w:rsidRPr="00803362">
              <w:t xml:space="preserve">, </w:t>
            </w:r>
            <w:r w:rsidRPr="00803362">
              <w:rPr>
                <w:lang w:val="en-US"/>
              </w:rPr>
              <w:t>naben</w:t>
            </w:r>
            <w:r w:rsidRPr="00803362">
              <w:t xml:space="preserve"> во множественном числе,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и формы спряжения глагола </w:t>
            </w:r>
            <w:r w:rsidRPr="00803362">
              <w:rPr>
                <w:lang w:val="en-US"/>
              </w:rPr>
              <w:t>warden</w:t>
            </w:r>
            <w:r w:rsidRPr="00803362">
              <w:t xml:space="preserve"> (становиться) в </w:t>
            </w:r>
            <w:r w:rsidRPr="00803362">
              <w:rPr>
                <w:lang w:val="en-US"/>
              </w:rPr>
              <w:t>Pr</w:t>
            </w:r>
            <w:r w:rsidRPr="00803362">
              <w:t>ä</w:t>
            </w:r>
            <w:r w:rsidRPr="00803362">
              <w:rPr>
                <w:lang w:val="en-US"/>
              </w:rPr>
              <w:t>sens</w:t>
            </w:r>
            <w:r w:rsidRPr="00803362">
              <w:t xml:space="preserve"> распознавать и употреблять в речи;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особенности спряжения глаголов с отделяемыми приставками, распознавать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w:t>
            </w:r>
            <w:r w:rsidRPr="00803362">
              <w:lastRenderedPageBreak/>
              <w:t>и восклицательные, следовать правильному порядку слов в предложении (в повествовательном и вопросительном);</w:t>
            </w:r>
          </w:p>
          <w:p w:rsidR="00124E26" w:rsidRPr="00803362" w:rsidRDefault="00124E26" w:rsidP="004B0876">
            <w:pPr>
              <w:numPr>
                <w:ilvl w:val="0"/>
                <w:numId w:val="125"/>
              </w:numPr>
              <w:tabs>
                <w:tab w:val="left" w:pos="993"/>
              </w:tabs>
              <w:spacing w:line="360" w:lineRule="auto"/>
              <w:ind w:left="0" w:firstLine="709"/>
              <w:jc w:val="both"/>
            </w:pPr>
            <w:r w:rsidRPr="00803362">
              <w:t xml:space="preserve">распознавать и употреблять в речи отрицательные предложения, знать и правильно употреблять  средства выражения отрицания; </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вопросительные предложения с вопросительным словом;</w:t>
            </w:r>
          </w:p>
          <w:p w:rsidR="00124E26" w:rsidRPr="00803362" w:rsidRDefault="00124E26" w:rsidP="004B0876">
            <w:pPr>
              <w:numPr>
                <w:ilvl w:val="0"/>
                <w:numId w:val="126"/>
              </w:numPr>
              <w:tabs>
                <w:tab w:val="left" w:pos="993"/>
              </w:tabs>
              <w:spacing w:line="360" w:lineRule="auto"/>
              <w:ind w:left="0" w:firstLine="709"/>
              <w:jc w:val="both"/>
            </w:pPr>
            <w:r w:rsidRPr="00803362">
              <w:t>знать, распознавать и правильно употреблять в речи  в соответствии с коммуникативной задачей в коммуникативно-значимом контексте модальные глаголы, выражающие идею возможности, необходимости, желания (</w:t>
            </w:r>
            <w:r w:rsidRPr="00803362">
              <w:rPr>
                <w:lang w:val="en-US"/>
              </w:rPr>
              <w:t>k</w:t>
            </w:r>
            <w:r w:rsidRPr="00803362">
              <w:t>ö</w:t>
            </w:r>
            <w:r w:rsidRPr="00803362">
              <w:rPr>
                <w:lang w:val="en-US"/>
              </w:rPr>
              <w:t>nnen</w:t>
            </w:r>
            <w:r w:rsidRPr="00803362">
              <w:t xml:space="preserve">, </w:t>
            </w:r>
            <w:r w:rsidRPr="00803362">
              <w:rPr>
                <w:lang w:val="en-US"/>
              </w:rPr>
              <w:t>mϋssen</w:t>
            </w:r>
            <w:r w:rsidRPr="00803362">
              <w:t xml:space="preserve">, </w:t>
            </w:r>
            <w:r w:rsidRPr="00803362">
              <w:rPr>
                <w:lang w:val="en-US"/>
              </w:rPr>
              <w:t>wollen</w:t>
            </w:r>
            <w:r w:rsidRPr="00803362">
              <w:t>);</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распознавать и правильно употреблять в речи  в соответствии с коммуникативной задачей в коммуникативно-значимом контексте модальные глаголы </w:t>
            </w:r>
            <w:r w:rsidRPr="00803362">
              <w:rPr>
                <w:lang w:val="en-US"/>
              </w:rPr>
              <w:t>dϋrfen</w:t>
            </w:r>
            <w:r w:rsidRPr="00803362">
              <w:t xml:space="preserve">, </w:t>
            </w:r>
            <w:r w:rsidRPr="00803362">
              <w:rPr>
                <w:lang w:val="en-US"/>
              </w:rPr>
              <w:t>sollen</w:t>
            </w:r>
            <w:r w:rsidRPr="00803362">
              <w:t>, их спряжение в настоящем времени;</w:t>
            </w:r>
          </w:p>
          <w:p w:rsidR="00124E26" w:rsidRPr="00803362" w:rsidRDefault="00124E26" w:rsidP="004B0876">
            <w:pPr>
              <w:numPr>
                <w:ilvl w:val="0"/>
                <w:numId w:val="126"/>
              </w:numPr>
              <w:tabs>
                <w:tab w:val="left" w:pos="993"/>
              </w:tabs>
              <w:spacing w:line="360" w:lineRule="auto"/>
              <w:ind w:left="0" w:firstLine="709"/>
              <w:jc w:val="both"/>
            </w:pPr>
            <w:r w:rsidRPr="00803362">
              <w:t xml:space="preserve">знать, распознавать и правильно употреблять в речи  глаголы </w:t>
            </w:r>
            <w:r w:rsidRPr="00803362">
              <w:rPr>
                <w:lang w:val="en-US"/>
              </w:rPr>
              <w:t>kennen</w:t>
            </w:r>
            <w:r w:rsidRPr="00803362">
              <w:t xml:space="preserve">, </w:t>
            </w:r>
            <w:r w:rsidRPr="00803362">
              <w:rPr>
                <w:lang w:val="en-US"/>
              </w:rPr>
              <w:t>wissen</w:t>
            </w:r>
            <w:r w:rsidRPr="00803362">
              <w:t xml:space="preserve"> в соответствии с коммуникативной в коммуникативно-значимом контексте;</w:t>
            </w:r>
          </w:p>
          <w:p w:rsidR="00124E26" w:rsidRPr="00803362" w:rsidRDefault="00124E26" w:rsidP="004B0876">
            <w:pPr>
              <w:numPr>
                <w:ilvl w:val="0"/>
                <w:numId w:val="126"/>
              </w:numPr>
              <w:tabs>
                <w:tab w:val="left" w:pos="993"/>
              </w:tabs>
              <w:spacing w:line="360" w:lineRule="auto"/>
              <w:ind w:left="0" w:firstLine="709"/>
              <w:jc w:val="both"/>
            </w:pPr>
            <w:r w:rsidRPr="00803362">
              <w:lastRenderedPageBreak/>
              <w:t xml:space="preserve">знать особенности, формы, распознавать и правильно употреблять в речи  глагол </w:t>
            </w:r>
            <w:r w:rsidRPr="00803362">
              <w:rPr>
                <w:lang w:val="en-US"/>
              </w:rPr>
              <w:t>m</w:t>
            </w:r>
            <w:r w:rsidRPr="00803362">
              <w:t>ö</w:t>
            </w:r>
            <w:r w:rsidRPr="00803362">
              <w:rPr>
                <w:lang w:val="en-US"/>
              </w:rPr>
              <w:t>gen</w:t>
            </w:r>
            <w:r w:rsidRPr="00803362">
              <w:t xml:space="preserve"> (близкий к модальному) в соответствии с коммуникативной в коммуникативно-значимом контексте;</w:t>
            </w:r>
          </w:p>
          <w:p w:rsidR="00124E26" w:rsidRPr="00803362" w:rsidRDefault="00124E26" w:rsidP="004B0876">
            <w:pPr>
              <w:numPr>
                <w:ilvl w:val="0"/>
                <w:numId w:val="125"/>
              </w:numPr>
              <w:tabs>
                <w:tab w:val="left" w:pos="993"/>
              </w:tabs>
              <w:spacing w:line="360" w:lineRule="auto"/>
              <w:ind w:left="0" w:firstLine="709"/>
              <w:jc w:val="both"/>
            </w:pPr>
            <w:r w:rsidRPr="00803362">
              <w:t xml:space="preserve"> знать, распознавать и правильно строить позиционное предложение, правильно употреблять позиционные глаголы в речи;</w:t>
            </w:r>
          </w:p>
          <w:p w:rsidR="00124E26" w:rsidRPr="00803362" w:rsidRDefault="00124E26" w:rsidP="004B0876">
            <w:pPr>
              <w:numPr>
                <w:ilvl w:val="0"/>
                <w:numId w:val="125"/>
              </w:numPr>
              <w:tabs>
                <w:tab w:val="left" w:pos="993"/>
              </w:tabs>
              <w:spacing w:line="360" w:lineRule="auto"/>
              <w:ind w:left="0" w:firstLine="709"/>
              <w:jc w:val="both"/>
            </w:pPr>
            <w:r w:rsidRPr="00803362">
              <w:t>Знать, распознавать и правильно употреблять в речи сильные глаголы с изменением корневой гласной; осуществлять спряжение сильных глаголов;</w:t>
            </w:r>
          </w:p>
          <w:p w:rsidR="00124E26" w:rsidRPr="00803362" w:rsidRDefault="00124E26" w:rsidP="004B0876">
            <w:pPr>
              <w:numPr>
                <w:ilvl w:val="0"/>
                <w:numId w:val="125"/>
              </w:numPr>
              <w:tabs>
                <w:tab w:val="left" w:pos="993"/>
              </w:tabs>
              <w:spacing w:line="360" w:lineRule="auto"/>
              <w:ind w:left="0" w:firstLine="709"/>
              <w:jc w:val="both"/>
            </w:pPr>
            <w:r w:rsidRPr="00803362">
              <w:t>Знать, распознавать и правильно спрягать глаголы в повелительном наклонении  (</w:t>
            </w:r>
            <w:r w:rsidRPr="00803362">
              <w:rPr>
                <w:lang w:val="en-US"/>
              </w:rPr>
              <w:t>der</w:t>
            </w:r>
            <w:r w:rsidRPr="00803362">
              <w:t xml:space="preserve"> </w:t>
            </w:r>
            <w:r w:rsidRPr="00803362">
              <w:rPr>
                <w:lang w:val="en-US"/>
              </w:rPr>
              <w:t>Imperativ</w:t>
            </w:r>
            <w:r w:rsidRPr="00803362">
              <w:t xml:space="preserve">)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t xml:space="preserve">Знать, распознавать и правильно  употреблять в речи слабые и сильные глаголы в Причастии </w:t>
            </w:r>
            <w:r w:rsidRPr="00803362">
              <w:rPr>
                <w:lang w:val="en-US"/>
              </w:rPr>
              <w:t>II</w:t>
            </w:r>
            <w:r w:rsidRPr="00803362">
              <w:t xml:space="preserve"> (</w:t>
            </w:r>
            <w:r w:rsidRPr="00803362">
              <w:rPr>
                <w:lang w:val="en-US"/>
              </w:rPr>
              <w:t>Partizip</w:t>
            </w:r>
            <w:r w:rsidRPr="00803362">
              <w:t xml:space="preserve"> </w:t>
            </w:r>
            <w:r w:rsidRPr="00803362">
              <w:rPr>
                <w:lang w:val="en-US"/>
              </w:rPr>
              <w:t>II</w:t>
            </w:r>
            <w:r w:rsidRPr="00803362">
              <w:t xml:space="preserve">); </w:t>
            </w:r>
          </w:p>
          <w:p w:rsidR="00124E26" w:rsidRPr="00803362" w:rsidRDefault="00124E26" w:rsidP="004B0876">
            <w:pPr>
              <w:numPr>
                <w:ilvl w:val="0"/>
                <w:numId w:val="125"/>
              </w:numPr>
              <w:tabs>
                <w:tab w:val="left" w:pos="993"/>
              </w:tabs>
              <w:spacing w:line="360" w:lineRule="auto"/>
              <w:ind w:left="0" w:firstLine="709"/>
              <w:jc w:val="both"/>
            </w:pPr>
            <w:r w:rsidRPr="00803362">
              <w:t>Знать правила образования Перфекта (</w:t>
            </w:r>
            <w:r w:rsidRPr="00803362">
              <w:rPr>
                <w:lang w:val="en-US"/>
              </w:rPr>
              <w:t>das</w:t>
            </w:r>
            <w:r w:rsidRPr="00803362">
              <w:t xml:space="preserve"> </w:t>
            </w:r>
            <w:r w:rsidRPr="00803362">
              <w:rPr>
                <w:lang w:val="en-US"/>
              </w:rPr>
              <w:t>Perfekt</w:t>
            </w:r>
            <w:r w:rsidRPr="00803362">
              <w:t xml:space="preserve">),  распознавать, уметь образовывать и употреблять в речи; </w:t>
            </w:r>
          </w:p>
          <w:p w:rsidR="00124E26" w:rsidRPr="00803362" w:rsidRDefault="00124E26" w:rsidP="004B0876">
            <w:pPr>
              <w:numPr>
                <w:ilvl w:val="0"/>
                <w:numId w:val="125"/>
              </w:numPr>
              <w:tabs>
                <w:tab w:val="left" w:pos="993"/>
              </w:tabs>
              <w:spacing w:line="360" w:lineRule="auto"/>
              <w:ind w:left="0" w:firstLine="709"/>
              <w:jc w:val="both"/>
            </w:pPr>
            <w:r w:rsidRPr="00803362">
              <w:t xml:space="preserve">Знать, распознавать и правильно употреблять в речи Претеритум глаголов </w:t>
            </w:r>
            <w:r w:rsidRPr="00803362">
              <w:rPr>
                <w:lang w:val="en-US"/>
              </w:rPr>
              <w:t>sein</w:t>
            </w:r>
            <w:r w:rsidRPr="00803362">
              <w:t xml:space="preserve">, </w:t>
            </w:r>
            <w:r w:rsidRPr="00803362">
              <w:rPr>
                <w:lang w:val="en-US"/>
              </w:rPr>
              <w:t>haben</w:t>
            </w:r>
            <w:r w:rsidRPr="00803362">
              <w:t xml:space="preserve"> и модальных глаголов </w:t>
            </w:r>
            <w:r w:rsidRPr="00803362">
              <w:rPr>
                <w:lang w:val="en-US"/>
              </w:rPr>
              <w:t>k</w:t>
            </w:r>
            <w:r w:rsidRPr="00803362">
              <w:t>ö</w:t>
            </w:r>
            <w:r w:rsidRPr="00803362">
              <w:rPr>
                <w:lang w:val="en-US"/>
              </w:rPr>
              <w:t>nnen</w:t>
            </w:r>
            <w:r w:rsidRPr="00803362">
              <w:t>,</w:t>
            </w:r>
            <w:r w:rsidRPr="00803362">
              <w:rPr>
                <w:lang w:val="en-US"/>
              </w:rPr>
              <w:t>mϋssen</w:t>
            </w:r>
            <w:r w:rsidRPr="00803362">
              <w:t>,</w:t>
            </w:r>
            <w:r w:rsidRPr="00803362">
              <w:rPr>
                <w:lang w:val="en-US"/>
              </w:rPr>
              <w:t>wollen</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Знать правила управления глаголами и уметь правильно применять в речи в соответствии с контекстной ситуацией;</w:t>
            </w:r>
          </w:p>
          <w:p w:rsidR="00124E26" w:rsidRPr="00803362" w:rsidRDefault="00124E26" w:rsidP="004B0876">
            <w:pPr>
              <w:numPr>
                <w:ilvl w:val="0"/>
                <w:numId w:val="125"/>
              </w:numPr>
              <w:tabs>
                <w:tab w:val="left" w:pos="993"/>
              </w:tabs>
              <w:spacing w:line="360" w:lineRule="auto"/>
              <w:ind w:left="0" w:firstLine="709"/>
              <w:jc w:val="both"/>
            </w:pPr>
            <w:r w:rsidRPr="00803362">
              <w:t xml:space="preserve">Знать, распознавать и правильно </w:t>
            </w:r>
            <w:r w:rsidRPr="00803362">
              <w:lastRenderedPageBreak/>
              <w:t>употреблять в речи глаголы в сослагательном наклонении в настоящем времени (</w:t>
            </w:r>
            <w:r w:rsidRPr="00803362">
              <w:rPr>
                <w:lang w:val="en-US"/>
              </w:rPr>
              <w:t>der</w:t>
            </w:r>
            <w:r w:rsidRPr="00803362">
              <w:t xml:space="preserve"> </w:t>
            </w:r>
            <w:r w:rsidRPr="00803362">
              <w:rPr>
                <w:lang w:val="en-US"/>
              </w:rPr>
              <w:t>Konjunktiv</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сложносочиненные предложения с сочинительными союзами;</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сложноподчиненные предложения с  дополнительными придаточными (</w:t>
            </w:r>
            <w:r w:rsidRPr="00803362">
              <w:rPr>
                <w:lang w:val="en-US"/>
              </w:rPr>
              <w:t>der</w:t>
            </w:r>
            <w:r w:rsidRPr="00803362">
              <w:t xml:space="preserve"> </w:t>
            </w:r>
            <w:r w:rsidRPr="00803362">
              <w:rPr>
                <w:lang w:val="en-US"/>
              </w:rPr>
              <w:t>Objektsatz</w:t>
            </w:r>
            <w:r w:rsidRPr="00803362">
              <w:t>) и придаточными условными (</w:t>
            </w:r>
            <w:r w:rsidRPr="00803362">
              <w:rPr>
                <w:lang w:val="en-US"/>
              </w:rPr>
              <w:t>der</w:t>
            </w:r>
            <w:r w:rsidRPr="00803362">
              <w:t xml:space="preserve"> </w:t>
            </w:r>
            <w:r w:rsidRPr="00803362">
              <w:rPr>
                <w:lang w:val="en-US"/>
              </w:rPr>
              <w:t>Konditionalsatz</w:t>
            </w:r>
            <w:r w:rsidRPr="00803362">
              <w:t>);</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24E26" w:rsidRPr="00803362" w:rsidRDefault="00124E26" w:rsidP="004B0876">
            <w:pPr>
              <w:pStyle w:val="aff2"/>
              <w:numPr>
                <w:ilvl w:val="0"/>
                <w:numId w:val="125"/>
              </w:numPr>
              <w:tabs>
                <w:tab w:val="left" w:pos="993"/>
              </w:tabs>
              <w:spacing w:line="360" w:lineRule="auto"/>
              <w:jc w:val="both"/>
              <w:rPr>
                <w:rFonts w:ascii="Times New Roman" w:hAnsi="Times New Roman"/>
              </w:rPr>
            </w:pPr>
            <w:r w:rsidRPr="00803362">
              <w:rPr>
                <w:rFonts w:ascii="Times New Roman" w:hAnsi="Times New Roman"/>
              </w:rPr>
              <w:t>распознавать и правильно употреблять в речи существительные в винительном и дательном падежах;</w:t>
            </w:r>
          </w:p>
          <w:p w:rsidR="00124E26" w:rsidRPr="00803362" w:rsidRDefault="00124E26" w:rsidP="004B0876">
            <w:pPr>
              <w:pStyle w:val="aff2"/>
              <w:numPr>
                <w:ilvl w:val="0"/>
                <w:numId w:val="125"/>
              </w:numPr>
              <w:tabs>
                <w:tab w:val="left" w:pos="993"/>
              </w:tabs>
              <w:spacing w:line="360" w:lineRule="auto"/>
              <w:jc w:val="both"/>
              <w:rPr>
                <w:rFonts w:ascii="Times New Roman" w:hAnsi="Times New Roman"/>
              </w:rPr>
            </w:pPr>
            <w:r w:rsidRPr="00803362">
              <w:rPr>
                <w:rFonts w:ascii="Times New Roman" w:hAnsi="Times New Roman"/>
              </w:rPr>
              <w:t>распознавать в речи и правильно употреблять артикли (неопределенный, определенный, нулевой), притяжательные артикли в единственном и множественном числе;</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предлоги дательного падежа: </w:t>
            </w:r>
            <w:r w:rsidRPr="00803362">
              <w:rPr>
                <w:rFonts w:ascii="Times New Roman" w:hAnsi="Times New Roman"/>
                <w:lang w:val="en-US"/>
              </w:rPr>
              <w:t>mit</w:t>
            </w:r>
            <w:r w:rsidRPr="00803362">
              <w:rPr>
                <w:rFonts w:ascii="Times New Roman" w:hAnsi="Times New Roman"/>
              </w:rPr>
              <w:t xml:space="preserve">, </w:t>
            </w:r>
            <w:r w:rsidRPr="00803362">
              <w:rPr>
                <w:rFonts w:ascii="Times New Roman" w:hAnsi="Times New Roman"/>
                <w:lang w:val="en-US"/>
              </w:rPr>
              <w:t>nach</w:t>
            </w:r>
            <w:r w:rsidRPr="00803362">
              <w:rPr>
                <w:rFonts w:ascii="Times New Roman" w:hAnsi="Times New Roman"/>
              </w:rPr>
              <w:t xml:space="preserve">, </w:t>
            </w:r>
            <w:r w:rsidRPr="00803362">
              <w:rPr>
                <w:rFonts w:ascii="Times New Roman" w:hAnsi="Times New Roman"/>
                <w:lang w:val="en-US"/>
              </w:rPr>
              <w:t>aus</w:t>
            </w:r>
            <w:r w:rsidRPr="00803362">
              <w:rPr>
                <w:rFonts w:ascii="Times New Roman" w:hAnsi="Times New Roman"/>
              </w:rPr>
              <w:t xml:space="preserve">, </w:t>
            </w:r>
            <w:r w:rsidRPr="00803362">
              <w:rPr>
                <w:rFonts w:ascii="Times New Roman" w:hAnsi="Times New Roman"/>
                <w:lang w:val="en-US"/>
              </w:rPr>
              <w:t>zu</w:t>
            </w:r>
            <w:r w:rsidRPr="00803362">
              <w:rPr>
                <w:rFonts w:ascii="Times New Roman" w:hAnsi="Times New Roman"/>
              </w:rPr>
              <w:t xml:space="preserve">, </w:t>
            </w:r>
            <w:r w:rsidRPr="00803362">
              <w:rPr>
                <w:rFonts w:ascii="Times New Roman" w:hAnsi="Times New Roman"/>
                <w:lang w:val="en-US"/>
              </w:rPr>
              <w:t>von</w:t>
            </w:r>
            <w:r w:rsidRPr="00803362">
              <w:rPr>
                <w:rFonts w:ascii="Times New Roman" w:hAnsi="Times New Roman"/>
              </w:rPr>
              <w:t xml:space="preserve">, </w:t>
            </w:r>
            <w:r w:rsidRPr="00803362">
              <w:rPr>
                <w:rFonts w:ascii="Times New Roman" w:hAnsi="Times New Roman"/>
                <w:lang w:val="en-US"/>
              </w:rPr>
              <w:t>bei</w:t>
            </w:r>
            <w:r w:rsidRPr="00803362">
              <w:rPr>
                <w:rFonts w:ascii="Times New Roman" w:hAnsi="Times New Roman"/>
              </w:rPr>
              <w:t xml:space="preserve">, </w:t>
            </w:r>
            <w:r w:rsidRPr="00803362">
              <w:rPr>
                <w:rFonts w:ascii="Times New Roman" w:hAnsi="Times New Roman"/>
                <w:lang w:val="en-US"/>
              </w:rPr>
              <w:t>seit</w:t>
            </w:r>
            <w:r w:rsidRPr="00803362">
              <w:rPr>
                <w:rFonts w:ascii="Times New Roman" w:hAnsi="Times New Roman"/>
              </w:rPr>
              <w:t xml:space="preserve">, </w:t>
            </w:r>
            <w:r w:rsidRPr="00803362">
              <w:rPr>
                <w:rFonts w:ascii="Times New Roman" w:hAnsi="Times New Roman"/>
                <w:lang w:val="en-US"/>
              </w:rPr>
              <w:t>auβer</w:t>
            </w:r>
            <w:r w:rsidRPr="00803362">
              <w:rPr>
                <w:rFonts w:ascii="Times New Roman" w:hAnsi="Times New Roman"/>
              </w:rPr>
              <w:t>,</w:t>
            </w:r>
            <w:r w:rsidRPr="00803362">
              <w:rPr>
                <w:rFonts w:ascii="Times New Roman" w:hAnsi="Times New Roman"/>
                <w:lang w:val="en-US"/>
              </w:rPr>
              <w:t>gegenϋber</w:t>
            </w:r>
            <w:r w:rsidRPr="00803362">
              <w:rPr>
                <w:rFonts w:ascii="Times New Roman" w:hAnsi="Times New Roman"/>
              </w:rPr>
              <w:t xml:space="preserve">; предлоги винительного падежа: </w:t>
            </w:r>
            <w:r w:rsidRPr="00803362">
              <w:rPr>
                <w:rFonts w:ascii="Times New Roman" w:hAnsi="Times New Roman"/>
                <w:lang w:val="en-US"/>
              </w:rPr>
              <w:t>durch</w:t>
            </w:r>
            <w:r w:rsidRPr="00803362">
              <w:rPr>
                <w:rFonts w:ascii="Times New Roman" w:hAnsi="Times New Roman"/>
              </w:rPr>
              <w:t>,</w:t>
            </w:r>
            <w:r w:rsidRPr="00803362">
              <w:rPr>
                <w:rFonts w:ascii="Times New Roman" w:hAnsi="Times New Roman"/>
                <w:lang w:val="en-US"/>
              </w:rPr>
              <w:t>fϋr</w:t>
            </w:r>
            <w:r w:rsidRPr="00803362">
              <w:rPr>
                <w:rFonts w:ascii="Times New Roman" w:hAnsi="Times New Roman"/>
              </w:rPr>
              <w:t xml:space="preserve">, </w:t>
            </w:r>
            <w:r w:rsidRPr="00803362">
              <w:rPr>
                <w:rFonts w:ascii="Times New Roman" w:hAnsi="Times New Roman"/>
                <w:lang w:val="en-US"/>
              </w:rPr>
              <w:t>ohne</w:t>
            </w:r>
            <w:r w:rsidRPr="00803362">
              <w:rPr>
                <w:rFonts w:ascii="Times New Roman" w:hAnsi="Times New Roman"/>
              </w:rPr>
              <w:t>,</w:t>
            </w:r>
            <w:r w:rsidRPr="00803362">
              <w:rPr>
                <w:rFonts w:ascii="Times New Roman" w:hAnsi="Times New Roman"/>
                <w:lang w:val="en-US"/>
              </w:rPr>
              <w:t>gegen</w:t>
            </w:r>
            <w:r w:rsidRPr="00803362">
              <w:rPr>
                <w:rFonts w:ascii="Times New Roman" w:hAnsi="Times New Roman"/>
              </w:rPr>
              <w:t>,</w:t>
            </w:r>
            <w:r w:rsidRPr="00803362">
              <w:rPr>
                <w:rFonts w:ascii="Times New Roman" w:hAnsi="Times New Roman"/>
                <w:lang w:val="en-US"/>
              </w:rPr>
              <w:t>um</w:t>
            </w:r>
            <w:r w:rsidRPr="00803362">
              <w:rPr>
                <w:rFonts w:ascii="Times New Roman" w:hAnsi="Times New Roman"/>
              </w:rPr>
              <w:t>; предлоги двойного управления:</w:t>
            </w:r>
            <w:r w:rsidRPr="00803362">
              <w:rPr>
                <w:rFonts w:ascii="Times New Roman" w:hAnsi="Times New Roman"/>
                <w:lang w:val="en-US"/>
              </w:rPr>
              <w:t>in</w:t>
            </w:r>
            <w:r w:rsidRPr="00803362">
              <w:rPr>
                <w:rFonts w:ascii="Times New Roman" w:hAnsi="Times New Roman"/>
              </w:rPr>
              <w:t xml:space="preserve">, </w:t>
            </w:r>
            <w:r w:rsidRPr="00803362">
              <w:rPr>
                <w:rFonts w:ascii="Times New Roman" w:hAnsi="Times New Roman"/>
                <w:lang w:val="en-US"/>
              </w:rPr>
              <w:t>auf</w:t>
            </w:r>
            <w:r w:rsidRPr="00803362">
              <w:rPr>
                <w:rFonts w:ascii="Times New Roman" w:hAnsi="Times New Roman"/>
              </w:rPr>
              <w:t>,</w:t>
            </w:r>
            <w:r w:rsidRPr="00803362">
              <w:rPr>
                <w:rFonts w:ascii="Times New Roman" w:hAnsi="Times New Roman"/>
                <w:lang w:val="en-US"/>
              </w:rPr>
              <w:t>an</w:t>
            </w:r>
            <w:r w:rsidRPr="00803362">
              <w:rPr>
                <w:rFonts w:ascii="Times New Roman" w:hAnsi="Times New Roman"/>
              </w:rPr>
              <w:t xml:space="preserve">,  </w:t>
            </w:r>
            <w:r w:rsidRPr="00803362">
              <w:rPr>
                <w:rFonts w:ascii="Times New Roman" w:hAnsi="Times New Roman"/>
                <w:lang w:val="en-US"/>
              </w:rPr>
              <w:t>hinter</w:t>
            </w:r>
            <w:r w:rsidRPr="00803362">
              <w:rPr>
                <w:rFonts w:ascii="Times New Roman" w:hAnsi="Times New Roman"/>
              </w:rPr>
              <w:t xml:space="preserve">, </w:t>
            </w:r>
            <w:r w:rsidRPr="00803362">
              <w:rPr>
                <w:rFonts w:ascii="Times New Roman" w:hAnsi="Times New Roman"/>
                <w:lang w:val="en-US"/>
              </w:rPr>
              <w:t>neben</w:t>
            </w:r>
            <w:r w:rsidRPr="00803362">
              <w:rPr>
                <w:rFonts w:ascii="Times New Roman" w:hAnsi="Times New Roman"/>
              </w:rPr>
              <w:t>, ϋ</w:t>
            </w:r>
            <w:r w:rsidRPr="00803362">
              <w:rPr>
                <w:rFonts w:ascii="Times New Roman" w:hAnsi="Times New Roman"/>
                <w:lang w:val="en-US"/>
              </w:rPr>
              <w:t>ber</w:t>
            </w:r>
            <w:r w:rsidRPr="00803362">
              <w:rPr>
                <w:rFonts w:ascii="Times New Roman" w:hAnsi="Times New Roman"/>
              </w:rPr>
              <w:t xml:space="preserve">, </w:t>
            </w:r>
            <w:r w:rsidRPr="00803362">
              <w:rPr>
                <w:rFonts w:ascii="Times New Roman" w:hAnsi="Times New Roman"/>
                <w:lang w:val="en-US"/>
              </w:rPr>
              <w:t>unter</w:t>
            </w:r>
            <w:r w:rsidRPr="00803362">
              <w:rPr>
                <w:rFonts w:ascii="Times New Roman" w:hAnsi="Times New Roman"/>
              </w:rPr>
              <w:t>,</w:t>
            </w:r>
            <w:r w:rsidRPr="00803362">
              <w:rPr>
                <w:rFonts w:ascii="Times New Roman" w:hAnsi="Times New Roman"/>
                <w:lang w:val="en-US"/>
              </w:rPr>
              <w:t>vor</w:t>
            </w:r>
            <w:r w:rsidRPr="00803362">
              <w:rPr>
                <w:rFonts w:ascii="Times New Roman" w:hAnsi="Times New Roman"/>
              </w:rPr>
              <w:t xml:space="preserve">, </w:t>
            </w:r>
            <w:r w:rsidRPr="00803362">
              <w:rPr>
                <w:rFonts w:ascii="Times New Roman" w:hAnsi="Times New Roman"/>
                <w:lang w:val="en-US"/>
              </w:rPr>
              <w:lastRenderedPageBreak/>
              <w:t>zwischen</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неопределенно - личное местоимение </w:t>
            </w:r>
            <w:r w:rsidRPr="00803362">
              <w:rPr>
                <w:rFonts w:ascii="Times New Roman" w:hAnsi="Times New Roman"/>
                <w:lang w:val="en-US"/>
              </w:rPr>
              <w:t>man</w:t>
            </w:r>
            <w:r w:rsidRPr="00803362">
              <w:rPr>
                <w:rFonts w:ascii="Times New Roman" w:hAnsi="Times New Roman"/>
              </w:rPr>
              <w:t xml:space="preserve">, безличное местоимение </w:t>
            </w:r>
            <w:r w:rsidRPr="00803362">
              <w:rPr>
                <w:rFonts w:ascii="Times New Roman" w:hAnsi="Times New Roman"/>
                <w:lang w:val="en-US"/>
              </w:rPr>
              <w:t>es</w:t>
            </w:r>
            <w:r w:rsidRPr="00803362">
              <w:rPr>
                <w:rFonts w:ascii="Times New Roman" w:hAnsi="Times New Roman"/>
              </w:rPr>
              <w:t xml:space="preserve">; </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распознавать, склонять личные местоимения в дативе и аккузативе и правильно  употреблять в речи;</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распознавать и правильно употреблять в речи возвратные глаголы и возвратное местоимение </w:t>
            </w:r>
            <w:r w:rsidRPr="00803362">
              <w:rPr>
                <w:rFonts w:ascii="Times New Roman" w:hAnsi="Times New Roman"/>
                <w:lang w:val="en-US"/>
              </w:rPr>
              <w:t>sich</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распознавать, склонять личные местоимения в дативе и аккузативе и правильно  употреблять в речи;</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распознавать и правильно употреблять в речи возвратные глаголы и возвратное местоимение </w:t>
            </w:r>
            <w:r w:rsidRPr="00803362">
              <w:rPr>
                <w:rFonts w:ascii="Times New Roman" w:hAnsi="Times New Roman"/>
                <w:lang w:val="en-US"/>
              </w:rPr>
              <w:t>sich</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распознавать и правильно употреблять в речи степени сравнения прилагательных  в положительной, сравнительной и превосходной степенях, образованные по правилу, и исключения;</w:t>
            </w:r>
          </w:p>
          <w:p w:rsidR="00124E26" w:rsidRPr="00803362" w:rsidRDefault="00124E26" w:rsidP="004B0876">
            <w:pPr>
              <w:pStyle w:val="aff2"/>
              <w:numPr>
                <w:ilvl w:val="0"/>
                <w:numId w:val="123"/>
              </w:numPr>
              <w:tabs>
                <w:tab w:val="left" w:pos="993"/>
              </w:tabs>
              <w:spacing w:line="360" w:lineRule="auto"/>
              <w:jc w:val="both"/>
              <w:rPr>
                <w:rFonts w:ascii="Times New Roman" w:hAnsi="Times New Roman"/>
              </w:rPr>
            </w:pPr>
            <w:r w:rsidRPr="00803362">
              <w:rPr>
                <w:rFonts w:ascii="Times New Roman" w:hAnsi="Times New Roman"/>
              </w:rPr>
              <w:t xml:space="preserve"> распознавать и правильно употреблять в речи местоименные наречия (вопросительные, указательные): </w:t>
            </w:r>
            <w:r w:rsidRPr="00803362">
              <w:rPr>
                <w:rFonts w:ascii="Times New Roman" w:hAnsi="Times New Roman"/>
                <w:lang w:val="en-US"/>
              </w:rPr>
              <w:t>womit</w:t>
            </w:r>
            <w:r w:rsidRPr="00803362">
              <w:rPr>
                <w:rFonts w:ascii="Times New Roman" w:hAnsi="Times New Roman"/>
              </w:rPr>
              <w:t xml:space="preserve">, </w:t>
            </w:r>
            <w:r w:rsidRPr="00803362">
              <w:rPr>
                <w:rFonts w:ascii="Times New Roman" w:hAnsi="Times New Roman"/>
                <w:lang w:val="en-US"/>
              </w:rPr>
              <w:t>damit</w:t>
            </w:r>
            <w:r w:rsidRPr="00803362">
              <w:rPr>
                <w:rFonts w:ascii="Times New Roman" w:hAnsi="Times New Roman"/>
              </w:rPr>
              <w:t xml:space="preserve">, </w:t>
            </w:r>
            <w:r w:rsidRPr="00803362">
              <w:rPr>
                <w:rFonts w:ascii="Times New Roman" w:hAnsi="Times New Roman"/>
                <w:lang w:val="en-US"/>
              </w:rPr>
              <w:t>wovon</w:t>
            </w:r>
            <w:r w:rsidRPr="00803362">
              <w:rPr>
                <w:rFonts w:ascii="Times New Roman" w:hAnsi="Times New Roman"/>
              </w:rPr>
              <w:t xml:space="preserve">, </w:t>
            </w:r>
            <w:r w:rsidRPr="00803362">
              <w:rPr>
                <w:rFonts w:ascii="Times New Roman" w:hAnsi="Times New Roman"/>
                <w:lang w:val="en-US"/>
              </w:rPr>
              <w:t>davon</w:t>
            </w:r>
            <w:r w:rsidRPr="00803362">
              <w:rPr>
                <w:rFonts w:ascii="Times New Roman" w:hAnsi="Times New Roman"/>
              </w:rPr>
              <w:t>,</w:t>
            </w:r>
            <w:r w:rsidRPr="00803362">
              <w:rPr>
                <w:rFonts w:ascii="Times New Roman" w:hAnsi="Times New Roman"/>
                <w:lang w:val="en-US"/>
              </w:rPr>
              <w:t>worauf</w:t>
            </w:r>
            <w:r w:rsidRPr="00803362">
              <w:rPr>
                <w:rFonts w:ascii="Times New Roman" w:hAnsi="Times New Roman"/>
              </w:rPr>
              <w:t xml:space="preserve">, </w:t>
            </w:r>
            <w:r w:rsidRPr="00803362">
              <w:rPr>
                <w:rFonts w:ascii="Times New Roman" w:hAnsi="Times New Roman"/>
                <w:lang w:val="en-US"/>
              </w:rPr>
              <w:t>darauf</w:t>
            </w:r>
            <w:r w:rsidRPr="00803362">
              <w:rPr>
                <w:rFonts w:ascii="Times New Roman" w:hAnsi="Times New Roman"/>
              </w:rPr>
              <w:t>;</w:t>
            </w:r>
          </w:p>
          <w:p w:rsidR="00124E26" w:rsidRPr="00803362" w:rsidRDefault="00124E26" w:rsidP="004B0876">
            <w:pPr>
              <w:pStyle w:val="aff2"/>
              <w:numPr>
                <w:ilvl w:val="0"/>
                <w:numId w:val="123"/>
              </w:numPr>
              <w:tabs>
                <w:tab w:val="left" w:pos="993"/>
              </w:tabs>
              <w:spacing w:line="360" w:lineRule="auto"/>
              <w:ind w:left="709"/>
              <w:jc w:val="both"/>
              <w:rPr>
                <w:rFonts w:ascii="Times New Roman" w:hAnsi="Times New Roman"/>
              </w:rPr>
            </w:pPr>
            <w:r w:rsidRPr="00803362">
              <w:rPr>
                <w:rFonts w:ascii="Times New Roman" w:hAnsi="Times New Roman"/>
              </w:rPr>
              <w:t xml:space="preserve">распознавать и употреблять в речи местоимения: личные (в именительном и объектном </w:t>
            </w:r>
            <w:r w:rsidRPr="00803362">
              <w:rPr>
                <w:rFonts w:ascii="Times New Roman" w:hAnsi="Times New Roman"/>
              </w:rPr>
              <w:lastRenderedPageBreak/>
              <w:t>падежах, в абсолютной форме), притяжательные, возвратные, указательные, неопределенные и их производные, относительные, вопросительные;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количественные и порядковые числительные;</w:t>
            </w:r>
          </w:p>
          <w:p w:rsidR="00124E26" w:rsidRPr="00803362" w:rsidRDefault="00124E26" w:rsidP="004B0876">
            <w:pPr>
              <w:numPr>
                <w:ilvl w:val="0"/>
                <w:numId w:val="125"/>
              </w:numPr>
              <w:tabs>
                <w:tab w:val="left" w:pos="993"/>
              </w:tabs>
              <w:spacing w:line="360" w:lineRule="auto"/>
              <w:ind w:left="0" w:firstLine="709"/>
              <w:jc w:val="both"/>
            </w:pPr>
            <w:r w:rsidRPr="00803362">
              <w:t>распознавать и употреблять в речи предлоги места, времени, направления; предлоги, употребляемые при глаголах в страдательном залоге.</w:t>
            </w:r>
          </w:p>
        </w:tc>
        <w:tc>
          <w:tcPr>
            <w:tcW w:w="4568" w:type="dxa"/>
          </w:tcPr>
          <w:p w:rsidR="00124E26" w:rsidRPr="00803362" w:rsidRDefault="00124E26" w:rsidP="004B0876">
            <w:pPr>
              <w:numPr>
                <w:ilvl w:val="0"/>
                <w:numId w:val="127"/>
              </w:numPr>
              <w:tabs>
                <w:tab w:val="left" w:pos="993"/>
              </w:tabs>
              <w:spacing w:line="360" w:lineRule="auto"/>
              <w:ind w:left="0" w:firstLine="709"/>
              <w:jc w:val="both"/>
              <w:rPr>
                <w:i/>
              </w:rPr>
            </w:pPr>
            <w:r w:rsidRPr="00803362">
              <w:rPr>
                <w:i/>
              </w:rPr>
              <w:lastRenderedPageBreak/>
              <w:t>распознавать сложноподчиненные предложения с придаточными: времени, цели, условия, определительными с союзами;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определения, выраженные прилагательными, в правильном порядке их следования;</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глаголы в сложных  временных формах действительного залога: Настоящее совершенное, Прошедшее совершенное, Настоящее совершенное продолженное, Будущее в прошедшем времени;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глаголы в формах страдательного залога в будущем времени и настоящем совершенном;</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распознавать и употреблять в речи модальные глаголы следования, необходимости, возможности, совета;</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 xml:space="preserve">распознавать по формальным признакам и понимать значение неличных форм глагола (инфинитива, герундия, причастия </w:t>
            </w:r>
            <w:r w:rsidRPr="00803362">
              <w:rPr>
                <w:i/>
                <w:lang w:val="en-US"/>
              </w:rPr>
              <w:t>I</w:t>
            </w:r>
            <w:r w:rsidRPr="00803362">
              <w:rPr>
                <w:i/>
              </w:rPr>
              <w:t xml:space="preserve">и </w:t>
            </w:r>
            <w:r w:rsidRPr="00803362">
              <w:rPr>
                <w:i/>
                <w:lang w:val="en-US"/>
              </w:rPr>
              <w:t>II</w:t>
            </w:r>
            <w:r w:rsidRPr="00803362">
              <w:rPr>
                <w:i/>
              </w:rPr>
              <w:t>, отглагольного существительного) без различения их функций и употреблять их в речи;</w:t>
            </w:r>
          </w:p>
          <w:p w:rsidR="00124E26" w:rsidRPr="00803362" w:rsidRDefault="00124E26" w:rsidP="004B0876">
            <w:pPr>
              <w:numPr>
                <w:ilvl w:val="0"/>
                <w:numId w:val="127"/>
              </w:numPr>
              <w:tabs>
                <w:tab w:val="left" w:pos="993"/>
              </w:tabs>
              <w:spacing w:line="360" w:lineRule="auto"/>
              <w:ind w:left="0" w:firstLine="709"/>
              <w:jc w:val="both"/>
              <w:rPr>
                <w:i/>
              </w:rPr>
            </w:pPr>
            <w:r w:rsidRPr="00803362">
              <w:rPr>
                <w:i/>
              </w:rPr>
              <w:t xml:space="preserve">распознавать и употреблять в речи словосочетания «Причастие </w:t>
            </w:r>
            <w:r w:rsidRPr="00803362">
              <w:rPr>
                <w:i/>
                <w:lang w:val="en-US"/>
              </w:rPr>
              <w:t>I</w:t>
            </w:r>
            <w:r w:rsidRPr="00803362">
              <w:rPr>
                <w:i/>
              </w:rPr>
              <w:t xml:space="preserve">+существительное» и «Причастие </w:t>
            </w:r>
            <w:r w:rsidRPr="00803362">
              <w:rPr>
                <w:i/>
                <w:lang w:val="en-US"/>
              </w:rPr>
              <w:t>II</w:t>
            </w:r>
            <w:r w:rsidRPr="00803362">
              <w:rPr>
                <w:i/>
              </w:rPr>
              <w:t>+существительное»).</w:t>
            </w:r>
          </w:p>
          <w:p w:rsidR="00124E26" w:rsidRPr="00803362" w:rsidRDefault="00124E26" w:rsidP="00C05EDA">
            <w:pPr>
              <w:tabs>
                <w:tab w:val="left" w:pos="993"/>
              </w:tabs>
              <w:spacing w:line="360" w:lineRule="auto"/>
              <w:ind w:left="709"/>
              <w:jc w:val="both"/>
              <w:rPr>
                <w:i/>
              </w:rPr>
            </w:pPr>
            <w:r w:rsidRPr="00803362">
              <w:rPr>
                <w:i/>
              </w:rPr>
              <w:t xml:space="preserve"> </w:t>
            </w:r>
          </w:p>
        </w:tc>
      </w:tr>
      <w:tr w:rsidR="00124E26" w:rsidRPr="00803362" w:rsidTr="00C05EDA">
        <w:tc>
          <w:tcPr>
            <w:tcW w:w="9135" w:type="dxa"/>
            <w:gridSpan w:val="2"/>
          </w:tcPr>
          <w:p w:rsidR="00124E26" w:rsidRPr="00803362" w:rsidRDefault="00124E26" w:rsidP="00C05EDA">
            <w:pPr>
              <w:spacing w:line="360" w:lineRule="auto"/>
              <w:ind w:firstLine="709"/>
              <w:jc w:val="both"/>
              <w:rPr>
                <w:i/>
              </w:rPr>
            </w:pPr>
            <w:r w:rsidRPr="00803362">
              <w:rPr>
                <w:b/>
              </w:rPr>
              <w:lastRenderedPageBreak/>
              <w:t>Социокультурные знания и умения</w:t>
            </w:r>
            <w:r w:rsidRPr="00803362">
              <w:rPr>
                <w:i/>
              </w:rPr>
              <w:t xml:space="preserve"> </w:t>
            </w:r>
          </w:p>
        </w:tc>
      </w:tr>
      <w:tr w:rsidR="00124E26" w:rsidRPr="00803362" w:rsidTr="00C05EDA">
        <w:tc>
          <w:tcPr>
            <w:tcW w:w="4567" w:type="dxa"/>
          </w:tcPr>
          <w:p w:rsidR="00124E26" w:rsidRPr="00803362" w:rsidRDefault="00124E26" w:rsidP="004B0876">
            <w:pPr>
              <w:numPr>
                <w:ilvl w:val="0"/>
                <w:numId w:val="128"/>
              </w:numPr>
              <w:tabs>
                <w:tab w:val="left" w:pos="993"/>
              </w:tabs>
              <w:spacing w:line="360" w:lineRule="auto"/>
              <w:ind w:left="0" w:firstLine="709"/>
              <w:jc w:val="both"/>
              <w:rPr>
                <w:rFonts w:eastAsia="Arial Unicode MS"/>
                <w:lang w:eastAsia="ar-SA"/>
              </w:rPr>
            </w:pPr>
            <w:r w:rsidRPr="00803362">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24E26" w:rsidRPr="00803362" w:rsidRDefault="00124E26" w:rsidP="004B0876">
            <w:pPr>
              <w:numPr>
                <w:ilvl w:val="0"/>
                <w:numId w:val="128"/>
              </w:numPr>
              <w:tabs>
                <w:tab w:val="left" w:pos="993"/>
              </w:tabs>
              <w:spacing w:line="360" w:lineRule="auto"/>
              <w:ind w:left="0" w:firstLine="709"/>
              <w:jc w:val="both"/>
              <w:rPr>
                <w:rFonts w:eastAsia="Arial Unicode MS"/>
                <w:lang w:eastAsia="ar-SA"/>
              </w:rPr>
            </w:pPr>
            <w:r w:rsidRPr="00803362">
              <w:rPr>
                <w:rFonts w:eastAsia="Arial Unicode MS"/>
                <w:lang w:eastAsia="ar-SA"/>
              </w:rPr>
              <w:t>представлять родную страну и культуру на немецком языке;</w:t>
            </w:r>
          </w:p>
          <w:p w:rsidR="00124E26" w:rsidRPr="00803362" w:rsidRDefault="00124E26" w:rsidP="004B0876">
            <w:pPr>
              <w:numPr>
                <w:ilvl w:val="0"/>
                <w:numId w:val="128"/>
              </w:numPr>
              <w:tabs>
                <w:tab w:val="left" w:pos="993"/>
              </w:tabs>
              <w:spacing w:line="360" w:lineRule="auto"/>
              <w:ind w:left="0" w:firstLine="709"/>
              <w:jc w:val="both"/>
            </w:pPr>
            <w:r w:rsidRPr="00803362">
              <w:rPr>
                <w:rFonts w:eastAsia="Arial Unicode MS"/>
                <w:lang w:eastAsia="ar-SA"/>
              </w:rPr>
              <w:t>понимать социокультурные реалии при чтении и аудировании в рамках изученного материала.</w:t>
            </w:r>
            <w:r w:rsidRPr="00803362">
              <w:t xml:space="preserve"> </w:t>
            </w:r>
          </w:p>
        </w:tc>
        <w:tc>
          <w:tcPr>
            <w:tcW w:w="4568" w:type="dxa"/>
          </w:tcPr>
          <w:p w:rsidR="00124E26" w:rsidRPr="00803362" w:rsidRDefault="00124E26" w:rsidP="004B0876">
            <w:pPr>
              <w:numPr>
                <w:ilvl w:val="0"/>
                <w:numId w:val="129"/>
              </w:numPr>
              <w:tabs>
                <w:tab w:val="left" w:pos="993"/>
              </w:tabs>
              <w:spacing w:line="360" w:lineRule="auto"/>
              <w:ind w:left="0" w:firstLine="709"/>
              <w:jc w:val="both"/>
              <w:rPr>
                <w:b/>
                <w:i/>
              </w:rPr>
            </w:pPr>
            <w:r w:rsidRPr="00803362">
              <w:rPr>
                <w:rFonts w:eastAsia="Arial Unicode MS"/>
                <w:i/>
                <w:lang w:eastAsia="ar-SA"/>
              </w:rPr>
              <w:t>использовать социокультурные реалии при создании устных и письменных высказываний;</w:t>
            </w:r>
          </w:p>
          <w:p w:rsidR="00124E26" w:rsidRPr="00803362" w:rsidRDefault="00124E26" w:rsidP="004B0876">
            <w:pPr>
              <w:numPr>
                <w:ilvl w:val="0"/>
                <w:numId w:val="129"/>
              </w:numPr>
              <w:tabs>
                <w:tab w:val="left" w:pos="993"/>
              </w:tabs>
              <w:spacing w:line="360" w:lineRule="auto"/>
              <w:ind w:left="0" w:firstLine="709"/>
              <w:jc w:val="both"/>
              <w:rPr>
                <w:b/>
                <w:i/>
              </w:rPr>
            </w:pPr>
            <w:r w:rsidRPr="00803362">
              <w:rPr>
                <w:rFonts w:eastAsia="Arial Unicode MS"/>
                <w:i/>
                <w:lang w:eastAsia="ar-SA"/>
              </w:rPr>
              <w:t>находить сходство и различие в традициях родной страны и страны/стран изучаемого языка.</w:t>
            </w:r>
          </w:p>
          <w:p w:rsidR="00124E26" w:rsidRPr="00803362" w:rsidRDefault="00124E26" w:rsidP="00C05EDA">
            <w:pPr>
              <w:tabs>
                <w:tab w:val="left" w:pos="993"/>
              </w:tabs>
              <w:spacing w:line="360" w:lineRule="auto"/>
              <w:ind w:left="709"/>
              <w:jc w:val="both"/>
              <w:rPr>
                <w:i/>
              </w:rPr>
            </w:pPr>
          </w:p>
        </w:tc>
      </w:tr>
      <w:tr w:rsidR="00124E26" w:rsidRPr="00803362" w:rsidTr="00C05EDA">
        <w:tc>
          <w:tcPr>
            <w:tcW w:w="9135" w:type="dxa"/>
            <w:gridSpan w:val="2"/>
          </w:tcPr>
          <w:p w:rsidR="00124E26" w:rsidRPr="00803362" w:rsidRDefault="00124E26" w:rsidP="00C05EDA">
            <w:pPr>
              <w:spacing w:line="360" w:lineRule="auto"/>
              <w:ind w:firstLine="709"/>
              <w:jc w:val="both"/>
              <w:rPr>
                <w:rFonts w:eastAsia="Arial Unicode MS"/>
                <w:i/>
                <w:lang w:eastAsia="ar-SA"/>
              </w:rPr>
            </w:pPr>
            <w:r w:rsidRPr="00803362">
              <w:rPr>
                <w:rFonts w:eastAsia="Arial Unicode MS"/>
                <w:b/>
                <w:lang w:eastAsia="ar-SA"/>
              </w:rPr>
              <w:t>Компенсаторные умения</w:t>
            </w:r>
            <w:r w:rsidRPr="00803362">
              <w:rPr>
                <w:rFonts w:eastAsia="Arial Unicode MS"/>
                <w:i/>
                <w:lang w:eastAsia="ar-SA"/>
              </w:rPr>
              <w:t xml:space="preserve"> </w:t>
            </w:r>
          </w:p>
        </w:tc>
      </w:tr>
      <w:tr w:rsidR="00124E26" w:rsidRPr="00803362" w:rsidTr="00C05EDA">
        <w:tc>
          <w:tcPr>
            <w:tcW w:w="4567" w:type="dxa"/>
          </w:tcPr>
          <w:p w:rsidR="00124E26" w:rsidRPr="00803362" w:rsidRDefault="00124E26" w:rsidP="004B0876">
            <w:pPr>
              <w:numPr>
                <w:ilvl w:val="0"/>
                <w:numId w:val="130"/>
              </w:numPr>
              <w:tabs>
                <w:tab w:val="left" w:pos="993"/>
              </w:tabs>
              <w:spacing w:line="360" w:lineRule="auto"/>
              <w:ind w:left="0" w:firstLine="709"/>
              <w:jc w:val="both"/>
              <w:rPr>
                <w:b/>
              </w:rPr>
            </w:pPr>
            <w:r w:rsidRPr="00803362">
              <w:rPr>
                <w:rFonts w:eastAsia="Arial Unicode MS"/>
                <w:lang w:eastAsia="ar-SA"/>
              </w:rPr>
              <w:t>выходить из положения при дефиците языковых средств: использовать переспрос при говорении.</w:t>
            </w:r>
          </w:p>
          <w:p w:rsidR="00124E26" w:rsidRPr="00803362" w:rsidRDefault="00124E26" w:rsidP="00C05EDA">
            <w:pPr>
              <w:tabs>
                <w:tab w:val="left" w:pos="993"/>
              </w:tabs>
              <w:spacing w:line="360" w:lineRule="auto"/>
              <w:ind w:left="709"/>
              <w:jc w:val="both"/>
              <w:rPr>
                <w:rFonts w:eastAsia="Arial Unicode MS"/>
                <w:lang w:eastAsia="ar-SA"/>
              </w:rPr>
            </w:pPr>
          </w:p>
        </w:tc>
        <w:tc>
          <w:tcPr>
            <w:tcW w:w="4568" w:type="dxa"/>
          </w:tcPr>
          <w:p w:rsidR="00124E26" w:rsidRPr="00803362" w:rsidRDefault="00124E26" w:rsidP="004B0876">
            <w:pPr>
              <w:numPr>
                <w:ilvl w:val="0"/>
                <w:numId w:val="130"/>
              </w:numPr>
              <w:tabs>
                <w:tab w:val="left" w:pos="993"/>
              </w:tabs>
              <w:spacing w:line="360" w:lineRule="auto"/>
              <w:ind w:left="0" w:firstLine="709"/>
              <w:jc w:val="both"/>
              <w:rPr>
                <w:rFonts w:eastAsia="Arial Unicode MS"/>
                <w:i/>
                <w:lang w:eastAsia="ar-SA"/>
              </w:rPr>
            </w:pPr>
            <w:r w:rsidRPr="00803362">
              <w:rPr>
                <w:rFonts w:eastAsia="Arial Unicode MS"/>
                <w:i/>
                <w:lang w:eastAsia="ar-SA"/>
              </w:rPr>
              <w:t>использовать перифраз, синонимические и антонимические средства при говорении;</w:t>
            </w:r>
          </w:p>
          <w:p w:rsidR="00124E26" w:rsidRPr="00803362" w:rsidRDefault="00124E26" w:rsidP="004B0876">
            <w:pPr>
              <w:numPr>
                <w:ilvl w:val="0"/>
                <w:numId w:val="130"/>
              </w:numPr>
              <w:tabs>
                <w:tab w:val="left" w:pos="993"/>
              </w:tabs>
              <w:spacing w:line="360" w:lineRule="auto"/>
              <w:ind w:left="0" w:firstLine="709"/>
              <w:jc w:val="both"/>
              <w:rPr>
                <w:rFonts w:eastAsia="Arial Unicode MS"/>
                <w:i/>
                <w:lang w:eastAsia="ar-SA"/>
              </w:rPr>
            </w:pPr>
            <w:r w:rsidRPr="00803362">
              <w:rPr>
                <w:rFonts w:eastAsia="Arial Unicode MS"/>
                <w:i/>
                <w:lang w:eastAsia="ar-SA"/>
              </w:rPr>
              <w:t xml:space="preserve">пользоваться языковой и </w:t>
            </w:r>
            <w:r w:rsidRPr="00803362">
              <w:rPr>
                <w:rFonts w:eastAsia="Arial Unicode MS"/>
                <w:i/>
                <w:lang w:eastAsia="ar-SA"/>
              </w:rPr>
              <w:lastRenderedPageBreak/>
              <w:t xml:space="preserve">контекстуальной догадкой при аудировании и чтении. </w:t>
            </w:r>
          </w:p>
        </w:tc>
      </w:tr>
    </w:tbl>
    <w:p w:rsidR="0070484F" w:rsidRPr="00803362" w:rsidRDefault="0070484F" w:rsidP="0079510B">
      <w:pPr>
        <w:spacing w:line="360" w:lineRule="auto"/>
        <w:jc w:val="center"/>
        <w:rPr>
          <w:b/>
        </w:rPr>
      </w:pPr>
    </w:p>
    <w:p w:rsidR="00D632B6" w:rsidRPr="00803362" w:rsidRDefault="007065C8" w:rsidP="0079510B">
      <w:pPr>
        <w:spacing w:line="360" w:lineRule="auto"/>
        <w:jc w:val="center"/>
        <w:rPr>
          <w:b/>
        </w:rPr>
      </w:pPr>
      <w:r w:rsidRPr="00803362">
        <w:rPr>
          <w:b/>
        </w:rPr>
        <w:t>1.2.3.9</w:t>
      </w:r>
      <w:r w:rsidR="00D632B6" w:rsidRPr="00803362">
        <w:rPr>
          <w:b/>
        </w:rPr>
        <w:t>. ИСТОРИЯ РОССИИ. ВСЕОБЩАЯ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1"/>
        <w:gridCol w:w="4574"/>
      </w:tblGrid>
      <w:tr w:rsidR="00D632B6" w:rsidRPr="00803362" w:rsidTr="00245A15">
        <w:tc>
          <w:tcPr>
            <w:tcW w:w="4785" w:type="dxa"/>
          </w:tcPr>
          <w:p w:rsidR="00D632B6" w:rsidRPr="00803362" w:rsidRDefault="00D632B6" w:rsidP="00245A15">
            <w:pPr>
              <w:spacing w:line="360" w:lineRule="auto"/>
              <w:jc w:val="center"/>
            </w:pPr>
            <w:r w:rsidRPr="00803362">
              <w:t>Выпускник научится</w:t>
            </w:r>
          </w:p>
        </w:tc>
        <w:tc>
          <w:tcPr>
            <w:tcW w:w="4786" w:type="dxa"/>
          </w:tcPr>
          <w:p w:rsidR="00D632B6" w:rsidRPr="00803362" w:rsidRDefault="00D632B6" w:rsidP="00245A15">
            <w:pPr>
              <w:spacing w:line="360" w:lineRule="auto"/>
              <w:jc w:val="center"/>
              <w:rPr>
                <w:i/>
              </w:rPr>
            </w:pPr>
            <w:r w:rsidRPr="00803362">
              <w:rPr>
                <w:i/>
              </w:rPr>
              <w:t>Выпускник получит возможность научиться</w:t>
            </w:r>
          </w:p>
        </w:tc>
      </w:tr>
      <w:tr w:rsidR="00D632B6" w:rsidRPr="00803362" w:rsidTr="00245A15">
        <w:tc>
          <w:tcPr>
            <w:tcW w:w="9571" w:type="dxa"/>
            <w:gridSpan w:val="2"/>
          </w:tcPr>
          <w:p w:rsidR="00D632B6" w:rsidRPr="00803362" w:rsidRDefault="00D632B6" w:rsidP="00245A15">
            <w:pPr>
              <w:spacing w:line="360" w:lineRule="auto"/>
              <w:ind w:firstLine="454"/>
              <w:jc w:val="center"/>
              <w:rPr>
                <w:b/>
              </w:rPr>
            </w:pPr>
            <w:r w:rsidRPr="00803362">
              <w:rPr>
                <w:b/>
              </w:rPr>
              <w:t>История Древнего мира</w:t>
            </w:r>
          </w:p>
        </w:tc>
      </w:tr>
      <w:tr w:rsidR="00D632B6" w:rsidRPr="00803362" w:rsidTr="00245A15">
        <w:tc>
          <w:tcPr>
            <w:tcW w:w="4785" w:type="dxa"/>
          </w:tcPr>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проводить поиск информации в отрывках исторических текстов, материальных памятниках Древнего мира;</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632B6" w:rsidRPr="00803362" w:rsidRDefault="00D632B6" w:rsidP="00245A15">
            <w:pPr>
              <w:pStyle w:val="a8"/>
              <w:shd w:val="clear" w:color="auto" w:fill="auto"/>
              <w:tabs>
                <w:tab w:val="left" w:pos="610"/>
              </w:tabs>
              <w:spacing w:after="0" w:line="360" w:lineRule="auto"/>
              <w:ind w:firstLine="454"/>
              <w:jc w:val="both"/>
              <w:rPr>
                <w:sz w:val="24"/>
                <w:szCs w:val="24"/>
              </w:rPr>
            </w:pPr>
            <w:r w:rsidRPr="00803362">
              <w:rPr>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w:t>
            </w:r>
            <w:r w:rsidRPr="00803362">
              <w:rPr>
                <w:sz w:val="24"/>
                <w:szCs w:val="24"/>
              </w:rPr>
              <w:lastRenderedPageBreak/>
              <w:t>групп населения в древневосточных и античных обществах (правители и подданные, свободные и рабы); в) религиозных верований людей в древности;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632B6" w:rsidRPr="00803362" w:rsidRDefault="00D632B6" w:rsidP="00245A15">
            <w:pPr>
              <w:pStyle w:val="a8"/>
              <w:shd w:val="clear" w:color="auto" w:fill="auto"/>
              <w:tabs>
                <w:tab w:val="left" w:pos="605"/>
              </w:tabs>
              <w:spacing w:after="0" w:line="360" w:lineRule="auto"/>
              <w:ind w:firstLine="454"/>
              <w:jc w:val="both"/>
              <w:rPr>
                <w:sz w:val="24"/>
                <w:szCs w:val="24"/>
              </w:rPr>
            </w:pPr>
            <w:r w:rsidRPr="00803362">
              <w:rPr>
                <w:sz w:val="24"/>
                <w:szCs w:val="24"/>
              </w:rPr>
              <w:t>• давать оценку наиболее значительным событиям и личностям древней истории.</w:t>
            </w:r>
          </w:p>
          <w:p w:rsidR="00D632B6" w:rsidRPr="00803362" w:rsidRDefault="00D632B6" w:rsidP="00245A15">
            <w:pPr>
              <w:spacing w:line="360" w:lineRule="auto"/>
              <w:jc w:val="center"/>
            </w:pPr>
          </w:p>
        </w:tc>
        <w:tc>
          <w:tcPr>
            <w:tcW w:w="4786" w:type="dxa"/>
          </w:tcPr>
          <w:p w:rsidR="00D632B6" w:rsidRPr="00803362" w:rsidRDefault="00D632B6" w:rsidP="00245A15">
            <w:pPr>
              <w:pStyle w:val="141"/>
              <w:shd w:val="clear" w:color="auto" w:fill="auto"/>
              <w:tabs>
                <w:tab w:val="left" w:pos="624"/>
              </w:tabs>
              <w:spacing w:line="360" w:lineRule="auto"/>
              <w:ind w:firstLine="454"/>
              <w:rPr>
                <w:sz w:val="24"/>
                <w:szCs w:val="24"/>
              </w:rPr>
            </w:pPr>
            <w:r w:rsidRPr="00803362">
              <w:rPr>
                <w:i w:val="0"/>
                <w:sz w:val="24"/>
                <w:szCs w:val="24"/>
              </w:rPr>
              <w:lastRenderedPageBreak/>
              <w:t>•</w:t>
            </w:r>
            <w:r w:rsidRPr="00803362">
              <w:rPr>
                <w:sz w:val="24"/>
                <w:szCs w:val="24"/>
              </w:rPr>
              <w:t> давать характеристику общественного строя древних</w:t>
            </w:r>
            <w:r w:rsidRPr="00803362">
              <w:rPr>
                <w:rStyle w:val="1447"/>
                <w:i w:val="0"/>
                <w:iCs w:val="0"/>
                <w:sz w:val="24"/>
                <w:szCs w:val="24"/>
              </w:rPr>
              <w:t xml:space="preserve"> </w:t>
            </w:r>
            <w:r w:rsidRPr="00803362">
              <w:rPr>
                <w:sz w:val="24"/>
                <w:szCs w:val="24"/>
              </w:rPr>
              <w:t>государств;</w:t>
            </w:r>
          </w:p>
          <w:p w:rsidR="00D632B6" w:rsidRPr="00803362" w:rsidRDefault="00D632B6" w:rsidP="00245A15">
            <w:pPr>
              <w:pStyle w:val="141"/>
              <w:shd w:val="clear" w:color="auto" w:fill="auto"/>
              <w:tabs>
                <w:tab w:val="left" w:pos="610"/>
              </w:tabs>
              <w:spacing w:line="360" w:lineRule="auto"/>
              <w:ind w:firstLine="454"/>
              <w:rPr>
                <w:sz w:val="24"/>
                <w:szCs w:val="24"/>
              </w:rPr>
            </w:pPr>
            <w:r w:rsidRPr="00803362">
              <w:rPr>
                <w:i w:val="0"/>
                <w:sz w:val="24"/>
                <w:szCs w:val="24"/>
              </w:rPr>
              <w:t>•</w:t>
            </w:r>
            <w:r w:rsidRPr="00803362">
              <w:rPr>
                <w:sz w:val="24"/>
                <w:szCs w:val="24"/>
              </w:rPr>
              <w:t> сопоставлять свидетельства различных исторических</w:t>
            </w:r>
            <w:r w:rsidRPr="00803362">
              <w:rPr>
                <w:rStyle w:val="1447"/>
                <w:i w:val="0"/>
                <w:iCs w:val="0"/>
                <w:sz w:val="24"/>
                <w:szCs w:val="24"/>
              </w:rPr>
              <w:t xml:space="preserve"> </w:t>
            </w:r>
            <w:r w:rsidRPr="00803362">
              <w:rPr>
                <w:sz w:val="24"/>
                <w:szCs w:val="24"/>
              </w:rPr>
              <w:t>источников, выявляя в них общее и различия;</w:t>
            </w:r>
          </w:p>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i w:val="0"/>
                <w:sz w:val="24"/>
                <w:szCs w:val="24"/>
              </w:rPr>
              <w:t>•</w:t>
            </w:r>
            <w:r w:rsidRPr="00803362">
              <w:rPr>
                <w:sz w:val="24"/>
                <w:szCs w:val="24"/>
              </w:rPr>
              <w:t> видеть проявления влияния античного искусства</w:t>
            </w:r>
            <w:r w:rsidRPr="00803362">
              <w:rPr>
                <w:rStyle w:val="1447"/>
                <w:i w:val="0"/>
                <w:iCs w:val="0"/>
                <w:sz w:val="24"/>
                <w:szCs w:val="24"/>
              </w:rPr>
              <w:t xml:space="preserve"> </w:t>
            </w:r>
            <w:r w:rsidRPr="00803362">
              <w:rPr>
                <w:sz w:val="24"/>
                <w:szCs w:val="24"/>
              </w:rPr>
              <w:t>в окружающей среде;</w:t>
            </w:r>
          </w:p>
          <w:p w:rsidR="00D632B6" w:rsidRPr="00803362" w:rsidRDefault="00D632B6" w:rsidP="00245A15">
            <w:pPr>
              <w:pStyle w:val="141"/>
              <w:shd w:val="clear" w:color="auto" w:fill="auto"/>
              <w:tabs>
                <w:tab w:val="left" w:pos="619"/>
              </w:tabs>
              <w:spacing w:line="360" w:lineRule="auto"/>
              <w:ind w:firstLine="454"/>
              <w:rPr>
                <w:sz w:val="24"/>
                <w:szCs w:val="24"/>
              </w:rPr>
            </w:pPr>
            <w:r w:rsidRPr="00803362">
              <w:rPr>
                <w:i w:val="0"/>
                <w:sz w:val="24"/>
                <w:szCs w:val="24"/>
              </w:rPr>
              <w:t>•</w:t>
            </w:r>
            <w:r w:rsidRPr="00803362">
              <w:rPr>
                <w:sz w:val="24"/>
                <w:szCs w:val="24"/>
              </w:rPr>
              <w:t> высказывать суждения о значении и месте исторического и культурного наследия древних обществ в мировой истории.</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141"/>
              <w:shd w:val="clear" w:color="auto" w:fill="auto"/>
              <w:tabs>
                <w:tab w:val="left" w:pos="619"/>
              </w:tabs>
              <w:spacing w:line="360" w:lineRule="auto"/>
              <w:ind w:firstLine="454"/>
              <w:jc w:val="center"/>
              <w:rPr>
                <w:b/>
                <w:i w:val="0"/>
                <w:sz w:val="24"/>
                <w:szCs w:val="24"/>
              </w:rPr>
            </w:pPr>
            <w:r w:rsidRPr="00803362">
              <w:rPr>
                <w:b/>
                <w:i w:val="0"/>
                <w:sz w:val="24"/>
                <w:szCs w:val="24"/>
              </w:rPr>
              <w:lastRenderedPageBreak/>
              <w:t>История Средних веков</w:t>
            </w:r>
          </w:p>
        </w:tc>
      </w:tr>
      <w:tr w:rsidR="00D632B6" w:rsidRPr="00803362" w:rsidTr="00245A15">
        <w:tc>
          <w:tcPr>
            <w:tcW w:w="4785" w:type="dxa"/>
          </w:tcPr>
          <w:p w:rsidR="00D632B6" w:rsidRPr="00803362" w:rsidRDefault="00D632B6" w:rsidP="00245A15">
            <w:pPr>
              <w:pStyle w:val="a8"/>
              <w:shd w:val="clear" w:color="auto" w:fill="auto"/>
              <w:spacing w:after="0" w:line="360" w:lineRule="auto"/>
              <w:ind w:firstLine="454"/>
              <w:jc w:val="both"/>
              <w:rPr>
                <w:sz w:val="24"/>
                <w:szCs w:val="24"/>
              </w:rPr>
            </w:pPr>
            <w:r w:rsidRPr="00803362">
              <w:rPr>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632B6" w:rsidRPr="00803362" w:rsidRDefault="00D632B6" w:rsidP="00245A15">
            <w:pPr>
              <w:pStyle w:val="a8"/>
              <w:shd w:val="clear" w:color="auto" w:fill="auto"/>
              <w:tabs>
                <w:tab w:val="left" w:pos="1089"/>
              </w:tabs>
              <w:spacing w:after="0" w:line="360" w:lineRule="auto"/>
              <w:ind w:firstLine="454"/>
              <w:jc w:val="both"/>
              <w:rPr>
                <w:sz w:val="24"/>
                <w:szCs w:val="24"/>
              </w:rPr>
            </w:pPr>
            <w:r w:rsidRPr="00803362">
              <w:rPr>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501BFE" w:rsidRPr="00803362">
              <w:rPr>
                <w:sz w:val="24"/>
                <w:szCs w:val="24"/>
              </w:rPr>
              <w:t>-</w:t>
            </w:r>
            <w:r w:rsidRPr="00803362">
              <w:rPr>
                <w:sz w:val="24"/>
                <w:szCs w:val="24"/>
              </w:rPr>
              <w:t xml:space="preserve"> походов, завоеваний, колонизаций и др.;</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проводить поиск информации в исторических текстах, материальных исторических памятниках Средневековья;</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составлять описание образа жизни различных групп населения в средневековых обществах на Руси и в других странах, памятников </w:t>
            </w:r>
            <w:r w:rsidRPr="00803362">
              <w:rPr>
                <w:sz w:val="24"/>
                <w:szCs w:val="24"/>
              </w:rPr>
              <w:lastRenderedPageBreak/>
              <w:t>материальной и художественной культуры; рассказывать о значительных событиях средневековой истории;</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объяснять причины и следствия ключевых событий отечественной и всеобщей истории Средних веков;</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632B6" w:rsidRPr="00803362" w:rsidRDefault="00D632B6" w:rsidP="00245A15">
            <w:pPr>
              <w:pStyle w:val="a8"/>
              <w:shd w:val="clear" w:color="auto" w:fill="auto"/>
              <w:tabs>
                <w:tab w:val="left" w:pos="1070"/>
              </w:tabs>
              <w:spacing w:after="0" w:line="360" w:lineRule="auto"/>
              <w:ind w:firstLine="454"/>
              <w:jc w:val="both"/>
              <w:rPr>
                <w:sz w:val="24"/>
                <w:szCs w:val="24"/>
              </w:rPr>
            </w:pPr>
            <w:r w:rsidRPr="00803362">
              <w:rPr>
                <w:sz w:val="24"/>
                <w:szCs w:val="24"/>
              </w:rPr>
              <w:t>• давать оценку событиям и личностям отечественной и всеобщей истории Средних веков.</w:t>
            </w:r>
          </w:p>
          <w:p w:rsidR="00D632B6" w:rsidRPr="00803362" w:rsidRDefault="00D632B6" w:rsidP="00245A15">
            <w:pPr>
              <w:spacing w:line="360" w:lineRule="auto"/>
              <w:jc w:val="center"/>
            </w:pPr>
          </w:p>
        </w:tc>
        <w:tc>
          <w:tcPr>
            <w:tcW w:w="4786" w:type="dxa"/>
          </w:tcPr>
          <w:p w:rsidR="00D632B6" w:rsidRPr="00803362" w:rsidRDefault="00D632B6" w:rsidP="00245A15">
            <w:pPr>
              <w:pStyle w:val="141"/>
              <w:shd w:val="clear" w:color="auto" w:fill="auto"/>
              <w:tabs>
                <w:tab w:val="left" w:pos="1084"/>
              </w:tabs>
              <w:spacing w:line="360" w:lineRule="auto"/>
              <w:ind w:firstLine="454"/>
              <w:rPr>
                <w:sz w:val="24"/>
                <w:szCs w:val="24"/>
              </w:rPr>
            </w:pPr>
            <w:r w:rsidRPr="00803362">
              <w:rPr>
                <w:sz w:val="24"/>
                <w:szCs w:val="24"/>
              </w:rPr>
              <w:lastRenderedPageBreak/>
              <w:t>• давать сопоставительную характеристику политического устройства государств Средневековья (Русь, Запад,</w:t>
            </w:r>
            <w:r w:rsidRPr="00803362">
              <w:rPr>
                <w:rStyle w:val="1445"/>
                <w:sz w:val="24"/>
                <w:szCs w:val="24"/>
              </w:rPr>
              <w:t xml:space="preserve"> </w:t>
            </w:r>
            <w:r w:rsidRPr="00803362">
              <w:rPr>
                <w:sz w:val="24"/>
                <w:szCs w:val="24"/>
              </w:rPr>
              <w:t>Восток);</w:t>
            </w:r>
          </w:p>
          <w:p w:rsidR="00D632B6" w:rsidRPr="00803362" w:rsidRDefault="00D632B6" w:rsidP="00245A15">
            <w:pPr>
              <w:pStyle w:val="141"/>
              <w:shd w:val="clear" w:color="auto" w:fill="auto"/>
              <w:tabs>
                <w:tab w:val="left" w:pos="1074"/>
              </w:tabs>
              <w:spacing w:line="360" w:lineRule="auto"/>
              <w:ind w:firstLine="454"/>
              <w:rPr>
                <w:sz w:val="24"/>
                <w:szCs w:val="24"/>
              </w:rPr>
            </w:pPr>
            <w:r w:rsidRPr="00803362">
              <w:rPr>
                <w:sz w:val="24"/>
                <w:szCs w:val="24"/>
              </w:rPr>
              <w:t>• сравнивать свидетельства различных исторических</w:t>
            </w:r>
            <w:r w:rsidRPr="00803362">
              <w:rPr>
                <w:rStyle w:val="1445"/>
                <w:sz w:val="24"/>
                <w:szCs w:val="24"/>
              </w:rPr>
              <w:t xml:space="preserve"> </w:t>
            </w:r>
            <w:r w:rsidRPr="00803362">
              <w:rPr>
                <w:sz w:val="24"/>
                <w:szCs w:val="24"/>
              </w:rPr>
              <w:t>источников, выявляя в них общее и различия;</w:t>
            </w:r>
          </w:p>
          <w:p w:rsidR="00D632B6" w:rsidRPr="00803362" w:rsidRDefault="00D632B6" w:rsidP="00245A15">
            <w:pPr>
              <w:pStyle w:val="141"/>
              <w:shd w:val="clear" w:color="auto" w:fill="auto"/>
              <w:tabs>
                <w:tab w:val="left" w:pos="1079"/>
              </w:tabs>
              <w:spacing w:line="360" w:lineRule="auto"/>
              <w:ind w:firstLine="454"/>
              <w:rPr>
                <w:sz w:val="24"/>
                <w:szCs w:val="24"/>
              </w:rPr>
            </w:pPr>
            <w:r w:rsidRPr="00803362">
              <w:rPr>
                <w:sz w:val="24"/>
                <w:szCs w:val="24"/>
              </w:rPr>
              <w:t>• составлять на основе информации учебника и дополнительной литературы описания памятников средневековой</w:t>
            </w:r>
            <w:r w:rsidRPr="00803362">
              <w:rPr>
                <w:rStyle w:val="1445"/>
                <w:sz w:val="24"/>
                <w:szCs w:val="24"/>
              </w:rPr>
              <w:t xml:space="preserve"> </w:t>
            </w:r>
            <w:r w:rsidRPr="00803362">
              <w:rPr>
                <w:sz w:val="24"/>
                <w:szCs w:val="24"/>
              </w:rPr>
              <w:t>культуры Руси и других стран, объяснять, в чём заключаются их художественные достоинства и значение.</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141"/>
              <w:shd w:val="clear" w:color="auto" w:fill="auto"/>
              <w:tabs>
                <w:tab w:val="left" w:pos="1079"/>
              </w:tabs>
              <w:spacing w:line="360" w:lineRule="auto"/>
              <w:ind w:firstLine="454"/>
              <w:jc w:val="center"/>
              <w:rPr>
                <w:b/>
                <w:i w:val="0"/>
                <w:sz w:val="24"/>
                <w:szCs w:val="24"/>
              </w:rPr>
            </w:pPr>
            <w:r w:rsidRPr="00803362">
              <w:rPr>
                <w:b/>
                <w:i w:val="0"/>
                <w:sz w:val="24"/>
                <w:szCs w:val="24"/>
              </w:rPr>
              <w:lastRenderedPageBreak/>
              <w:t>История Нового времени</w:t>
            </w:r>
          </w:p>
        </w:tc>
      </w:tr>
      <w:tr w:rsidR="00D632B6" w:rsidRPr="00803362" w:rsidTr="00245A15">
        <w:tc>
          <w:tcPr>
            <w:tcW w:w="4785" w:type="dxa"/>
          </w:tcPr>
          <w:p w:rsidR="00D632B6" w:rsidRPr="00803362" w:rsidRDefault="00D632B6" w:rsidP="00245A15">
            <w:pPr>
              <w:pStyle w:val="a8"/>
              <w:shd w:val="clear" w:color="auto" w:fill="auto"/>
              <w:tabs>
                <w:tab w:val="left" w:pos="1074"/>
              </w:tabs>
              <w:spacing w:after="0" w:line="360" w:lineRule="auto"/>
              <w:ind w:firstLine="454"/>
              <w:jc w:val="both"/>
              <w:rPr>
                <w:sz w:val="24"/>
                <w:szCs w:val="24"/>
              </w:rPr>
            </w:pPr>
            <w:r w:rsidRPr="00803362">
              <w:rPr>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xml:space="preserve">• использовать историческую карту </w:t>
            </w:r>
            <w:r w:rsidRPr="00803362">
              <w:rPr>
                <w:sz w:val="24"/>
                <w:szCs w:val="24"/>
              </w:rPr>
              <w:lastRenderedPageBreak/>
              <w:t xml:space="preserve">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501BFE" w:rsidRPr="00803362">
              <w:rPr>
                <w:sz w:val="24"/>
                <w:szCs w:val="24"/>
              </w:rPr>
              <w:t>-</w:t>
            </w:r>
            <w:r w:rsidRPr="00803362">
              <w:rPr>
                <w:sz w:val="24"/>
                <w:szCs w:val="24"/>
              </w:rPr>
              <w:t xml:space="preserve"> походов, завоеваний, колонизации и др.;</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анализировать информацию из различных источников по отечественной и всеобщей истории Нового времени;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632B6" w:rsidRPr="00803362" w:rsidRDefault="00D632B6" w:rsidP="00245A15">
            <w:pPr>
              <w:pStyle w:val="a8"/>
              <w:shd w:val="clear" w:color="auto" w:fill="auto"/>
              <w:tabs>
                <w:tab w:val="left" w:pos="619"/>
              </w:tabs>
              <w:spacing w:after="0" w:line="360" w:lineRule="auto"/>
              <w:ind w:firstLine="454"/>
              <w:jc w:val="both"/>
              <w:rPr>
                <w:sz w:val="24"/>
                <w:szCs w:val="24"/>
              </w:rPr>
            </w:pPr>
            <w:r w:rsidRPr="00803362">
              <w:rPr>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w:t>
            </w:r>
            <w:r w:rsidRPr="00803362">
              <w:rPr>
                <w:sz w:val="24"/>
                <w:szCs w:val="24"/>
              </w:rPr>
              <w:lastRenderedPageBreak/>
              <w:t>художественной культуры Нового времени;</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сопоставлять развитие России и других стран в Новое время, сравнивать исторические ситуации и события;</w:t>
            </w:r>
          </w:p>
          <w:p w:rsidR="00D632B6" w:rsidRPr="00803362" w:rsidRDefault="00D632B6" w:rsidP="00501BFE">
            <w:pPr>
              <w:pStyle w:val="a8"/>
              <w:shd w:val="clear" w:color="auto" w:fill="auto"/>
              <w:tabs>
                <w:tab w:val="left" w:pos="605"/>
              </w:tabs>
              <w:spacing w:after="0" w:line="360" w:lineRule="auto"/>
              <w:ind w:firstLine="454"/>
              <w:jc w:val="both"/>
              <w:rPr>
                <w:sz w:val="24"/>
                <w:szCs w:val="24"/>
              </w:rPr>
            </w:pPr>
            <w:r w:rsidRPr="00803362">
              <w:rPr>
                <w:sz w:val="24"/>
                <w:szCs w:val="24"/>
              </w:rPr>
              <w:t>• давать оценку событиям и личностям отечественной и всеобщей истории Нового времени.</w:t>
            </w:r>
          </w:p>
        </w:tc>
        <w:tc>
          <w:tcPr>
            <w:tcW w:w="4786" w:type="dxa"/>
          </w:tcPr>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sz w:val="24"/>
                <w:szCs w:val="24"/>
              </w:rPr>
              <w:lastRenderedPageBreak/>
              <w:t>• используя историческую карту, характеризовать социально-экономи-ческое и политическое развитие России,</w:t>
            </w:r>
            <w:r w:rsidRPr="00803362">
              <w:rPr>
                <w:rStyle w:val="1443"/>
                <w:sz w:val="24"/>
                <w:szCs w:val="24"/>
              </w:rPr>
              <w:t xml:space="preserve"> </w:t>
            </w:r>
            <w:r w:rsidRPr="00803362">
              <w:rPr>
                <w:sz w:val="24"/>
                <w:szCs w:val="24"/>
              </w:rPr>
              <w:t>других государств в Новое время;</w:t>
            </w:r>
          </w:p>
          <w:p w:rsidR="00D632B6" w:rsidRPr="00803362" w:rsidRDefault="00D632B6" w:rsidP="00245A15">
            <w:pPr>
              <w:pStyle w:val="141"/>
              <w:shd w:val="clear" w:color="auto" w:fill="auto"/>
              <w:tabs>
                <w:tab w:val="left" w:pos="624"/>
              </w:tabs>
              <w:spacing w:line="360" w:lineRule="auto"/>
              <w:ind w:firstLine="454"/>
              <w:rPr>
                <w:sz w:val="24"/>
                <w:szCs w:val="24"/>
              </w:rPr>
            </w:pPr>
            <w:r w:rsidRPr="00803362">
              <w:rPr>
                <w:sz w:val="24"/>
                <w:szCs w:val="24"/>
              </w:rPr>
              <w:t>• использовать элементы источниковедческого анализа при работе с историческими материалами (определение</w:t>
            </w:r>
            <w:r w:rsidRPr="00803362">
              <w:rPr>
                <w:rStyle w:val="1443"/>
                <w:sz w:val="24"/>
                <w:szCs w:val="24"/>
              </w:rPr>
              <w:t xml:space="preserve"> </w:t>
            </w:r>
            <w:r w:rsidRPr="00803362">
              <w:rPr>
                <w:sz w:val="24"/>
                <w:szCs w:val="24"/>
              </w:rPr>
              <w:t xml:space="preserve">принадлежности и достовернос-ти источника, позиций </w:t>
            </w:r>
            <w:r w:rsidRPr="00803362">
              <w:rPr>
                <w:sz w:val="24"/>
                <w:szCs w:val="24"/>
              </w:rPr>
              <w:lastRenderedPageBreak/>
              <w:t>автора и др.);</w:t>
            </w:r>
          </w:p>
          <w:p w:rsidR="00D632B6" w:rsidRPr="00803362" w:rsidRDefault="00D632B6" w:rsidP="00245A15">
            <w:pPr>
              <w:pStyle w:val="141"/>
              <w:shd w:val="clear" w:color="auto" w:fill="auto"/>
              <w:tabs>
                <w:tab w:val="left" w:pos="614"/>
              </w:tabs>
              <w:spacing w:line="360" w:lineRule="auto"/>
              <w:ind w:firstLine="454"/>
              <w:rPr>
                <w:sz w:val="24"/>
                <w:szCs w:val="24"/>
              </w:rPr>
            </w:pPr>
            <w:r w:rsidRPr="00803362">
              <w:rPr>
                <w:sz w:val="24"/>
                <w:szCs w:val="24"/>
              </w:rPr>
              <w:t>• сравнивать развитие России и других стран в Новое</w:t>
            </w:r>
            <w:r w:rsidRPr="00803362">
              <w:rPr>
                <w:rStyle w:val="1443"/>
                <w:sz w:val="24"/>
                <w:szCs w:val="24"/>
              </w:rPr>
              <w:t xml:space="preserve"> </w:t>
            </w:r>
            <w:r w:rsidRPr="00803362">
              <w:rPr>
                <w:sz w:val="24"/>
                <w:szCs w:val="24"/>
              </w:rPr>
              <w:t>время, объяснять, в чём заключались общие черты и особенности;</w:t>
            </w:r>
          </w:p>
          <w:p w:rsidR="00D632B6" w:rsidRPr="00803362" w:rsidRDefault="00D632B6" w:rsidP="00245A15">
            <w:pPr>
              <w:pStyle w:val="141"/>
              <w:shd w:val="clear" w:color="auto" w:fill="auto"/>
              <w:tabs>
                <w:tab w:val="left" w:pos="610"/>
              </w:tabs>
              <w:spacing w:line="360" w:lineRule="auto"/>
              <w:ind w:firstLine="454"/>
              <w:rPr>
                <w:sz w:val="24"/>
                <w:szCs w:val="24"/>
              </w:rPr>
            </w:pPr>
            <w:r w:rsidRPr="00803362">
              <w:rPr>
                <w:sz w:val="24"/>
                <w:szCs w:val="24"/>
              </w:rPr>
              <w:t>• применять знания по истории России и своего края</w:t>
            </w:r>
            <w:r w:rsidRPr="00803362">
              <w:rPr>
                <w:rStyle w:val="1443"/>
                <w:sz w:val="24"/>
                <w:szCs w:val="24"/>
              </w:rPr>
              <w:t xml:space="preserve"> </w:t>
            </w:r>
            <w:r w:rsidRPr="00803362">
              <w:rPr>
                <w:sz w:val="24"/>
                <w:szCs w:val="24"/>
              </w:rPr>
              <w:t>в Новое время при составлении описаний исторических</w:t>
            </w:r>
            <w:r w:rsidRPr="00803362">
              <w:rPr>
                <w:rStyle w:val="1443"/>
                <w:sz w:val="24"/>
                <w:szCs w:val="24"/>
              </w:rPr>
              <w:t xml:space="preserve"> </w:t>
            </w:r>
            <w:r w:rsidRPr="00803362">
              <w:rPr>
                <w:sz w:val="24"/>
                <w:szCs w:val="24"/>
              </w:rPr>
              <w:t>и культурных памятников своего города, края и т. д.</w:t>
            </w:r>
          </w:p>
          <w:p w:rsidR="00D632B6" w:rsidRPr="00803362" w:rsidRDefault="00D632B6" w:rsidP="00245A15">
            <w:pPr>
              <w:spacing w:line="360" w:lineRule="auto"/>
              <w:jc w:val="center"/>
            </w:pPr>
          </w:p>
        </w:tc>
      </w:tr>
      <w:tr w:rsidR="00D632B6" w:rsidRPr="00803362" w:rsidTr="00245A15">
        <w:tc>
          <w:tcPr>
            <w:tcW w:w="9571" w:type="dxa"/>
            <w:gridSpan w:val="2"/>
          </w:tcPr>
          <w:p w:rsidR="00D632B6" w:rsidRPr="00803362" w:rsidRDefault="00D632B6" w:rsidP="00245A15">
            <w:pPr>
              <w:pStyle w:val="310"/>
              <w:keepNext/>
              <w:keepLines/>
              <w:shd w:val="clear" w:color="auto" w:fill="auto"/>
              <w:spacing w:line="360" w:lineRule="auto"/>
              <w:ind w:firstLine="454"/>
              <w:jc w:val="center"/>
              <w:rPr>
                <w:sz w:val="24"/>
                <w:szCs w:val="24"/>
              </w:rPr>
            </w:pPr>
            <w:bookmarkStart w:id="2" w:name="bookmark71"/>
            <w:r w:rsidRPr="00803362">
              <w:rPr>
                <w:sz w:val="24"/>
                <w:szCs w:val="24"/>
              </w:rPr>
              <w:lastRenderedPageBreak/>
              <w:t>Новейшая история</w:t>
            </w:r>
            <w:bookmarkEnd w:id="2"/>
          </w:p>
        </w:tc>
      </w:tr>
      <w:tr w:rsidR="00D632B6" w:rsidRPr="00803362" w:rsidTr="00245A15">
        <w:tc>
          <w:tcPr>
            <w:tcW w:w="4785" w:type="dxa"/>
          </w:tcPr>
          <w:p w:rsidR="00D632B6" w:rsidRPr="00803362" w:rsidRDefault="00D632B6" w:rsidP="00245A15">
            <w:pPr>
              <w:pStyle w:val="a8"/>
              <w:shd w:val="clear" w:color="auto" w:fill="auto"/>
              <w:tabs>
                <w:tab w:val="left" w:pos="605"/>
              </w:tabs>
              <w:spacing w:after="0" w:line="360" w:lineRule="auto"/>
              <w:ind w:firstLine="454"/>
              <w:jc w:val="both"/>
              <w:rPr>
                <w:sz w:val="24"/>
                <w:szCs w:val="24"/>
              </w:rPr>
            </w:pPr>
            <w:r w:rsidRPr="00803362">
              <w:rPr>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w:t>
            </w:r>
            <w:r w:rsidR="00501BFE" w:rsidRPr="00803362">
              <w:rPr>
                <w:sz w:val="24"/>
                <w:szCs w:val="24"/>
              </w:rPr>
              <w:t>-</w:t>
            </w:r>
            <w:r w:rsidRPr="00803362">
              <w:rPr>
                <w:sz w:val="24"/>
                <w:szCs w:val="24"/>
              </w:rPr>
              <w:t xml:space="preserve"> начала XXI в.; соотносить хронологию истории России и всеобщей истории в Новейшее время;</w:t>
            </w:r>
          </w:p>
          <w:p w:rsidR="00D632B6" w:rsidRPr="00803362" w:rsidRDefault="00D632B6" w:rsidP="00245A15">
            <w:pPr>
              <w:pStyle w:val="a8"/>
              <w:shd w:val="clear" w:color="auto" w:fill="auto"/>
              <w:tabs>
                <w:tab w:val="left" w:pos="614"/>
              </w:tabs>
              <w:spacing w:after="0" w:line="360" w:lineRule="auto"/>
              <w:ind w:firstLine="454"/>
              <w:jc w:val="both"/>
              <w:rPr>
                <w:sz w:val="24"/>
                <w:szCs w:val="24"/>
              </w:rPr>
            </w:pPr>
            <w:r w:rsidRPr="00803362">
              <w:rPr>
                <w:sz w:val="24"/>
                <w:szCs w:val="24"/>
              </w:rPr>
              <w:t xml:space="preserve">• использовать историческую карту как источник информации о территории России (СССР) и других государств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анализировать информацию из исторических источников </w:t>
            </w:r>
            <w:r w:rsidR="00501BFE" w:rsidRPr="00803362">
              <w:rPr>
                <w:sz w:val="24"/>
                <w:szCs w:val="24"/>
              </w:rPr>
              <w:t>-</w:t>
            </w:r>
            <w:r w:rsidRPr="00803362">
              <w:rPr>
                <w:sz w:val="24"/>
                <w:szCs w:val="24"/>
              </w:rPr>
              <w:t xml:space="preserve"> текстов, материальных и художественных памятников новейшей эпохи;</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lastRenderedPageBreak/>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00501BFE" w:rsidRPr="00803362">
              <w:rPr>
                <w:sz w:val="24"/>
                <w:szCs w:val="24"/>
              </w:rPr>
              <w:t>-</w:t>
            </w:r>
            <w:r w:rsidRPr="00803362">
              <w:rPr>
                <w:sz w:val="24"/>
                <w:szCs w:val="24"/>
              </w:rPr>
              <w:t xml:space="preserve"> начале XXI в.; б) ключевые события эпохи и их участников; в) памятники материальной и художественной культуры новейшей эпохи;</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систематизировать исторический материал, содержащийся в учебной и дополнительной литературе;</w:t>
            </w:r>
          </w:p>
          <w:p w:rsidR="00D632B6" w:rsidRPr="00803362" w:rsidRDefault="00D632B6" w:rsidP="00245A15">
            <w:pPr>
              <w:pStyle w:val="a8"/>
              <w:shd w:val="clear" w:color="auto" w:fill="auto"/>
              <w:tabs>
                <w:tab w:val="left" w:pos="1079"/>
              </w:tabs>
              <w:spacing w:after="0" w:line="360" w:lineRule="auto"/>
              <w:ind w:firstLine="454"/>
              <w:jc w:val="both"/>
              <w:rPr>
                <w:sz w:val="24"/>
                <w:szCs w:val="24"/>
              </w:rPr>
            </w:pPr>
            <w:r w:rsidRPr="00803362">
              <w:rPr>
                <w:sz w:val="24"/>
                <w:szCs w:val="24"/>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632B6" w:rsidRPr="00803362" w:rsidRDefault="00D632B6" w:rsidP="00245A15">
            <w:pPr>
              <w:pStyle w:val="a8"/>
              <w:shd w:val="clear" w:color="auto" w:fill="auto"/>
              <w:tabs>
                <w:tab w:val="left" w:pos="1084"/>
              </w:tabs>
              <w:spacing w:after="0" w:line="360" w:lineRule="auto"/>
              <w:ind w:firstLine="454"/>
              <w:jc w:val="both"/>
              <w:rPr>
                <w:sz w:val="24"/>
                <w:szCs w:val="24"/>
              </w:rPr>
            </w:pPr>
            <w:r w:rsidRPr="00803362">
              <w:rPr>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632B6" w:rsidRPr="00803362" w:rsidRDefault="00D632B6" w:rsidP="00245A15">
            <w:pPr>
              <w:pStyle w:val="a8"/>
              <w:shd w:val="clear" w:color="auto" w:fill="auto"/>
              <w:tabs>
                <w:tab w:val="left" w:pos="1070"/>
              </w:tabs>
              <w:spacing w:after="0" w:line="360" w:lineRule="auto"/>
              <w:ind w:firstLine="454"/>
              <w:jc w:val="both"/>
              <w:rPr>
                <w:sz w:val="24"/>
                <w:szCs w:val="24"/>
              </w:rPr>
            </w:pPr>
            <w:r w:rsidRPr="00803362">
              <w:rPr>
                <w:sz w:val="24"/>
                <w:szCs w:val="24"/>
              </w:rPr>
              <w:t xml:space="preserve">• давать оценку событиям и личностям отечественной и всеобщей истории ХХ </w:t>
            </w:r>
            <w:r w:rsidR="00501BFE" w:rsidRPr="00803362">
              <w:rPr>
                <w:sz w:val="24"/>
                <w:szCs w:val="24"/>
              </w:rPr>
              <w:t>-</w:t>
            </w:r>
            <w:r w:rsidRPr="00803362">
              <w:rPr>
                <w:sz w:val="24"/>
                <w:szCs w:val="24"/>
              </w:rPr>
              <w:t xml:space="preserve"> начала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a8"/>
              <w:shd w:val="clear" w:color="auto" w:fill="auto"/>
              <w:tabs>
                <w:tab w:val="left" w:pos="1074"/>
              </w:tabs>
              <w:spacing w:after="0" w:line="360" w:lineRule="auto"/>
              <w:ind w:firstLine="454"/>
              <w:jc w:val="both"/>
              <w:rPr>
                <w:sz w:val="24"/>
                <w:szCs w:val="24"/>
              </w:rPr>
            </w:pPr>
          </w:p>
        </w:tc>
        <w:tc>
          <w:tcPr>
            <w:tcW w:w="4786" w:type="dxa"/>
          </w:tcPr>
          <w:p w:rsidR="00D632B6" w:rsidRPr="00803362" w:rsidRDefault="00D632B6" w:rsidP="00245A15">
            <w:pPr>
              <w:pStyle w:val="141"/>
              <w:shd w:val="clear" w:color="auto" w:fill="auto"/>
              <w:tabs>
                <w:tab w:val="left" w:pos="1079"/>
              </w:tabs>
              <w:spacing w:line="360" w:lineRule="auto"/>
              <w:ind w:firstLine="454"/>
              <w:rPr>
                <w:sz w:val="24"/>
                <w:szCs w:val="24"/>
              </w:rPr>
            </w:pPr>
            <w:r w:rsidRPr="00803362">
              <w:rPr>
                <w:sz w:val="24"/>
                <w:szCs w:val="24"/>
              </w:rPr>
              <w:lastRenderedPageBreak/>
              <w:t>• используя историческую карту, характеризовать социально-экономичес-кое и политическое развитие России,</w:t>
            </w:r>
            <w:r w:rsidRPr="00803362">
              <w:rPr>
                <w:rStyle w:val="1441"/>
                <w:sz w:val="24"/>
                <w:szCs w:val="24"/>
              </w:rPr>
              <w:t xml:space="preserve"> </w:t>
            </w:r>
            <w:r w:rsidRPr="00803362">
              <w:rPr>
                <w:sz w:val="24"/>
                <w:szCs w:val="24"/>
              </w:rPr>
              <w:t xml:space="preserve">других государств в ХХ </w:t>
            </w:r>
            <w:r w:rsidR="00501BFE" w:rsidRPr="00803362">
              <w:rPr>
                <w:sz w:val="24"/>
                <w:szCs w:val="24"/>
              </w:rPr>
              <w:t>-</w:t>
            </w:r>
            <w:r w:rsidRPr="00803362">
              <w:rPr>
                <w:sz w:val="24"/>
                <w:szCs w:val="24"/>
              </w:rPr>
              <w:t xml:space="preserve"> начале XXI в.;</w:t>
            </w:r>
          </w:p>
          <w:p w:rsidR="00D632B6" w:rsidRPr="00803362" w:rsidRDefault="00D632B6" w:rsidP="00245A15">
            <w:pPr>
              <w:pStyle w:val="141"/>
              <w:shd w:val="clear" w:color="auto" w:fill="auto"/>
              <w:tabs>
                <w:tab w:val="left" w:pos="1084"/>
              </w:tabs>
              <w:spacing w:line="360" w:lineRule="auto"/>
              <w:ind w:firstLine="454"/>
              <w:rPr>
                <w:sz w:val="24"/>
                <w:szCs w:val="24"/>
              </w:rPr>
            </w:pPr>
            <w:r w:rsidRPr="00803362">
              <w:rPr>
                <w:sz w:val="24"/>
                <w:szCs w:val="24"/>
              </w:rPr>
              <w:t>• применять элементы источниковедческого анализа при работе с историческими материалами (определение</w:t>
            </w:r>
            <w:r w:rsidRPr="00803362">
              <w:rPr>
                <w:rStyle w:val="1441"/>
                <w:sz w:val="24"/>
                <w:szCs w:val="24"/>
              </w:rPr>
              <w:t xml:space="preserve"> </w:t>
            </w:r>
            <w:r w:rsidRPr="00803362">
              <w:rPr>
                <w:sz w:val="24"/>
                <w:szCs w:val="24"/>
              </w:rPr>
              <w:t>принадлежности и достовернос-ти источника, позиций автора и др.);</w:t>
            </w:r>
          </w:p>
          <w:p w:rsidR="00D632B6" w:rsidRPr="00803362" w:rsidRDefault="00D632B6" w:rsidP="00245A15">
            <w:pPr>
              <w:pStyle w:val="141"/>
              <w:shd w:val="clear" w:color="auto" w:fill="auto"/>
              <w:tabs>
                <w:tab w:val="left" w:pos="1098"/>
              </w:tabs>
              <w:spacing w:line="360" w:lineRule="auto"/>
              <w:ind w:firstLine="454"/>
              <w:rPr>
                <w:sz w:val="24"/>
                <w:szCs w:val="24"/>
              </w:rPr>
            </w:pPr>
            <w:r w:rsidRPr="00803362">
              <w:rPr>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632B6" w:rsidRPr="00803362" w:rsidRDefault="00D632B6" w:rsidP="00245A15">
            <w:pPr>
              <w:pStyle w:val="141"/>
              <w:shd w:val="clear" w:color="auto" w:fill="auto"/>
              <w:tabs>
                <w:tab w:val="left" w:pos="1094"/>
              </w:tabs>
              <w:spacing w:line="360" w:lineRule="auto"/>
              <w:ind w:firstLine="454"/>
              <w:rPr>
                <w:sz w:val="24"/>
                <w:szCs w:val="24"/>
              </w:rPr>
            </w:pPr>
            <w:r w:rsidRPr="00803362">
              <w:rPr>
                <w:sz w:val="24"/>
                <w:szCs w:val="24"/>
              </w:rPr>
              <w:t xml:space="preserve">• проводить работу по поиску и оформлению материалов истории своей семьи, города, края в ХХ </w:t>
            </w:r>
            <w:r w:rsidR="00501BFE" w:rsidRPr="00803362">
              <w:rPr>
                <w:sz w:val="24"/>
                <w:szCs w:val="24"/>
              </w:rPr>
              <w:t>-</w:t>
            </w:r>
            <w:r w:rsidRPr="00803362">
              <w:rPr>
                <w:sz w:val="24"/>
                <w:szCs w:val="24"/>
              </w:rPr>
              <w:t xml:space="preserve"> начале </w:t>
            </w:r>
            <w:r w:rsidRPr="00803362">
              <w:rPr>
                <w:sz w:val="24"/>
                <w:szCs w:val="24"/>
                <w:lang w:val="en-US" w:eastAsia="en-US"/>
              </w:rPr>
              <w:t>XXI</w:t>
            </w:r>
            <w:r w:rsidRPr="00803362">
              <w:rPr>
                <w:sz w:val="24"/>
                <w:szCs w:val="24"/>
                <w:lang w:eastAsia="en-US"/>
              </w:rPr>
              <w:t xml:space="preserve"> </w:t>
            </w:r>
            <w:r w:rsidRPr="00803362">
              <w:rPr>
                <w:sz w:val="24"/>
                <w:szCs w:val="24"/>
              </w:rPr>
              <w:t>в.</w:t>
            </w:r>
          </w:p>
          <w:p w:rsidR="00D632B6" w:rsidRPr="00803362" w:rsidRDefault="00D632B6" w:rsidP="00245A15">
            <w:pPr>
              <w:pStyle w:val="141"/>
              <w:shd w:val="clear" w:color="auto" w:fill="auto"/>
              <w:tabs>
                <w:tab w:val="left" w:pos="614"/>
              </w:tabs>
              <w:spacing w:line="360" w:lineRule="auto"/>
              <w:ind w:firstLine="454"/>
              <w:rPr>
                <w:sz w:val="24"/>
                <w:szCs w:val="24"/>
              </w:rPr>
            </w:pPr>
          </w:p>
        </w:tc>
      </w:tr>
    </w:tbl>
    <w:p w:rsidR="00D632B6" w:rsidRPr="00803362" w:rsidRDefault="00541ABC"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3" w:name="bookmark72"/>
      <w:r>
        <w:rPr>
          <w:rFonts w:ascii="Times New Roman" w:hAnsi="Times New Roman"/>
          <w:sz w:val="24"/>
          <w:szCs w:val="24"/>
        </w:rPr>
        <w:lastRenderedPageBreak/>
        <w:t>1.2.3.10</w:t>
      </w:r>
      <w:r w:rsidR="00D632B6" w:rsidRPr="00803362">
        <w:rPr>
          <w:rFonts w:ascii="Times New Roman" w:hAnsi="Times New Roman"/>
          <w:sz w:val="24"/>
          <w:szCs w:val="24"/>
        </w:rPr>
        <w:t>. ОБЩЕСТВОЗНАНИЕ</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9"/>
        <w:gridCol w:w="4566"/>
      </w:tblGrid>
      <w:tr w:rsidR="00D632B6" w:rsidRPr="00803362" w:rsidTr="00BE23BF">
        <w:tc>
          <w:tcPr>
            <w:tcW w:w="4569" w:type="dxa"/>
          </w:tcPr>
          <w:p w:rsidR="00D632B6" w:rsidRPr="007957BA" w:rsidRDefault="00D632B6" w:rsidP="00245A15">
            <w:pPr>
              <w:spacing w:line="360" w:lineRule="auto"/>
              <w:jc w:val="center"/>
            </w:pPr>
            <w:r w:rsidRPr="007957BA">
              <w:t>Выпускник научится</w:t>
            </w:r>
          </w:p>
        </w:tc>
        <w:tc>
          <w:tcPr>
            <w:tcW w:w="4566" w:type="dxa"/>
          </w:tcPr>
          <w:p w:rsidR="00D632B6" w:rsidRPr="007957BA" w:rsidRDefault="00D632B6" w:rsidP="00245A15">
            <w:pPr>
              <w:spacing w:line="360" w:lineRule="auto"/>
              <w:jc w:val="center"/>
              <w:rPr>
                <w:i/>
              </w:rPr>
            </w:pPr>
            <w:r w:rsidRPr="007957BA">
              <w:rPr>
                <w:i/>
              </w:rPr>
              <w:t xml:space="preserve">Выпускник получит возможность </w:t>
            </w:r>
            <w:r w:rsidRPr="007957BA">
              <w:rPr>
                <w:i/>
              </w:rPr>
              <w:lastRenderedPageBreak/>
              <w:t>научиться</w:t>
            </w:r>
          </w:p>
        </w:tc>
      </w:tr>
      <w:tr w:rsidR="00D632B6" w:rsidRPr="00803362" w:rsidTr="00BE23BF">
        <w:tc>
          <w:tcPr>
            <w:tcW w:w="9135" w:type="dxa"/>
            <w:gridSpan w:val="2"/>
          </w:tcPr>
          <w:p w:rsidR="00D632B6" w:rsidRPr="007957BA" w:rsidRDefault="00A71744" w:rsidP="00A71744">
            <w:pPr>
              <w:spacing w:line="360" w:lineRule="auto"/>
              <w:jc w:val="center"/>
              <w:rPr>
                <w:b/>
                <w:shd w:val="clear" w:color="auto" w:fill="FFFFFF"/>
              </w:rPr>
            </w:pPr>
            <w:r w:rsidRPr="007957BA">
              <w:rPr>
                <w:b/>
                <w:bCs/>
                <w:shd w:val="clear" w:color="auto" w:fill="FFFFFF"/>
              </w:rPr>
              <w:lastRenderedPageBreak/>
              <w:t>Человек. Деятельность человека</w:t>
            </w:r>
          </w:p>
        </w:tc>
      </w:tr>
      <w:tr w:rsidR="00D632B6" w:rsidRPr="00803362" w:rsidTr="00BE23BF">
        <w:trPr>
          <w:trHeight w:val="6712"/>
        </w:trPr>
        <w:tc>
          <w:tcPr>
            <w:tcW w:w="4569" w:type="dxa"/>
          </w:tcPr>
          <w:p w:rsidR="00A71744" w:rsidRPr="007957BA" w:rsidRDefault="00A71744" w:rsidP="004B0876">
            <w:pPr>
              <w:numPr>
                <w:ilvl w:val="0"/>
                <w:numId w:val="188"/>
              </w:numPr>
              <w:tabs>
                <w:tab w:val="left" w:pos="993"/>
              </w:tabs>
              <w:spacing w:line="360" w:lineRule="auto"/>
              <w:ind w:firstLine="709"/>
              <w:jc w:val="both"/>
            </w:pPr>
            <w:r w:rsidRPr="007957BA">
              <w:t>использовать знания о биологическом и социальном в человеке для характеристики его природы;</w:t>
            </w:r>
          </w:p>
          <w:p w:rsidR="00A71744" w:rsidRPr="007957BA" w:rsidRDefault="00A71744" w:rsidP="004B0876">
            <w:pPr>
              <w:numPr>
                <w:ilvl w:val="0"/>
                <w:numId w:val="188"/>
              </w:numPr>
              <w:tabs>
                <w:tab w:val="left" w:pos="993"/>
              </w:tabs>
              <w:spacing w:line="360" w:lineRule="auto"/>
              <w:ind w:firstLine="709"/>
              <w:jc w:val="both"/>
            </w:pPr>
            <w:r w:rsidRPr="007957BA">
              <w:t>характеризовать основные возрастные периоды жизни человека, особенности подросткового возраста;</w:t>
            </w:r>
          </w:p>
          <w:p w:rsidR="00A71744" w:rsidRPr="007957BA" w:rsidRDefault="00A71744" w:rsidP="004B0876">
            <w:pPr>
              <w:numPr>
                <w:ilvl w:val="0"/>
                <w:numId w:val="188"/>
              </w:numPr>
              <w:tabs>
                <w:tab w:val="left" w:pos="993"/>
              </w:tabs>
              <w:spacing w:line="360" w:lineRule="auto"/>
              <w:ind w:firstLine="709"/>
              <w:jc w:val="both"/>
            </w:pPr>
            <w:r w:rsidRPr="007957BA">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71744" w:rsidRPr="007957BA" w:rsidRDefault="00A71744" w:rsidP="004B0876">
            <w:pPr>
              <w:numPr>
                <w:ilvl w:val="0"/>
                <w:numId w:val="188"/>
              </w:numPr>
              <w:tabs>
                <w:tab w:val="left" w:pos="993"/>
              </w:tabs>
              <w:spacing w:line="360" w:lineRule="auto"/>
              <w:ind w:firstLine="709"/>
              <w:jc w:val="both"/>
            </w:pPr>
            <w:r w:rsidRPr="007957BA">
              <w:t>характеризовать и иллюстрировать конкретными примерами группы потребностей человека;</w:t>
            </w:r>
          </w:p>
          <w:p w:rsidR="00A71744" w:rsidRPr="007957BA" w:rsidRDefault="00A71744" w:rsidP="004B0876">
            <w:pPr>
              <w:numPr>
                <w:ilvl w:val="0"/>
                <w:numId w:val="188"/>
              </w:numPr>
              <w:tabs>
                <w:tab w:val="left" w:pos="993"/>
              </w:tabs>
              <w:spacing w:line="360" w:lineRule="auto"/>
              <w:ind w:firstLine="709"/>
              <w:jc w:val="both"/>
            </w:pPr>
            <w:r w:rsidRPr="007957BA">
              <w:t>приводить примеры основных видов деятельности человека;</w:t>
            </w:r>
          </w:p>
          <w:p w:rsidR="00D632B6" w:rsidRPr="007957BA" w:rsidRDefault="00A71744" w:rsidP="004B0876">
            <w:pPr>
              <w:numPr>
                <w:ilvl w:val="0"/>
                <w:numId w:val="188"/>
              </w:numPr>
              <w:shd w:val="clear" w:color="auto" w:fill="FFFFFF"/>
              <w:tabs>
                <w:tab w:val="left" w:pos="993"/>
                <w:tab w:val="left" w:pos="1023"/>
              </w:tabs>
              <w:spacing w:line="360" w:lineRule="auto"/>
              <w:ind w:firstLine="709"/>
              <w:jc w:val="both"/>
            </w:pPr>
            <w:r w:rsidRPr="007957BA">
              <w:t>выполнять несложные практические задания по анализу ситуаций, связанных с различными способам разрешения межличностных конфликтов; выражать собственное отношение к различным способам разрешения межличностных конфликтов.</w:t>
            </w:r>
          </w:p>
        </w:tc>
        <w:tc>
          <w:tcPr>
            <w:tcW w:w="4566" w:type="dxa"/>
          </w:tcPr>
          <w:p w:rsidR="00AE249B" w:rsidRPr="007957BA" w:rsidRDefault="00AE249B" w:rsidP="004B0876">
            <w:pPr>
              <w:numPr>
                <w:ilvl w:val="0"/>
                <w:numId w:val="189"/>
              </w:numPr>
              <w:shd w:val="clear" w:color="auto" w:fill="FFFFFF"/>
              <w:tabs>
                <w:tab w:val="left" w:pos="993"/>
              </w:tabs>
              <w:spacing w:line="360" w:lineRule="auto"/>
              <w:ind w:left="0" w:firstLine="709"/>
              <w:jc w:val="both"/>
              <w:rPr>
                <w:i/>
              </w:rPr>
            </w:pPr>
            <w:r w:rsidRPr="007957BA">
              <w:rPr>
                <w:i/>
              </w:rPr>
              <w:t>выполнять несложные практические задания, основанные на ситуациях, связанных с деятельностью человека;</w:t>
            </w:r>
          </w:p>
          <w:p w:rsidR="00AE249B" w:rsidRPr="007957BA" w:rsidRDefault="00AE249B" w:rsidP="004B0876">
            <w:pPr>
              <w:numPr>
                <w:ilvl w:val="0"/>
                <w:numId w:val="189"/>
              </w:numPr>
              <w:shd w:val="clear" w:color="auto" w:fill="FFFFFF"/>
              <w:tabs>
                <w:tab w:val="left" w:pos="993"/>
              </w:tabs>
              <w:spacing w:line="360" w:lineRule="auto"/>
              <w:ind w:left="0" w:firstLine="709"/>
              <w:jc w:val="both"/>
              <w:rPr>
                <w:i/>
              </w:rPr>
            </w:pPr>
            <w:r w:rsidRPr="007957BA">
              <w:rPr>
                <w:i/>
              </w:rPr>
              <w:t>оценивать роль деятельности в жизни человека и общества;</w:t>
            </w:r>
          </w:p>
          <w:p w:rsidR="00AE249B" w:rsidRPr="007957BA" w:rsidRDefault="00AE249B" w:rsidP="004B0876">
            <w:pPr>
              <w:numPr>
                <w:ilvl w:val="0"/>
                <w:numId w:val="189"/>
              </w:numPr>
              <w:tabs>
                <w:tab w:val="left" w:pos="993"/>
                <w:tab w:val="left" w:pos="1023"/>
              </w:tabs>
              <w:spacing w:line="360" w:lineRule="auto"/>
              <w:ind w:left="0" w:firstLine="709"/>
              <w:jc w:val="both"/>
              <w:rPr>
                <w:i/>
              </w:rPr>
            </w:pPr>
            <w:r w:rsidRPr="007957BA">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249B" w:rsidRPr="007957BA" w:rsidRDefault="00AE249B" w:rsidP="004B0876">
            <w:pPr>
              <w:numPr>
                <w:ilvl w:val="0"/>
                <w:numId w:val="189"/>
              </w:numPr>
              <w:shd w:val="clear" w:color="auto" w:fill="FFFFFF"/>
              <w:tabs>
                <w:tab w:val="left" w:pos="993"/>
                <w:tab w:val="left" w:pos="1023"/>
              </w:tabs>
              <w:spacing w:line="360" w:lineRule="auto"/>
              <w:ind w:left="0" w:firstLine="709"/>
              <w:jc w:val="both"/>
              <w:rPr>
                <w:i/>
              </w:rPr>
            </w:pPr>
            <w:r w:rsidRPr="007957BA">
              <w:rPr>
                <w:i/>
              </w:rPr>
              <w:t>использовать элементы причинно-следственного анализа при характеристике межличностных конфликтов;</w:t>
            </w:r>
          </w:p>
          <w:p w:rsidR="00AE249B" w:rsidRPr="007957BA" w:rsidRDefault="00AE249B" w:rsidP="004B0876">
            <w:pPr>
              <w:numPr>
                <w:ilvl w:val="0"/>
                <w:numId w:val="189"/>
              </w:numPr>
              <w:shd w:val="clear" w:color="auto" w:fill="FFFFFF"/>
              <w:tabs>
                <w:tab w:val="left" w:pos="993"/>
                <w:tab w:val="left" w:pos="1023"/>
              </w:tabs>
              <w:spacing w:line="360" w:lineRule="auto"/>
              <w:ind w:left="0" w:firstLine="709"/>
              <w:jc w:val="both"/>
              <w:rPr>
                <w:i/>
              </w:rPr>
            </w:pPr>
            <w:r w:rsidRPr="007957BA">
              <w:rPr>
                <w:i/>
              </w:rPr>
              <w:t>моделировать возможные последствия позитивного и негативного воздействия группы на человека, делать выводы.</w:t>
            </w:r>
          </w:p>
          <w:p w:rsidR="00A71744" w:rsidRPr="007957BA" w:rsidRDefault="00A71744" w:rsidP="00A71744">
            <w:pPr>
              <w:pStyle w:val="141"/>
              <w:shd w:val="clear" w:color="auto" w:fill="auto"/>
              <w:tabs>
                <w:tab w:val="left" w:pos="639"/>
              </w:tabs>
              <w:spacing w:line="360" w:lineRule="auto"/>
              <w:ind w:firstLine="454"/>
              <w:rPr>
                <w:sz w:val="24"/>
                <w:szCs w:val="24"/>
              </w:rPr>
            </w:pPr>
          </w:p>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A71744" w:rsidRPr="007957BA" w:rsidRDefault="00A71744" w:rsidP="00A71744"/>
          <w:p w:rsidR="00D632B6" w:rsidRPr="007957BA" w:rsidRDefault="00D632B6" w:rsidP="00A71744">
            <w:pPr>
              <w:jc w:val="center"/>
            </w:pPr>
          </w:p>
        </w:tc>
      </w:tr>
      <w:tr w:rsidR="00D632B6" w:rsidRPr="00803362" w:rsidTr="00BE23BF">
        <w:tc>
          <w:tcPr>
            <w:tcW w:w="9135" w:type="dxa"/>
            <w:gridSpan w:val="2"/>
          </w:tcPr>
          <w:p w:rsidR="00D632B6" w:rsidRPr="007957BA" w:rsidRDefault="00192130" w:rsidP="00192130">
            <w:pPr>
              <w:spacing w:line="360" w:lineRule="auto"/>
              <w:ind w:firstLine="709"/>
              <w:jc w:val="center"/>
              <w:rPr>
                <w:b/>
                <w:bCs/>
                <w:shd w:val="clear" w:color="auto" w:fill="FFFFFF"/>
              </w:rPr>
            </w:pPr>
            <w:bookmarkStart w:id="4" w:name="bookmark74"/>
            <w:r w:rsidRPr="007957BA">
              <w:rPr>
                <w:b/>
                <w:bCs/>
                <w:shd w:val="clear" w:color="auto" w:fill="FFFFFF"/>
              </w:rPr>
              <w:t>Общество</w:t>
            </w:r>
            <w:bookmarkEnd w:id="4"/>
          </w:p>
        </w:tc>
      </w:tr>
      <w:tr w:rsidR="00D632B6" w:rsidRPr="00803362" w:rsidTr="00BE23BF">
        <w:tc>
          <w:tcPr>
            <w:tcW w:w="4569" w:type="dxa"/>
          </w:tcPr>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
                <w:bCs/>
              </w:rPr>
            </w:pPr>
            <w:r w:rsidRPr="007957BA">
              <w:rPr>
                <w:bCs/>
              </w:rPr>
              <w:t>демонстрировать на примерах взаимосвязь природы и общества, раскрывать роль природы в жизни человека;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lastRenderedPageBreak/>
              <w:t>распознавать на основе приведенных данных основные типы обществ;</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характеризовать движение от одних форм общественной жизни к другим; оценивать социальные явления с позиций общественного прогресса;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различать экономические, социальные, политические, культурные явления и процессы общественной жизни;</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pPr>
            <w:r w:rsidRPr="007957BA">
              <w:t>выполнять несложные познавательные и практические задания, основанные на ситуациях жизнедеятельности человека в разных сферах общества;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характеризовать экологический кризис как глобальную проблему человечества, раскрывать причины экологического кризиса;</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 xml:space="preserve">раскрывать влияние современных средств массовой коммуникации на общество и личность; </w:t>
            </w:r>
          </w:p>
          <w:p w:rsidR="00D201DF" w:rsidRPr="007957BA" w:rsidRDefault="00D201DF" w:rsidP="004B0876">
            <w:pPr>
              <w:numPr>
                <w:ilvl w:val="0"/>
                <w:numId w:val="190"/>
              </w:numPr>
              <w:shd w:val="clear" w:color="auto" w:fill="FFFFFF"/>
              <w:tabs>
                <w:tab w:val="left" w:pos="20"/>
                <w:tab w:val="left" w:pos="993"/>
              </w:tabs>
              <w:spacing w:line="360" w:lineRule="auto"/>
              <w:ind w:left="0" w:firstLine="709"/>
              <w:jc w:val="both"/>
              <w:rPr>
                <w:bCs/>
              </w:rPr>
            </w:pPr>
            <w:r w:rsidRPr="007957BA">
              <w:rPr>
                <w:bCs/>
              </w:rPr>
              <w:t>конкретизировать примерами опасность международного терроризма</w:t>
            </w:r>
          </w:p>
          <w:p w:rsidR="00D632B6" w:rsidRPr="007957BA" w:rsidRDefault="00D632B6" w:rsidP="00501BFE">
            <w:pPr>
              <w:pStyle w:val="a8"/>
              <w:shd w:val="clear" w:color="auto" w:fill="auto"/>
              <w:tabs>
                <w:tab w:val="left" w:pos="639"/>
              </w:tabs>
              <w:spacing w:after="0" w:line="360" w:lineRule="auto"/>
              <w:ind w:firstLine="454"/>
              <w:jc w:val="both"/>
              <w:rPr>
                <w:sz w:val="24"/>
                <w:szCs w:val="24"/>
              </w:rPr>
            </w:pPr>
          </w:p>
        </w:tc>
        <w:tc>
          <w:tcPr>
            <w:tcW w:w="4566" w:type="dxa"/>
          </w:tcPr>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lastRenderedPageBreak/>
              <w:t>наблюдать и характеризовать явления и события, происходящие в различных сферах общественной жизни;</w:t>
            </w:r>
          </w:p>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t>выявлять причинно-</w:t>
            </w:r>
            <w:r w:rsidRPr="007957BA">
              <w:rPr>
                <w:i/>
              </w:rPr>
              <w:lastRenderedPageBreak/>
              <w:t>следственные связи общественных явлений и характеризовать основные направления общественного развития;</w:t>
            </w:r>
          </w:p>
          <w:p w:rsidR="00D201DF" w:rsidRPr="007957BA" w:rsidRDefault="00D201DF" w:rsidP="004B0876">
            <w:pPr>
              <w:numPr>
                <w:ilvl w:val="0"/>
                <w:numId w:val="191"/>
              </w:numPr>
              <w:shd w:val="clear" w:color="auto" w:fill="FFFFFF"/>
              <w:tabs>
                <w:tab w:val="left" w:pos="1023"/>
              </w:tabs>
              <w:spacing w:line="360" w:lineRule="auto"/>
              <w:ind w:left="0" w:firstLine="709"/>
              <w:jc w:val="both"/>
              <w:rPr>
                <w:i/>
              </w:rPr>
            </w:pPr>
            <w:r w:rsidRPr="007957BA">
              <w:rPr>
                <w:i/>
              </w:rPr>
              <w:t>осознанно содействовать защите природы.</w:t>
            </w:r>
          </w:p>
          <w:p w:rsidR="00D632B6" w:rsidRPr="007957BA" w:rsidRDefault="00D632B6" w:rsidP="00D201DF">
            <w:pPr>
              <w:pStyle w:val="141"/>
              <w:shd w:val="clear" w:color="auto" w:fill="auto"/>
              <w:tabs>
                <w:tab w:val="left" w:pos="1098"/>
              </w:tabs>
              <w:spacing w:line="360" w:lineRule="auto"/>
              <w:ind w:firstLine="454"/>
              <w:rPr>
                <w:sz w:val="24"/>
                <w:szCs w:val="24"/>
              </w:rPr>
            </w:pPr>
          </w:p>
        </w:tc>
      </w:tr>
      <w:tr w:rsidR="00D632B6" w:rsidRPr="00803362" w:rsidTr="00BE23BF">
        <w:tc>
          <w:tcPr>
            <w:tcW w:w="9135" w:type="dxa"/>
            <w:gridSpan w:val="2"/>
          </w:tcPr>
          <w:p w:rsidR="00D632B6" w:rsidRPr="007957BA" w:rsidRDefault="00D201DF" w:rsidP="00245A15">
            <w:pPr>
              <w:pStyle w:val="310"/>
              <w:keepNext/>
              <w:keepLines/>
              <w:shd w:val="clear" w:color="auto" w:fill="auto"/>
              <w:spacing w:line="360" w:lineRule="auto"/>
              <w:ind w:firstLine="454"/>
              <w:jc w:val="center"/>
              <w:rPr>
                <w:sz w:val="24"/>
                <w:szCs w:val="24"/>
              </w:rPr>
            </w:pPr>
            <w:r w:rsidRPr="007957BA">
              <w:rPr>
                <w:sz w:val="24"/>
                <w:szCs w:val="24"/>
              </w:rPr>
              <w:lastRenderedPageBreak/>
              <w:t>Социальные нормы</w:t>
            </w:r>
          </w:p>
        </w:tc>
      </w:tr>
      <w:tr w:rsidR="00D632B6" w:rsidRPr="00803362" w:rsidTr="00BE23BF">
        <w:tc>
          <w:tcPr>
            <w:tcW w:w="4569" w:type="dxa"/>
          </w:tcPr>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раскрывать роль социальных норм как регуляторов общественной жизни и поведения человека;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rPr>
                <w:b/>
              </w:rPr>
            </w:pPr>
            <w:r w:rsidRPr="007957BA">
              <w:t xml:space="preserve">различать отдельные виды </w:t>
            </w:r>
            <w:r w:rsidRPr="007957BA">
              <w:lastRenderedPageBreak/>
              <w:t>социальных норм;</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rPr>
                <w:b/>
              </w:rPr>
            </w:pPr>
            <w:r w:rsidRPr="007957BA">
              <w:t>характеризовать основные нормы морали;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раскрывать сущность патриотизма, гражданственности; приводить примеры проявления этих качеств из истории и жизни современного общества;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характеризовать специфику норм права;</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сравнивать нормы морали и права, выявлять их общие черты и особенности;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раскрывать сущность процесса социализации личности;</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объяснять причины отклоняющегося поведения;</w:t>
            </w:r>
          </w:p>
          <w:p w:rsidR="00D201DF" w:rsidRPr="007957BA" w:rsidRDefault="00D201DF" w:rsidP="004B0876">
            <w:pPr>
              <w:numPr>
                <w:ilvl w:val="0"/>
                <w:numId w:val="192"/>
              </w:numPr>
              <w:shd w:val="clear" w:color="auto" w:fill="FFFFFF"/>
              <w:tabs>
                <w:tab w:val="left" w:pos="1023"/>
              </w:tabs>
              <w:spacing w:line="360" w:lineRule="auto"/>
              <w:ind w:left="0" w:firstLine="709"/>
              <w:contextualSpacing/>
              <w:jc w:val="both"/>
            </w:pPr>
            <w:r w:rsidRPr="007957BA">
              <w:t>описывать негативные последствия наиболее опасных форм отклоняющегося поведения.</w:t>
            </w:r>
          </w:p>
          <w:p w:rsidR="00D632B6" w:rsidRPr="007957BA" w:rsidRDefault="00D632B6" w:rsidP="00501BFE">
            <w:pPr>
              <w:pStyle w:val="a8"/>
              <w:shd w:val="clear" w:color="auto" w:fill="auto"/>
              <w:tabs>
                <w:tab w:val="left" w:pos="1079"/>
              </w:tabs>
              <w:spacing w:after="0" w:line="360" w:lineRule="auto"/>
              <w:ind w:firstLine="454"/>
              <w:jc w:val="both"/>
              <w:rPr>
                <w:sz w:val="24"/>
                <w:szCs w:val="24"/>
              </w:rPr>
            </w:pPr>
          </w:p>
        </w:tc>
        <w:tc>
          <w:tcPr>
            <w:tcW w:w="4566" w:type="dxa"/>
          </w:tcPr>
          <w:p w:rsidR="00D201DF" w:rsidRPr="007957BA" w:rsidRDefault="00D201DF" w:rsidP="004B0876">
            <w:pPr>
              <w:numPr>
                <w:ilvl w:val="0"/>
                <w:numId w:val="193"/>
              </w:numPr>
              <w:shd w:val="clear" w:color="auto" w:fill="FFFFFF"/>
              <w:tabs>
                <w:tab w:val="left" w:pos="993"/>
              </w:tabs>
              <w:spacing w:line="360" w:lineRule="auto"/>
              <w:ind w:left="0" w:firstLine="709"/>
              <w:jc w:val="both"/>
              <w:rPr>
                <w:i/>
              </w:rPr>
            </w:pPr>
            <w:r w:rsidRPr="007957BA">
              <w:rPr>
                <w:i/>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D201DF" w:rsidRPr="007957BA" w:rsidRDefault="00D201DF" w:rsidP="004B0876">
            <w:pPr>
              <w:numPr>
                <w:ilvl w:val="0"/>
                <w:numId w:val="193"/>
              </w:numPr>
              <w:shd w:val="clear" w:color="auto" w:fill="FFFFFF"/>
              <w:tabs>
                <w:tab w:val="left" w:pos="993"/>
              </w:tabs>
              <w:spacing w:line="360" w:lineRule="auto"/>
              <w:ind w:left="0" w:firstLine="709"/>
              <w:jc w:val="both"/>
              <w:rPr>
                <w:i/>
              </w:rPr>
            </w:pPr>
            <w:r w:rsidRPr="007957BA">
              <w:rPr>
                <w:i/>
              </w:rPr>
              <w:lastRenderedPageBreak/>
              <w:t>оценивать социальную значимость здорового образа жизни.</w:t>
            </w:r>
          </w:p>
          <w:p w:rsidR="00D632B6" w:rsidRPr="007957BA" w:rsidRDefault="00D632B6" w:rsidP="00D201DF">
            <w:pPr>
              <w:pStyle w:val="141"/>
              <w:shd w:val="clear" w:color="auto" w:fill="auto"/>
              <w:tabs>
                <w:tab w:val="left" w:pos="1103"/>
              </w:tabs>
              <w:spacing w:line="360" w:lineRule="auto"/>
              <w:ind w:firstLine="454"/>
              <w:rPr>
                <w:sz w:val="24"/>
                <w:szCs w:val="24"/>
              </w:rPr>
            </w:pPr>
          </w:p>
        </w:tc>
      </w:tr>
      <w:tr w:rsidR="00D632B6" w:rsidRPr="00803362" w:rsidTr="00BE23BF">
        <w:tc>
          <w:tcPr>
            <w:tcW w:w="9135" w:type="dxa"/>
            <w:gridSpan w:val="2"/>
          </w:tcPr>
          <w:p w:rsidR="00D632B6" w:rsidRPr="007957BA" w:rsidRDefault="00D201DF" w:rsidP="00245A15">
            <w:pPr>
              <w:pStyle w:val="310"/>
              <w:keepNext/>
              <w:keepLines/>
              <w:shd w:val="clear" w:color="auto" w:fill="auto"/>
              <w:spacing w:line="360" w:lineRule="auto"/>
              <w:ind w:firstLine="454"/>
              <w:jc w:val="center"/>
              <w:rPr>
                <w:sz w:val="24"/>
                <w:szCs w:val="24"/>
              </w:rPr>
            </w:pPr>
            <w:r w:rsidRPr="007957BA">
              <w:rPr>
                <w:sz w:val="24"/>
                <w:szCs w:val="24"/>
              </w:rPr>
              <w:lastRenderedPageBreak/>
              <w:t>Сфера духовной культуры</w:t>
            </w:r>
          </w:p>
        </w:tc>
      </w:tr>
      <w:tr w:rsidR="00D632B6" w:rsidRPr="00803362" w:rsidTr="00BE23BF">
        <w:tc>
          <w:tcPr>
            <w:tcW w:w="4569" w:type="dxa"/>
          </w:tcPr>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 xml:space="preserve">характеризовать развитие отдельных областей и форм культуры, </w:t>
            </w:r>
            <w:r w:rsidRPr="007957BA">
              <w:rPr>
                <w:bCs/>
                <w:shd w:val="clear" w:color="auto" w:fill="FFFFFF"/>
              </w:rPr>
              <w:lastRenderedPageBreak/>
              <w:t>выражать свое мнение о явлениях культуры;</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описывать явления духовной культуры;</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причины возрастания роли науки в современном мире;</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оценивать роль образования в современном обществе;</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различать уровни общего образования в России;</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описывать духовные ценности российского народа и выражать собственное отношение к ним;</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необходимость непрерывного образования в современных условиях;</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учитывать общественные потребности при выборе направления своей будущей профессиональной деятельности;</w:t>
            </w:r>
          </w:p>
          <w:p w:rsidR="00D201DF" w:rsidRPr="007957BA" w:rsidRDefault="00D201DF" w:rsidP="004B0876">
            <w:pPr>
              <w:numPr>
                <w:ilvl w:val="0"/>
                <w:numId w:val="194"/>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раскрывать роль религии в современном обществе;</w:t>
            </w:r>
          </w:p>
          <w:p w:rsidR="00D201DF" w:rsidRPr="007957BA" w:rsidRDefault="00D201DF" w:rsidP="004B0876">
            <w:pPr>
              <w:numPr>
                <w:ilvl w:val="0"/>
                <w:numId w:val="194"/>
              </w:numPr>
              <w:shd w:val="clear" w:color="auto" w:fill="FFFFFF"/>
              <w:tabs>
                <w:tab w:val="left" w:pos="993"/>
              </w:tabs>
              <w:spacing w:line="360" w:lineRule="auto"/>
              <w:ind w:left="0" w:firstLine="709"/>
              <w:jc w:val="both"/>
              <w:rPr>
                <w:b/>
                <w:bCs/>
                <w:shd w:val="clear" w:color="auto" w:fill="FFFFFF"/>
              </w:rPr>
            </w:pPr>
            <w:r w:rsidRPr="007957BA">
              <w:rPr>
                <w:bCs/>
                <w:shd w:val="clear" w:color="auto" w:fill="FFFFFF"/>
              </w:rPr>
              <w:t>характеризовать особенности искусства как формы духовной культуры</w:t>
            </w:r>
            <w:r w:rsidRPr="007957BA">
              <w:rPr>
                <w:b/>
                <w:bCs/>
                <w:shd w:val="clear" w:color="auto" w:fill="FFFFFF"/>
              </w:rPr>
              <w:t>.</w:t>
            </w:r>
          </w:p>
          <w:p w:rsidR="00D632B6" w:rsidRPr="007957BA" w:rsidRDefault="00D632B6" w:rsidP="00501BFE">
            <w:pPr>
              <w:pStyle w:val="a8"/>
              <w:shd w:val="clear" w:color="auto" w:fill="auto"/>
              <w:tabs>
                <w:tab w:val="left" w:pos="1084"/>
              </w:tabs>
              <w:spacing w:after="0" w:line="360" w:lineRule="auto"/>
              <w:ind w:firstLine="454"/>
              <w:jc w:val="both"/>
              <w:rPr>
                <w:sz w:val="24"/>
                <w:szCs w:val="24"/>
              </w:rPr>
            </w:pPr>
          </w:p>
        </w:tc>
        <w:tc>
          <w:tcPr>
            <w:tcW w:w="4566" w:type="dxa"/>
          </w:tcPr>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lastRenderedPageBreak/>
              <w:t xml:space="preserve">описывать процессы создания, сохранения, трансляции и усвоения </w:t>
            </w:r>
            <w:r w:rsidRPr="007957BA">
              <w:rPr>
                <w:bCs/>
                <w:i/>
                <w:shd w:val="clear" w:color="auto" w:fill="FFFFFF"/>
              </w:rPr>
              <w:lastRenderedPageBreak/>
              <w:t>достижений культуры;</w:t>
            </w:r>
          </w:p>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t>характеризовать основные направления развития отечественной культуры в современных условиях;</w:t>
            </w:r>
          </w:p>
          <w:p w:rsidR="00BE23BF" w:rsidRPr="007957BA" w:rsidRDefault="00BE23BF" w:rsidP="004B0876">
            <w:pPr>
              <w:numPr>
                <w:ilvl w:val="0"/>
                <w:numId w:val="195"/>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D632B6" w:rsidRPr="007957BA" w:rsidRDefault="00D632B6" w:rsidP="00D201DF">
            <w:pPr>
              <w:pStyle w:val="141"/>
              <w:shd w:val="clear" w:color="auto" w:fill="auto"/>
              <w:tabs>
                <w:tab w:val="left" w:pos="1079"/>
              </w:tabs>
              <w:spacing w:line="360" w:lineRule="auto"/>
              <w:ind w:firstLine="454"/>
              <w:rPr>
                <w:sz w:val="24"/>
                <w:szCs w:val="24"/>
              </w:rPr>
            </w:pPr>
          </w:p>
        </w:tc>
      </w:tr>
      <w:tr w:rsidR="00BE23BF" w:rsidRPr="00803362" w:rsidTr="00BE23BF">
        <w:tc>
          <w:tcPr>
            <w:tcW w:w="9135" w:type="dxa"/>
            <w:gridSpan w:val="2"/>
          </w:tcPr>
          <w:p w:rsidR="00BE23BF" w:rsidRPr="007957BA" w:rsidRDefault="00BE23BF" w:rsidP="00BE23BF">
            <w:pPr>
              <w:spacing w:line="360" w:lineRule="auto"/>
              <w:ind w:firstLine="709"/>
              <w:jc w:val="center"/>
              <w:rPr>
                <w:b/>
                <w:bCs/>
                <w:shd w:val="clear" w:color="auto" w:fill="FFFFFF"/>
              </w:rPr>
            </w:pPr>
            <w:r w:rsidRPr="007957BA">
              <w:rPr>
                <w:b/>
                <w:bCs/>
                <w:shd w:val="clear" w:color="auto" w:fill="FFFFFF"/>
              </w:rPr>
              <w:lastRenderedPageBreak/>
              <w:t>Социальная сфера</w:t>
            </w:r>
          </w:p>
        </w:tc>
      </w:tr>
      <w:tr w:rsidR="00D632B6" w:rsidRPr="00803362" w:rsidTr="00BE23BF">
        <w:tc>
          <w:tcPr>
            <w:tcW w:w="4569" w:type="dxa"/>
          </w:tcPr>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 xml:space="preserve">описывать социальную структуру в обществах разного типа, характеризовать основные социальные </w:t>
            </w:r>
            <w:r w:rsidRPr="007957BA">
              <w:rPr>
                <w:bCs/>
                <w:shd w:val="clear" w:color="auto" w:fill="FFFFFF"/>
              </w:rPr>
              <w:lastRenderedPageBreak/>
              <w:t>общности и группы;</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объяснять взаимодействие социальных общностей и групп;</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ведущие направления социальной политики Российского государства;</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выделять параметры, определяющие социальный статус личности;</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приводить примеры предписанных и достигаемых статусов;</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описывать основные социальные роли подростка;</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конкретизировать примерами процесс социальной мобильности;</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межнациональные отношения в современном мире;</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 xml:space="preserve">объяснять причины межнациональных конфликтов и основные пути их разрешения; </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характеризовать, раскрывать на конкретных примерах основные функции семьи в обществе;</w:t>
            </w:r>
          </w:p>
          <w:p w:rsidR="00BE23BF" w:rsidRPr="007957BA" w:rsidRDefault="00BE23BF" w:rsidP="004B0876">
            <w:pPr>
              <w:numPr>
                <w:ilvl w:val="0"/>
                <w:numId w:val="196"/>
              </w:numPr>
              <w:tabs>
                <w:tab w:val="left" w:pos="1027"/>
              </w:tabs>
              <w:spacing w:line="360" w:lineRule="auto"/>
              <w:ind w:left="0" w:firstLine="709"/>
              <w:jc w:val="both"/>
              <w:rPr>
                <w:bCs/>
                <w:shd w:val="clear" w:color="auto" w:fill="FFFFFF"/>
              </w:rPr>
            </w:pPr>
            <w:r w:rsidRPr="007957BA">
              <w:rPr>
                <w:bCs/>
                <w:shd w:val="clear" w:color="auto" w:fill="FFFFFF"/>
              </w:rPr>
              <w:t xml:space="preserve">раскрывать основные роли членов семьи; </w:t>
            </w:r>
          </w:p>
          <w:p w:rsidR="00BE23BF" w:rsidRPr="007957BA" w:rsidRDefault="00BE23BF" w:rsidP="004B0876">
            <w:pPr>
              <w:numPr>
                <w:ilvl w:val="0"/>
                <w:numId w:val="196"/>
              </w:numPr>
              <w:tabs>
                <w:tab w:val="left" w:pos="993"/>
              </w:tabs>
              <w:spacing w:line="360" w:lineRule="auto"/>
              <w:ind w:left="0" w:firstLine="709"/>
              <w:jc w:val="both"/>
              <w:rPr>
                <w:bCs/>
                <w:shd w:val="clear" w:color="auto" w:fill="FFFFFF"/>
              </w:rPr>
            </w:pPr>
            <w:r w:rsidRPr="007957BA">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D632B6" w:rsidRPr="007957BA" w:rsidRDefault="00BE23BF" w:rsidP="004B0876">
            <w:pPr>
              <w:numPr>
                <w:ilvl w:val="0"/>
                <w:numId w:val="196"/>
              </w:numPr>
              <w:tabs>
                <w:tab w:val="left" w:pos="1027"/>
              </w:tabs>
              <w:spacing w:line="360" w:lineRule="auto"/>
              <w:ind w:left="0" w:firstLine="709"/>
              <w:jc w:val="both"/>
              <w:rPr>
                <w:b/>
                <w:bCs/>
                <w:shd w:val="clear" w:color="auto" w:fill="FFFFFF"/>
              </w:rPr>
            </w:pPr>
            <w:r w:rsidRPr="007957BA">
              <w:rPr>
                <w:bCs/>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r w:rsidRPr="007957BA">
              <w:rPr>
                <w:bCs/>
                <w:shd w:val="clear" w:color="auto" w:fill="FFFFFF"/>
              </w:rPr>
              <w:lastRenderedPageBreak/>
              <w:t>конфликтов. Выражать собственное отношение к различным способам разрешения семейных конфликтов.</w:t>
            </w:r>
          </w:p>
        </w:tc>
        <w:tc>
          <w:tcPr>
            <w:tcW w:w="4566" w:type="dxa"/>
          </w:tcPr>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lastRenderedPageBreak/>
              <w:t>раскрывать понятия «равенство» и «социальная справедливость» с позиций историзма;</w:t>
            </w:r>
          </w:p>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lastRenderedPageBreak/>
              <w:t>выражать и обосновывать собственную позицию по актуальным проблемам молодежи;</w:t>
            </w:r>
          </w:p>
          <w:p w:rsidR="00BE23BF" w:rsidRPr="007957BA" w:rsidRDefault="00BE23BF" w:rsidP="004B0876">
            <w:pPr>
              <w:numPr>
                <w:ilvl w:val="0"/>
                <w:numId w:val="197"/>
              </w:numPr>
              <w:tabs>
                <w:tab w:val="left" w:pos="1027"/>
              </w:tabs>
              <w:spacing w:line="360" w:lineRule="auto"/>
              <w:ind w:left="0" w:firstLine="709"/>
              <w:jc w:val="both"/>
              <w:rPr>
                <w:bCs/>
                <w:i/>
                <w:shd w:val="clear" w:color="auto" w:fill="FFFFFF"/>
              </w:rPr>
            </w:pPr>
            <w:r w:rsidRPr="007957BA">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BE23BF" w:rsidRPr="007957BA" w:rsidRDefault="00BE23BF" w:rsidP="004B0876">
            <w:pPr>
              <w:numPr>
                <w:ilvl w:val="0"/>
                <w:numId w:val="197"/>
              </w:numPr>
              <w:shd w:val="clear" w:color="auto" w:fill="FFFFFF"/>
              <w:tabs>
                <w:tab w:val="left" w:pos="1027"/>
              </w:tabs>
              <w:spacing w:line="360" w:lineRule="auto"/>
              <w:ind w:left="0" w:firstLine="709"/>
              <w:jc w:val="both"/>
              <w:rPr>
                <w:bCs/>
                <w:i/>
                <w:shd w:val="clear" w:color="auto" w:fill="FFFFFF"/>
              </w:rPr>
            </w:pPr>
            <w:r w:rsidRPr="007957BA">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E23BF" w:rsidRPr="007957BA" w:rsidRDefault="00BE23BF" w:rsidP="004B0876">
            <w:pPr>
              <w:numPr>
                <w:ilvl w:val="0"/>
                <w:numId w:val="197"/>
              </w:numPr>
              <w:shd w:val="clear" w:color="auto" w:fill="FFFFFF"/>
              <w:tabs>
                <w:tab w:val="left" w:pos="1027"/>
              </w:tabs>
              <w:spacing w:line="360" w:lineRule="auto"/>
              <w:ind w:left="0" w:firstLine="709"/>
              <w:jc w:val="both"/>
              <w:rPr>
                <w:bCs/>
                <w:i/>
                <w:shd w:val="clear" w:color="auto" w:fill="FFFFFF"/>
              </w:rPr>
            </w:pPr>
            <w:r w:rsidRPr="007957BA">
              <w:rPr>
                <w:bCs/>
                <w:i/>
                <w:shd w:val="clear" w:color="auto" w:fill="FFFFFF"/>
              </w:rPr>
              <w:t>использовать элементы причинно-следственного анализа при характеристике семейных конфликтов;</w:t>
            </w:r>
          </w:p>
          <w:p w:rsidR="00BE23BF" w:rsidRPr="007957BA" w:rsidRDefault="00BE23BF" w:rsidP="004B0876">
            <w:pPr>
              <w:numPr>
                <w:ilvl w:val="0"/>
                <w:numId w:val="197"/>
              </w:numPr>
              <w:tabs>
                <w:tab w:val="left" w:pos="1027"/>
              </w:tabs>
              <w:spacing w:line="360" w:lineRule="auto"/>
              <w:ind w:left="0" w:firstLine="709"/>
              <w:jc w:val="both"/>
              <w:rPr>
                <w:b/>
                <w:bCs/>
                <w:i/>
                <w:shd w:val="clear" w:color="auto" w:fill="FFFFFF"/>
              </w:rPr>
            </w:pPr>
            <w:r w:rsidRPr="007957BA">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957BA">
              <w:rPr>
                <w:b/>
                <w:bCs/>
                <w:i/>
                <w:shd w:val="clear" w:color="auto" w:fill="FFFFFF"/>
              </w:rPr>
              <w:t>.</w:t>
            </w:r>
          </w:p>
          <w:p w:rsidR="00D632B6" w:rsidRPr="007957BA" w:rsidRDefault="00D632B6" w:rsidP="00BE23BF">
            <w:pPr>
              <w:pStyle w:val="141"/>
              <w:shd w:val="clear" w:color="auto" w:fill="auto"/>
              <w:tabs>
                <w:tab w:val="left" w:pos="639"/>
              </w:tabs>
              <w:spacing w:line="360" w:lineRule="auto"/>
              <w:ind w:firstLine="454"/>
              <w:rPr>
                <w:sz w:val="24"/>
                <w:szCs w:val="24"/>
              </w:rPr>
            </w:pPr>
          </w:p>
        </w:tc>
      </w:tr>
      <w:tr w:rsidR="00594F3C" w:rsidRPr="00803362" w:rsidTr="00BE23BF">
        <w:tc>
          <w:tcPr>
            <w:tcW w:w="9135" w:type="dxa"/>
            <w:gridSpan w:val="2"/>
          </w:tcPr>
          <w:p w:rsidR="00594F3C" w:rsidRPr="007957BA" w:rsidRDefault="00192C86" w:rsidP="00245A15">
            <w:pPr>
              <w:pStyle w:val="310"/>
              <w:keepNext/>
              <w:keepLines/>
              <w:shd w:val="clear" w:color="auto" w:fill="auto"/>
              <w:spacing w:line="360" w:lineRule="auto"/>
              <w:ind w:firstLine="454"/>
              <w:jc w:val="center"/>
              <w:rPr>
                <w:sz w:val="24"/>
                <w:szCs w:val="24"/>
              </w:rPr>
            </w:pPr>
            <w:r w:rsidRPr="007957BA">
              <w:rPr>
                <w:sz w:val="24"/>
                <w:szCs w:val="24"/>
              </w:rPr>
              <w:lastRenderedPageBreak/>
              <w:t>Политическая сфера жизни общества</w:t>
            </w:r>
          </w:p>
        </w:tc>
      </w:tr>
      <w:tr w:rsidR="00594F3C" w:rsidRPr="00803362" w:rsidTr="00BE23BF">
        <w:tc>
          <w:tcPr>
            <w:tcW w:w="4569" w:type="dxa"/>
          </w:tcPr>
          <w:p w:rsidR="00192C86" w:rsidRPr="007957BA" w:rsidRDefault="00192C86" w:rsidP="004B0876">
            <w:pPr>
              <w:numPr>
                <w:ilvl w:val="0"/>
                <w:numId w:val="198"/>
              </w:numPr>
              <w:tabs>
                <w:tab w:val="left" w:pos="1027"/>
              </w:tabs>
              <w:spacing w:line="360" w:lineRule="auto"/>
              <w:ind w:left="0" w:firstLine="709"/>
              <w:jc w:val="both"/>
            </w:pPr>
            <w:r w:rsidRPr="007957BA">
              <w:t>объяснять роль политики в жизни общества;</w:t>
            </w:r>
          </w:p>
          <w:p w:rsidR="00192C86" w:rsidRPr="007957BA" w:rsidRDefault="00192C86" w:rsidP="004B0876">
            <w:pPr>
              <w:numPr>
                <w:ilvl w:val="0"/>
                <w:numId w:val="198"/>
              </w:numPr>
              <w:tabs>
                <w:tab w:val="left" w:pos="1027"/>
              </w:tabs>
              <w:spacing w:line="360" w:lineRule="auto"/>
              <w:ind w:left="0" w:firstLine="709"/>
              <w:jc w:val="both"/>
            </w:pPr>
            <w:r w:rsidRPr="007957BA">
              <w:t>различать и сравнивать различные формы правления, иллюстрировать их примерами;</w:t>
            </w:r>
          </w:p>
          <w:p w:rsidR="00192C86" w:rsidRPr="007957BA" w:rsidRDefault="00192C86" w:rsidP="004B0876">
            <w:pPr>
              <w:numPr>
                <w:ilvl w:val="0"/>
                <w:numId w:val="198"/>
              </w:numPr>
              <w:tabs>
                <w:tab w:val="left" w:pos="1027"/>
              </w:tabs>
              <w:spacing w:line="360" w:lineRule="auto"/>
              <w:ind w:left="0" w:firstLine="709"/>
              <w:jc w:val="both"/>
            </w:pPr>
            <w:r w:rsidRPr="007957BA">
              <w:t>давать характеристику формам государственно-территориального устройства;</w:t>
            </w:r>
          </w:p>
          <w:p w:rsidR="00192C86" w:rsidRPr="007957BA" w:rsidRDefault="00192C86" w:rsidP="004B0876">
            <w:pPr>
              <w:numPr>
                <w:ilvl w:val="0"/>
                <w:numId w:val="198"/>
              </w:numPr>
              <w:tabs>
                <w:tab w:val="left" w:pos="1027"/>
              </w:tabs>
              <w:spacing w:line="360" w:lineRule="auto"/>
              <w:ind w:left="0" w:firstLine="709"/>
              <w:jc w:val="both"/>
            </w:pPr>
            <w:r w:rsidRPr="007957BA">
              <w:t>различать различные типы политических режимов, раскрывать их основные признаки;</w:t>
            </w:r>
          </w:p>
          <w:p w:rsidR="00192C86" w:rsidRPr="007957BA" w:rsidRDefault="00192C86" w:rsidP="004B0876">
            <w:pPr>
              <w:numPr>
                <w:ilvl w:val="0"/>
                <w:numId w:val="198"/>
              </w:numPr>
              <w:tabs>
                <w:tab w:val="left" w:pos="1027"/>
              </w:tabs>
              <w:spacing w:line="360" w:lineRule="auto"/>
              <w:ind w:left="0" w:firstLine="709"/>
              <w:jc w:val="both"/>
            </w:pPr>
            <w:r w:rsidRPr="007957BA">
              <w:t>раскрывать на конкретных примерах основные черты и принципы демократии;</w:t>
            </w:r>
          </w:p>
          <w:p w:rsidR="00192C86" w:rsidRPr="007957BA" w:rsidRDefault="00192C86" w:rsidP="004B0876">
            <w:pPr>
              <w:numPr>
                <w:ilvl w:val="0"/>
                <w:numId w:val="198"/>
              </w:numPr>
              <w:tabs>
                <w:tab w:val="left" w:pos="1027"/>
              </w:tabs>
              <w:spacing w:line="360" w:lineRule="auto"/>
              <w:ind w:left="0" w:firstLine="709"/>
              <w:jc w:val="both"/>
            </w:pPr>
            <w:r w:rsidRPr="007957BA">
              <w:t>называть признаки политической партии, раскрывать их на конкретных примерах;</w:t>
            </w:r>
          </w:p>
          <w:p w:rsidR="00192C86" w:rsidRPr="007957BA" w:rsidRDefault="00192C86" w:rsidP="004B0876">
            <w:pPr>
              <w:numPr>
                <w:ilvl w:val="0"/>
                <w:numId w:val="198"/>
              </w:numPr>
              <w:tabs>
                <w:tab w:val="left" w:pos="1027"/>
              </w:tabs>
              <w:spacing w:line="360" w:lineRule="auto"/>
              <w:ind w:left="0" w:firstLine="709"/>
              <w:jc w:val="both"/>
            </w:pPr>
            <w:r w:rsidRPr="007957BA">
              <w:t>характеризовать различные формы участия граждан в политической жизни.</w:t>
            </w:r>
          </w:p>
          <w:p w:rsidR="00594F3C" w:rsidRPr="007957BA" w:rsidRDefault="00594F3C" w:rsidP="00501BFE">
            <w:pPr>
              <w:pStyle w:val="a8"/>
              <w:shd w:val="clear" w:color="auto" w:fill="auto"/>
              <w:tabs>
                <w:tab w:val="left" w:pos="1089"/>
              </w:tabs>
              <w:spacing w:after="0" w:line="360" w:lineRule="auto"/>
              <w:ind w:firstLine="454"/>
              <w:jc w:val="both"/>
              <w:rPr>
                <w:sz w:val="24"/>
                <w:szCs w:val="24"/>
              </w:rPr>
            </w:pPr>
          </w:p>
        </w:tc>
        <w:tc>
          <w:tcPr>
            <w:tcW w:w="4566" w:type="dxa"/>
          </w:tcPr>
          <w:p w:rsidR="000610F9" w:rsidRPr="007957BA" w:rsidRDefault="000610F9" w:rsidP="004B0876">
            <w:pPr>
              <w:numPr>
                <w:ilvl w:val="0"/>
                <w:numId w:val="198"/>
              </w:numPr>
              <w:tabs>
                <w:tab w:val="left" w:pos="1027"/>
              </w:tabs>
              <w:spacing w:line="360" w:lineRule="auto"/>
              <w:ind w:left="0" w:firstLine="709"/>
              <w:jc w:val="both"/>
              <w:rPr>
                <w:i/>
              </w:rPr>
            </w:pPr>
            <w:r w:rsidRPr="007957BA">
              <w:rPr>
                <w:i/>
              </w:rPr>
              <w:t>осознавать значение гражданской активности и патриотической позиции в укреплении нашего государства;</w:t>
            </w:r>
          </w:p>
          <w:p w:rsidR="000610F9" w:rsidRPr="007957BA" w:rsidRDefault="000610F9" w:rsidP="004B0876">
            <w:pPr>
              <w:numPr>
                <w:ilvl w:val="0"/>
                <w:numId w:val="199"/>
              </w:numPr>
              <w:tabs>
                <w:tab w:val="left" w:pos="1027"/>
              </w:tabs>
              <w:spacing w:line="360" w:lineRule="auto"/>
              <w:ind w:left="0" w:firstLine="709"/>
              <w:jc w:val="both"/>
              <w:rPr>
                <w:i/>
              </w:rPr>
            </w:pPr>
            <w:r w:rsidRPr="007957BA">
              <w:rPr>
                <w:i/>
              </w:rPr>
              <w:t>соотносить различные оценки политических событий и процессов и делать обоснованные выводы.</w:t>
            </w:r>
          </w:p>
          <w:p w:rsidR="00594F3C" w:rsidRPr="007957BA" w:rsidRDefault="00594F3C" w:rsidP="000610F9">
            <w:pPr>
              <w:pStyle w:val="141"/>
              <w:shd w:val="clear" w:color="auto" w:fill="auto"/>
              <w:tabs>
                <w:tab w:val="left" w:pos="1094"/>
              </w:tabs>
              <w:spacing w:line="360" w:lineRule="auto"/>
              <w:ind w:firstLine="454"/>
              <w:rPr>
                <w:sz w:val="24"/>
                <w:szCs w:val="24"/>
              </w:rPr>
            </w:pPr>
          </w:p>
        </w:tc>
      </w:tr>
      <w:tr w:rsidR="00594F3C" w:rsidRPr="00803362" w:rsidTr="00BE23BF">
        <w:tc>
          <w:tcPr>
            <w:tcW w:w="9135" w:type="dxa"/>
            <w:gridSpan w:val="2"/>
          </w:tcPr>
          <w:p w:rsidR="00594F3C" w:rsidRPr="007957BA" w:rsidRDefault="000610F9" w:rsidP="00245A15">
            <w:pPr>
              <w:pStyle w:val="310"/>
              <w:keepNext/>
              <w:keepLines/>
              <w:shd w:val="clear" w:color="auto" w:fill="auto"/>
              <w:spacing w:line="360" w:lineRule="auto"/>
              <w:ind w:firstLine="454"/>
              <w:jc w:val="center"/>
              <w:rPr>
                <w:sz w:val="24"/>
                <w:szCs w:val="24"/>
              </w:rPr>
            </w:pPr>
            <w:r w:rsidRPr="007957BA">
              <w:rPr>
                <w:sz w:val="24"/>
                <w:szCs w:val="24"/>
              </w:rPr>
              <w:t>Гражданин и государство</w:t>
            </w:r>
          </w:p>
        </w:tc>
      </w:tr>
      <w:tr w:rsidR="00594F3C" w:rsidRPr="00803362" w:rsidTr="00BE23BF">
        <w:tc>
          <w:tcPr>
            <w:tcW w:w="4569" w:type="dxa"/>
          </w:tcPr>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 xml:space="preserve">объяснять порядок формирования органов государственной </w:t>
            </w:r>
            <w:r w:rsidRPr="007957BA">
              <w:rPr>
                <w:bCs/>
                <w:shd w:val="clear" w:color="auto" w:fill="FFFFFF"/>
              </w:rPr>
              <w:lastRenderedPageBreak/>
              <w:t>власти РФ;</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раскрывать достижения российского народа;</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объяснять и конкретизировать примерами смысл понятия «гражданство»;</w:t>
            </w:r>
          </w:p>
          <w:p w:rsidR="00121E1D" w:rsidRPr="007957BA" w:rsidRDefault="00121E1D" w:rsidP="004B0876">
            <w:pPr>
              <w:numPr>
                <w:ilvl w:val="0"/>
                <w:numId w:val="200"/>
              </w:numPr>
              <w:shd w:val="clear" w:color="auto" w:fill="FFFFFF"/>
              <w:tabs>
                <w:tab w:val="left" w:pos="993"/>
              </w:tabs>
              <w:spacing w:line="360" w:lineRule="auto"/>
              <w:ind w:left="0" w:firstLine="709"/>
              <w:jc w:val="both"/>
              <w:rPr>
                <w:bCs/>
                <w:i/>
                <w:shd w:val="clear" w:color="auto" w:fill="FFFFFF"/>
              </w:rPr>
            </w:pPr>
            <w:r w:rsidRPr="007957BA">
              <w:rPr>
                <w:bCs/>
                <w:shd w:val="clear" w:color="auto" w:fill="FFFFFF"/>
              </w:rPr>
              <w:t>называть и иллюстрировать примерами основные права и свободы граждан, гарантированные Конституцией РФ;</w:t>
            </w:r>
          </w:p>
          <w:p w:rsidR="00121E1D" w:rsidRPr="007957BA" w:rsidRDefault="00121E1D" w:rsidP="004B0876">
            <w:pPr>
              <w:numPr>
                <w:ilvl w:val="0"/>
                <w:numId w:val="201"/>
              </w:numPr>
              <w:shd w:val="clear" w:color="auto" w:fill="FFFFFF"/>
              <w:tabs>
                <w:tab w:val="left" w:pos="993"/>
              </w:tabs>
              <w:spacing w:line="360" w:lineRule="auto"/>
              <w:ind w:left="0" w:firstLine="709"/>
              <w:jc w:val="both"/>
              <w:rPr>
                <w:bCs/>
                <w:shd w:val="clear" w:color="auto" w:fill="FFFFFF"/>
              </w:rPr>
            </w:pPr>
            <w:r w:rsidRPr="007957BA">
              <w:rPr>
                <w:bCs/>
                <w:shd w:val="clear" w:color="auto" w:fill="FFFFFF"/>
              </w:rPr>
              <w:t>осознавать значение патриотической позиции в укреплении нашего государства;</w:t>
            </w:r>
          </w:p>
          <w:p w:rsidR="00594F3C" w:rsidRPr="007957BA" w:rsidRDefault="00121E1D" w:rsidP="004B0876">
            <w:pPr>
              <w:numPr>
                <w:ilvl w:val="0"/>
                <w:numId w:val="201"/>
              </w:numPr>
              <w:tabs>
                <w:tab w:val="left" w:pos="993"/>
              </w:tabs>
              <w:spacing w:line="360" w:lineRule="auto"/>
              <w:ind w:left="0" w:firstLine="709"/>
              <w:jc w:val="both"/>
              <w:rPr>
                <w:bCs/>
                <w:shd w:val="clear" w:color="auto" w:fill="FFFFFF"/>
              </w:rPr>
            </w:pPr>
            <w:r w:rsidRPr="007957BA">
              <w:rPr>
                <w:bCs/>
                <w:shd w:val="clear" w:color="auto" w:fill="FFFFFF"/>
              </w:rPr>
              <w:t>характеризовать конституционные обязанности гражданина.</w:t>
            </w:r>
          </w:p>
        </w:tc>
        <w:tc>
          <w:tcPr>
            <w:tcW w:w="4566" w:type="dxa"/>
          </w:tcPr>
          <w:p w:rsidR="00121E1D" w:rsidRPr="007957BA" w:rsidRDefault="00121E1D" w:rsidP="004B0876">
            <w:pPr>
              <w:numPr>
                <w:ilvl w:val="0"/>
                <w:numId w:val="200"/>
              </w:numPr>
              <w:shd w:val="clear" w:color="auto" w:fill="FFFFFF"/>
              <w:tabs>
                <w:tab w:val="left" w:pos="993"/>
              </w:tabs>
              <w:spacing w:line="360" w:lineRule="auto"/>
              <w:ind w:left="0" w:firstLine="709"/>
              <w:jc w:val="both"/>
              <w:rPr>
                <w:bCs/>
                <w:i/>
                <w:shd w:val="clear" w:color="auto" w:fill="FFFFFF"/>
              </w:rPr>
            </w:pPr>
            <w:r w:rsidRPr="007957BA">
              <w:rPr>
                <w:bCs/>
                <w:i/>
                <w:shd w:val="clear" w:color="auto" w:fill="FFFFFF"/>
              </w:rPr>
              <w:lastRenderedPageBreak/>
              <w:t>аргументированно обосновыватьвлияние происходящих в обществе изменений на положение России в мире;</w:t>
            </w:r>
          </w:p>
          <w:p w:rsidR="00121E1D" w:rsidRPr="007957BA" w:rsidRDefault="00121E1D" w:rsidP="004B0876">
            <w:pPr>
              <w:numPr>
                <w:ilvl w:val="0"/>
                <w:numId w:val="200"/>
              </w:numPr>
              <w:tabs>
                <w:tab w:val="left" w:pos="993"/>
              </w:tabs>
              <w:spacing w:line="360" w:lineRule="auto"/>
              <w:ind w:left="0" w:firstLine="709"/>
              <w:jc w:val="both"/>
              <w:rPr>
                <w:b/>
                <w:bCs/>
                <w:i/>
                <w:shd w:val="clear" w:color="auto" w:fill="FFFFFF"/>
              </w:rPr>
            </w:pPr>
            <w:r w:rsidRPr="007957BA">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957BA">
              <w:rPr>
                <w:b/>
                <w:bCs/>
                <w:i/>
                <w:shd w:val="clear" w:color="auto" w:fill="FFFFFF"/>
              </w:rPr>
              <w:t>.</w:t>
            </w:r>
          </w:p>
          <w:p w:rsidR="00594F3C" w:rsidRPr="007957BA" w:rsidRDefault="00594F3C" w:rsidP="00121E1D">
            <w:pPr>
              <w:spacing w:line="360" w:lineRule="auto"/>
              <w:ind w:left="825"/>
              <w:jc w:val="both"/>
              <w:rPr>
                <w:i/>
              </w:rPr>
            </w:pPr>
          </w:p>
        </w:tc>
      </w:tr>
      <w:tr w:rsidR="00594F3C" w:rsidRPr="00803362" w:rsidTr="00BE23BF">
        <w:tc>
          <w:tcPr>
            <w:tcW w:w="9135" w:type="dxa"/>
            <w:gridSpan w:val="2"/>
          </w:tcPr>
          <w:p w:rsidR="00594F3C" w:rsidRPr="007957BA" w:rsidRDefault="004810EF" w:rsidP="004810EF">
            <w:pPr>
              <w:tabs>
                <w:tab w:val="left" w:pos="994"/>
              </w:tabs>
              <w:spacing w:line="360" w:lineRule="auto"/>
              <w:ind w:firstLine="709"/>
              <w:jc w:val="center"/>
            </w:pPr>
            <w:r w:rsidRPr="007957BA">
              <w:rPr>
                <w:b/>
                <w:bCs/>
                <w:shd w:val="clear" w:color="auto" w:fill="FFFFFF"/>
              </w:rPr>
              <w:lastRenderedPageBreak/>
              <w:t>Основы российского законодательства</w:t>
            </w:r>
          </w:p>
        </w:tc>
      </w:tr>
      <w:tr w:rsidR="00594F3C" w:rsidRPr="00803362" w:rsidTr="00BE23BF">
        <w:tc>
          <w:tcPr>
            <w:tcW w:w="4569" w:type="dxa"/>
          </w:tcPr>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систему российского законодательства;</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особенности гражданской дееспособности несовершеннолетних;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гражданские правоотношения;</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смысл права на труд;</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объяснять роль трудового договора;</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разъяснять на примерах особенности положения несовершеннолетних в трудовых отношениях;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права и обязанности супругов, родителей, детей;</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lastRenderedPageBreak/>
              <w:t>характеризовать особенности уголовного права и уголовных правоотношений;</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конкретизировать примерами виды преступлений и наказания за 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характеризовать специфику уголовной ответственности несовершеннолетних;</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раскрывать связь права на образование и обязанности получить образование;</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810EF" w:rsidRPr="007957BA" w:rsidRDefault="004810EF" w:rsidP="004B0876">
            <w:pPr>
              <w:numPr>
                <w:ilvl w:val="0"/>
                <w:numId w:val="202"/>
              </w:numPr>
              <w:tabs>
                <w:tab w:val="left" w:pos="994"/>
              </w:tabs>
              <w:spacing w:line="360" w:lineRule="auto"/>
              <w:ind w:left="0" w:firstLine="709"/>
              <w:jc w:val="both"/>
              <w:rPr>
                <w:bCs/>
              </w:rPr>
            </w:pPr>
            <w:r w:rsidRPr="007957BA">
              <w:rPr>
                <w:bCs/>
              </w:rPr>
              <w:t>исследовать несложные практические ситуации, связанные с защитой прав и интересов детей, оставшихся без попечения родителей;</w:t>
            </w:r>
          </w:p>
          <w:p w:rsidR="00594F3C" w:rsidRPr="007957BA" w:rsidRDefault="004810EF" w:rsidP="004B0876">
            <w:pPr>
              <w:numPr>
                <w:ilvl w:val="0"/>
                <w:numId w:val="202"/>
              </w:numPr>
              <w:tabs>
                <w:tab w:val="left" w:pos="994"/>
              </w:tabs>
              <w:spacing w:line="360" w:lineRule="auto"/>
              <w:ind w:left="0" w:firstLine="709"/>
              <w:jc w:val="both"/>
            </w:pPr>
            <w:r w:rsidRPr="007957BA">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957BA">
              <w:t>.</w:t>
            </w:r>
          </w:p>
        </w:tc>
        <w:tc>
          <w:tcPr>
            <w:tcW w:w="4566" w:type="dxa"/>
          </w:tcPr>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t>оценивать сущность и значение правопорядка и законности, собственный возможный вклад в их становление и развитие;</w:t>
            </w:r>
          </w:p>
          <w:p w:rsidR="002B1B98" w:rsidRPr="007957BA" w:rsidRDefault="002B1B98" w:rsidP="004B0876">
            <w:pPr>
              <w:numPr>
                <w:ilvl w:val="0"/>
                <w:numId w:val="203"/>
              </w:numPr>
              <w:tabs>
                <w:tab w:val="left" w:pos="994"/>
              </w:tabs>
              <w:spacing w:line="360" w:lineRule="auto"/>
              <w:ind w:left="0" w:firstLine="709"/>
              <w:jc w:val="both"/>
              <w:rPr>
                <w:bCs/>
                <w:i/>
              </w:rPr>
            </w:pPr>
            <w:r w:rsidRPr="007957BA">
              <w:rPr>
                <w:bCs/>
                <w:i/>
              </w:rPr>
              <w:t>осознанно содействовать защите правопорядка в обществе правовыми способами и средствами.</w:t>
            </w:r>
          </w:p>
          <w:p w:rsidR="00594F3C" w:rsidRPr="007957BA" w:rsidRDefault="00594F3C" w:rsidP="004810EF">
            <w:pPr>
              <w:pStyle w:val="141"/>
              <w:shd w:val="clear" w:color="auto" w:fill="auto"/>
              <w:tabs>
                <w:tab w:val="left" w:pos="639"/>
              </w:tabs>
              <w:spacing w:line="360" w:lineRule="auto"/>
              <w:ind w:firstLine="454"/>
              <w:rPr>
                <w:sz w:val="24"/>
                <w:szCs w:val="24"/>
              </w:rPr>
            </w:pPr>
          </w:p>
        </w:tc>
      </w:tr>
      <w:tr w:rsidR="00594F3C" w:rsidRPr="00803362" w:rsidTr="00BE23BF">
        <w:tc>
          <w:tcPr>
            <w:tcW w:w="9135" w:type="dxa"/>
            <w:gridSpan w:val="2"/>
          </w:tcPr>
          <w:p w:rsidR="00594F3C" w:rsidRPr="007957BA" w:rsidRDefault="007C0B06" w:rsidP="007C0B06">
            <w:pPr>
              <w:tabs>
                <w:tab w:val="left" w:pos="1267"/>
              </w:tabs>
              <w:spacing w:line="360" w:lineRule="auto"/>
              <w:ind w:firstLine="709"/>
              <w:jc w:val="center"/>
            </w:pPr>
            <w:bookmarkStart w:id="5" w:name="bookmark81"/>
            <w:r w:rsidRPr="007957BA">
              <w:rPr>
                <w:b/>
                <w:bCs/>
                <w:shd w:val="clear" w:color="auto" w:fill="FFFFFF"/>
              </w:rPr>
              <w:lastRenderedPageBreak/>
              <w:t>Эконо</w:t>
            </w:r>
            <w:bookmarkEnd w:id="5"/>
            <w:r w:rsidRPr="007957BA">
              <w:rPr>
                <w:b/>
                <w:bCs/>
                <w:shd w:val="clear" w:color="auto" w:fill="FFFFFF"/>
              </w:rPr>
              <w:t>мика</w:t>
            </w:r>
          </w:p>
        </w:tc>
      </w:tr>
      <w:tr w:rsidR="00594F3C" w:rsidRPr="00BA05A8" w:rsidTr="00BE23BF">
        <w:tc>
          <w:tcPr>
            <w:tcW w:w="4569" w:type="dxa"/>
          </w:tcPr>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t>объяснять проблему ограниченности экономических ресурсов;</w:t>
            </w:r>
          </w:p>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rPr>
                <w:bCs/>
              </w:rPr>
            </w:pPr>
            <w:r w:rsidRPr="00BA05A8">
              <w:rPr>
                <w:bCs/>
              </w:rPr>
              <w:t>раскрывать факторы, влияющие на производительность труда;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характеризовать механизм рыночного регулирования экономики; анализировать действие рыночных законов, выявлять роль конкуренции;</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объяснять роль государства в регулировании рыночной экономики; анализировать структуру бюджета государства;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называть и конкретизировать примерами виды налогов;</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характеризовать функции денег и их роль в экономике;</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раскрывать социально-экономическую роль и функции предпринимательства;</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 xml:space="preserve">анализировать информацию об экономической жизни общества из адаптированных источников различного типа; анализировать несложные </w:t>
            </w:r>
            <w:r w:rsidRPr="00BA05A8">
              <w:rPr>
                <w:bCs/>
              </w:rPr>
              <w:lastRenderedPageBreak/>
              <w:t>статистические данные, отражающие экономические явления и процессы;</w:t>
            </w:r>
          </w:p>
          <w:p w:rsidR="007957BA" w:rsidRPr="00BA05A8" w:rsidRDefault="007957BA" w:rsidP="004B0876">
            <w:pPr>
              <w:numPr>
                <w:ilvl w:val="0"/>
                <w:numId w:val="205"/>
              </w:numPr>
              <w:tabs>
                <w:tab w:val="left" w:pos="993"/>
              </w:tabs>
              <w:spacing w:line="360" w:lineRule="auto"/>
              <w:ind w:left="0" w:firstLine="709"/>
              <w:jc w:val="both"/>
              <w:rPr>
                <w:bCs/>
              </w:rPr>
            </w:pPr>
            <w:r w:rsidRPr="00BA05A8">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pPr>
            <w:r w:rsidRPr="00BA05A8">
              <w:t>раскрывать рациональное поведение субъектов экономической деятельности;</w:t>
            </w:r>
          </w:p>
          <w:p w:rsidR="007957BA" w:rsidRPr="00BA05A8" w:rsidRDefault="007957BA" w:rsidP="004B0876">
            <w:pPr>
              <w:numPr>
                <w:ilvl w:val="0"/>
                <w:numId w:val="205"/>
              </w:numPr>
              <w:shd w:val="clear" w:color="auto" w:fill="FFFFFF"/>
              <w:tabs>
                <w:tab w:val="left" w:pos="993"/>
              </w:tabs>
              <w:spacing w:line="360" w:lineRule="auto"/>
              <w:ind w:left="0" w:firstLine="709"/>
              <w:jc w:val="both"/>
            </w:pPr>
            <w:r w:rsidRPr="00BA05A8">
              <w:t>характеризовать экономику семьи; анализировать структуру семейного бюджета;</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rPr>
            </w:pPr>
            <w:r w:rsidRPr="00BA05A8">
              <w:t>использовать полученные знания при анализе фактов поведения участников экономической деятельности;</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rPr>
            </w:pPr>
            <w:r w:rsidRPr="00BA05A8">
              <w:rPr>
                <w:bCs/>
              </w:rPr>
              <w:t>обосновывать связь профессионализма и жизненного успеха.</w:t>
            </w:r>
          </w:p>
          <w:p w:rsidR="00594F3C" w:rsidRPr="00BA05A8" w:rsidRDefault="00594F3C" w:rsidP="00501BFE">
            <w:pPr>
              <w:pStyle w:val="a8"/>
              <w:shd w:val="clear" w:color="auto" w:fill="auto"/>
              <w:tabs>
                <w:tab w:val="left" w:pos="1091"/>
              </w:tabs>
              <w:spacing w:after="0" w:line="360" w:lineRule="auto"/>
              <w:ind w:firstLine="454"/>
              <w:jc w:val="both"/>
              <w:rPr>
                <w:sz w:val="24"/>
                <w:szCs w:val="24"/>
              </w:rPr>
            </w:pPr>
          </w:p>
        </w:tc>
        <w:tc>
          <w:tcPr>
            <w:tcW w:w="4566" w:type="dxa"/>
          </w:tcPr>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lastRenderedPageBreak/>
              <w:t xml:space="preserve">анализировать с опорой на полученные знания несложную </w:t>
            </w:r>
            <w:r w:rsidRPr="00BA05A8">
              <w:rPr>
                <w:bCs/>
                <w:i/>
              </w:rPr>
              <w:lastRenderedPageBreak/>
              <w:t>экономическую информацию, получаемую из неадаптированных источников;</w:t>
            </w:r>
          </w:p>
          <w:p w:rsidR="007957BA" w:rsidRPr="00BA05A8" w:rsidRDefault="007957BA" w:rsidP="004B0876">
            <w:pPr>
              <w:numPr>
                <w:ilvl w:val="0"/>
                <w:numId w:val="204"/>
              </w:numPr>
              <w:shd w:val="clear" w:color="auto" w:fill="FFFFFF"/>
              <w:tabs>
                <w:tab w:val="left" w:pos="993"/>
              </w:tabs>
              <w:spacing w:line="360" w:lineRule="auto"/>
              <w:ind w:left="0" w:firstLine="709"/>
              <w:jc w:val="both"/>
              <w:rPr>
                <w:bCs/>
                <w:i/>
              </w:rPr>
            </w:pPr>
            <w:r w:rsidRPr="00BA05A8">
              <w:rPr>
                <w:bCs/>
                <w:i/>
              </w:rPr>
              <w:t>выполнять практические задания, основанные на ситуациях, связанных с описанием состояния российской экономики;</w:t>
            </w:r>
          </w:p>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t>анализировать и оценивать с позиций экономических знаний сложившиеся практики и модели поведения потребителя;</w:t>
            </w:r>
          </w:p>
          <w:p w:rsidR="007957BA" w:rsidRPr="00BA05A8" w:rsidRDefault="007957BA" w:rsidP="004B0876">
            <w:pPr>
              <w:numPr>
                <w:ilvl w:val="0"/>
                <w:numId w:val="204"/>
              </w:numPr>
              <w:tabs>
                <w:tab w:val="left" w:pos="993"/>
              </w:tabs>
              <w:spacing w:line="360" w:lineRule="auto"/>
              <w:ind w:left="0" w:firstLine="709"/>
              <w:jc w:val="both"/>
              <w:rPr>
                <w:bCs/>
                <w:i/>
              </w:rPr>
            </w:pPr>
            <w:r w:rsidRPr="00BA05A8">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7957BA" w:rsidRPr="00BA05A8" w:rsidRDefault="007957BA" w:rsidP="004B0876">
            <w:pPr>
              <w:numPr>
                <w:ilvl w:val="0"/>
                <w:numId w:val="204"/>
              </w:numPr>
              <w:shd w:val="clear" w:color="auto" w:fill="FFFFFF"/>
              <w:tabs>
                <w:tab w:val="left" w:pos="993"/>
              </w:tabs>
              <w:spacing w:line="360" w:lineRule="auto"/>
              <w:ind w:left="0" w:firstLine="709"/>
              <w:jc w:val="both"/>
              <w:rPr>
                <w:i/>
              </w:rPr>
            </w:pPr>
            <w:r w:rsidRPr="00BA05A8">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7957BA" w:rsidRPr="00BA05A8" w:rsidRDefault="007957BA" w:rsidP="004B0876">
            <w:pPr>
              <w:numPr>
                <w:ilvl w:val="0"/>
                <w:numId w:val="204"/>
              </w:numPr>
              <w:tabs>
                <w:tab w:val="left" w:pos="993"/>
              </w:tabs>
              <w:spacing w:line="360" w:lineRule="auto"/>
              <w:ind w:left="0" w:firstLine="709"/>
              <w:jc w:val="both"/>
              <w:rPr>
                <w:i/>
              </w:rPr>
            </w:pPr>
            <w:r w:rsidRPr="00BA05A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594F3C" w:rsidRPr="00BA05A8" w:rsidRDefault="00594F3C" w:rsidP="007957BA">
            <w:pPr>
              <w:pStyle w:val="141"/>
              <w:shd w:val="clear" w:color="auto" w:fill="auto"/>
              <w:tabs>
                <w:tab w:val="left" w:pos="1099"/>
              </w:tabs>
              <w:spacing w:line="360" w:lineRule="auto"/>
              <w:ind w:firstLine="454"/>
              <w:rPr>
                <w:sz w:val="24"/>
                <w:szCs w:val="24"/>
              </w:rPr>
            </w:pPr>
          </w:p>
        </w:tc>
      </w:tr>
    </w:tbl>
    <w:p w:rsidR="00594F3C" w:rsidRPr="00BA05A8" w:rsidRDefault="008E51FD" w:rsidP="0079510B">
      <w:pPr>
        <w:pStyle w:val="3310"/>
        <w:keepNext/>
        <w:keepLines/>
        <w:shd w:val="clear" w:color="auto" w:fill="auto"/>
        <w:spacing w:before="0" w:after="0" w:line="360" w:lineRule="auto"/>
        <w:jc w:val="center"/>
        <w:rPr>
          <w:rFonts w:ascii="Times New Roman" w:hAnsi="Times New Roman"/>
          <w:sz w:val="24"/>
          <w:szCs w:val="24"/>
        </w:rPr>
      </w:pPr>
      <w:bookmarkStart w:id="6" w:name="bookmark85"/>
      <w:r>
        <w:rPr>
          <w:rFonts w:ascii="Times New Roman" w:hAnsi="Times New Roman"/>
          <w:sz w:val="24"/>
          <w:szCs w:val="24"/>
        </w:rPr>
        <w:lastRenderedPageBreak/>
        <w:t>1.2.3.11</w:t>
      </w:r>
      <w:r w:rsidR="00594F3C" w:rsidRPr="00BA05A8">
        <w:rPr>
          <w:rFonts w:ascii="Times New Roman" w:hAnsi="Times New Roman"/>
          <w:sz w:val="24"/>
          <w:szCs w:val="24"/>
        </w:rPr>
        <w:t>. ГЕОГРАФИЯ</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9"/>
        <w:gridCol w:w="4576"/>
      </w:tblGrid>
      <w:tr w:rsidR="002F27C3" w:rsidRPr="00BA05A8" w:rsidTr="00372D2F">
        <w:tc>
          <w:tcPr>
            <w:tcW w:w="4559" w:type="dxa"/>
          </w:tcPr>
          <w:p w:rsidR="002F27C3" w:rsidRPr="00BA05A8" w:rsidRDefault="002F27C3" w:rsidP="00245A15">
            <w:pPr>
              <w:spacing w:line="360" w:lineRule="auto"/>
              <w:jc w:val="center"/>
              <w:outlineLvl w:val="0"/>
              <w:rPr>
                <w:b/>
              </w:rPr>
            </w:pPr>
            <w:r w:rsidRPr="00BA05A8">
              <w:t>Выпускник научится</w:t>
            </w:r>
          </w:p>
        </w:tc>
        <w:tc>
          <w:tcPr>
            <w:tcW w:w="4576" w:type="dxa"/>
          </w:tcPr>
          <w:p w:rsidR="002F27C3" w:rsidRPr="00BA05A8" w:rsidRDefault="002F27C3" w:rsidP="00245A15">
            <w:pPr>
              <w:spacing w:line="360" w:lineRule="auto"/>
              <w:jc w:val="both"/>
              <w:outlineLvl w:val="0"/>
              <w:rPr>
                <w:b/>
                <w:i/>
              </w:rPr>
            </w:pPr>
            <w:r w:rsidRPr="00BA05A8">
              <w:rPr>
                <w:i/>
              </w:rPr>
              <w:t>Выпускник получит возможность</w:t>
            </w:r>
            <w:r w:rsidR="0054735C" w:rsidRPr="00BA05A8">
              <w:rPr>
                <w:i/>
              </w:rPr>
              <w:t xml:space="preserve"> научиться</w:t>
            </w:r>
          </w:p>
        </w:tc>
      </w:tr>
      <w:tr w:rsidR="002F27C3" w:rsidRPr="00BA05A8" w:rsidTr="00372D2F">
        <w:tc>
          <w:tcPr>
            <w:tcW w:w="4559" w:type="dxa"/>
          </w:tcPr>
          <w:p w:rsidR="00372D2F" w:rsidRPr="00BA05A8" w:rsidRDefault="00372D2F" w:rsidP="00372D2F">
            <w:pPr>
              <w:numPr>
                <w:ilvl w:val="0"/>
                <w:numId w:val="206"/>
              </w:numPr>
              <w:tabs>
                <w:tab w:val="left" w:pos="993"/>
              </w:tabs>
              <w:spacing w:line="360" w:lineRule="auto"/>
              <w:ind w:left="0" w:firstLine="709"/>
              <w:jc w:val="both"/>
            </w:pPr>
            <w:r w:rsidRPr="00BA05A8">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72D2F" w:rsidRPr="00BA05A8" w:rsidRDefault="00372D2F" w:rsidP="00372D2F">
            <w:pPr>
              <w:numPr>
                <w:ilvl w:val="0"/>
                <w:numId w:val="206"/>
              </w:numPr>
              <w:tabs>
                <w:tab w:val="left" w:pos="993"/>
              </w:tabs>
              <w:spacing w:line="360" w:lineRule="auto"/>
              <w:ind w:left="0" w:firstLine="709"/>
              <w:jc w:val="both"/>
            </w:pPr>
            <w:r w:rsidRPr="00BA05A8">
              <w:t xml:space="preserve">ориентироваться в источниках </w:t>
            </w:r>
            <w:r w:rsidRPr="00BA05A8">
              <w:lastRenderedPageBreak/>
              <w:t>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72D2F" w:rsidRPr="00BA05A8" w:rsidRDefault="00372D2F" w:rsidP="00372D2F">
            <w:pPr>
              <w:numPr>
                <w:ilvl w:val="0"/>
                <w:numId w:val="206"/>
              </w:numPr>
              <w:tabs>
                <w:tab w:val="left" w:pos="993"/>
              </w:tabs>
              <w:spacing w:line="360" w:lineRule="auto"/>
              <w:ind w:left="0" w:firstLine="709"/>
              <w:jc w:val="both"/>
            </w:pPr>
            <w:r w:rsidRPr="00BA05A8">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72D2F" w:rsidRPr="00BA05A8" w:rsidRDefault="00372D2F" w:rsidP="00372D2F">
            <w:pPr>
              <w:numPr>
                <w:ilvl w:val="0"/>
                <w:numId w:val="206"/>
              </w:numPr>
              <w:tabs>
                <w:tab w:val="left" w:pos="993"/>
              </w:tabs>
              <w:spacing w:line="360" w:lineRule="auto"/>
              <w:ind w:left="0" w:firstLine="709"/>
              <w:jc w:val="both"/>
            </w:pPr>
            <w:r w:rsidRPr="00BA05A8">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w:t>
            </w:r>
            <w:r w:rsidRPr="00BA05A8">
              <w:lastRenderedPageBreak/>
              <w:t>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A05A8" w:rsidRPr="00BA05A8" w:rsidRDefault="00372D2F" w:rsidP="00BA05A8">
            <w:pPr>
              <w:numPr>
                <w:ilvl w:val="0"/>
                <w:numId w:val="206"/>
              </w:numPr>
              <w:tabs>
                <w:tab w:val="left" w:pos="993"/>
              </w:tabs>
              <w:spacing w:line="360" w:lineRule="auto"/>
              <w:ind w:left="0" w:firstLine="709"/>
              <w:jc w:val="both"/>
            </w:pPr>
            <w:r w:rsidRPr="00BA05A8">
              <w:t>кими процессами и явлениями для</w:t>
            </w:r>
            <w:r w:rsidR="00BA05A8" w:rsidRPr="00BA05A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A05A8" w:rsidRPr="00BA05A8" w:rsidRDefault="00BA05A8" w:rsidP="00BA05A8">
            <w:pPr>
              <w:numPr>
                <w:ilvl w:val="0"/>
                <w:numId w:val="206"/>
              </w:numPr>
              <w:tabs>
                <w:tab w:val="left" w:pos="993"/>
              </w:tabs>
              <w:spacing w:line="360" w:lineRule="auto"/>
              <w:ind w:left="0" w:firstLine="709"/>
              <w:jc w:val="both"/>
            </w:pPr>
            <w:r w:rsidRPr="00BA05A8">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A05A8" w:rsidRPr="00BA05A8" w:rsidRDefault="00BA05A8" w:rsidP="00BA05A8">
            <w:pPr>
              <w:numPr>
                <w:ilvl w:val="0"/>
                <w:numId w:val="206"/>
              </w:numPr>
              <w:tabs>
                <w:tab w:val="left" w:pos="993"/>
              </w:tabs>
              <w:spacing w:line="360" w:lineRule="auto"/>
              <w:ind w:left="0" w:firstLine="709"/>
              <w:jc w:val="both"/>
            </w:pPr>
            <w:r w:rsidRPr="00BA05A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A05A8" w:rsidRPr="00BA05A8" w:rsidRDefault="00BA05A8" w:rsidP="00BA05A8">
            <w:pPr>
              <w:numPr>
                <w:ilvl w:val="0"/>
                <w:numId w:val="206"/>
              </w:numPr>
              <w:tabs>
                <w:tab w:val="left" w:pos="993"/>
              </w:tabs>
              <w:spacing w:line="360" w:lineRule="auto"/>
              <w:ind w:left="0" w:firstLine="709"/>
              <w:jc w:val="both"/>
            </w:pPr>
            <w:r w:rsidRPr="00BA05A8">
              <w:t xml:space="preserve">оценивать характер </w:t>
            </w:r>
            <w:r w:rsidRPr="00BA05A8">
              <w:lastRenderedPageBreak/>
              <w:t>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A05A8" w:rsidRPr="00BA05A8" w:rsidRDefault="00BA05A8" w:rsidP="00BA05A8">
            <w:pPr>
              <w:numPr>
                <w:ilvl w:val="0"/>
                <w:numId w:val="206"/>
              </w:numPr>
              <w:tabs>
                <w:tab w:val="left" w:pos="993"/>
              </w:tabs>
              <w:spacing w:line="360" w:lineRule="auto"/>
              <w:ind w:left="0" w:firstLine="709"/>
              <w:jc w:val="both"/>
            </w:pPr>
            <w:r w:rsidRPr="00BA05A8">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A05A8" w:rsidRPr="00BA05A8" w:rsidRDefault="00BA05A8" w:rsidP="00BA05A8">
            <w:pPr>
              <w:numPr>
                <w:ilvl w:val="0"/>
                <w:numId w:val="206"/>
              </w:numPr>
              <w:tabs>
                <w:tab w:val="left" w:pos="993"/>
              </w:tabs>
              <w:spacing w:line="360" w:lineRule="auto"/>
              <w:ind w:left="0" w:firstLine="709"/>
              <w:jc w:val="both"/>
            </w:pPr>
            <w:r w:rsidRPr="00BA05A8">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72D2F" w:rsidRPr="00BA05A8" w:rsidRDefault="00372D2F" w:rsidP="00372D2F">
            <w:pPr>
              <w:numPr>
                <w:ilvl w:val="0"/>
                <w:numId w:val="206"/>
              </w:numPr>
              <w:tabs>
                <w:tab w:val="left" w:pos="993"/>
              </w:tabs>
              <w:spacing w:line="360" w:lineRule="auto"/>
              <w:ind w:left="0" w:firstLine="709"/>
              <w:jc w:val="both"/>
            </w:pPr>
            <w:r w:rsidRPr="00BA05A8">
              <w:t xml:space="preserve">описывать по карте положение и взаиморасположение географических объектов; </w:t>
            </w:r>
          </w:p>
          <w:p w:rsidR="00372D2F" w:rsidRPr="00BA05A8" w:rsidRDefault="00372D2F" w:rsidP="00372D2F">
            <w:pPr>
              <w:numPr>
                <w:ilvl w:val="0"/>
                <w:numId w:val="206"/>
              </w:numPr>
              <w:tabs>
                <w:tab w:val="left" w:pos="993"/>
              </w:tabs>
              <w:spacing w:line="360" w:lineRule="auto"/>
              <w:ind w:left="0" w:firstLine="709"/>
              <w:jc w:val="both"/>
            </w:pPr>
            <w:r w:rsidRPr="00BA05A8">
              <w:t>различать географические процессы и явления, определяющие особенности природы и населения материков и океанов, отдельных регионов и стран;</w:t>
            </w:r>
          </w:p>
          <w:p w:rsidR="00372D2F" w:rsidRPr="00BA05A8" w:rsidRDefault="00372D2F" w:rsidP="00372D2F">
            <w:pPr>
              <w:numPr>
                <w:ilvl w:val="0"/>
                <w:numId w:val="206"/>
              </w:numPr>
              <w:tabs>
                <w:tab w:val="left" w:pos="993"/>
              </w:tabs>
              <w:spacing w:line="360" w:lineRule="auto"/>
              <w:ind w:left="0" w:firstLine="709"/>
              <w:jc w:val="both"/>
            </w:pPr>
            <w:r w:rsidRPr="00BA05A8">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72D2F" w:rsidRPr="00BA05A8" w:rsidRDefault="00372D2F" w:rsidP="00372D2F">
            <w:pPr>
              <w:numPr>
                <w:ilvl w:val="0"/>
                <w:numId w:val="206"/>
              </w:numPr>
              <w:tabs>
                <w:tab w:val="left" w:pos="993"/>
              </w:tabs>
              <w:spacing w:line="360" w:lineRule="auto"/>
              <w:ind w:left="0" w:firstLine="709"/>
              <w:jc w:val="both"/>
            </w:pPr>
            <w:r w:rsidRPr="00BA05A8">
              <w:t xml:space="preserve">объяснять особенности компонентов природы отдельных территорий; </w:t>
            </w:r>
          </w:p>
          <w:p w:rsidR="00372D2F" w:rsidRPr="00BA05A8" w:rsidRDefault="00372D2F" w:rsidP="00372D2F">
            <w:pPr>
              <w:numPr>
                <w:ilvl w:val="0"/>
                <w:numId w:val="206"/>
              </w:numPr>
              <w:tabs>
                <w:tab w:val="left" w:pos="993"/>
              </w:tabs>
              <w:spacing w:line="360" w:lineRule="auto"/>
              <w:ind w:left="0" w:firstLine="709"/>
              <w:jc w:val="both"/>
            </w:pPr>
            <w:r w:rsidRPr="00BA05A8">
              <w:t xml:space="preserve">приводить примеры </w:t>
            </w:r>
            <w:r w:rsidRPr="00BA05A8">
              <w:lastRenderedPageBreak/>
              <w:t>взаимодействия природы и общества в пределах отдельных территорий;</w:t>
            </w:r>
          </w:p>
          <w:p w:rsidR="00372D2F" w:rsidRPr="00BA05A8" w:rsidRDefault="00372D2F" w:rsidP="00372D2F">
            <w:pPr>
              <w:numPr>
                <w:ilvl w:val="0"/>
                <w:numId w:val="206"/>
              </w:numPr>
              <w:tabs>
                <w:tab w:val="left" w:pos="993"/>
              </w:tabs>
              <w:spacing w:line="360" w:lineRule="auto"/>
              <w:ind w:left="0" w:firstLine="709"/>
              <w:jc w:val="both"/>
            </w:pPr>
            <w:r w:rsidRPr="00BA05A8">
              <w:t>различать принципы выделения и устанавливать соотношения между государственной территорией и исключительной экономической зоной России;</w:t>
            </w:r>
          </w:p>
          <w:p w:rsidR="00372D2F" w:rsidRPr="00BA05A8" w:rsidRDefault="00372D2F" w:rsidP="00372D2F">
            <w:pPr>
              <w:numPr>
                <w:ilvl w:val="0"/>
                <w:numId w:val="206"/>
              </w:numPr>
              <w:tabs>
                <w:tab w:val="left" w:pos="993"/>
              </w:tabs>
              <w:spacing w:line="360" w:lineRule="auto"/>
              <w:ind w:left="0" w:firstLine="709"/>
              <w:jc w:val="both"/>
            </w:pPr>
            <w:r w:rsidRPr="00BA05A8">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72D2F" w:rsidRPr="00BA05A8" w:rsidRDefault="00372D2F" w:rsidP="00372D2F">
            <w:pPr>
              <w:numPr>
                <w:ilvl w:val="0"/>
                <w:numId w:val="206"/>
              </w:numPr>
              <w:tabs>
                <w:tab w:val="left" w:pos="993"/>
              </w:tabs>
              <w:spacing w:line="360" w:lineRule="auto"/>
              <w:ind w:left="0" w:firstLine="709"/>
              <w:jc w:val="both"/>
            </w:pPr>
            <w:r w:rsidRPr="00BA05A8">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различать географические процессы и явления, определяющие особенности природы России и ее отдельных регионов;</w:t>
            </w:r>
          </w:p>
          <w:p w:rsidR="00372D2F" w:rsidRPr="00BA05A8" w:rsidRDefault="00372D2F" w:rsidP="00372D2F">
            <w:pPr>
              <w:numPr>
                <w:ilvl w:val="0"/>
                <w:numId w:val="206"/>
              </w:numPr>
              <w:tabs>
                <w:tab w:val="left" w:pos="993"/>
              </w:tabs>
              <w:spacing w:line="360" w:lineRule="auto"/>
              <w:ind w:left="0" w:firstLine="709"/>
              <w:jc w:val="both"/>
            </w:pPr>
            <w:r w:rsidRPr="00BA05A8">
              <w:t>оценивать особенности взаимодействия природы и общества в пределах отдельных территорий России;</w:t>
            </w:r>
          </w:p>
          <w:p w:rsidR="00372D2F" w:rsidRPr="00BA05A8" w:rsidRDefault="00372D2F" w:rsidP="00372D2F">
            <w:pPr>
              <w:numPr>
                <w:ilvl w:val="0"/>
                <w:numId w:val="206"/>
              </w:numPr>
              <w:tabs>
                <w:tab w:val="left" w:pos="993"/>
              </w:tabs>
              <w:spacing w:line="360" w:lineRule="auto"/>
              <w:ind w:left="0" w:firstLine="709"/>
              <w:jc w:val="both"/>
            </w:pPr>
            <w:r w:rsidRPr="00BA05A8">
              <w:t>объяснять особенности компонентов природы отдельных частей страны;</w:t>
            </w:r>
          </w:p>
          <w:p w:rsidR="00372D2F" w:rsidRPr="00BA05A8" w:rsidRDefault="00372D2F" w:rsidP="00372D2F">
            <w:pPr>
              <w:numPr>
                <w:ilvl w:val="0"/>
                <w:numId w:val="206"/>
              </w:numPr>
              <w:tabs>
                <w:tab w:val="left" w:pos="993"/>
              </w:tabs>
              <w:spacing w:line="360" w:lineRule="auto"/>
              <w:ind w:left="0" w:firstLine="709"/>
              <w:jc w:val="both"/>
            </w:pPr>
            <w:r w:rsidRPr="00BA05A8">
              <w:t xml:space="preserve">оценивать природные условия и обеспеченность природными ресурсами отдельных территорий России; </w:t>
            </w:r>
          </w:p>
          <w:p w:rsidR="00372D2F" w:rsidRPr="00BA05A8" w:rsidRDefault="00372D2F" w:rsidP="00372D2F">
            <w:pPr>
              <w:numPr>
                <w:ilvl w:val="0"/>
                <w:numId w:val="206"/>
              </w:numPr>
              <w:tabs>
                <w:tab w:val="left" w:pos="993"/>
              </w:tabs>
              <w:spacing w:line="360" w:lineRule="auto"/>
              <w:ind w:left="0" w:firstLine="709"/>
              <w:jc w:val="both"/>
            </w:pPr>
            <w:r w:rsidRPr="00BA05A8">
              <w:t xml:space="preserve">использовать знания об особенностях компонентов природы России и ее отдельных территорий, об </w:t>
            </w:r>
            <w:r w:rsidRPr="00BA05A8">
              <w:lastRenderedPageBreak/>
              <w:t>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72D2F" w:rsidRPr="00BA05A8" w:rsidRDefault="00372D2F" w:rsidP="00372D2F">
            <w:pPr>
              <w:numPr>
                <w:ilvl w:val="0"/>
                <w:numId w:val="206"/>
              </w:numPr>
              <w:tabs>
                <w:tab w:val="left" w:pos="993"/>
              </w:tabs>
              <w:spacing w:line="360" w:lineRule="auto"/>
              <w:ind w:left="0" w:firstLine="709"/>
              <w:jc w:val="both"/>
            </w:pPr>
            <w:r w:rsidRPr="00BA05A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72D2F" w:rsidRPr="00BA05A8" w:rsidRDefault="00372D2F" w:rsidP="00372D2F">
            <w:pPr>
              <w:numPr>
                <w:ilvl w:val="0"/>
                <w:numId w:val="206"/>
              </w:numPr>
              <w:tabs>
                <w:tab w:val="left" w:pos="993"/>
              </w:tabs>
              <w:spacing w:line="360" w:lineRule="auto"/>
              <w:ind w:left="0" w:firstLine="709"/>
              <w:jc w:val="both"/>
            </w:pPr>
            <w:r w:rsidRPr="00BA05A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72D2F" w:rsidRPr="00BA05A8" w:rsidRDefault="00372D2F" w:rsidP="00372D2F">
            <w:pPr>
              <w:numPr>
                <w:ilvl w:val="0"/>
                <w:numId w:val="206"/>
              </w:numPr>
              <w:tabs>
                <w:tab w:val="left" w:pos="993"/>
              </w:tabs>
              <w:spacing w:line="360" w:lineRule="auto"/>
              <w:ind w:left="0" w:firstLine="709"/>
              <w:jc w:val="both"/>
            </w:pPr>
            <w:r w:rsidRPr="00BA05A8">
              <w:t xml:space="preserve">различать (распознавать) показатели, характеризующие отраслевую; функциональную и территориальную структуру хозяйства </w:t>
            </w:r>
            <w:r w:rsidRPr="00BA05A8">
              <w:lastRenderedPageBreak/>
              <w:t>России;</w:t>
            </w:r>
          </w:p>
          <w:p w:rsidR="00372D2F" w:rsidRPr="00BA05A8" w:rsidRDefault="00372D2F" w:rsidP="00372D2F">
            <w:pPr>
              <w:numPr>
                <w:ilvl w:val="0"/>
                <w:numId w:val="206"/>
              </w:numPr>
              <w:tabs>
                <w:tab w:val="left" w:pos="993"/>
              </w:tabs>
              <w:spacing w:line="360" w:lineRule="auto"/>
              <w:ind w:left="0" w:firstLine="709"/>
              <w:jc w:val="both"/>
            </w:pPr>
            <w:r w:rsidRPr="00BA05A8">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72D2F" w:rsidRPr="00BA05A8" w:rsidRDefault="00372D2F" w:rsidP="00372D2F">
            <w:pPr>
              <w:numPr>
                <w:ilvl w:val="0"/>
                <w:numId w:val="206"/>
              </w:numPr>
              <w:tabs>
                <w:tab w:val="left" w:pos="993"/>
              </w:tabs>
              <w:spacing w:line="360" w:lineRule="auto"/>
              <w:ind w:left="0" w:firstLine="709"/>
              <w:jc w:val="both"/>
            </w:pPr>
            <w:r w:rsidRPr="00BA05A8">
              <w:t>объяснять и сравнивать особенности природы, населения и хозяйства отдельных регионов России;</w:t>
            </w:r>
          </w:p>
          <w:p w:rsidR="00372D2F" w:rsidRPr="00BA05A8" w:rsidRDefault="00372D2F" w:rsidP="00372D2F">
            <w:pPr>
              <w:numPr>
                <w:ilvl w:val="0"/>
                <w:numId w:val="206"/>
              </w:numPr>
              <w:tabs>
                <w:tab w:val="left" w:pos="993"/>
              </w:tabs>
              <w:spacing w:line="360" w:lineRule="auto"/>
              <w:ind w:left="0" w:firstLine="709"/>
              <w:jc w:val="both"/>
            </w:pPr>
            <w:r w:rsidRPr="00BA05A8">
              <w:t>сравнивать особенности природы, населения и хозяйства отдельных регионов России;</w:t>
            </w:r>
          </w:p>
          <w:p w:rsidR="00372D2F" w:rsidRPr="00BA05A8" w:rsidRDefault="00372D2F" w:rsidP="00372D2F">
            <w:pPr>
              <w:numPr>
                <w:ilvl w:val="0"/>
                <w:numId w:val="206"/>
              </w:numPr>
              <w:tabs>
                <w:tab w:val="left" w:pos="993"/>
              </w:tabs>
              <w:spacing w:line="360" w:lineRule="auto"/>
              <w:ind w:left="0" w:firstLine="709"/>
              <w:jc w:val="both"/>
              <w:rPr>
                <w:i/>
              </w:rPr>
            </w:pPr>
            <w:r w:rsidRPr="00BA05A8">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72D2F" w:rsidRPr="00BA05A8" w:rsidRDefault="00372D2F" w:rsidP="00372D2F">
            <w:pPr>
              <w:numPr>
                <w:ilvl w:val="0"/>
                <w:numId w:val="206"/>
              </w:numPr>
              <w:tabs>
                <w:tab w:val="left" w:pos="993"/>
              </w:tabs>
              <w:spacing w:line="360" w:lineRule="auto"/>
              <w:ind w:left="0" w:firstLine="709"/>
              <w:jc w:val="both"/>
              <w:rPr>
                <w:i/>
              </w:rPr>
            </w:pPr>
            <w:r w:rsidRPr="00BA05A8">
              <w:t xml:space="preserve">уметь ориентироваться при помощи компаса, определять стороны горизонта, использовать компас для определения азимута; </w:t>
            </w:r>
          </w:p>
          <w:p w:rsidR="00372D2F" w:rsidRPr="00BA05A8" w:rsidRDefault="00372D2F" w:rsidP="00372D2F">
            <w:pPr>
              <w:numPr>
                <w:ilvl w:val="0"/>
                <w:numId w:val="206"/>
              </w:numPr>
              <w:tabs>
                <w:tab w:val="left" w:pos="993"/>
              </w:tabs>
              <w:spacing w:line="360" w:lineRule="auto"/>
              <w:ind w:left="0" w:firstLine="709"/>
              <w:jc w:val="both"/>
            </w:pPr>
            <w:r w:rsidRPr="00BA05A8">
              <w:t xml:space="preserve">описывать погоду своей местности; </w:t>
            </w:r>
          </w:p>
          <w:p w:rsidR="00372D2F" w:rsidRPr="00BA05A8" w:rsidRDefault="00372D2F" w:rsidP="00372D2F">
            <w:pPr>
              <w:numPr>
                <w:ilvl w:val="0"/>
                <w:numId w:val="206"/>
              </w:numPr>
              <w:tabs>
                <w:tab w:val="left" w:pos="993"/>
              </w:tabs>
              <w:spacing w:line="360" w:lineRule="auto"/>
              <w:ind w:left="0" w:firstLine="709"/>
              <w:jc w:val="both"/>
            </w:pPr>
            <w:r w:rsidRPr="00BA05A8">
              <w:t>объяснять расовые отличия разных народов мира;</w:t>
            </w:r>
          </w:p>
          <w:p w:rsidR="00372D2F" w:rsidRPr="00BA05A8" w:rsidRDefault="00372D2F" w:rsidP="00372D2F">
            <w:pPr>
              <w:numPr>
                <w:ilvl w:val="0"/>
                <w:numId w:val="206"/>
              </w:numPr>
              <w:tabs>
                <w:tab w:val="left" w:pos="993"/>
              </w:tabs>
              <w:spacing w:line="360" w:lineRule="auto"/>
              <w:ind w:left="0" w:firstLine="709"/>
              <w:jc w:val="both"/>
            </w:pPr>
            <w:r w:rsidRPr="00BA05A8">
              <w:t xml:space="preserve">давать характеристику рельефа своей местности; </w:t>
            </w:r>
          </w:p>
          <w:p w:rsidR="00372D2F" w:rsidRPr="00BA05A8" w:rsidRDefault="00372D2F" w:rsidP="00372D2F">
            <w:pPr>
              <w:numPr>
                <w:ilvl w:val="0"/>
                <w:numId w:val="206"/>
              </w:numPr>
              <w:tabs>
                <w:tab w:val="left" w:pos="993"/>
              </w:tabs>
              <w:spacing w:line="360" w:lineRule="auto"/>
              <w:ind w:left="0" w:firstLine="709"/>
              <w:jc w:val="both"/>
            </w:pPr>
            <w:r w:rsidRPr="00BA05A8">
              <w:t xml:space="preserve">уметь выделять в записках путешественников географические </w:t>
            </w:r>
            <w:r w:rsidRPr="00BA05A8">
              <w:lastRenderedPageBreak/>
              <w:t>особенности территории</w:t>
            </w:r>
          </w:p>
          <w:p w:rsidR="00372D2F" w:rsidRPr="00BA05A8" w:rsidRDefault="00372D2F" w:rsidP="00372D2F">
            <w:pPr>
              <w:numPr>
                <w:ilvl w:val="0"/>
                <w:numId w:val="206"/>
              </w:numPr>
              <w:tabs>
                <w:tab w:val="left" w:pos="993"/>
              </w:tabs>
              <w:spacing w:line="360" w:lineRule="auto"/>
              <w:ind w:left="0" w:firstLine="709"/>
              <w:jc w:val="both"/>
            </w:pPr>
            <w:r w:rsidRPr="00BA05A8">
              <w:t>приводить примеры современных видов связи, применять  современные виды связи для решения  учебных и практических задач по географии;</w:t>
            </w:r>
          </w:p>
          <w:p w:rsidR="00372D2F" w:rsidRPr="00BA05A8" w:rsidRDefault="00372D2F" w:rsidP="00372D2F">
            <w:pPr>
              <w:numPr>
                <w:ilvl w:val="0"/>
                <w:numId w:val="206"/>
              </w:numPr>
              <w:tabs>
                <w:tab w:val="left" w:pos="993"/>
              </w:tabs>
              <w:spacing w:line="360" w:lineRule="auto"/>
              <w:ind w:left="0" w:firstLine="709"/>
              <w:jc w:val="both"/>
            </w:pPr>
            <w:r w:rsidRPr="00BA05A8">
              <w:t>оценивать место и роль России в мировом хозяйстве.</w:t>
            </w:r>
          </w:p>
          <w:p w:rsidR="002F27C3" w:rsidRPr="00BA05A8" w:rsidRDefault="002F27C3" w:rsidP="00372D2F">
            <w:pPr>
              <w:pStyle w:val="3310"/>
              <w:keepNext/>
              <w:keepLines/>
              <w:shd w:val="clear" w:color="auto" w:fill="auto"/>
              <w:spacing w:before="0" w:after="0" w:line="360" w:lineRule="auto"/>
              <w:jc w:val="center"/>
              <w:rPr>
                <w:rFonts w:ascii="Times New Roman" w:hAnsi="Times New Roman"/>
                <w:b w:val="0"/>
                <w:sz w:val="24"/>
                <w:szCs w:val="24"/>
              </w:rPr>
            </w:pPr>
          </w:p>
        </w:tc>
        <w:tc>
          <w:tcPr>
            <w:tcW w:w="4576" w:type="dxa"/>
          </w:tcPr>
          <w:p w:rsidR="00661606" w:rsidRPr="00961EA6" w:rsidRDefault="00661606" w:rsidP="00661606">
            <w:pPr>
              <w:numPr>
                <w:ilvl w:val="0"/>
                <w:numId w:val="206"/>
              </w:numPr>
              <w:tabs>
                <w:tab w:val="left" w:pos="993"/>
              </w:tabs>
              <w:spacing w:line="360" w:lineRule="auto"/>
              <w:ind w:left="0" w:firstLine="709"/>
              <w:jc w:val="both"/>
              <w:rPr>
                <w:i/>
              </w:rPr>
            </w:pPr>
            <w:r w:rsidRPr="00961EA6">
              <w:rPr>
                <w:i/>
              </w:rPr>
              <w:lastRenderedPageBreak/>
              <w:t>создавать простейшие географические карты различного содержания;</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моделировать географические объекты и явления;</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 xml:space="preserve">работать с записками, отчетами, дневниками </w:t>
            </w:r>
            <w:r w:rsidRPr="00961EA6">
              <w:rPr>
                <w:i/>
              </w:rPr>
              <w:lastRenderedPageBreak/>
              <w:t>путешественников как источниками географической информации;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подготавливать сообщения (презентации) о выдающихся путешественниках, о современных исследованиях Земли;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ориентироваться на местности: в мегаполисе и в природе;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 xml:space="preserve">сопоставлять существующие в науке точки зрения о причинах </w:t>
            </w:r>
            <w:r w:rsidRPr="00961EA6">
              <w:rPr>
                <w:i/>
              </w:rPr>
              <w:lastRenderedPageBreak/>
              <w:t>происходящих глобальных изменений климата;</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оценивать положительные и негативные последствия глобальных изменений климата для отдельных регионов и стран;</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давать оценку и приводить примеры изменения значения границ во времени, оценивать границы с точки зрения их доступности;</w:t>
            </w:r>
          </w:p>
          <w:p w:rsidR="00661606" w:rsidRPr="00961EA6" w:rsidRDefault="00661606" w:rsidP="00661606">
            <w:pPr>
              <w:numPr>
                <w:ilvl w:val="0"/>
                <w:numId w:val="206"/>
              </w:numPr>
              <w:tabs>
                <w:tab w:val="left" w:pos="993"/>
              </w:tabs>
              <w:spacing w:line="360" w:lineRule="auto"/>
              <w:ind w:left="0" w:firstLine="709"/>
              <w:jc w:val="both"/>
              <w:rPr>
                <w:i/>
              </w:rPr>
            </w:pPr>
            <w:r w:rsidRPr="00961EA6">
              <w:rPr>
                <w:i/>
              </w:rPr>
              <w:t>делать прогнозы трансформации географических систем и комплексов в результате изменения их компонентов;</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наносить на контурные карты основные формы рельефа;</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давать характеристику климата своей области (края, республики);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 xml:space="preserve">показывать на карте артезианские бассейны и области распространения многолетней </w:t>
            </w:r>
            <w:r w:rsidRPr="00661606">
              <w:rPr>
                <w:i/>
              </w:rPr>
              <w:lastRenderedPageBreak/>
              <w:t>мерзлоты;</w:t>
            </w:r>
          </w:p>
          <w:p w:rsidR="00661606" w:rsidRDefault="00661606" w:rsidP="00661606">
            <w:pPr>
              <w:numPr>
                <w:ilvl w:val="0"/>
                <w:numId w:val="206"/>
              </w:numPr>
              <w:tabs>
                <w:tab w:val="left" w:pos="993"/>
              </w:tabs>
              <w:spacing w:line="360" w:lineRule="auto"/>
              <w:ind w:left="0" w:firstLine="709"/>
              <w:jc w:val="both"/>
              <w:rPr>
                <w:i/>
                <w:sz w:val="28"/>
                <w:szCs w:val="28"/>
              </w:rPr>
            </w:pPr>
            <w:r w:rsidRPr="00661606">
              <w:rPr>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Pr>
                <w:i/>
                <w:sz w:val="28"/>
                <w:szCs w:val="28"/>
              </w:rPr>
              <w:t>;</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оценивать ситуацию на рынке труда и ее динамику;</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объяснять различия в обеспеченности трудовыми ресурсами отдельных регионов России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обосновывать возможные пути решения проблем развития хозяйства России;</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выбирать критерии для сравнения, сопоставления, места страны в мировой экономике;</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объяснять возможности России в решении современных глобальных проблем человечества;</w:t>
            </w:r>
          </w:p>
          <w:p w:rsidR="00661606" w:rsidRPr="00661606" w:rsidRDefault="00661606" w:rsidP="00661606">
            <w:pPr>
              <w:numPr>
                <w:ilvl w:val="0"/>
                <w:numId w:val="206"/>
              </w:numPr>
              <w:tabs>
                <w:tab w:val="left" w:pos="993"/>
              </w:tabs>
              <w:spacing w:line="360" w:lineRule="auto"/>
              <w:ind w:left="0" w:firstLine="709"/>
              <w:jc w:val="both"/>
              <w:rPr>
                <w:i/>
              </w:rPr>
            </w:pPr>
            <w:r w:rsidRPr="00661606">
              <w:rPr>
                <w:i/>
              </w:rPr>
              <w:t>оценивать социально-экономическое положение и перспективы развития России.</w:t>
            </w:r>
          </w:p>
          <w:p w:rsidR="00661606" w:rsidRDefault="00661606" w:rsidP="00661606">
            <w:pPr>
              <w:spacing w:line="360" w:lineRule="auto"/>
              <w:ind w:firstLine="709"/>
              <w:jc w:val="both"/>
              <w:rPr>
                <w:sz w:val="28"/>
                <w:szCs w:val="28"/>
              </w:rPr>
            </w:pPr>
          </w:p>
          <w:p w:rsidR="002F27C3" w:rsidRPr="00BA05A8" w:rsidRDefault="002F27C3" w:rsidP="00245A15">
            <w:pPr>
              <w:pStyle w:val="3310"/>
              <w:keepNext/>
              <w:keepLines/>
              <w:shd w:val="clear" w:color="auto" w:fill="auto"/>
              <w:spacing w:before="0" w:after="0" w:line="360" w:lineRule="auto"/>
              <w:jc w:val="center"/>
              <w:rPr>
                <w:rFonts w:ascii="Times New Roman" w:hAnsi="Times New Roman"/>
                <w:sz w:val="24"/>
                <w:szCs w:val="24"/>
              </w:rPr>
            </w:pPr>
          </w:p>
        </w:tc>
      </w:tr>
    </w:tbl>
    <w:p w:rsidR="00594F3C" w:rsidRPr="00803362" w:rsidRDefault="00594F3C" w:rsidP="0079510B">
      <w:pPr>
        <w:pStyle w:val="3310"/>
        <w:keepNext/>
        <w:keepLines/>
        <w:shd w:val="clear" w:color="auto" w:fill="auto"/>
        <w:spacing w:before="0" w:after="0" w:line="360" w:lineRule="auto"/>
        <w:jc w:val="center"/>
        <w:rPr>
          <w:rFonts w:ascii="Times New Roman" w:hAnsi="Times New Roman"/>
          <w:sz w:val="24"/>
          <w:szCs w:val="24"/>
        </w:rPr>
      </w:pPr>
    </w:p>
    <w:p w:rsidR="00937009" w:rsidRPr="00803362" w:rsidRDefault="008E51FD"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7" w:name="bookmark96"/>
      <w:r>
        <w:rPr>
          <w:rStyle w:val="3317"/>
          <w:rFonts w:ascii="Times New Roman" w:hAnsi="Times New Roman" w:cs="Times New Roman"/>
          <w:bCs w:val="0"/>
          <w:sz w:val="24"/>
          <w:szCs w:val="24"/>
        </w:rPr>
        <w:t>1.2.3.12</w:t>
      </w:r>
      <w:r w:rsidR="00937009" w:rsidRPr="00803362">
        <w:rPr>
          <w:rStyle w:val="3317"/>
          <w:rFonts w:ascii="Times New Roman" w:hAnsi="Times New Roman" w:cs="Times New Roman"/>
          <w:bCs w:val="0"/>
          <w:sz w:val="24"/>
          <w:szCs w:val="24"/>
        </w:rPr>
        <w:t>. МАТЕМАТИКА</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5"/>
        <w:gridCol w:w="4580"/>
      </w:tblGrid>
      <w:tr w:rsidR="00513DC7" w:rsidRPr="00803362" w:rsidTr="00513DC7">
        <w:trPr>
          <w:trHeight w:val="40"/>
        </w:trPr>
        <w:tc>
          <w:tcPr>
            <w:tcW w:w="4555" w:type="dxa"/>
          </w:tcPr>
          <w:p w:rsidR="00513DC7" w:rsidRPr="00803362" w:rsidRDefault="00513DC7" w:rsidP="00260EB4">
            <w:pPr>
              <w:spacing w:line="360" w:lineRule="auto"/>
              <w:jc w:val="both"/>
              <w:rPr>
                <w:b/>
              </w:rPr>
            </w:pPr>
            <w:bookmarkStart w:id="8" w:name="_Toc31893396"/>
            <w:r w:rsidRPr="00803362">
              <w:rPr>
                <w:b/>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8"/>
            <w:r w:rsidRPr="00803362">
              <w:rPr>
                <w:b/>
              </w:rPr>
              <w:t>:</w:t>
            </w:r>
          </w:p>
        </w:tc>
        <w:tc>
          <w:tcPr>
            <w:tcW w:w="4580" w:type="dxa"/>
          </w:tcPr>
          <w:p w:rsidR="00513DC7" w:rsidRPr="00803362" w:rsidRDefault="00513DC7" w:rsidP="0079510B">
            <w:pPr>
              <w:spacing w:line="360" w:lineRule="auto"/>
              <w:jc w:val="both"/>
              <w:outlineLvl w:val="0"/>
              <w:rPr>
                <w:b/>
                <w:i/>
              </w:rPr>
            </w:pPr>
            <w:bookmarkStart w:id="9" w:name="_Toc284662720"/>
            <w:bookmarkStart w:id="10" w:name="_Toc284663346"/>
            <w:bookmarkStart w:id="11" w:name="_Toc31893397"/>
            <w:r w:rsidRPr="00803362">
              <w:rPr>
                <w:b/>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9"/>
            <w:bookmarkEnd w:id="10"/>
            <w:bookmarkEnd w:id="11"/>
          </w:p>
        </w:tc>
      </w:tr>
      <w:tr w:rsidR="00513DC7" w:rsidRPr="00803362" w:rsidTr="00513DC7">
        <w:trPr>
          <w:trHeight w:val="40"/>
        </w:trPr>
        <w:tc>
          <w:tcPr>
            <w:tcW w:w="4555" w:type="dxa"/>
          </w:tcPr>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Оперировать на базовом уровне понятиями: множество, элемент множества, подмножество, принадлежность;</w:t>
            </w:r>
          </w:p>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задавать множества перечислением их элементов;</w:t>
            </w:r>
          </w:p>
          <w:p w:rsidR="00513DC7" w:rsidRPr="00803362" w:rsidRDefault="00513DC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находить пересечение, объединение, подмножество в простейших ситуациях.</w:t>
            </w:r>
          </w:p>
          <w:p w:rsidR="00513DC7" w:rsidRPr="00803362" w:rsidRDefault="00513DC7" w:rsidP="00260EB4">
            <w:pPr>
              <w:spacing w:line="360" w:lineRule="auto"/>
              <w:rPr>
                <w:b/>
              </w:rPr>
            </w:pPr>
            <w:r w:rsidRPr="00803362">
              <w:rPr>
                <w:b/>
              </w:rPr>
              <w:t>В повседневной жизни и при изучении других предметов:</w:t>
            </w:r>
          </w:p>
          <w:p w:rsidR="00513DC7" w:rsidRPr="00803362" w:rsidRDefault="00513DC7" w:rsidP="004B0876">
            <w:pPr>
              <w:pStyle w:val="a"/>
              <w:numPr>
                <w:ilvl w:val="0"/>
                <w:numId w:val="133"/>
              </w:numPr>
              <w:tabs>
                <w:tab w:val="left" w:pos="993"/>
              </w:tabs>
              <w:spacing w:line="360" w:lineRule="auto"/>
              <w:ind w:left="0" w:firstLine="709"/>
              <w:rPr>
                <w:sz w:val="24"/>
                <w:szCs w:val="24"/>
              </w:rPr>
            </w:pPr>
            <w:r w:rsidRPr="00803362">
              <w:rPr>
                <w:rFonts w:ascii="Times New Roman" w:hAnsi="Times New Roman"/>
                <w:sz w:val="24"/>
                <w:szCs w:val="24"/>
              </w:rPr>
              <w:t>распознавать логически некорректные высказывания.</w:t>
            </w:r>
          </w:p>
        </w:tc>
        <w:tc>
          <w:tcPr>
            <w:tcW w:w="4580" w:type="dxa"/>
          </w:tcPr>
          <w:p w:rsidR="00513DC7" w:rsidRPr="00803362" w:rsidRDefault="00513DC7" w:rsidP="0079510B">
            <w:pPr>
              <w:spacing w:line="360" w:lineRule="auto"/>
              <w:jc w:val="both"/>
              <w:outlineLvl w:val="0"/>
              <w:rPr>
                <w:b/>
                <w:i/>
              </w:rPr>
            </w:pPr>
          </w:p>
        </w:tc>
      </w:tr>
      <w:tr w:rsidR="00513DC7" w:rsidRPr="00803362" w:rsidTr="00260EB4">
        <w:trPr>
          <w:trHeight w:val="40"/>
        </w:trPr>
        <w:tc>
          <w:tcPr>
            <w:tcW w:w="9135" w:type="dxa"/>
            <w:gridSpan w:val="2"/>
          </w:tcPr>
          <w:p w:rsidR="00513DC7" w:rsidRPr="00803362" w:rsidRDefault="00513DC7" w:rsidP="00260EB4">
            <w:pPr>
              <w:spacing w:line="360" w:lineRule="auto"/>
              <w:jc w:val="center"/>
              <w:rPr>
                <w:b/>
              </w:rPr>
            </w:pPr>
            <w:r w:rsidRPr="00803362">
              <w:rPr>
                <w:b/>
              </w:rPr>
              <w:t>Числа</w:t>
            </w:r>
          </w:p>
        </w:tc>
      </w:tr>
      <w:tr w:rsidR="00513DC7" w:rsidRPr="00803362" w:rsidTr="00260EB4">
        <w:trPr>
          <w:trHeight w:val="40"/>
        </w:trPr>
        <w:tc>
          <w:tcPr>
            <w:tcW w:w="4555" w:type="dxa"/>
          </w:tcPr>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 xml:space="preserve">Оперировать на базовом уровне понятиями: натуральное число, целое число, обыкновенная дробь, десятичная дробь, смешанное число, рациональное </w:t>
            </w:r>
            <w:r w:rsidRPr="00803362">
              <w:rPr>
                <w:rFonts w:ascii="Times New Roman" w:hAnsi="Times New Roman"/>
              </w:rPr>
              <w:lastRenderedPageBreak/>
              <w:t>число;</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свойства чисел и правила действий с рациональными числами при выполнении вычислений;</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использовать признаки делимости на 2, 5, 3, 9, 10 при выполнении вычислений и решении несложных задач;</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выполнять округление рациональных чисел в соответствии с правилами;</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сравнивать рациональные числа</w:t>
            </w:r>
            <w:r w:rsidRPr="00803362">
              <w:rPr>
                <w:rFonts w:ascii="Times New Roman" w:hAnsi="Times New Roman"/>
                <w:b/>
              </w:rPr>
              <w:t>.</w:t>
            </w:r>
          </w:p>
          <w:p w:rsidR="00513DC7" w:rsidRPr="00803362" w:rsidRDefault="00513DC7" w:rsidP="00260EB4">
            <w:pPr>
              <w:spacing w:line="360" w:lineRule="auto"/>
              <w:rPr>
                <w:b/>
              </w:rPr>
            </w:pPr>
            <w:r w:rsidRPr="00803362">
              <w:rPr>
                <w:b/>
              </w:rPr>
              <w:t>В повседневной жизни и при изучении других предметов:</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оценивать результаты вычислений при решении практических задач;</w:t>
            </w:r>
          </w:p>
          <w:p w:rsidR="00513DC7" w:rsidRPr="00803362" w:rsidRDefault="00513DC7" w:rsidP="004B0876">
            <w:pPr>
              <w:pStyle w:val="aff2"/>
              <w:numPr>
                <w:ilvl w:val="0"/>
                <w:numId w:val="134"/>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выполнять сравнение чисел в реальных ситуациях;</w:t>
            </w:r>
          </w:p>
          <w:p w:rsidR="00513DC7" w:rsidRPr="00803362" w:rsidRDefault="00513DC7" w:rsidP="004B0876">
            <w:pPr>
              <w:pStyle w:val="aff2"/>
              <w:numPr>
                <w:ilvl w:val="0"/>
                <w:numId w:val="134"/>
              </w:numPr>
              <w:tabs>
                <w:tab w:val="left" w:pos="993"/>
              </w:tabs>
              <w:spacing w:line="360" w:lineRule="auto"/>
              <w:ind w:left="0" w:firstLine="709"/>
              <w:contextualSpacing w:val="0"/>
              <w:jc w:val="both"/>
            </w:pPr>
            <w:r w:rsidRPr="00803362">
              <w:rPr>
                <w:rFonts w:ascii="Times New Roman" w:hAnsi="Times New Roman"/>
              </w:rPr>
              <w:t>составлять числовые выражения при решении практических задач и задач из других учебных предметов.</w:t>
            </w:r>
          </w:p>
        </w:tc>
        <w:tc>
          <w:tcPr>
            <w:tcW w:w="4580" w:type="dxa"/>
          </w:tcPr>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 xml:space="preserve">Оперировать понятиями: натуральное число, множество натуральных чисел, целое число, множество целых чисел, обыкновенная </w:t>
            </w:r>
            <w:r w:rsidRPr="00803362">
              <w:rPr>
                <w:rFonts w:ascii="Times New Roman" w:hAnsi="Times New Roman"/>
                <w:i/>
              </w:rPr>
              <w:lastRenderedPageBreak/>
              <w:t>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понимать и объяснять смысл позиционной записи натурального числа;</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округление рациональных чисел с заданной точностью;</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упорядочивать числа, записанные в виде обыкновенных и десятичных дробей;</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находить НОД и НОК чисел и использовать их при решении зада;.</w:t>
            </w:r>
          </w:p>
          <w:p w:rsidR="00513DC7" w:rsidRPr="00803362" w:rsidRDefault="00513DC7" w:rsidP="004B0876">
            <w:pPr>
              <w:pStyle w:val="aff2"/>
              <w:numPr>
                <w:ilvl w:val="0"/>
                <w:numId w:val="136"/>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понятием модуль числа, геометрическая интерпретация модуля числа.</w:t>
            </w:r>
          </w:p>
          <w:p w:rsidR="00513DC7" w:rsidRPr="00803362" w:rsidRDefault="00513DC7" w:rsidP="00260EB4">
            <w:pPr>
              <w:spacing w:line="360" w:lineRule="auto"/>
              <w:rPr>
                <w:b/>
              </w:rPr>
            </w:pPr>
            <w:r w:rsidRPr="00803362">
              <w:rPr>
                <w:b/>
              </w:rPr>
              <w:t>В повседневной жизни и при изучении других предметов:</w:t>
            </w:r>
          </w:p>
          <w:p w:rsidR="00513DC7" w:rsidRPr="00803362" w:rsidRDefault="00513DC7" w:rsidP="004B0876">
            <w:pPr>
              <w:pStyle w:val="a"/>
              <w:numPr>
                <w:ilvl w:val="0"/>
                <w:numId w:val="135"/>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513DC7" w:rsidRPr="00803362" w:rsidRDefault="00513DC7" w:rsidP="004B0876">
            <w:pPr>
              <w:pStyle w:val="a"/>
              <w:numPr>
                <w:ilvl w:val="0"/>
                <w:numId w:val="135"/>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выполнять сравнение </w:t>
            </w:r>
            <w:r w:rsidRPr="00803362">
              <w:rPr>
                <w:rFonts w:ascii="Times New Roman" w:hAnsi="Times New Roman"/>
                <w:i/>
                <w:sz w:val="24"/>
                <w:szCs w:val="24"/>
              </w:rPr>
              <w:lastRenderedPageBreak/>
              <w:t>результатов вычислений при решении практических задач, в том числе приближенных вычислений;</w:t>
            </w:r>
          </w:p>
          <w:p w:rsidR="00513DC7" w:rsidRPr="00803362" w:rsidRDefault="00513DC7" w:rsidP="004B0876">
            <w:pPr>
              <w:pStyle w:val="a"/>
              <w:numPr>
                <w:ilvl w:val="0"/>
                <w:numId w:val="135"/>
              </w:numPr>
              <w:tabs>
                <w:tab w:val="left" w:pos="1134"/>
              </w:tabs>
              <w:spacing w:line="360" w:lineRule="auto"/>
              <w:ind w:left="0" w:firstLine="709"/>
              <w:rPr>
                <w:sz w:val="24"/>
                <w:szCs w:val="24"/>
              </w:rPr>
            </w:pPr>
            <w:r w:rsidRPr="0080336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tc>
      </w:tr>
      <w:tr w:rsidR="00945393" w:rsidRPr="00803362" w:rsidTr="00260EB4">
        <w:trPr>
          <w:trHeight w:val="40"/>
        </w:trPr>
        <w:tc>
          <w:tcPr>
            <w:tcW w:w="9135" w:type="dxa"/>
            <w:gridSpan w:val="2"/>
          </w:tcPr>
          <w:p w:rsidR="00945393" w:rsidRPr="00803362" w:rsidRDefault="005E7086" w:rsidP="00260EB4">
            <w:pPr>
              <w:spacing w:line="360" w:lineRule="auto"/>
              <w:jc w:val="center"/>
              <w:rPr>
                <w:b/>
              </w:rPr>
            </w:pPr>
            <w:r w:rsidRPr="00803362">
              <w:rPr>
                <w:b/>
              </w:rPr>
              <w:lastRenderedPageBreak/>
              <w:t>Статистика и теория вероятностей</w:t>
            </w:r>
          </w:p>
        </w:tc>
      </w:tr>
      <w:tr w:rsidR="00945393" w:rsidRPr="00803362" w:rsidTr="00513DC7">
        <w:trPr>
          <w:trHeight w:val="40"/>
        </w:trPr>
        <w:tc>
          <w:tcPr>
            <w:tcW w:w="4555" w:type="dxa"/>
          </w:tcPr>
          <w:p w:rsidR="006A18B4" w:rsidRPr="00803362" w:rsidRDefault="006A18B4" w:rsidP="004B0876">
            <w:pPr>
              <w:pStyle w:val="a"/>
              <w:numPr>
                <w:ilvl w:val="0"/>
                <w:numId w:val="133"/>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Представлять данные в виде таблиц, диаграмм, </w:t>
            </w:r>
          </w:p>
          <w:p w:rsidR="00945393" w:rsidRPr="00803362" w:rsidRDefault="006A18B4" w:rsidP="004B0876">
            <w:pPr>
              <w:pStyle w:val="aff2"/>
              <w:numPr>
                <w:ilvl w:val="0"/>
                <w:numId w:val="133"/>
              </w:numPr>
              <w:tabs>
                <w:tab w:val="left" w:pos="1134"/>
              </w:tabs>
              <w:spacing w:line="360" w:lineRule="auto"/>
              <w:ind w:left="0" w:firstLine="709"/>
              <w:contextualSpacing w:val="0"/>
              <w:jc w:val="both"/>
            </w:pPr>
            <w:r w:rsidRPr="00803362">
              <w:rPr>
                <w:rFonts w:ascii="Times New Roman" w:hAnsi="Times New Roman"/>
              </w:rPr>
              <w:t>читать информацию, представленную в виде таблицы, диаграммы.</w:t>
            </w:r>
          </w:p>
        </w:tc>
        <w:tc>
          <w:tcPr>
            <w:tcW w:w="4580" w:type="dxa"/>
          </w:tcPr>
          <w:p w:rsidR="00C560D0" w:rsidRPr="00803362" w:rsidRDefault="00C560D0" w:rsidP="004B0876">
            <w:pPr>
              <w:pStyle w:val="aff2"/>
              <w:numPr>
                <w:ilvl w:val="0"/>
                <w:numId w:val="137"/>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C560D0" w:rsidRPr="00803362" w:rsidRDefault="00C560D0" w:rsidP="004B0876">
            <w:pPr>
              <w:pStyle w:val="a"/>
              <w:numPr>
                <w:ilvl w:val="0"/>
                <w:numId w:val="137"/>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извлекать, информацию, </w:t>
            </w:r>
            <w:r w:rsidRPr="00803362">
              <w:rPr>
                <w:rStyle w:val="dash041e0431044b0447043d044b0439char1"/>
              </w:rPr>
              <w:t>представленную в таблицах, на диаграммах</w:t>
            </w:r>
            <w:r w:rsidRPr="00803362">
              <w:rPr>
                <w:rFonts w:ascii="Times New Roman" w:hAnsi="Times New Roman"/>
                <w:i/>
                <w:sz w:val="24"/>
                <w:szCs w:val="24"/>
              </w:rPr>
              <w:t>;</w:t>
            </w:r>
          </w:p>
          <w:p w:rsidR="00C560D0" w:rsidRPr="00803362" w:rsidRDefault="00C560D0" w:rsidP="004B0876">
            <w:pPr>
              <w:pStyle w:val="a"/>
              <w:numPr>
                <w:ilvl w:val="0"/>
                <w:numId w:val="137"/>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таблицы, строить диаграммы на основе данных.</w:t>
            </w:r>
          </w:p>
          <w:p w:rsidR="00C560D0" w:rsidRPr="00803362" w:rsidRDefault="00C560D0" w:rsidP="00C560D0">
            <w:pPr>
              <w:spacing w:line="360" w:lineRule="auto"/>
              <w:rPr>
                <w:b/>
              </w:rPr>
            </w:pPr>
            <w:r w:rsidRPr="00803362">
              <w:rPr>
                <w:b/>
              </w:rPr>
              <w:t>В повседневной жизни и при изучении других предметов:</w:t>
            </w:r>
          </w:p>
          <w:p w:rsidR="00945393" w:rsidRPr="00803362" w:rsidRDefault="00C560D0" w:rsidP="00C560D0">
            <w:pPr>
              <w:spacing w:line="360" w:lineRule="auto"/>
              <w:jc w:val="both"/>
              <w:outlineLvl w:val="0"/>
              <w:rPr>
                <w:b/>
                <w:i/>
              </w:rPr>
            </w:pPr>
            <w:r w:rsidRPr="00803362">
              <w:rPr>
                <w:i/>
              </w:rPr>
              <w:t xml:space="preserve">извлекать, интерпретировать и преобразовывать информацию, </w:t>
            </w:r>
            <w:r w:rsidRPr="00803362">
              <w:rPr>
                <w:rStyle w:val="dash041e0431044b0447043d044b0439char1"/>
              </w:rPr>
              <w:t>представленную в таблицах и на диаграммах, отражающую свойства и характеристики реальных процессов и явлений.</w:t>
            </w:r>
          </w:p>
        </w:tc>
      </w:tr>
      <w:tr w:rsidR="00C93C8D" w:rsidRPr="00803362" w:rsidTr="00260EB4">
        <w:trPr>
          <w:trHeight w:val="40"/>
        </w:trPr>
        <w:tc>
          <w:tcPr>
            <w:tcW w:w="9135" w:type="dxa"/>
            <w:gridSpan w:val="2"/>
          </w:tcPr>
          <w:p w:rsidR="00C93C8D" w:rsidRPr="00803362" w:rsidRDefault="00EF077A" w:rsidP="00EF077A">
            <w:pPr>
              <w:spacing w:line="360" w:lineRule="auto"/>
              <w:jc w:val="center"/>
              <w:outlineLvl w:val="0"/>
              <w:rPr>
                <w:b/>
                <w:i/>
              </w:rPr>
            </w:pPr>
            <w:r w:rsidRPr="00803362">
              <w:rPr>
                <w:b/>
              </w:rPr>
              <w:t>Текстовые задачи</w:t>
            </w:r>
          </w:p>
        </w:tc>
      </w:tr>
      <w:tr w:rsidR="00945393" w:rsidRPr="00803362" w:rsidTr="00513DC7">
        <w:trPr>
          <w:trHeight w:val="40"/>
        </w:trPr>
        <w:tc>
          <w:tcPr>
            <w:tcW w:w="4555" w:type="dxa"/>
          </w:tcPr>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Решать несложные сюжетные задачи разных типов на все арифметические действия;</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 xml:space="preserve">составлять план решения задачи; </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выделять этапы решения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интерпретировать вычислительные результаты в задаче, исследовать полученное решение задачи;</w:t>
            </w:r>
          </w:p>
          <w:p w:rsidR="00E41A31" w:rsidRPr="00803362" w:rsidRDefault="00E41A31" w:rsidP="004B0876">
            <w:pPr>
              <w:pStyle w:val="aff2"/>
              <w:numPr>
                <w:ilvl w:val="0"/>
                <w:numId w:val="138"/>
              </w:numPr>
              <w:tabs>
                <w:tab w:val="left" w:pos="993"/>
              </w:tabs>
              <w:spacing w:line="360" w:lineRule="auto"/>
              <w:ind w:left="0" w:firstLine="709"/>
              <w:contextualSpacing w:val="0"/>
              <w:jc w:val="both"/>
              <w:rPr>
                <w:rFonts w:ascii="Times New Roman" w:hAnsi="Times New Roman"/>
              </w:rPr>
            </w:pPr>
            <w:r w:rsidRPr="00803362">
              <w:rPr>
                <w:rFonts w:ascii="Times New Roman" w:hAnsi="Times New Roman"/>
              </w:rPr>
              <w:t>знать различие скоростей объекта в стоячей воде, против течения и по течению реки;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задачи на нахождение части числа и числа по его части;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41A31" w:rsidRPr="00803362" w:rsidRDefault="00E41A31" w:rsidP="004B0876">
            <w:pPr>
              <w:pStyle w:val="aff2"/>
              <w:numPr>
                <w:ilvl w:val="0"/>
                <w:numId w:val="138"/>
              </w:numPr>
              <w:tabs>
                <w:tab w:val="left" w:pos="993"/>
              </w:tabs>
              <w:spacing w:line="360" w:lineRule="auto"/>
              <w:ind w:left="0" w:firstLine="709"/>
              <w:jc w:val="both"/>
              <w:rPr>
                <w:rFonts w:ascii="Times New Roman" w:hAnsi="Times New Roman"/>
              </w:rPr>
            </w:pPr>
            <w:r w:rsidRPr="00803362">
              <w:rPr>
                <w:rFonts w:ascii="Times New Roman" w:hAnsi="Times New Roman"/>
              </w:rPr>
              <w:t>решать несложные логические задачи методом рассуждений.</w:t>
            </w:r>
          </w:p>
          <w:p w:rsidR="00E41A31" w:rsidRPr="00803362" w:rsidRDefault="00E41A31" w:rsidP="00E41A31">
            <w:pPr>
              <w:spacing w:line="360" w:lineRule="auto"/>
              <w:rPr>
                <w:b/>
              </w:rPr>
            </w:pPr>
            <w:r w:rsidRPr="00803362">
              <w:rPr>
                <w:b/>
              </w:rPr>
              <w:t>В повседневной жизни и при изучении других предметов:</w:t>
            </w:r>
          </w:p>
          <w:p w:rsidR="00945393" w:rsidRPr="00803362" w:rsidRDefault="004D372C" w:rsidP="004B0876">
            <w:pPr>
              <w:numPr>
                <w:ilvl w:val="0"/>
                <w:numId w:val="139"/>
              </w:numPr>
              <w:tabs>
                <w:tab w:val="left" w:pos="993"/>
              </w:tabs>
              <w:spacing w:line="360" w:lineRule="auto"/>
              <w:ind w:left="0" w:firstLine="709"/>
              <w:jc w:val="both"/>
              <w:outlineLvl w:val="0"/>
              <w:rPr>
                <w:b/>
              </w:rPr>
            </w:pPr>
            <w:r w:rsidRPr="00803362">
              <w:t>в</w:t>
            </w:r>
            <w:r w:rsidR="00E41A31" w:rsidRPr="00803362">
              <w:t>ыдвигать гипотезы о возможных предельных значениях искомых величин в задаче (делать прикидку).</w:t>
            </w:r>
          </w:p>
        </w:tc>
        <w:tc>
          <w:tcPr>
            <w:tcW w:w="4580" w:type="dxa"/>
          </w:tcPr>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Решать простые и сложные задачи разных типов, а также задачи повышенной трудности;</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знать и применять оба </w:t>
            </w:r>
            <w:r w:rsidRPr="00803362">
              <w:rPr>
                <w:rFonts w:ascii="Times New Roman" w:hAnsi="Times New Roman"/>
                <w:i/>
              </w:rPr>
              <w:lastRenderedPageBreak/>
              <w:t>способа поиска решения задач (от требования к условию и от условия к требованию);</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моделировать рассуждения при поиске решения задач с помощью граф-схемы;</w:t>
            </w:r>
          </w:p>
          <w:p w:rsidR="006363A5" w:rsidRPr="00803362" w:rsidRDefault="006363A5" w:rsidP="004B0876">
            <w:pPr>
              <w:pStyle w:val="aff2"/>
              <w:numPr>
                <w:ilvl w:val="0"/>
                <w:numId w:val="141"/>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выделять этапы решения задачи и содержание каждого этапа;</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интерпретировать вычислительные результаты в задаче, исследовать полученное решение задачи;</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6363A5" w:rsidRPr="00803362" w:rsidRDefault="006363A5" w:rsidP="004B0876">
            <w:pPr>
              <w:pStyle w:val="aff2"/>
              <w:numPr>
                <w:ilvl w:val="0"/>
                <w:numId w:val="141"/>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решать разнообразные задачи «на части», </w:t>
            </w:r>
          </w:p>
          <w:p w:rsidR="006363A5" w:rsidRPr="00803362" w:rsidRDefault="006363A5" w:rsidP="004B0876">
            <w:pPr>
              <w:numPr>
                <w:ilvl w:val="0"/>
                <w:numId w:val="141"/>
              </w:numPr>
              <w:tabs>
                <w:tab w:val="left" w:pos="1134"/>
              </w:tabs>
              <w:spacing w:line="360" w:lineRule="auto"/>
              <w:ind w:left="0" w:firstLine="709"/>
              <w:jc w:val="both"/>
              <w:rPr>
                <w:i/>
              </w:rPr>
            </w:pPr>
            <w:r w:rsidRPr="0080336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363A5" w:rsidRPr="00803362" w:rsidRDefault="006363A5" w:rsidP="004B0876">
            <w:pPr>
              <w:numPr>
                <w:ilvl w:val="0"/>
                <w:numId w:val="141"/>
              </w:numPr>
              <w:tabs>
                <w:tab w:val="left" w:pos="1134"/>
              </w:tabs>
              <w:spacing w:line="360" w:lineRule="auto"/>
              <w:ind w:left="0" w:firstLine="709"/>
              <w:jc w:val="both"/>
              <w:rPr>
                <w:i/>
              </w:rPr>
            </w:pPr>
            <w:r w:rsidRPr="00803362">
              <w:rPr>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w:t>
            </w:r>
            <w:r w:rsidRPr="00803362">
              <w:rPr>
                <w:i/>
              </w:rPr>
              <w:lastRenderedPageBreak/>
              <w:t>применять их при решении задач, конструировать собственные задачи указанных типов.</w:t>
            </w:r>
          </w:p>
          <w:p w:rsidR="006363A5" w:rsidRPr="00803362" w:rsidRDefault="006363A5" w:rsidP="006363A5">
            <w:pPr>
              <w:spacing w:line="360" w:lineRule="auto"/>
              <w:rPr>
                <w:b/>
              </w:rPr>
            </w:pPr>
            <w:r w:rsidRPr="00803362">
              <w:rPr>
                <w:b/>
              </w:rPr>
              <w:t>В повседневной жизни и при изучении других предметов:</w:t>
            </w:r>
          </w:p>
          <w:p w:rsidR="006363A5" w:rsidRPr="00803362" w:rsidRDefault="006363A5" w:rsidP="004B0876">
            <w:pPr>
              <w:pStyle w:val="a"/>
              <w:numPr>
                <w:ilvl w:val="0"/>
                <w:numId w:val="140"/>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363A5" w:rsidRPr="00803362" w:rsidRDefault="006363A5" w:rsidP="004B0876">
            <w:pPr>
              <w:pStyle w:val="a"/>
              <w:numPr>
                <w:ilvl w:val="0"/>
                <w:numId w:val="140"/>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45393" w:rsidRPr="00803362" w:rsidRDefault="006363A5" w:rsidP="006363A5">
            <w:pPr>
              <w:spacing w:line="360" w:lineRule="auto"/>
              <w:jc w:val="both"/>
              <w:outlineLvl w:val="0"/>
              <w:rPr>
                <w:b/>
                <w:i/>
              </w:rPr>
            </w:pPr>
            <w:r w:rsidRPr="00803362">
              <w:rPr>
                <w:i/>
                <w:lang w:eastAsia="en-US"/>
              </w:rPr>
              <w:t>решать задачи на движение по реке, рассматривая разные системы отсчета.</w:t>
            </w:r>
          </w:p>
        </w:tc>
      </w:tr>
      <w:tr w:rsidR="00855CF0" w:rsidRPr="00803362" w:rsidTr="00260EB4">
        <w:trPr>
          <w:trHeight w:val="40"/>
        </w:trPr>
        <w:tc>
          <w:tcPr>
            <w:tcW w:w="9135" w:type="dxa"/>
            <w:gridSpan w:val="2"/>
          </w:tcPr>
          <w:p w:rsidR="00855CF0" w:rsidRPr="00803362" w:rsidRDefault="00855CF0" w:rsidP="00260EB4">
            <w:pPr>
              <w:spacing w:line="360" w:lineRule="auto"/>
              <w:jc w:val="center"/>
              <w:rPr>
                <w:b/>
              </w:rPr>
            </w:pPr>
            <w:r w:rsidRPr="00803362">
              <w:rPr>
                <w:b/>
              </w:rPr>
              <w:lastRenderedPageBreak/>
              <w:t>Наглядная геометрия</w:t>
            </w:r>
          </w:p>
        </w:tc>
      </w:tr>
      <w:tr w:rsidR="00855CF0" w:rsidRPr="00803362" w:rsidTr="00260EB4">
        <w:trPr>
          <w:trHeight w:val="40"/>
        </w:trPr>
        <w:tc>
          <w:tcPr>
            <w:tcW w:w="9135" w:type="dxa"/>
            <w:gridSpan w:val="2"/>
          </w:tcPr>
          <w:p w:rsidR="00855CF0" w:rsidRPr="00803362" w:rsidRDefault="00855CF0" w:rsidP="00260EB4">
            <w:pPr>
              <w:spacing w:line="360" w:lineRule="auto"/>
              <w:jc w:val="center"/>
              <w:rPr>
                <w:b/>
              </w:rPr>
            </w:pPr>
            <w:r w:rsidRPr="00803362">
              <w:rPr>
                <w:b/>
              </w:rPr>
              <w:t>Геометрические фигуры</w:t>
            </w:r>
          </w:p>
        </w:tc>
      </w:tr>
      <w:tr w:rsidR="00261ED6" w:rsidRPr="00803362" w:rsidTr="00513DC7">
        <w:trPr>
          <w:trHeight w:val="40"/>
        </w:trPr>
        <w:tc>
          <w:tcPr>
            <w:tcW w:w="4555" w:type="dxa"/>
          </w:tcPr>
          <w:p w:rsidR="00261ED6" w:rsidRPr="00803362" w:rsidRDefault="00261ED6" w:rsidP="004B0876">
            <w:pPr>
              <w:numPr>
                <w:ilvl w:val="0"/>
                <w:numId w:val="143"/>
              </w:numPr>
              <w:tabs>
                <w:tab w:val="left" w:pos="0"/>
                <w:tab w:val="left" w:pos="993"/>
              </w:tabs>
              <w:spacing w:line="360" w:lineRule="auto"/>
              <w:ind w:left="0" w:firstLine="709"/>
              <w:jc w:val="both"/>
              <w:rPr>
                <w:b/>
                <w:i/>
              </w:rPr>
            </w:pPr>
            <w:r w:rsidRPr="00803362">
              <w:t>Оперировать на базовом уровне понятиями: фигура,</w:t>
            </w:r>
            <w:r w:rsidRPr="00803362">
              <w:rPr>
                <w:bCs/>
              </w:rPr>
              <w:t>т</w:t>
            </w:r>
            <w:r w:rsidRPr="00803362">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61ED6" w:rsidRPr="00803362" w:rsidRDefault="00261ED6" w:rsidP="00260EB4">
            <w:pPr>
              <w:tabs>
                <w:tab w:val="left" w:pos="0"/>
                <w:tab w:val="left" w:pos="993"/>
              </w:tabs>
              <w:spacing w:line="360" w:lineRule="auto"/>
              <w:rPr>
                <w:b/>
              </w:rPr>
            </w:pPr>
            <w:r w:rsidRPr="00803362">
              <w:rPr>
                <w:b/>
              </w:rPr>
              <w:t>В повседневной жизни и при изучении других предметов:</w:t>
            </w:r>
          </w:p>
          <w:p w:rsidR="00261ED6" w:rsidRPr="00803362" w:rsidRDefault="00261ED6" w:rsidP="004B0876">
            <w:pPr>
              <w:pStyle w:val="aff2"/>
              <w:numPr>
                <w:ilvl w:val="0"/>
                <w:numId w:val="142"/>
              </w:numPr>
              <w:tabs>
                <w:tab w:val="left" w:pos="993"/>
              </w:tabs>
              <w:spacing w:line="360" w:lineRule="auto"/>
              <w:ind w:left="0" w:firstLine="709"/>
              <w:jc w:val="both"/>
            </w:pPr>
            <w:r w:rsidRPr="00803362">
              <w:rPr>
                <w:rFonts w:ascii="Times New Roman" w:hAnsi="Times New Roman"/>
              </w:rPr>
              <w:t xml:space="preserve">решать практические задачи с </w:t>
            </w:r>
            <w:r w:rsidRPr="00803362">
              <w:rPr>
                <w:rFonts w:ascii="Times New Roman" w:hAnsi="Times New Roman"/>
              </w:rPr>
              <w:lastRenderedPageBreak/>
              <w:t xml:space="preserve">применением простейших свойств фигур. </w:t>
            </w:r>
          </w:p>
        </w:tc>
        <w:tc>
          <w:tcPr>
            <w:tcW w:w="4580" w:type="dxa"/>
          </w:tcPr>
          <w:p w:rsidR="00261ED6" w:rsidRPr="00803362" w:rsidRDefault="00261ED6" w:rsidP="004B0876">
            <w:pPr>
              <w:pStyle w:val="aff2"/>
              <w:numPr>
                <w:ilvl w:val="0"/>
                <w:numId w:val="144"/>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Извлекать, интерпретировать и преобразовывать информацию о геометрических фигурах, представленную на чертежах;</w:t>
            </w:r>
          </w:p>
          <w:p w:rsidR="00261ED6" w:rsidRPr="00803362" w:rsidRDefault="00261ED6" w:rsidP="004B0876">
            <w:pPr>
              <w:pStyle w:val="aff2"/>
              <w:numPr>
                <w:ilvl w:val="0"/>
                <w:numId w:val="14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изучаемые фигуры от руки и с помощью компьютерных инструментов.</w:t>
            </w:r>
          </w:p>
          <w:p w:rsidR="00261ED6" w:rsidRPr="00803362" w:rsidRDefault="00261ED6" w:rsidP="00260EB4">
            <w:pPr>
              <w:spacing w:line="360" w:lineRule="auto"/>
              <w:jc w:val="both"/>
            </w:pPr>
          </w:p>
        </w:tc>
      </w:tr>
      <w:tr w:rsidR="00261ED6" w:rsidRPr="00803362" w:rsidTr="00260EB4">
        <w:trPr>
          <w:trHeight w:val="40"/>
        </w:trPr>
        <w:tc>
          <w:tcPr>
            <w:tcW w:w="9135" w:type="dxa"/>
            <w:gridSpan w:val="2"/>
          </w:tcPr>
          <w:p w:rsidR="00261ED6" w:rsidRPr="00803362" w:rsidRDefault="00261ED6" w:rsidP="00261ED6">
            <w:pPr>
              <w:spacing w:line="360" w:lineRule="auto"/>
              <w:jc w:val="center"/>
              <w:outlineLvl w:val="0"/>
              <w:rPr>
                <w:b/>
                <w:i/>
              </w:rPr>
            </w:pPr>
            <w:r w:rsidRPr="00803362">
              <w:rPr>
                <w:b/>
              </w:rPr>
              <w:lastRenderedPageBreak/>
              <w:t>Измерения и вычисления</w:t>
            </w:r>
          </w:p>
        </w:tc>
      </w:tr>
      <w:tr w:rsidR="007E47AF" w:rsidRPr="00803362" w:rsidTr="00513DC7">
        <w:trPr>
          <w:trHeight w:val="40"/>
        </w:trPr>
        <w:tc>
          <w:tcPr>
            <w:tcW w:w="4555" w:type="dxa"/>
          </w:tcPr>
          <w:p w:rsidR="007E47AF" w:rsidRPr="00803362" w:rsidRDefault="007E47AF" w:rsidP="004B0876">
            <w:pPr>
              <w:pStyle w:val="a"/>
              <w:numPr>
                <w:ilvl w:val="0"/>
                <w:numId w:val="145"/>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E47AF" w:rsidRPr="00803362" w:rsidRDefault="007E47AF" w:rsidP="004B0876">
            <w:pPr>
              <w:pStyle w:val="a"/>
              <w:numPr>
                <w:ilvl w:val="0"/>
                <w:numId w:val="145"/>
              </w:numPr>
              <w:tabs>
                <w:tab w:val="left" w:pos="993"/>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вычислять площади прямоугольников. </w:t>
            </w:r>
          </w:p>
          <w:p w:rsidR="007E47AF" w:rsidRPr="00803362" w:rsidRDefault="007E47AF" w:rsidP="00260EB4">
            <w:pPr>
              <w:spacing w:line="360" w:lineRule="auto"/>
              <w:rPr>
                <w:b/>
              </w:rPr>
            </w:pPr>
            <w:r w:rsidRPr="00803362">
              <w:rPr>
                <w:b/>
              </w:rPr>
              <w:t>В повседневной жизни и при изучении других предметов:</w:t>
            </w:r>
          </w:p>
          <w:p w:rsidR="007E47AF" w:rsidRPr="00803362" w:rsidRDefault="007E47AF" w:rsidP="004B0876">
            <w:pPr>
              <w:numPr>
                <w:ilvl w:val="0"/>
                <w:numId w:val="147"/>
              </w:numPr>
              <w:tabs>
                <w:tab w:val="left" w:pos="0"/>
                <w:tab w:val="left" w:pos="993"/>
              </w:tabs>
              <w:spacing w:line="360" w:lineRule="auto"/>
              <w:ind w:left="0" w:firstLine="709"/>
              <w:jc w:val="both"/>
            </w:pPr>
            <w:r w:rsidRPr="00803362">
              <w:t>вычислять расстояния на местности в стандартных ситуациях, площади прямоугольников;</w:t>
            </w:r>
          </w:p>
          <w:p w:rsidR="007E47AF" w:rsidRPr="00803362" w:rsidRDefault="007E47AF" w:rsidP="004B0876">
            <w:pPr>
              <w:numPr>
                <w:ilvl w:val="0"/>
                <w:numId w:val="146"/>
              </w:numPr>
              <w:tabs>
                <w:tab w:val="left" w:pos="0"/>
                <w:tab w:val="left" w:pos="993"/>
              </w:tabs>
              <w:spacing w:line="360" w:lineRule="auto"/>
              <w:ind w:left="0" w:firstLine="709"/>
              <w:jc w:val="both"/>
            </w:pPr>
            <w:r w:rsidRPr="00803362">
              <w:t>выполнять простейшие построения и измерения на местности, необходимые в реальной жизни.</w:t>
            </w:r>
          </w:p>
        </w:tc>
        <w:tc>
          <w:tcPr>
            <w:tcW w:w="4580" w:type="dxa"/>
          </w:tcPr>
          <w:p w:rsidR="007E47AF" w:rsidRPr="00803362" w:rsidRDefault="007E47AF" w:rsidP="004B0876">
            <w:pPr>
              <w:pStyle w:val="a"/>
              <w:numPr>
                <w:ilvl w:val="0"/>
                <w:numId w:val="148"/>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E47AF" w:rsidRPr="00803362" w:rsidRDefault="007E47AF" w:rsidP="004B0876">
            <w:pPr>
              <w:pStyle w:val="a"/>
              <w:numPr>
                <w:ilvl w:val="0"/>
                <w:numId w:val="148"/>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E47AF" w:rsidRPr="00803362" w:rsidRDefault="007E47AF" w:rsidP="00260EB4">
            <w:pPr>
              <w:tabs>
                <w:tab w:val="left" w:pos="1134"/>
              </w:tabs>
              <w:spacing w:line="360" w:lineRule="auto"/>
              <w:rPr>
                <w:b/>
              </w:rPr>
            </w:pPr>
            <w:r w:rsidRPr="00803362">
              <w:rPr>
                <w:b/>
              </w:rPr>
              <w:t>В повседневной жизни и при изучении других предметов:</w:t>
            </w:r>
          </w:p>
          <w:p w:rsidR="007E47AF" w:rsidRPr="00803362" w:rsidRDefault="007E47AF" w:rsidP="004B0876">
            <w:pPr>
              <w:pStyle w:val="aff2"/>
              <w:numPr>
                <w:ilvl w:val="0"/>
                <w:numId w:val="148"/>
              </w:numPr>
              <w:tabs>
                <w:tab w:val="left" w:pos="1134"/>
              </w:tabs>
              <w:spacing w:line="360" w:lineRule="auto"/>
              <w:ind w:left="0" w:firstLine="709"/>
              <w:jc w:val="both"/>
              <w:rPr>
                <w:rFonts w:ascii="Times New Roman" w:hAnsi="Times New Roman"/>
                <w:i/>
              </w:rPr>
            </w:pPr>
            <w:r w:rsidRPr="00803362">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7E47AF" w:rsidRPr="00803362" w:rsidRDefault="007E47AF" w:rsidP="004B0876">
            <w:pPr>
              <w:pStyle w:val="aff2"/>
              <w:numPr>
                <w:ilvl w:val="0"/>
                <w:numId w:val="148"/>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выполнять простейшие построения на местности, необходимые в реальной жизни; </w:t>
            </w:r>
          </w:p>
          <w:p w:rsidR="007E47AF" w:rsidRPr="00803362" w:rsidRDefault="007E47AF" w:rsidP="004B0876">
            <w:pPr>
              <w:pStyle w:val="aff2"/>
              <w:numPr>
                <w:ilvl w:val="0"/>
                <w:numId w:val="148"/>
              </w:numPr>
              <w:tabs>
                <w:tab w:val="left" w:pos="1134"/>
              </w:tabs>
              <w:spacing w:line="360" w:lineRule="auto"/>
              <w:ind w:left="0" w:firstLine="709"/>
              <w:jc w:val="both"/>
            </w:pPr>
            <w:r w:rsidRPr="00803362">
              <w:rPr>
                <w:rFonts w:ascii="Times New Roman" w:hAnsi="Times New Roman"/>
                <w:i/>
              </w:rPr>
              <w:t>оценивать размеры реальных объектов окружающего мира.</w:t>
            </w:r>
          </w:p>
        </w:tc>
      </w:tr>
      <w:tr w:rsidR="00F60FBB" w:rsidRPr="00803362" w:rsidTr="00260EB4">
        <w:trPr>
          <w:trHeight w:val="40"/>
        </w:trPr>
        <w:tc>
          <w:tcPr>
            <w:tcW w:w="9135" w:type="dxa"/>
            <w:gridSpan w:val="2"/>
          </w:tcPr>
          <w:p w:rsidR="00F60FBB" w:rsidRPr="00803362" w:rsidRDefault="00F60FBB" w:rsidP="00F60FBB">
            <w:pPr>
              <w:spacing w:line="360" w:lineRule="auto"/>
              <w:jc w:val="center"/>
              <w:outlineLvl w:val="0"/>
              <w:rPr>
                <w:b/>
                <w:i/>
              </w:rPr>
            </w:pPr>
            <w:r w:rsidRPr="00803362">
              <w:rPr>
                <w:b/>
              </w:rPr>
              <w:t>История математики</w:t>
            </w:r>
          </w:p>
        </w:tc>
      </w:tr>
      <w:tr w:rsidR="007E47AF" w:rsidRPr="00803362" w:rsidTr="00513DC7">
        <w:trPr>
          <w:trHeight w:val="40"/>
        </w:trPr>
        <w:tc>
          <w:tcPr>
            <w:tcW w:w="4555" w:type="dxa"/>
          </w:tcPr>
          <w:p w:rsidR="007E47AF" w:rsidRPr="00803362" w:rsidRDefault="007E47AF" w:rsidP="004B0876">
            <w:pPr>
              <w:numPr>
                <w:ilvl w:val="0"/>
                <w:numId w:val="149"/>
              </w:numPr>
              <w:tabs>
                <w:tab w:val="left" w:pos="34"/>
                <w:tab w:val="left" w:pos="993"/>
              </w:tabs>
              <w:spacing w:line="360" w:lineRule="auto"/>
              <w:ind w:left="0" w:firstLine="709"/>
              <w:jc w:val="both"/>
            </w:pPr>
            <w:r w:rsidRPr="00803362">
              <w:t>Описывать отдельные выдающиеся результаты, полученные в ходе развития математики как науки;</w:t>
            </w:r>
          </w:p>
          <w:p w:rsidR="007E47AF" w:rsidRPr="00803362" w:rsidRDefault="007E47AF" w:rsidP="004B0876">
            <w:pPr>
              <w:numPr>
                <w:ilvl w:val="0"/>
                <w:numId w:val="149"/>
              </w:numPr>
              <w:tabs>
                <w:tab w:val="left" w:pos="993"/>
              </w:tabs>
              <w:spacing w:line="360" w:lineRule="auto"/>
              <w:ind w:left="0" w:firstLine="709"/>
              <w:jc w:val="both"/>
            </w:pPr>
            <w:r w:rsidRPr="00803362">
              <w:t>знать примеры математических открытий и их авторов, в связи с отечественной и всемирной историей.</w:t>
            </w:r>
          </w:p>
        </w:tc>
        <w:tc>
          <w:tcPr>
            <w:tcW w:w="4580" w:type="dxa"/>
          </w:tcPr>
          <w:p w:rsidR="007E47AF" w:rsidRPr="00803362" w:rsidRDefault="007E47AF" w:rsidP="004B0876">
            <w:pPr>
              <w:pStyle w:val="aff2"/>
              <w:numPr>
                <w:ilvl w:val="0"/>
                <w:numId w:val="150"/>
              </w:numPr>
              <w:spacing w:line="360" w:lineRule="auto"/>
              <w:ind w:left="0" w:firstLine="709"/>
              <w:jc w:val="both"/>
            </w:pPr>
            <w:r w:rsidRPr="00803362">
              <w:rPr>
                <w:rFonts w:ascii="Times New Roman" w:hAnsi="Times New Roman"/>
                <w:i/>
              </w:rPr>
              <w:t>Характеризовать вклад выдающихся математиков в развитие математики и иных научных областей.</w:t>
            </w:r>
          </w:p>
        </w:tc>
      </w:tr>
      <w:tr w:rsidR="00DC16C2" w:rsidRPr="00803362" w:rsidTr="00260EB4">
        <w:trPr>
          <w:trHeight w:val="40"/>
        </w:trPr>
        <w:tc>
          <w:tcPr>
            <w:tcW w:w="9135" w:type="dxa"/>
            <w:gridSpan w:val="2"/>
          </w:tcPr>
          <w:p w:rsidR="00DC16C2" w:rsidRPr="00803362" w:rsidRDefault="00DC16C2" w:rsidP="00DC16C2">
            <w:pPr>
              <w:pStyle w:val="aff2"/>
              <w:spacing w:line="360" w:lineRule="auto"/>
              <w:ind w:left="9"/>
              <w:jc w:val="center"/>
              <w:rPr>
                <w:rFonts w:ascii="Times New Roman" w:eastAsia="Arial Unicode MS" w:hAnsi="Times New Roman"/>
                <w:i/>
              </w:rPr>
            </w:pPr>
            <w:r w:rsidRPr="00803362">
              <w:rPr>
                <w:rFonts w:ascii="Times New Roman" w:eastAsia="Arial Unicode MS" w:hAnsi="Times New Roman"/>
                <w:b/>
              </w:rPr>
              <w:t>Элементы теории множеств и математической логики</w:t>
            </w:r>
          </w:p>
        </w:tc>
      </w:tr>
      <w:tr w:rsidR="00DC16C2" w:rsidRPr="00803362" w:rsidTr="00513DC7">
        <w:trPr>
          <w:trHeight w:val="40"/>
        </w:trPr>
        <w:tc>
          <w:tcPr>
            <w:tcW w:w="4555" w:type="dxa"/>
          </w:tcPr>
          <w:p w:rsidR="00DC16C2" w:rsidRPr="00803362" w:rsidRDefault="00DC16C2" w:rsidP="00F60FBB">
            <w:pPr>
              <w:tabs>
                <w:tab w:val="left" w:pos="34"/>
                <w:tab w:val="left" w:pos="993"/>
              </w:tabs>
              <w:spacing w:line="360" w:lineRule="auto"/>
              <w:ind w:left="9"/>
              <w:jc w:val="both"/>
            </w:pPr>
          </w:p>
        </w:tc>
        <w:tc>
          <w:tcPr>
            <w:tcW w:w="4580" w:type="dxa"/>
          </w:tcPr>
          <w:p w:rsidR="00DB1986" w:rsidRPr="00803362" w:rsidRDefault="00DB1986" w:rsidP="004B0876">
            <w:pPr>
              <w:pStyle w:val="aff2"/>
              <w:numPr>
                <w:ilvl w:val="0"/>
                <w:numId w:val="15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w:t>
            </w:r>
            <w:r w:rsidRPr="00803362">
              <w:t xml:space="preserve"> </w:t>
            </w:r>
            <w:r w:rsidRPr="00803362">
              <w:rPr>
                <w:rFonts w:ascii="Times New Roman" w:hAnsi="Times New Roman"/>
                <w:i/>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DB1986" w:rsidRPr="00803362" w:rsidRDefault="00DB1986" w:rsidP="004B0876">
            <w:pPr>
              <w:pStyle w:val="aff2"/>
              <w:numPr>
                <w:ilvl w:val="0"/>
                <w:numId w:val="152"/>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B1986" w:rsidRPr="00803362" w:rsidRDefault="00DB1986" w:rsidP="00DB1986">
            <w:pPr>
              <w:spacing w:line="360" w:lineRule="auto"/>
              <w:rPr>
                <w:b/>
              </w:rPr>
            </w:pPr>
            <w:r w:rsidRPr="00803362">
              <w:rPr>
                <w:b/>
              </w:rPr>
              <w:t>В повседневной жизни и при изучении других предметов:</w:t>
            </w:r>
          </w:p>
          <w:p w:rsidR="00DB1986" w:rsidRPr="00803362" w:rsidRDefault="00DB1986" w:rsidP="004B0876">
            <w:pPr>
              <w:pStyle w:val="a"/>
              <w:numPr>
                <w:ilvl w:val="0"/>
                <w:numId w:val="151"/>
              </w:numPr>
              <w:tabs>
                <w:tab w:val="left" w:pos="993"/>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распознавать логически некорректные высказывания; </w:t>
            </w:r>
          </w:p>
          <w:p w:rsidR="00DC16C2" w:rsidRPr="00803362" w:rsidRDefault="00DB1986" w:rsidP="00DB1986">
            <w:pPr>
              <w:pStyle w:val="aff2"/>
              <w:spacing w:line="360" w:lineRule="auto"/>
              <w:ind w:left="9"/>
              <w:jc w:val="both"/>
              <w:rPr>
                <w:rFonts w:ascii="Times New Roman" w:hAnsi="Times New Roman"/>
                <w:i/>
              </w:rPr>
            </w:pPr>
            <w:r w:rsidRPr="00803362">
              <w:rPr>
                <w:rFonts w:ascii="Times New Roman" w:hAnsi="Times New Roman"/>
                <w:i/>
              </w:rPr>
              <w:t>строить цепочки умозаключений на основе использования правил логики.</w:t>
            </w:r>
          </w:p>
        </w:tc>
      </w:tr>
      <w:tr w:rsidR="007F222A" w:rsidRPr="00803362" w:rsidTr="00260EB4">
        <w:trPr>
          <w:trHeight w:val="40"/>
        </w:trPr>
        <w:tc>
          <w:tcPr>
            <w:tcW w:w="9135" w:type="dxa"/>
            <w:gridSpan w:val="2"/>
          </w:tcPr>
          <w:p w:rsidR="007F222A" w:rsidRPr="00803362" w:rsidRDefault="007F222A" w:rsidP="00260EB4">
            <w:pPr>
              <w:spacing w:line="360" w:lineRule="auto"/>
              <w:jc w:val="center"/>
              <w:rPr>
                <w:b/>
              </w:rPr>
            </w:pPr>
            <w:r w:rsidRPr="00803362">
              <w:rPr>
                <w:b/>
              </w:rPr>
              <w:lastRenderedPageBreak/>
              <w:t>Уравнения и неравенства</w:t>
            </w:r>
          </w:p>
        </w:tc>
      </w:tr>
      <w:tr w:rsidR="007F222A" w:rsidRPr="00803362" w:rsidTr="00260EB4">
        <w:trPr>
          <w:trHeight w:val="40"/>
        </w:trPr>
        <w:tc>
          <w:tcPr>
            <w:tcW w:w="4555" w:type="dxa"/>
          </w:tcPr>
          <w:p w:rsidR="007F222A" w:rsidRPr="00803362" w:rsidRDefault="007F222A" w:rsidP="00260EB4">
            <w:pPr>
              <w:spacing w:line="360" w:lineRule="auto"/>
              <w:jc w:val="both"/>
            </w:pPr>
          </w:p>
        </w:tc>
        <w:tc>
          <w:tcPr>
            <w:tcW w:w="4580" w:type="dxa"/>
          </w:tcPr>
          <w:p w:rsidR="007F222A" w:rsidRPr="00803362" w:rsidRDefault="007F222A" w:rsidP="004B0876">
            <w:pPr>
              <w:pStyle w:val="a"/>
              <w:numPr>
                <w:ilvl w:val="0"/>
                <w:numId w:val="153"/>
              </w:numPr>
              <w:tabs>
                <w:tab w:val="left" w:pos="1134"/>
              </w:tabs>
              <w:spacing w:line="360" w:lineRule="auto"/>
              <w:ind w:left="0" w:firstLine="709"/>
              <w:rPr>
                <w:sz w:val="24"/>
                <w:szCs w:val="24"/>
              </w:rPr>
            </w:pPr>
            <w:r w:rsidRPr="0080336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tc>
      </w:tr>
      <w:tr w:rsidR="007F222A" w:rsidRPr="00803362" w:rsidTr="00260EB4">
        <w:trPr>
          <w:trHeight w:val="40"/>
        </w:trPr>
        <w:tc>
          <w:tcPr>
            <w:tcW w:w="4555" w:type="dxa"/>
          </w:tcPr>
          <w:p w:rsidR="007F222A" w:rsidRPr="00803362" w:rsidRDefault="007F222A" w:rsidP="00260EB4">
            <w:pPr>
              <w:spacing w:line="360" w:lineRule="auto"/>
              <w:jc w:val="both"/>
            </w:pPr>
            <w:bookmarkStart w:id="12" w:name="_Toc284662721"/>
            <w:bookmarkStart w:id="13" w:name="_Toc284663347"/>
            <w:bookmarkStart w:id="14" w:name="_Toc31893398"/>
            <w:r w:rsidRPr="00803362">
              <w:rPr>
                <w:b/>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2"/>
            <w:bookmarkEnd w:id="13"/>
            <w:bookmarkEnd w:id="14"/>
          </w:p>
        </w:tc>
        <w:tc>
          <w:tcPr>
            <w:tcW w:w="4580" w:type="dxa"/>
          </w:tcPr>
          <w:p w:rsidR="007F222A" w:rsidRPr="00803362" w:rsidRDefault="007F222A" w:rsidP="00260EB4">
            <w:pPr>
              <w:spacing w:line="360" w:lineRule="auto"/>
              <w:jc w:val="both"/>
            </w:pPr>
            <w:bookmarkStart w:id="15" w:name="_Toc31893399"/>
            <w:r w:rsidRPr="00803362">
              <w:rPr>
                <w:b/>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15"/>
            <w:r w:rsidRPr="00803362">
              <w:rPr>
                <w:b/>
              </w:rPr>
              <w:t>)</w:t>
            </w:r>
          </w:p>
        </w:tc>
      </w:tr>
      <w:tr w:rsidR="006B6F97" w:rsidRPr="00803362" w:rsidTr="00260EB4">
        <w:trPr>
          <w:trHeight w:val="40"/>
        </w:trPr>
        <w:tc>
          <w:tcPr>
            <w:tcW w:w="9135" w:type="dxa"/>
            <w:gridSpan w:val="2"/>
          </w:tcPr>
          <w:p w:rsidR="006B6F97" w:rsidRPr="00803362" w:rsidRDefault="006B6F97" w:rsidP="00260EB4">
            <w:pPr>
              <w:spacing w:line="360" w:lineRule="auto"/>
              <w:jc w:val="center"/>
            </w:pPr>
            <w:r w:rsidRPr="00803362">
              <w:rPr>
                <w:b/>
              </w:rPr>
              <w:t>Элементы теории множеств и математической логики</w:t>
            </w:r>
          </w:p>
        </w:tc>
      </w:tr>
      <w:tr w:rsidR="006B6F97" w:rsidRPr="00803362" w:rsidTr="00260EB4">
        <w:trPr>
          <w:trHeight w:val="40"/>
        </w:trPr>
        <w:tc>
          <w:tcPr>
            <w:tcW w:w="4555" w:type="dxa"/>
          </w:tcPr>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rPr>
            </w:pPr>
            <w:r w:rsidRPr="00803362">
              <w:rPr>
                <w:rFonts w:ascii="Times New Roman" w:hAnsi="Times New Roman"/>
              </w:rPr>
              <w:t>Оперировать на базовом уровне понятиями: множество, элемент множества, подмножество, принадлежность;</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rPr>
            </w:pPr>
            <w:r w:rsidRPr="00803362">
              <w:rPr>
                <w:rFonts w:ascii="Times New Roman" w:hAnsi="Times New Roman"/>
              </w:rPr>
              <w:t>задавать множества перечислением их элементов;</w:t>
            </w:r>
          </w:p>
          <w:p w:rsidR="006B6F97" w:rsidRPr="00803362" w:rsidRDefault="006B6F97" w:rsidP="004B0876">
            <w:pPr>
              <w:pStyle w:val="aff2"/>
              <w:numPr>
                <w:ilvl w:val="0"/>
                <w:numId w:val="132"/>
              </w:numPr>
              <w:tabs>
                <w:tab w:val="left" w:pos="993"/>
                <w:tab w:val="left" w:pos="1134"/>
              </w:tabs>
              <w:spacing w:line="360" w:lineRule="auto"/>
              <w:ind w:left="0" w:firstLine="709"/>
              <w:jc w:val="both"/>
              <w:rPr>
                <w:rFonts w:ascii="Times New Roman" w:hAnsi="Times New Roman"/>
              </w:rPr>
            </w:pPr>
            <w:r w:rsidRPr="00803362">
              <w:rPr>
                <w:rFonts w:ascii="Times New Roman" w:hAnsi="Times New Roman"/>
              </w:rPr>
              <w:t>находить пересечение, объединение, подмножество в простейших ситуациях;</w:t>
            </w:r>
          </w:p>
          <w:p w:rsidR="006B6F97" w:rsidRPr="00803362" w:rsidRDefault="006B6F97" w:rsidP="004B0876">
            <w:pPr>
              <w:pStyle w:val="aff2"/>
              <w:numPr>
                <w:ilvl w:val="0"/>
                <w:numId w:val="132"/>
              </w:numPr>
              <w:tabs>
                <w:tab w:val="left" w:pos="993"/>
              </w:tabs>
              <w:spacing w:line="360" w:lineRule="auto"/>
              <w:ind w:left="0" w:firstLine="709"/>
              <w:jc w:val="both"/>
              <w:rPr>
                <w:rFonts w:ascii="Times New Roman" w:hAnsi="Times New Roman"/>
              </w:rPr>
            </w:pPr>
            <w:r w:rsidRPr="00803362">
              <w:rPr>
                <w:rFonts w:ascii="Times New Roman" w:hAnsi="Times New Roman"/>
              </w:rPr>
              <w:t>оперировать на базовом уровне понятиями: определение, аксиома, теорема, доказательство;</w:t>
            </w:r>
          </w:p>
          <w:p w:rsidR="006B6F97" w:rsidRPr="00803362" w:rsidRDefault="006B6F97" w:rsidP="004B0876">
            <w:pPr>
              <w:pStyle w:val="aff2"/>
              <w:numPr>
                <w:ilvl w:val="0"/>
                <w:numId w:val="132"/>
              </w:numPr>
              <w:tabs>
                <w:tab w:val="left" w:pos="993"/>
                <w:tab w:val="left" w:pos="1134"/>
              </w:tabs>
              <w:spacing w:line="360" w:lineRule="auto"/>
              <w:ind w:left="0" w:firstLine="709"/>
              <w:jc w:val="both"/>
              <w:rPr>
                <w:rFonts w:ascii="Times New Roman" w:hAnsi="Times New Roman"/>
              </w:rPr>
            </w:pPr>
            <w:r w:rsidRPr="00803362">
              <w:rPr>
                <w:rFonts w:ascii="Times New Roman" w:hAnsi="Times New Roman"/>
              </w:rPr>
              <w:lastRenderedPageBreak/>
              <w:t>приводить примеры и контрпримеры для подтверждения своих высказываний.</w:t>
            </w:r>
          </w:p>
          <w:p w:rsidR="006B6F97" w:rsidRPr="00803362" w:rsidRDefault="006B6F97" w:rsidP="00260EB4">
            <w:pPr>
              <w:tabs>
                <w:tab w:val="left" w:pos="1134"/>
              </w:tabs>
              <w:spacing w:line="360" w:lineRule="auto"/>
              <w:rPr>
                <w:b/>
              </w:rPr>
            </w:pPr>
            <w:r w:rsidRPr="00803362">
              <w:rPr>
                <w:b/>
              </w:rPr>
              <w:t>В повседневной жизни и при изучении других предметов:</w:t>
            </w:r>
          </w:p>
          <w:p w:rsidR="006B6F97" w:rsidRPr="00803362" w:rsidRDefault="006B6F97"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tc>
        <w:tc>
          <w:tcPr>
            <w:tcW w:w="4580" w:type="dxa"/>
          </w:tcPr>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множества и отношение множеств с помощью кругов Эйлера;</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определять принадлежность </w:t>
            </w:r>
            <w:r w:rsidRPr="00803362">
              <w:rPr>
                <w:rFonts w:ascii="Times New Roman" w:hAnsi="Times New Roman"/>
                <w:i/>
              </w:rPr>
              <w:lastRenderedPageBreak/>
              <w:t xml:space="preserve">элемента множеству, объединению и пересечению множеств; </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задавать множество с помощью перечисления элементов, словесного описания;</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B6F97" w:rsidRPr="00803362" w:rsidRDefault="006B6F97" w:rsidP="004B0876">
            <w:pPr>
              <w:pStyle w:val="aff2"/>
              <w:numPr>
                <w:ilvl w:val="0"/>
                <w:numId w:val="132"/>
              </w:numPr>
              <w:tabs>
                <w:tab w:val="left" w:pos="1134"/>
              </w:tabs>
              <w:spacing w:line="360" w:lineRule="auto"/>
              <w:ind w:left="0" w:firstLine="709"/>
              <w:jc w:val="both"/>
              <w:rPr>
                <w:rFonts w:ascii="Times New Roman" w:hAnsi="Times New Roman"/>
                <w:i/>
              </w:rPr>
            </w:pPr>
            <w:r w:rsidRPr="00803362">
              <w:rPr>
                <w:rFonts w:ascii="Times New Roman" w:hAnsi="Times New Roman"/>
                <w:i/>
              </w:rPr>
              <w:t>строить высказывания, отрицания высказываний.</w:t>
            </w:r>
          </w:p>
          <w:p w:rsidR="006B6F97" w:rsidRPr="00803362" w:rsidRDefault="006B6F97" w:rsidP="00260EB4">
            <w:pPr>
              <w:tabs>
                <w:tab w:val="left" w:pos="1134"/>
              </w:tabs>
              <w:spacing w:line="360" w:lineRule="auto"/>
              <w:rPr>
                <w:b/>
              </w:rPr>
            </w:pPr>
            <w:r w:rsidRPr="00803362">
              <w:rPr>
                <w:b/>
              </w:rPr>
              <w:t>В повседневной жизни и при изучении других предметов:</w:t>
            </w:r>
          </w:p>
          <w:p w:rsidR="006B6F97" w:rsidRPr="00803362" w:rsidRDefault="006B6F97"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строить цепочки умозаключений на основе использования правил логики;</w:t>
            </w:r>
          </w:p>
          <w:p w:rsidR="006B6F97" w:rsidRPr="00803362" w:rsidRDefault="006B6F97"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tc>
      </w:tr>
      <w:tr w:rsidR="007F222A" w:rsidRPr="00803362" w:rsidTr="00260EB4">
        <w:trPr>
          <w:trHeight w:val="40"/>
        </w:trPr>
        <w:tc>
          <w:tcPr>
            <w:tcW w:w="9135" w:type="dxa"/>
            <w:gridSpan w:val="2"/>
          </w:tcPr>
          <w:p w:rsidR="007F222A" w:rsidRPr="00803362" w:rsidRDefault="00F8509D" w:rsidP="00F8509D">
            <w:pPr>
              <w:pStyle w:val="aff2"/>
              <w:spacing w:line="360" w:lineRule="auto"/>
              <w:ind w:left="9"/>
              <w:jc w:val="center"/>
              <w:rPr>
                <w:rFonts w:ascii="Times New Roman" w:hAnsi="Times New Roman"/>
                <w:i/>
              </w:rPr>
            </w:pPr>
            <w:r w:rsidRPr="00803362">
              <w:rPr>
                <w:rFonts w:ascii="Times New Roman" w:hAnsi="Times New Roman"/>
                <w:b/>
              </w:rPr>
              <w:lastRenderedPageBreak/>
              <w:t>Числа</w:t>
            </w:r>
          </w:p>
        </w:tc>
      </w:tr>
      <w:tr w:rsidR="00F60FBB" w:rsidRPr="00803362" w:rsidTr="00513DC7">
        <w:trPr>
          <w:trHeight w:val="40"/>
        </w:trPr>
        <w:tc>
          <w:tcPr>
            <w:tcW w:w="4555" w:type="dxa"/>
          </w:tcPr>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свойства чисел и правила действий при выполнении вычислений;</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использовать признаки делимости на 2, 5, 3, 9, 10 при выполнении вычислений и решении </w:t>
            </w:r>
            <w:r w:rsidRPr="00803362">
              <w:rPr>
                <w:rFonts w:ascii="Times New Roman" w:hAnsi="Times New Roman"/>
              </w:rPr>
              <w:lastRenderedPageBreak/>
              <w:t>несложных задач;</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округление рациональных чисел в соответствии с правилами;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оценивать значение квадратного корня из положительного целого числа; </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распознавать рациональные и иррациональные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сравнивать числа.</w:t>
            </w:r>
          </w:p>
          <w:p w:rsidR="00BF3F76" w:rsidRPr="00803362" w:rsidRDefault="00BF3F76" w:rsidP="00BF3F76">
            <w:pPr>
              <w:tabs>
                <w:tab w:val="left" w:pos="1134"/>
              </w:tabs>
              <w:spacing w:line="360" w:lineRule="auto"/>
              <w:rPr>
                <w:b/>
              </w:rPr>
            </w:pPr>
            <w:r w:rsidRPr="00803362">
              <w:rPr>
                <w:b/>
              </w:rPr>
              <w:t>В повседневной жизни и при изучении других предметов:</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оценивать результаты вычислений при решении практических задач;</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сравнение чисел в реальных ситуациях;</w:t>
            </w:r>
          </w:p>
          <w:p w:rsidR="00F60FBB" w:rsidRPr="00803362" w:rsidRDefault="00BF3F76" w:rsidP="00BF3F76">
            <w:pPr>
              <w:tabs>
                <w:tab w:val="left" w:pos="34"/>
                <w:tab w:val="left" w:pos="993"/>
              </w:tabs>
              <w:spacing w:line="360" w:lineRule="auto"/>
              <w:ind w:left="9"/>
              <w:jc w:val="both"/>
            </w:pPr>
            <w:r w:rsidRPr="00803362">
              <w:t>составлять числовые выражения при решении практических задач и задач из других учебных предметов.</w:t>
            </w:r>
          </w:p>
        </w:tc>
        <w:tc>
          <w:tcPr>
            <w:tcW w:w="4580" w:type="dxa"/>
          </w:tcPr>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понимать и объяснять смысл позиционной записи натурального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выполнять вычисления, в том числе с использованием приемов </w:t>
            </w:r>
            <w:r w:rsidRPr="00803362">
              <w:rPr>
                <w:rFonts w:ascii="Times New Roman" w:hAnsi="Times New Roman"/>
                <w:i/>
              </w:rPr>
              <w:lastRenderedPageBreak/>
              <w:t>рациональных вычислений;</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округление рациональных чисел с заданной точностью;</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сравнивать рациональные и иррациональные числа;</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представлять рациональное число в виде десятичной дроби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упорядочивать числа, записанные в виде обыкновенной и десятичной дроби;</w:t>
            </w:r>
          </w:p>
          <w:p w:rsidR="00BF3F76" w:rsidRPr="00803362" w:rsidRDefault="00BF3F76"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находить НОД и НОК чисел и использовать их при решении задач.</w:t>
            </w:r>
          </w:p>
          <w:p w:rsidR="00BF3F76" w:rsidRPr="00803362" w:rsidRDefault="00BF3F76" w:rsidP="00BF3F76">
            <w:pPr>
              <w:tabs>
                <w:tab w:val="left" w:pos="1134"/>
              </w:tabs>
              <w:spacing w:line="360" w:lineRule="auto"/>
              <w:rPr>
                <w:b/>
              </w:rPr>
            </w:pPr>
            <w:r w:rsidRPr="00803362">
              <w:rPr>
                <w:b/>
              </w:rPr>
              <w:t>В повседневной жизни и при изучении других предметов:</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F3F76" w:rsidRPr="00803362" w:rsidRDefault="00BF3F76"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60FBB" w:rsidRPr="00803362" w:rsidRDefault="00BF3F76" w:rsidP="00BF3F76">
            <w:pPr>
              <w:pStyle w:val="aff2"/>
              <w:spacing w:line="360" w:lineRule="auto"/>
              <w:ind w:left="9"/>
              <w:jc w:val="both"/>
              <w:rPr>
                <w:rFonts w:ascii="Times New Roman" w:hAnsi="Times New Roman"/>
                <w:i/>
              </w:rPr>
            </w:pPr>
            <w:r w:rsidRPr="00803362">
              <w:rPr>
                <w:rFonts w:ascii="Times New Roman" w:hAnsi="Times New Roman"/>
                <w:i/>
              </w:rPr>
              <w:t>записывать и округлять числовые значения реальных величин с использованием разных систем измерения.</w:t>
            </w:r>
          </w:p>
        </w:tc>
      </w:tr>
      <w:tr w:rsidR="00BF3F76" w:rsidRPr="00803362" w:rsidTr="00260EB4">
        <w:trPr>
          <w:trHeight w:val="40"/>
        </w:trPr>
        <w:tc>
          <w:tcPr>
            <w:tcW w:w="9135" w:type="dxa"/>
            <w:gridSpan w:val="2"/>
          </w:tcPr>
          <w:p w:rsidR="00BF3F76" w:rsidRPr="00803362" w:rsidRDefault="00FB2F88" w:rsidP="00FB2F88">
            <w:pPr>
              <w:pStyle w:val="aff2"/>
              <w:spacing w:line="360" w:lineRule="auto"/>
              <w:ind w:left="9"/>
              <w:jc w:val="center"/>
              <w:rPr>
                <w:rFonts w:ascii="Times New Roman" w:hAnsi="Times New Roman"/>
                <w:i/>
              </w:rPr>
            </w:pPr>
            <w:r w:rsidRPr="00803362">
              <w:rPr>
                <w:rFonts w:ascii="Times New Roman" w:hAnsi="Times New Roman"/>
                <w:b/>
              </w:rPr>
              <w:lastRenderedPageBreak/>
              <w:t>Тождественные преобразования</w:t>
            </w:r>
          </w:p>
        </w:tc>
      </w:tr>
      <w:tr w:rsidR="00F60FBB" w:rsidRPr="00803362" w:rsidTr="00513DC7">
        <w:trPr>
          <w:trHeight w:val="40"/>
        </w:trPr>
        <w:tc>
          <w:tcPr>
            <w:tcW w:w="4555" w:type="dxa"/>
          </w:tcPr>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Выполнять несложные преобразования для вычисления значений </w:t>
            </w:r>
            <w:r w:rsidRPr="00803362">
              <w:rPr>
                <w:rFonts w:ascii="Times New Roman" w:hAnsi="Times New Roman"/>
              </w:rPr>
              <w:lastRenderedPageBreak/>
              <w:t>числовых выражений, содержащих степени с натуральным показателем, степени с целым отрицательным показателем;</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целых выражений: раскрывать скобки, приводить подобные слагаемые;</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дробно-линейных выражений и выражений с квадратными корнями.</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ff2"/>
              <w:numPr>
                <w:ilvl w:val="0"/>
                <w:numId w:val="15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понимать смысл записи числа в стандартном виде; </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оперировать на базовом уровне понятием «стандартная запись числа».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целых выражений: раскрывать скобки, приводить подобные слагаемые;</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использовать формулы </w:t>
            </w:r>
            <w:r w:rsidRPr="00803362">
              <w:rPr>
                <w:rFonts w:ascii="Times New Roman" w:hAnsi="Times New Roman"/>
              </w:rPr>
              <w:lastRenderedPageBreak/>
              <w:t>сокращенного умножения (квадрат суммы, квадрат разности, разность квадратов) для упрощения вычислений значений выражений;</w:t>
            </w:r>
          </w:p>
          <w:p w:rsidR="00BE0C61" w:rsidRPr="00803362" w:rsidRDefault="00BE0C61" w:rsidP="004B0876">
            <w:pPr>
              <w:pStyle w:val="aff2"/>
              <w:numPr>
                <w:ilvl w:val="0"/>
                <w:numId w:val="155"/>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выполнять несложные преобразования дробно-линейных выражений и выражений с квадратными корнями.</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ff2"/>
              <w:numPr>
                <w:ilvl w:val="0"/>
                <w:numId w:val="15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понимать смысл записи числа в стандартном виде; </w:t>
            </w:r>
          </w:p>
          <w:p w:rsidR="00F60FBB" w:rsidRPr="00803362" w:rsidRDefault="00BE0C61" w:rsidP="00BE0C61">
            <w:pPr>
              <w:tabs>
                <w:tab w:val="left" w:pos="34"/>
                <w:tab w:val="left" w:pos="993"/>
              </w:tabs>
              <w:spacing w:line="360" w:lineRule="auto"/>
              <w:ind w:left="9"/>
              <w:jc w:val="both"/>
            </w:pPr>
            <w:r w:rsidRPr="00803362">
              <w:t>оперировать на базовом уровне понятием «стандартная запись числа».</w:t>
            </w:r>
          </w:p>
        </w:tc>
        <w:tc>
          <w:tcPr>
            <w:tcW w:w="4580" w:type="dxa"/>
          </w:tcPr>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 xml:space="preserve">Оперировать понятиями степени с натуральным показателем, </w:t>
            </w:r>
            <w:r w:rsidRPr="00803362">
              <w:rPr>
                <w:rFonts w:ascii="Times New Roman" w:hAnsi="Times New Roman"/>
                <w:i/>
                <w:sz w:val="24"/>
                <w:szCs w:val="24"/>
              </w:rPr>
              <w:lastRenderedPageBreak/>
              <w:t>степени с целым отрицательным показателем;</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выделять квадрат суммы и разности одночленов;</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раскладывать на множители квадратный   трехчлен;</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квадратные корни;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выделять квадрат суммы или разности двучлена в выражениях, содержащих квадратные корни;</w:t>
            </w:r>
          </w:p>
          <w:p w:rsidR="00BE0C61" w:rsidRPr="00803362" w:rsidRDefault="00BE0C6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выражений, содержащих модуль.</w:t>
            </w:r>
          </w:p>
          <w:p w:rsidR="00BE0C61" w:rsidRPr="00803362" w:rsidRDefault="00BE0C61" w:rsidP="00BE0C61">
            <w:pPr>
              <w:tabs>
                <w:tab w:val="left" w:pos="1134"/>
              </w:tabs>
              <w:spacing w:line="360" w:lineRule="auto"/>
              <w:rPr>
                <w:b/>
              </w:rPr>
            </w:pPr>
            <w:r w:rsidRPr="00803362">
              <w:rPr>
                <w:b/>
              </w:rPr>
              <w:t>В повседневной жизни и при изучении других предметов:</w:t>
            </w:r>
          </w:p>
          <w:p w:rsidR="00BE0C61" w:rsidRPr="00803362" w:rsidRDefault="00BE0C61" w:rsidP="004B0876">
            <w:pPr>
              <w:pStyle w:val="a"/>
              <w:numPr>
                <w:ilvl w:val="0"/>
                <w:numId w:val="156"/>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преобразования и действия с числами, записанными в стандартном виде;</w:t>
            </w:r>
          </w:p>
          <w:p w:rsidR="00F60FBB" w:rsidRPr="00803362" w:rsidRDefault="00BE0C61" w:rsidP="00BE0C61">
            <w:pPr>
              <w:pStyle w:val="aff2"/>
              <w:spacing w:line="360" w:lineRule="auto"/>
              <w:ind w:left="9"/>
              <w:jc w:val="both"/>
              <w:rPr>
                <w:rFonts w:ascii="Times New Roman" w:hAnsi="Times New Roman"/>
                <w:i/>
              </w:rPr>
            </w:pPr>
            <w:r w:rsidRPr="00803362">
              <w:rPr>
                <w:rFonts w:ascii="Times New Roman" w:hAnsi="Times New Roman"/>
                <w:i/>
              </w:rPr>
              <w:t>выполнять преобразования алгебраических выражений при решении задач других учебных предметов.</w:t>
            </w:r>
          </w:p>
        </w:tc>
      </w:tr>
      <w:tr w:rsidR="00625C30" w:rsidRPr="00803362" w:rsidTr="00260EB4">
        <w:trPr>
          <w:trHeight w:val="40"/>
        </w:trPr>
        <w:tc>
          <w:tcPr>
            <w:tcW w:w="9135" w:type="dxa"/>
            <w:gridSpan w:val="2"/>
          </w:tcPr>
          <w:p w:rsidR="00625C30" w:rsidRPr="00803362" w:rsidRDefault="003F37E4" w:rsidP="003F37E4">
            <w:pPr>
              <w:pStyle w:val="aff2"/>
              <w:spacing w:line="360" w:lineRule="auto"/>
              <w:ind w:left="9"/>
              <w:jc w:val="center"/>
              <w:rPr>
                <w:rFonts w:ascii="Times New Roman" w:hAnsi="Times New Roman"/>
                <w:i/>
              </w:rPr>
            </w:pPr>
            <w:r w:rsidRPr="00803362">
              <w:rPr>
                <w:rFonts w:ascii="Times New Roman" w:hAnsi="Times New Roman"/>
                <w:b/>
              </w:rPr>
              <w:lastRenderedPageBreak/>
              <w:t>Уравнения и неравенства</w:t>
            </w:r>
          </w:p>
        </w:tc>
      </w:tr>
      <w:tr w:rsidR="00BF0AFB" w:rsidRPr="00803362" w:rsidTr="00513DC7">
        <w:trPr>
          <w:trHeight w:val="40"/>
        </w:trPr>
        <w:tc>
          <w:tcPr>
            <w:tcW w:w="4555" w:type="dxa"/>
          </w:tcPr>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справедливость числовых равенств и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линейные неравенства и несложные неравенства, сводящиеся к линейным;</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системы несложных линейных уравнений,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является ли данное число решением уравнения (неравенства);</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квадратные уравнения по формуле корней квадратного уравнения;</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изображать решения </w:t>
            </w:r>
            <w:r w:rsidRPr="00803362">
              <w:rPr>
                <w:rFonts w:ascii="Times New Roman" w:hAnsi="Times New Roman"/>
                <w:sz w:val="24"/>
                <w:szCs w:val="24"/>
              </w:rPr>
              <w:lastRenderedPageBreak/>
              <w:t>неравенств и их систем на числовой прямой.</w:t>
            </w:r>
          </w:p>
          <w:p w:rsidR="00BF0AFB" w:rsidRPr="00803362" w:rsidRDefault="00BF0AFB" w:rsidP="00260EB4">
            <w:pPr>
              <w:tabs>
                <w:tab w:val="left" w:pos="1134"/>
              </w:tabs>
              <w:spacing w:line="360" w:lineRule="auto"/>
              <w:rPr>
                <w:b/>
              </w:rPr>
            </w:pPr>
            <w:r w:rsidRPr="00803362">
              <w:rPr>
                <w:b/>
              </w:rPr>
              <w:t>В повседневной жизни и при изучении других предметов:</w:t>
            </w:r>
          </w:p>
          <w:p w:rsidR="00BF0AFB" w:rsidRPr="00803362" w:rsidRDefault="00BF0AFB" w:rsidP="004B0876">
            <w:pPr>
              <w:pStyle w:val="aff2"/>
              <w:numPr>
                <w:ilvl w:val="0"/>
                <w:numId w:val="134"/>
              </w:numPr>
              <w:tabs>
                <w:tab w:val="left" w:pos="1134"/>
              </w:tabs>
              <w:spacing w:line="360" w:lineRule="auto"/>
              <w:ind w:left="0" w:firstLine="709"/>
              <w:jc w:val="both"/>
            </w:pPr>
            <w:r w:rsidRPr="00803362">
              <w:rPr>
                <w:rFonts w:ascii="Times New Roman" w:hAnsi="Times New Roman"/>
              </w:rPr>
              <w:t>составлять и решать линейные уравнения при решении задач, возникающих в других учебных предметах.</w:t>
            </w:r>
          </w:p>
        </w:tc>
        <w:tc>
          <w:tcPr>
            <w:tcW w:w="4580" w:type="dxa"/>
          </w:tcPr>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дробно-линейные уравнения;</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решать простейшие иррациональные уравнения вида </w:t>
            </w:r>
            <w:r w:rsidR="00846095" w:rsidRPr="00803362">
              <w:rPr>
                <w:rFonts w:ascii="Times New Roman" w:hAnsi="Times New Roman"/>
                <w:i/>
                <w:noProof/>
                <w:position w:val="-16"/>
                <w:sz w:val="24"/>
                <w:szCs w:val="24"/>
              </w:rPr>
              <w:drawing>
                <wp:inline distT="0" distB="0" distL="0" distR="0">
                  <wp:extent cx="742950" cy="2857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r w:rsidR="00846095" w:rsidRPr="00803362">
              <w:rPr>
                <w:rFonts w:ascii="Times New Roman" w:hAnsi="Times New Roman"/>
                <w:i/>
                <w:noProof/>
                <w:position w:val="-16"/>
                <w:sz w:val="24"/>
                <w:szCs w:val="24"/>
              </w:rPr>
              <w:drawing>
                <wp:inline distT="0" distB="0" distL="0" distR="0">
                  <wp:extent cx="1095375" cy="285750"/>
                  <wp:effectExtent l="0" t="0" r="9525"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803362">
              <w:rPr>
                <w:rFonts w:ascii="Times New Roman" w:hAnsi="Times New Roman"/>
                <w:i/>
                <w:sz w:val="24"/>
                <w:szCs w:val="24"/>
              </w:rPr>
              <w:t>;</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решать уравнения вида</w:t>
            </w:r>
            <w:r w:rsidR="00846095" w:rsidRPr="00803362">
              <w:rPr>
                <w:rFonts w:ascii="Times New Roman" w:hAnsi="Times New Roman"/>
                <w:i/>
                <w:noProof/>
                <w:position w:val="-6"/>
                <w:sz w:val="24"/>
                <w:szCs w:val="24"/>
              </w:rPr>
              <w:drawing>
                <wp:inline distT="0" distB="0" distL="0" distR="0">
                  <wp:extent cx="457200" cy="276225"/>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1"/>
                          <a:srcRect/>
                          <a:stretch>
                            <a:fillRect/>
                          </a:stretch>
                        </pic:blipFill>
                        <pic:spPr bwMode="auto">
                          <a:xfrm>
                            <a:off x="0" y="0"/>
                            <a:ext cx="457200" cy="276225"/>
                          </a:xfrm>
                          <a:prstGeom prst="rect">
                            <a:avLst/>
                          </a:prstGeom>
                          <a:noFill/>
                          <a:ln w="9525">
                            <a:noFill/>
                            <a:miter lim="800000"/>
                            <a:headEnd/>
                            <a:tailEnd/>
                          </a:ln>
                        </pic:spPr>
                      </pic:pic>
                    </a:graphicData>
                  </a:graphic>
                </wp:inline>
              </w:drawing>
            </w:r>
            <w:r w:rsidRPr="00803362">
              <w:rPr>
                <w:rFonts w:ascii="Times New Roman" w:hAnsi="Times New Roman"/>
                <w:i/>
                <w:sz w:val="24"/>
                <w:szCs w:val="24"/>
              </w:rPr>
              <w:t>;</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уравнения способом разложения на множители и замены переменной;</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использовать метод интервалов для решения целых и дробно-рациональных неравенств;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линейные уравнения и неравенства с параметрами;</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несложные квадратные уравнения с параметром;</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несложные системы линейных уравнений с параметрами;</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несложные уравнения в целых числах.</w:t>
            </w:r>
          </w:p>
          <w:p w:rsidR="00BF0AFB" w:rsidRPr="00803362" w:rsidRDefault="00BF0AFB" w:rsidP="00260EB4">
            <w:pPr>
              <w:tabs>
                <w:tab w:val="left" w:pos="1134"/>
              </w:tabs>
              <w:spacing w:line="360" w:lineRule="auto"/>
              <w:rPr>
                <w:b/>
              </w:rPr>
            </w:pPr>
            <w:r w:rsidRPr="00803362">
              <w:rPr>
                <w:b/>
              </w:rPr>
              <w:t>В повседневной жизни и при изучении других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F0AFB" w:rsidRPr="00803362" w:rsidRDefault="00BF0AFB"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F0AFB" w:rsidRPr="00803362" w:rsidRDefault="00BF0AFB"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rsidR="00C51DBB" w:rsidRPr="00803362" w:rsidTr="00260EB4">
        <w:trPr>
          <w:trHeight w:val="40"/>
        </w:trPr>
        <w:tc>
          <w:tcPr>
            <w:tcW w:w="9135" w:type="dxa"/>
            <w:gridSpan w:val="2"/>
          </w:tcPr>
          <w:p w:rsidR="00C51DBB" w:rsidRPr="00803362" w:rsidRDefault="00C51DBB" w:rsidP="00C51DBB">
            <w:pPr>
              <w:pStyle w:val="aff2"/>
              <w:spacing w:line="360" w:lineRule="auto"/>
              <w:ind w:left="9"/>
              <w:jc w:val="center"/>
              <w:rPr>
                <w:rFonts w:ascii="Times New Roman" w:hAnsi="Times New Roman"/>
                <w:b/>
              </w:rPr>
            </w:pPr>
            <w:r w:rsidRPr="00803362">
              <w:rPr>
                <w:rFonts w:ascii="Times New Roman" w:hAnsi="Times New Roman"/>
                <w:b/>
              </w:rPr>
              <w:lastRenderedPageBreak/>
              <w:t>Функции</w:t>
            </w:r>
          </w:p>
        </w:tc>
      </w:tr>
      <w:tr w:rsidR="00F20F31" w:rsidRPr="00803362" w:rsidTr="00513DC7">
        <w:trPr>
          <w:trHeight w:val="40"/>
        </w:trPr>
        <w:tc>
          <w:tcPr>
            <w:tcW w:w="4555" w:type="dxa"/>
          </w:tcPr>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Находить значение функции по заданному значению аргумента;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находить значение аргумента по заданному значению функции в несложных ситуациях;</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строить график линейной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определять приближенные значения координат точки пересечения графиков функций;</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20F31" w:rsidRPr="00803362" w:rsidRDefault="00F20F31" w:rsidP="004B0876">
            <w:pPr>
              <w:pStyle w:val="aff2"/>
              <w:numPr>
                <w:ilvl w:val="0"/>
                <w:numId w:val="133"/>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lastRenderedPageBreak/>
              <w:t>решать задачи на прогрессии, в которых ответ может быть получен непосредственным подсчетом без применения формул.</w:t>
            </w:r>
          </w:p>
          <w:p w:rsidR="00F20F31" w:rsidRPr="00803362" w:rsidRDefault="00F20F31" w:rsidP="00260EB4">
            <w:pPr>
              <w:tabs>
                <w:tab w:val="left" w:pos="1134"/>
              </w:tabs>
              <w:spacing w:line="360" w:lineRule="auto"/>
              <w:rPr>
                <w:b/>
              </w:rPr>
            </w:pPr>
            <w:r w:rsidRPr="00803362">
              <w:rPr>
                <w:b/>
              </w:rPr>
              <w:t>В повседневной жизни и при изучении других предметов:</w:t>
            </w:r>
          </w:p>
          <w:p w:rsidR="00F20F31" w:rsidRPr="00803362" w:rsidRDefault="00F20F31" w:rsidP="004B0876">
            <w:pPr>
              <w:pStyle w:val="aff2"/>
              <w:numPr>
                <w:ilvl w:val="0"/>
                <w:numId w:val="133"/>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20F31" w:rsidRPr="00803362" w:rsidRDefault="00F20F31" w:rsidP="004B0876">
            <w:pPr>
              <w:pStyle w:val="aff2"/>
              <w:numPr>
                <w:ilvl w:val="0"/>
                <w:numId w:val="133"/>
              </w:numPr>
              <w:tabs>
                <w:tab w:val="left" w:pos="1134"/>
              </w:tabs>
              <w:spacing w:line="360" w:lineRule="auto"/>
              <w:ind w:left="0" w:firstLine="709"/>
              <w:contextualSpacing w:val="0"/>
              <w:jc w:val="both"/>
            </w:pPr>
            <w:r w:rsidRPr="00803362">
              <w:rPr>
                <w:rFonts w:ascii="Times New Roman" w:hAnsi="Times New Roman"/>
              </w:rPr>
              <w:t>использовать свойства линейной функции и ее график при решении задач из других учебных предметов.</w:t>
            </w:r>
          </w:p>
        </w:tc>
        <w:tc>
          <w:tcPr>
            <w:tcW w:w="4580" w:type="dxa"/>
          </w:tcPr>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00846095" w:rsidRPr="00803362">
              <w:rPr>
                <w:rFonts w:ascii="Times New Roman" w:hAnsi="Times New Roman"/>
                <w:i/>
                <w:noProof/>
                <w:position w:val="-24"/>
                <w:sz w:val="24"/>
                <w:szCs w:val="24"/>
              </w:rPr>
              <w:drawing>
                <wp:inline distT="0" distB="0" distL="0" distR="0">
                  <wp:extent cx="819150" cy="3619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r w:rsidR="00846095" w:rsidRPr="00803362">
              <w:rPr>
                <w:rFonts w:ascii="Times New Roman" w:hAnsi="Times New Roman"/>
                <w:i/>
                <w:noProof/>
                <w:position w:val="-10"/>
                <w:sz w:val="24"/>
                <w:szCs w:val="24"/>
              </w:rPr>
              <w:drawing>
                <wp:inline distT="0" distB="0" distL="0" distR="0">
                  <wp:extent cx="552450" cy="180975"/>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3"/>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9444B9" w:rsidRPr="00803362">
              <w:rPr>
                <w:rFonts w:ascii="Times New Roman" w:hAnsi="Times New Roman"/>
                <w:i/>
                <w:sz w:val="24"/>
                <w:szCs w:val="24"/>
              </w:rPr>
              <w:fldChar w:fldCharType="begin"/>
            </w:r>
            <w:r w:rsidRPr="00803362">
              <w:rPr>
                <w:rFonts w:ascii="Times New Roman" w:hAnsi="Times New Roman"/>
                <w:i/>
                <w:sz w:val="24"/>
                <w:szCs w:val="24"/>
              </w:rPr>
              <w:instrText xml:space="preserve"> QUOTE  </w:instrText>
            </w:r>
            <w:r w:rsidR="009444B9" w:rsidRPr="00803362">
              <w:rPr>
                <w:rFonts w:ascii="Times New Roman" w:hAnsi="Times New Roman"/>
                <w:i/>
                <w:sz w:val="24"/>
                <w:szCs w:val="24"/>
              </w:rPr>
              <w:fldChar w:fldCharType="end"/>
            </w:r>
            <w:r w:rsidRPr="00803362">
              <w:rPr>
                <w:rFonts w:ascii="Times New Roman" w:hAnsi="Times New Roman"/>
                <w:b/>
                <w:bCs/>
                <w:i/>
                <w:sz w:val="24"/>
                <w:szCs w:val="24"/>
              </w:rPr>
              <w:t>,</w:t>
            </w:r>
            <w:r w:rsidR="00846095" w:rsidRPr="00803362">
              <w:rPr>
                <w:rFonts w:ascii="Times New Roman" w:eastAsia="Times New Roman" w:hAnsi="Times New Roman"/>
                <w:i/>
                <w:noProof/>
                <w:position w:val="-10"/>
                <w:sz w:val="24"/>
                <w:szCs w:val="24"/>
              </w:rPr>
              <w:drawing>
                <wp:inline distT="0" distB="0" distL="0" distR="0">
                  <wp:extent cx="457200" cy="180975"/>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a:srcRect/>
                          <a:stretch>
                            <a:fillRect/>
                          </a:stretch>
                        </pic:blipFill>
                        <pic:spPr bwMode="auto">
                          <a:xfrm>
                            <a:off x="0" y="0"/>
                            <a:ext cx="457200" cy="180975"/>
                          </a:xfrm>
                          <a:prstGeom prst="rect">
                            <a:avLst/>
                          </a:prstGeom>
                          <a:noFill/>
                          <a:ln w="9525">
                            <a:noFill/>
                            <a:miter lim="800000"/>
                            <a:headEnd/>
                            <a:tailEnd/>
                          </a:ln>
                        </pic:spPr>
                      </pic:pic>
                    </a:graphicData>
                  </a:graphic>
                </wp:inline>
              </w:drawing>
            </w:r>
            <w:fldSimple w:instr="">
              <w:r w:rsidR="00846095" w:rsidRPr="00803362">
                <w:rPr>
                  <w:rFonts w:ascii="Times New Roman" w:eastAsia="Times New Roman" w:hAnsi="Times New Roman"/>
                  <w:i/>
                  <w:noProof/>
                  <w:position w:val="-10"/>
                  <w:sz w:val="24"/>
                  <w:szCs w:val="24"/>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803362">
              <w:rPr>
                <w:rFonts w:ascii="Times New Roman" w:hAnsi="Times New Roman"/>
                <w:bCs/>
                <w:i/>
                <w:sz w:val="24"/>
                <w:szCs w:val="24"/>
              </w:rPr>
              <w:t xml:space="preserve">, </w:t>
            </w:r>
            <w:r w:rsidR="00846095" w:rsidRPr="00803362">
              <w:rPr>
                <w:rFonts w:ascii="Times New Roman" w:hAnsi="Times New Roman"/>
                <w:i/>
                <w:noProof/>
                <w:position w:val="-12"/>
                <w:sz w:val="24"/>
                <w:szCs w:val="24"/>
              </w:rPr>
              <w:drawing>
                <wp:inline distT="0" distB="0" distL="0" distR="0">
                  <wp:extent cx="361950" cy="180975"/>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803362">
              <w:rPr>
                <w:rFonts w:ascii="Times New Roman" w:hAnsi="Times New Roman"/>
                <w:bCs/>
                <w:i/>
                <w:sz w:val="24"/>
                <w:szCs w:val="24"/>
              </w:rPr>
              <w:t>;</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на примере квадратичной функции, использовать преобразования графика функции </w:t>
            </w:r>
            <w:r w:rsidRPr="00803362">
              <w:rPr>
                <w:rFonts w:ascii="Times New Roman" w:hAnsi="Times New Roman"/>
                <w:i/>
                <w:sz w:val="24"/>
                <w:szCs w:val="24"/>
                <w:lang w:val="en-US"/>
              </w:rPr>
              <w:t>y</w:t>
            </w:r>
            <w:r w:rsidRPr="00803362">
              <w:rPr>
                <w:rFonts w:ascii="Times New Roman" w:hAnsi="Times New Roman"/>
                <w:i/>
                <w:sz w:val="24"/>
                <w:szCs w:val="24"/>
              </w:rPr>
              <w:t>=</w:t>
            </w:r>
            <w:r w:rsidRPr="00803362">
              <w:rPr>
                <w:rFonts w:ascii="Times New Roman" w:hAnsi="Times New Roman"/>
                <w:i/>
                <w:sz w:val="24"/>
                <w:szCs w:val="24"/>
                <w:lang w:val="en-US"/>
              </w:rPr>
              <w:t>f</w:t>
            </w:r>
            <w:r w:rsidRPr="00803362">
              <w:rPr>
                <w:rFonts w:ascii="Times New Roman" w:hAnsi="Times New Roman"/>
                <w:i/>
                <w:sz w:val="24"/>
                <w:szCs w:val="24"/>
              </w:rPr>
              <w:t>(</w:t>
            </w:r>
            <w:r w:rsidRPr="00803362">
              <w:rPr>
                <w:rFonts w:ascii="Times New Roman" w:hAnsi="Times New Roman"/>
                <w:i/>
                <w:sz w:val="24"/>
                <w:szCs w:val="24"/>
                <w:lang w:val="en-US"/>
              </w:rPr>
              <w:t>x</w:t>
            </w:r>
            <w:r w:rsidRPr="00803362">
              <w:rPr>
                <w:rFonts w:ascii="Times New Roman" w:hAnsi="Times New Roman"/>
                <w:i/>
                <w:sz w:val="24"/>
                <w:szCs w:val="24"/>
              </w:rPr>
              <w:t xml:space="preserve">) для построения графиков функций </w:t>
            </w:r>
            <w:r w:rsidR="00846095" w:rsidRPr="00803362">
              <w:rPr>
                <w:rFonts w:ascii="Times New Roman" w:hAnsi="Times New Roman"/>
                <w:i/>
                <w:noProof/>
                <w:position w:val="-12"/>
                <w:sz w:val="24"/>
                <w:szCs w:val="24"/>
              </w:rPr>
              <w:drawing>
                <wp:inline distT="0" distB="0" distL="0" distR="0">
                  <wp:extent cx="1085850" cy="180975"/>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6"/>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803362">
              <w:rPr>
                <w:rFonts w:ascii="Times New Roman" w:hAnsi="Times New Roman"/>
                <w:i/>
                <w:sz w:val="24"/>
                <w:szCs w:val="24"/>
              </w:rPr>
              <w:t xml:space="preserve">; </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исследовать функцию по ее графику;</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находить множество значений, нули, промежутки знакопостоянства, монотонности </w:t>
            </w:r>
            <w:r w:rsidRPr="00803362">
              <w:rPr>
                <w:rFonts w:ascii="Times New Roman" w:hAnsi="Times New Roman"/>
                <w:i/>
                <w:sz w:val="24"/>
                <w:szCs w:val="24"/>
              </w:rPr>
              <w:lastRenderedPageBreak/>
              <w:t>квадратичной функции;</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решать задачи на арифметическую и геометрическую прогрессию.</w:t>
            </w:r>
          </w:p>
          <w:p w:rsidR="00F20F31" w:rsidRPr="00803362" w:rsidRDefault="00F20F31" w:rsidP="00260EB4">
            <w:pPr>
              <w:tabs>
                <w:tab w:val="left" w:pos="1134"/>
              </w:tabs>
              <w:spacing w:line="360" w:lineRule="auto"/>
              <w:rPr>
                <w:b/>
              </w:rPr>
            </w:pPr>
            <w:r w:rsidRPr="00803362">
              <w:rPr>
                <w:b/>
              </w:rPr>
              <w:t>В повседневной жизни и при изучении других предметов:</w:t>
            </w:r>
          </w:p>
          <w:p w:rsidR="00F20F31" w:rsidRPr="00803362" w:rsidRDefault="00F20F3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иллюстрировать с помощью графика реальную зависимость или процесс по их характеристикам;</w:t>
            </w:r>
          </w:p>
          <w:p w:rsidR="00F20F31" w:rsidRPr="00803362" w:rsidRDefault="00F20F3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tc>
      </w:tr>
      <w:tr w:rsidR="00F20F31" w:rsidRPr="00803362" w:rsidTr="00260EB4">
        <w:trPr>
          <w:trHeight w:val="40"/>
        </w:trPr>
        <w:tc>
          <w:tcPr>
            <w:tcW w:w="9135" w:type="dxa"/>
            <w:gridSpan w:val="2"/>
          </w:tcPr>
          <w:p w:rsidR="00F20F31" w:rsidRPr="00803362" w:rsidRDefault="007D1F71" w:rsidP="007D1F71">
            <w:pPr>
              <w:pStyle w:val="aff2"/>
              <w:spacing w:line="360" w:lineRule="auto"/>
              <w:ind w:left="9"/>
              <w:jc w:val="center"/>
              <w:rPr>
                <w:rFonts w:ascii="Times New Roman" w:hAnsi="Times New Roman"/>
                <w:i/>
              </w:rPr>
            </w:pPr>
            <w:r w:rsidRPr="00803362">
              <w:rPr>
                <w:rFonts w:ascii="Times New Roman" w:hAnsi="Times New Roman"/>
                <w:b/>
              </w:rPr>
              <w:lastRenderedPageBreak/>
              <w:t>Статистика и теория вероятностей</w:t>
            </w:r>
          </w:p>
        </w:tc>
      </w:tr>
      <w:tr w:rsidR="00810511" w:rsidRPr="00803362" w:rsidTr="00513DC7">
        <w:trPr>
          <w:trHeight w:val="40"/>
        </w:trPr>
        <w:tc>
          <w:tcPr>
            <w:tcW w:w="4555" w:type="dxa"/>
          </w:tcPr>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решать простейшие комбинаторные задачи методом прямого и организованного перебора;</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представлять данные в виде таблиц, диаграмм, графиков;</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читать информацию, представленную в виде таблицы, диаграммы, графика;</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определять </w:t>
            </w:r>
            <w:r w:rsidRPr="00803362">
              <w:rPr>
                <w:rStyle w:val="dash041e0431044b0447043d044b0439char1"/>
              </w:rPr>
              <w:t>основные статистические характеристики числовых наборов;</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оценивать вероятность </w:t>
            </w:r>
            <w:r w:rsidRPr="00803362">
              <w:rPr>
                <w:rFonts w:ascii="Times New Roman" w:hAnsi="Times New Roman"/>
                <w:sz w:val="24"/>
                <w:szCs w:val="24"/>
              </w:rPr>
              <w:lastRenderedPageBreak/>
              <w:t>события в простейших случаях;</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иметь представление о роли закона больших чисел в массовых явлениях.</w:t>
            </w:r>
          </w:p>
          <w:p w:rsidR="00810511" w:rsidRPr="00803362" w:rsidRDefault="00810511" w:rsidP="00260EB4">
            <w:pPr>
              <w:tabs>
                <w:tab w:val="left" w:pos="1134"/>
              </w:tabs>
              <w:spacing w:line="360" w:lineRule="auto"/>
              <w:rPr>
                <w:b/>
              </w:rPr>
            </w:pPr>
            <w:r w:rsidRPr="00803362">
              <w:rPr>
                <w:b/>
              </w:rPr>
              <w:t>В повседневной жизни и при изучении других предметов:</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оценивать количество возможных вариантов методом перебора;</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иметь представление о роли практически достоверных и маловероятных событий;</w:t>
            </w:r>
          </w:p>
          <w:p w:rsidR="00810511" w:rsidRPr="00803362" w:rsidRDefault="00810511" w:rsidP="004B0876">
            <w:pPr>
              <w:pStyle w:val="aff2"/>
              <w:numPr>
                <w:ilvl w:val="0"/>
                <w:numId w:val="157"/>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сравнивать </w:t>
            </w:r>
            <w:r w:rsidRPr="0080336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03362">
              <w:rPr>
                <w:rFonts w:ascii="Times New Roman" w:hAnsi="Times New Roman"/>
              </w:rPr>
              <w:t xml:space="preserve">; </w:t>
            </w:r>
          </w:p>
          <w:p w:rsidR="00810511" w:rsidRPr="00803362" w:rsidRDefault="0081051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sz w:val="24"/>
                <w:szCs w:val="24"/>
              </w:rPr>
              <w:t>оценивать вероятность реальных событий и явлений в несложных ситуациях.</w:t>
            </w:r>
          </w:p>
        </w:tc>
        <w:tc>
          <w:tcPr>
            <w:tcW w:w="4580" w:type="dxa"/>
          </w:tcPr>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извлекать информацию, </w:t>
            </w:r>
            <w:r w:rsidRPr="00803362">
              <w:rPr>
                <w:rStyle w:val="dash041e0431044b0447043d044b0439char1"/>
              </w:rPr>
              <w:t>представленную в таблицах, на диаграммах, графиках</w:t>
            </w:r>
            <w:r w:rsidRPr="00803362">
              <w:rPr>
                <w:rFonts w:ascii="Times New Roman" w:hAnsi="Times New Roman"/>
                <w:i/>
                <w:sz w:val="24"/>
                <w:szCs w:val="24"/>
              </w:rPr>
              <w:t>;</w:t>
            </w:r>
          </w:p>
          <w:p w:rsidR="00810511" w:rsidRPr="00803362" w:rsidRDefault="00810511" w:rsidP="004B0876">
            <w:pPr>
              <w:pStyle w:val="a"/>
              <w:numPr>
                <w:ilvl w:val="0"/>
                <w:numId w:val="133"/>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составлять таблицы, строить диаграммы и графики на основе данных;</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понятиями: факториал числа, перестановки и сочетания, треугольник Паскаля;</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lastRenderedPageBreak/>
              <w:t>применять правило произведения при решении комбинаторных задач;</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представлять информацию с помощью кругов Эйлера;</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решать задачи на вычисление вероятности с подсчетом количества вариантов с помощью комбинаторики.</w:t>
            </w:r>
          </w:p>
          <w:p w:rsidR="00810511" w:rsidRPr="00803362" w:rsidRDefault="00810511" w:rsidP="00260EB4">
            <w:pPr>
              <w:tabs>
                <w:tab w:val="left" w:pos="1134"/>
              </w:tabs>
              <w:spacing w:line="360" w:lineRule="auto"/>
              <w:rPr>
                <w:b/>
              </w:rPr>
            </w:pPr>
            <w:r w:rsidRPr="00803362">
              <w:rPr>
                <w:b/>
              </w:rPr>
              <w:t>В повседневной жизни и при изучении других предметов:</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 xml:space="preserve">извлекать, интерпретировать и преобразовывать информацию, </w:t>
            </w:r>
            <w:r w:rsidRPr="00803362">
              <w:rPr>
                <w:rStyle w:val="dash041e0431044b0447043d044b0439char1"/>
              </w:rPr>
              <w:t>представленную в таблицах, на диаграммах, графиках, отражающую свойства и характеристики реальных процессов и явлений;</w:t>
            </w:r>
          </w:p>
          <w:p w:rsidR="00810511" w:rsidRPr="00803362" w:rsidRDefault="00810511" w:rsidP="004B0876">
            <w:pPr>
              <w:pStyle w:val="aff2"/>
              <w:numPr>
                <w:ilvl w:val="0"/>
                <w:numId w:val="133"/>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10511" w:rsidRPr="00803362" w:rsidRDefault="00810511"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rPr>
              <w:t>оценивать вероятность реальных событий и явлений.</w:t>
            </w:r>
          </w:p>
        </w:tc>
      </w:tr>
      <w:tr w:rsidR="00810511" w:rsidRPr="00803362" w:rsidTr="00260EB4">
        <w:trPr>
          <w:trHeight w:val="40"/>
        </w:trPr>
        <w:tc>
          <w:tcPr>
            <w:tcW w:w="9135" w:type="dxa"/>
            <w:gridSpan w:val="2"/>
          </w:tcPr>
          <w:p w:rsidR="00810511" w:rsidRPr="00803362" w:rsidRDefault="0095679A" w:rsidP="0095679A">
            <w:pPr>
              <w:pStyle w:val="aff2"/>
              <w:spacing w:line="360" w:lineRule="auto"/>
              <w:ind w:left="9"/>
              <w:jc w:val="center"/>
              <w:rPr>
                <w:rFonts w:ascii="Times New Roman" w:hAnsi="Times New Roman"/>
                <w:b/>
              </w:rPr>
            </w:pPr>
            <w:r w:rsidRPr="00803362">
              <w:rPr>
                <w:rFonts w:ascii="Times New Roman" w:hAnsi="Times New Roman"/>
                <w:b/>
              </w:rPr>
              <w:lastRenderedPageBreak/>
              <w:t>Текстовые задачи</w:t>
            </w:r>
          </w:p>
        </w:tc>
      </w:tr>
      <w:tr w:rsidR="00C87D9E" w:rsidRPr="00803362" w:rsidTr="00513DC7">
        <w:trPr>
          <w:trHeight w:val="40"/>
        </w:trPr>
        <w:tc>
          <w:tcPr>
            <w:tcW w:w="4555" w:type="dxa"/>
          </w:tcPr>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Решать несложные сюжетные задачи разных типов на все арифметические действия;</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lastRenderedPageBreak/>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 xml:space="preserve">составлять план решения задачи; </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выделять этапы решения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интерпретировать вычислительные результаты в задаче, исследовать полученное решение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rPr>
            </w:pPr>
            <w:r w:rsidRPr="00803362">
              <w:rPr>
                <w:rFonts w:ascii="Times New Roman" w:hAnsi="Times New Roman"/>
              </w:rPr>
              <w:t>знать различие скоростей объекта в стоячей воде, против течения и по течению реки;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задачи на нахождение части числа и числа по его части;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rPr>
            </w:pPr>
            <w:r w:rsidRPr="00803362">
              <w:rPr>
                <w:rFonts w:ascii="Times New Roman" w:hAnsi="Times New Roman"/>
              </w:rPr>
              <w:t>решать несложные логические задачи методом рассуждений.</w:t>
            </w:r>
          </w:p>
          <w:p w:rsidR="00C87D9E" w:rsidRPr="00803362" w:rsidRDefault="00C87D9E" w:rsidP="00260EB4">
            <w:pPr>
              <w:tabs>
                <w:tab w:val="left" w:pos="1134"/>
              </w:tabs>
              <w:spacing w:line="360" w:lineRule="auto"/>
              <w:rPr>
                <w:b/>
              </w:rPr>
            </w:pPr>
            <w:r w:rsidRPr="00803362">
              <w:rPr>
                <w:b/>
              </w:rPr>
              <w:t>В повседневной жизни и при изучении других предметов:</w:t>
            </w:r>
          </w:p>
          <w:p w:rsidR="00C87D9E" w:rsidRPr="00803362" w:rsidRDefault="00C87D9E" w:rsidP="004B0876">
            <w:pPr>
              <w:numPr>
                <w:ilvl w:val="0"/>
                <w:numId w:val="158"/>
              </w:numPr>
              <w:tabs>
                <w:tab w:val="left" w:pos="1134"/>
              </w:tabs>
              <w:spacing w:line="360" w:lineRule="auto"/>
              <w:ind w:left="0" w:firstLine="709"/>
              <w:jc w:val="both"/>
            </w:pPr>
            <w:r w:rsidRPr="00803362">
              <w:t xml:space="preserve">выдвигать гипотезы о </w:t>
            </w:r>
            <w:r w:rsidRPr="00803362">
              <w:lastRenderedPageBreak/>
              <w:t>возможных предельных значениях искомых в задаче величин (делать прикидку).</w:t>
            </w:r>
          </w:p>
        </w:tc>
        <w:tc>
          <w:tcPr>
            <w:tcW w:w="4580" w:type="dxa"/>
          </w:tcPr>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Решать простые и сложные задачи разных типов, а также задачи повышенной трудности;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использовать разные краткие записи как модели текстов сложных задач для построения поисковой схемы и решения задач;</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знать и применять оба способа поиска решения задач (от требования к условию и от условия к требованию);</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моделировать рассуждения при поиске решения задач с помощью граф-схемы;</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выделять этапы решения задачи и содержание каждого этапа;</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анализировать затруднения при решении задач;</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интерпретировать вычислительные результаты в задаче, исследовать полученное решение задачи;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анализировать всевозможные ситуации взаимного расположения двух объектов и изменение их характеристик </w:t>
            </w:r>
            <w:r w:rsidRPr="00803362">
              <w:rPr>
                <w:rFonts w:ascii="Times New Roman" w:hAnsi="Times New Roman"/>
                <w:i/>
              </w:rPr>
              <w:lastRenderedPageBreak/>
              <w:t>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решать разнообразные задачи «на части», </w:t>
            </w:r>
          </w:p>
          <w:p w:rsidR="00C87D9E" w:rsidRPr="00803362" w:rsidRDefault="00C87D9E" w:rsidP="004B0876">
            <w:pPr>
              <w:numPr>
                <w:ilvl w:val="0"/>
                <w:numId w:val="134"/>
              </w:numPr>
              <w:tabs>
                <w:tab w:val="left" w:pos="1134"/>
              </w:tabs>
              <w:spacing w:line="360" w:lineRule="auto"/>
              <w:ind w:left="0" w:firstLine="709"/>
              <w:jc w:val="both"/>
              <w:rPr>
                <w:i/>
              </w:rPr>
            </w:pPr>
            <w:r w:rsidRPr="0080336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87D9E" w:rsidRPr="00803362" w:rsidRDefault="00C87D9E" w:rsidP="004B0876">
            <w:pPr>
              <w:numPr>
                <w:ilvl w:val="0"/>
                <w:numId w:val="134"/>
              </w:numPr>
              <w:tabs>
                <w:tab w:val="left" w:pos="1134"/>
              </w:tabs>
              <w:spacing w:line="360" w:lineRule="auto"/>
              <w:ind w:left="0" w:firstLine="709"/>
              <w:jc w:val="both"/>
              <w:rPr>
                <w:i/>
              </w:rPr>
            </w:pPr>
            <w:r w:rsidRPr="00803362">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владеть основными методами решения задач на смеси, сплавы, концентрации;</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задачи на проценты, в том числе, сложные проценты с обоснованием, используя разные способы;</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решать задачи по </w:t>
            </w:r>
            <w:r w:rsidRPr="00803362">
              <w:rPr>
                <w:rFonts w:ascii="Times New Roman" w:hAnsi="Times New Roman"/>
                <w:i/>
              </w:rPr>
              <w:lastRenderedPageBreak/>
              <w:t>комбинаторике и теории вероятностей на основе использования изученных методов и обосновывать решение;</w:t>
            </w:r>
          </w:p>
          <w:p w:rsidR="00C87D9E" w:rsidRPr="00803362" w:rsidRDefault="00C87D9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решать несложные задачи по математической статистике;</w:t>
            </w:r>
          </w:p>
          <w:p w:rsidR="00C87D9E" w:rsidRPr="00803362" w:rsidRDefault="00C87D9E" w:rsidP="004B0876">
            <w:pPr>
              <w:pStyle w:val="aff2"/>
              <w:numPr>
                <w:ilvl w:val="0"/>
                <w:numId w:val="134"/>
              </w:numPr>
              <w:tabs>
                <w:tab w:val="left" w:pos="1134"/>
              </w:tabs>
              <w:spacing w:line="360" w:lineRule="auto"/>
              <w:ind w:left="0" w:firstLine="709"/>
              <w:contextualSpacing w:val="0"/>
              <w:jc w:val="both"/>
              <w:rPr>
                <w:rFonts w:ascii="Times New Roman" w:hAnsi="Times New Roman"/>
                <w:i/>
              </w:rPr>
            </w:pPr>
            <w:r w:rsidRPr="0080336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C87D9E" w:rsidRPr="00803362" w:rsidRDefault="00C87D9E" w:rsidP="00260EB4">
            <w:pPr>
              <w:tabs>
                <w:tab w:val="left" w:pos="1134"/>
              </w:tabs>
              <w:spacing w:line="360" w:lineRule="auto"/>
              <w:rPr>
                <w:b/>
              </w:rPr>
            </w:pPr>
            <w:r w:rsidRPr="00803362">
              <w:rPr>
                <w:b/>
              </w:rPr>
              <w:t>В повседневной жизни и при изучении других предметов:</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87D9E" w:rsidRPr="00803362" w:rsidRDefault="00C87D9E" w:rsidP="004B0876">
            <w:pPr>
              <w:pStyle w:val="a"/>
              <w:numPr>
                <w:ilvl w:val="0"/>
                <w:numId w:val="133"/>
              </w:numPr>
              <w:tabs>
                <w:tab w:val="left" w:pos="1134"/>
              </w:tabs>
              <w:spacing w:line="360" w:lineRule="auto"/>
              <w:ind w:left="0" w:firstLine="709"/>
              <w:rPr>
                <w:rFonts w:ascii="Times New Roman" w:hAnsi="Times New Roman"/>
                <w:i/>
                <w:sz w:val="24"/>
                <w:szCs w:val="24"/>
                <w:lang w:eastAsia="en-US"/>
              </w:rPr>
            </w:pPr>
            <w:r w:rsidRPr="0080336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C87D9E" w:rsidRPr="00803362" w:rsidRDefault="00C87D9E" w:rsidP="004B0876">
            <w:pPr>
              <w:pStyle w:val="a"/>
              <w:numPr>
                <w:ilvl w:val="0"/>
                <w:numId w:val="133"/>
              </w:numPr>
              <w:tabs>
                <w:tab w:val="left" w:pos="1134"/>
              </w:tabs>
              <w:spacing w:line="360" w:lineRule="auto"/>
              <w:ind w:left="0" w:firstLine="709"/>
              <w:rPr>
                <w:sz w:val="24"/>
                <w:szCs w:val="24"/>
              </w:rPr>
            </w:pPr>
            <w:r w:rsidRPr="00803362">
              <w:rPr>
                <w:rFonts w:ascii="Times New Roman" w:hAnsi="Times New Roman"/>
                <w:i/>
                <w:sz w:val="24"/>
                <w:szCs w:val="24"/>
                <w:lang w:eastAsia="en-US"/>
              </w:rPr>
              <w:t>решать задачи на движение по реке, рассматривая разные системы отсчета.</w:t>
            </w:r>
          </w:p>
        </w:tc>
      </w:tr>
      <w:tr w:rsidR="00C658A2" w:rsidRPr="00803362" w:rsidTr="00260EB4">
        <w:trPr>
          <w:trHeight w:val="40"/>
        </w:trPr>
        <w:tc>
          <w:tcPr>
            <w:tcW w:w="9135" w:type="dxa"/>
            <w:gridSpan w:val="2"/>
          </w:tcPr>
          <w:p w:rsidR="00C658A2" w:rsidRPr="00803362" w:rsidRDefault="003A500E" w:rsidP="003A500E">
            <w:pPr>
              <w:pStyle w:val="aff2"/>
              <w:spacing w:line="360" w:lineRule="auto"/>
              <w:ind w:left="9"/>
              <w:jc w:val="center"/>
              <w:rPr>
                <w:rFonts w:ascii="Times New Roman" w:hAnsi="Times New Roman"/>
                <w:i/>
              </w:rPr>
            </w:pPr>
            <w:r w:rsidRPr="00803362">
              <w:rPr>
                <w:rFonts w:ascii="Times New Roman" w:hAnsi="Times New Roman"/>
                <w:b/>
              </w:rPr>
              <w:lastRenderedPageBreak/>
              <w:t>Геометрические фигуры</w:t>
            </w:r>
          </w:p>
        </w:tc>
      </w:tr>
      <w:tr w:rsidR="00D80B93" w:rsidRPr="00803362" w:rsidTr="00513DC7">
        <w:trPr>
          <w:trHeight w:val="40"/>
        </w:trPr>
        <w:tc>
          <w:tcPr>
            <w:tcW w:w="4555" w:type="dxa"/>
          </w:tcPr>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геометрических фигур;</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 xml:space="preserve">извлекать информацию о геометрических фигурах, </w:t>
            </w:r>
            <w:r w:rsidRPr="00803362">
              <w:rPr>
                <w:rFonts w:ascii="Times New Roman" w:hAnsi="Times New Roman"/>
                <w:sz w:val="24"/>
                <w:szCs w:val="24"/>
              </w:rPr>
              <w:lastRenderedPageBreak/>
              <w:t>представленную на чертежах в явном виде;</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D80B93" w:rsidRPr="00803362" w:rsidRDefault="00D80B93" w:rsidP="004B0876">
            <w:pPr>
              <w:pStyle w:val="a"/>
              <w:numPr>
                <w:ilvl w:val="0"/>
                <w:numId w:val="160"/>
              </w:numPr>
              <w:tabs>
                <w:tab w:val="left" w:pos="1134"/>
              </w:tabs>
              <w:spacing w:line="360" w:lineRule="auto"/>
              <w:ind w:left="0" w:firstLine="709"/>
              <w:rPr>
                <w:rFonts w:ascii="Times New Roman" w:hAnsi="Times New Roman"/>
                <w:i/>
                <w:sz w:val="24"/>
                <w:szCs w:val="24"/>
              </w:rPr>
            </w:pPr>
            <w:r w:rsidRPr="00803362">
              <w:rPr>
                <w:rFonts w:ascii="Times New Roman" w:hAnsi="Times New Roman"/>
                <w:sz w:val="24"/>
                <w:szCs w:val="24"/>
              </w:rPr>
              <w:t xml:space="preserve">решать задачи на нахождение геометрических величин по образцам или алгоритмам. </w:t>
            </w:r>
          </w:p>
          <w:p w:rsidR="00D80B93" w:rsidRPr="00803362" w:rsidRDefault="00D80B93"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В повседневной жизни и при изучении других предметов:</w:t>
            </w:r>
          </w:p>
          <w:p w:rsidR="00D80B93" w:rsidRPr="00803362" w:rsidRDefault="00D80B93" w:rsidP="004B0876">
            <w:pPr>
              <w:numPr>
                <w:ilvl w:val="0"/>
                <w:numId w:val="159"/>
              </w:numPr>
              <w:tabs>
                <w:tab w:val="left" w:pos="1134"/>
              </w:tabs>
              <w:spacing w:line="360" w:lineRule="auto"/>
              <w:ind w:left="0" w:firstLine="709"/>
              <w:jc w:val="both"/>
            </w:pPr>
            <w:r w:rsidRPr="00803362">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tc>
        <w:tc>
          <w:tcPr>
            <w:tcW w:w="4580" w:type="dxa"/>
          </w:tcPr>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lastRenderedPageBreak/>
              <w:t xml:space="preserve">Оперировать понятиями геометрических фигур; </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извлекать, интерпретировать и преобразовывать информацию о </w:t>
            </w:r>
            <w:r w:rsidRPr="00803362">
              <w:rPr>
                <w:rFonts w:ascii="Times New Roman" w:hAnsi="Times New Roman"/>
                <w:i/>
              </w:rPr>
              <w:lastRenderedPageBreak/>
              <w:t>геометрических фигурах, представленную на чертежах;</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формулировать в простейших случаях свойства и признаки фигур;</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доказывать геометрические утверждения;</w:t>
            </w:r>
          </w:p>
          <w:p w:rsidR="00D80B93" w:rsidRPr="00803362" w:rsidRDefault="00D80B93"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владеть стандартной классификацией плоских фигур (треугольников и четырехугольников).</w:t>
            </w:r>
          </w:p>
          <w:p w:rsidR="00D80B93" w:rsidRPr="00803362" w:rsidRDefault="00D80B93" w:rsidP="00260EB4">
            <w:pPr>
              <w:tabs>
                <w:tab w:val="left" w:pos="1134"/>
              </w:tabs>
              <w:spacing w:line="360" w:lineRule="auto"/>
              <w:rPr>
                <w:b/>
              </w:rPr>
            </w:pPr>
            <w:r w:rsidRPr="00803362">
              <w:rPr>
                <w:b/>
              </w:rPr>
              <w:t>В повседневной жизни и при изучении других предметов:</w:t>
            </w:r>
          </w:p>
          <w:p w:rsidR="00D80B93" w:rsidRPr="00803362" w:rsidRDefault="00D80B93" w:rsidP="004B0876">
            <w:pPr>
              <w:pStyle w:val="aff2"/>
              <w:numPr>
                <w:ilvl w:val="0"/>
                <w:numId w:val="134"/>
              </w:numPr>
              <w:tabs>
                <w:tab w:val="left" w:pos="1134"/>
              </w:tabs>
              <w:spacing w:line="360" w:lineRule="auto"/>
              <w:ind w:left="0" w:firstLine="709"/>
              <w:jc w:val="both"/>
            </w:pPr>
            <w:r w:rsidRPr="00803362">
              <w:rPr>
                <w:rFonts w:ascii="Times New Roman" w:hAnsi="Times New Roman"/>
                <w:i/>
              </w:rPr>
              <w:t xml:space="preserve">использовать свойства геометрических фигур для решения </w:t>
            </w:r>
            <w:r w:rsidRPr="00803362">
              <w:rPr>
                <w:rStyle w:val="dash041e0431044b0447043d044b0439char1"/>
              </w:rPr>
              <w:t>задач практического характера и задач из смежных дисциплин.</w:t>
            </w:r>
          </w:p>
        </w:tc>
      </w:tr>
      <w:tr w:rsidR="006F5B4E" w:rsidRPr="00803362" w:rsidTr="00260EB4">
        <w:trPr>
          <w:trHeight w:val="40"/>
        </w:trPr>
        <w:tc>
          <w:tcPr>
            <w:tcW w:w="9135" w:type="dxa"/>
            <w:gridSpan w:val="2"/>
          </w:tcPr>
          <w:p w:rsidR="006F5B4E" w:rsidRPr="00803362" w:rsidRDefault="006F5B4E" w:rsidP="006F5B4E">
            <w:pPr>
              <w:pStyle w:val="aff2"/>
              <w:spacing w:line="360" w:lineRule="auto"/>
              <w:ind w:left="9"/>
              <w:jc w:val="center"/>
              <w:rPr>
                <w:rFonts w:ascii="Times New Roman" w:hAnsi="Times New Roman"/>
                <w:i/>
              </w:rPr>
            </w:pPr>
            <w:r w:rsidRPr="00803362">
              <w:rPr>
                <w:rFonts w:ascii="Times New Roman" w:hAnsi="Times New Roman"/>
                <w:b/>
              </w:rPr>
              <w:lastRenderedPageBreak/>
              <w:t>Отношения</w:t>
            </w:r>
          </w:p>
        </w:tc>
      </w:tr>
      <w:tr w:rsidR="00A90B4A" w:rsidRPr="00803362" w:rsidTr="00513DC7">
        <w:trPr>
          <w:trHeight w:val="40"/>
        </w:trPr>
        <w:tc>
          <w:tcPr>
            <w:tcW w:w="4555" w:type="dxa"/>
          </w:tcPr>
          <w:p w:rsidR="00A90B4A" w:rsidRPr="00803362" w:rsidRDefault="00A90B4A" w:rsidP="004B0876">
            <w:pPr>
              <w:numPr>
                <w:ilvl w:val="0"/>
                <w:numId w:val="133"/>
              </w:numPr>
              <w:tabs>
                <w:tab w:val="left" w:pos="34"/>
                <w:tab w:val="left" w:pos="1134"/>
              </w:tabs>
              <w:spacing w:line="360" w:lineRule="auto"/>
              <w:ind w:left="0" w:firstLine="709"/>
              <w:jc w:val="both"/>
            </w:pPr>
            <w:r w:rsidRPr="00803362">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90B4A" w:rsidRPr="00803362" w:rsidRDefault="00A90B4A"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A90B4A" w:rsidRPr="00803362" w:rsidRDefault="00A90B4A" w:rsidP="004B0876">
            <w:pPr>
              <w:pStyle w:val="aff2"/>
              <w:numPr>
                <w:ilvl w:val="0"/>
                <w:numId w:val="133"/>
              </w:numPr>
              <w:tabs>
                <w:tab w:val="left" w:pos="34"/>
                <w:tab w:val="left" w:pos="1134"/>
              </w:tabs>
              <w:spacing w:line="360" w:lineRule="auto"/>
              <w:ind w:left="0" w:firstLine="709"/>
              <w:jc w:val="both"/>
            </w:pPr>
            <w:r w:rsidRPr="00803362">
              <w:rPr>
                <w:rFonts w:ascii="Times New Roman" w:hAnsi="Times New Roman"/>
              </w:rPr>
              <w:t>использовать отношения для решения простейших задач, возникающих в реальной жизни.</w:t>
            </w:r>
          </w:p>
        </w:tc>
        <w:tc>
          <w:tcPr>
            <w:tcW w:w="4580" w:type="dxa"/>
          </w:tcPr>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применять теорему Фалеса и теорему о пропорциональных отрезках при решении задач;</w:t>
            </w:r>
          </w:p>
          <w:p w:rsidR="00A90B4A" w:rsidRPr="00803362" w:rsidRDefault="00A90B4A"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характеризовать взаимное расположение прямой и окружности, двух окружностей.</w:t>
            </w:r>
          </w:p>
          <w:p w:rsidR="00A90B4A" w:rsidRPr="00803362" w:rsidRDefault="00A90B4A"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lastRenderedPageBreak/>
              <w:t xml:space="preserve">В повседневной жизни и при изучении других предметов: </w:t>
            </w:r>
          </w:p>
          <w:p w:rsidR="00A90B4A" w:rsidRPr="00803362" w:rsidRDefault="00A90B4A" w:rsidP="004B0876">
            <w:pPr>
              <w:pStyle w:val="aff2"/>
              <w:numPr>
                <w:ilvl w:val="0"/>
                <w:numId w:val="134"/>
              </w:numPr>
              <w:tabs>
                <w:tab w:val="left" w:pos="1134"/>
              </w:tabs>
              <w:spacing w:line="360" w:lineRule="auto"/>
              <w:ind w:left="0" w:firstLine="709"/>
              <w:jc w:val="both"/>
            </w:pPr>
            <w:r w:rsidRPr="00803362">
              <w:rPr>
                <w:rFonts w:ascii="Times New Roman" w:hAnsi="Times New Roman"/>
                <w:i/>
              </w:rPr>
              <w:t>использовать отношения для решения задач, возникающих в реальной жизни.</w:t>
            </w:r>
          </w:p>
        </w:tc>
      </w:tr>
      <w:tr w:rsidR="007D4DB7" w:rsidRPr="00803362" w:rsidTr="00260EB4">
        <w:trPr>
          <w:trHeight w:val="40"/>
        </w:trPr>
        <w:tc>
          <w:tcPr>
            <w:tcW w:w="9135" w:type="dxa"/>
            <w:gridSpan w:val="2"/>
          </w:tcPr>
          <w:p w:rsidR="007D4DB7" w:rsidRPr="00803362" w:rsidRDefault="007D4DB7" w:rsidP="007D4DB7">
            <w:pPr>
              <w:pStyle w:val="aff2"/>
              <w:spacing w:line="360" w:lineRule="auto"/>
              <w:ind w:left="9"/>
              <w:jc w:val="center"/>
              <w:rPr>
                <w:rFonts w:ascii="Times New Roman" w:hAnsi="Times New Roman"/>
              </w:rPr>
            </w:pPr>
            <w:r w:rsidRPr="00803362">
              <w:rPr>
                <w:rFonts w:ascii="Times New Roman" w:hAnsi="Times New Roman"/>
                <w:b/>
              </w:rPr>
              <w:lastRenderedPageBreak/>
              <w:t>Измерения</w:t>
            </w:r>
            <w:r w:rsidRPr="00803362">
              <w:rPr>
                <w:rFonts w:ascii="Times New Roman" w:hAnsi="Times New Roman"/>
              </w:rPr>
              <w:t xml:space="preserve"> </w:t>
            </w:r>
            <w:r w:rsidRPr="00803362">
              <w:rPr>
                <w:rFonts w:ascii="Times New Roman" w:hAnsi="Times New Roman"/>
                <w:b/>
              </w:rPr>
              <w:t>и вычисления</w:t>
            </w:r>
          </w:p>
        </w:tc>
      </w:tr>
      <w:tr w:rsidR="006B6912" w:rsidRPr="00803362" w:rsidTr="00513DC7">
        <w:trPr>
          <w:trHeight w:val="40"/>
        </w:trPr>
        <w:tc>
          <w:tcPr>
            <w:tcW w:w="4555" w:type="dxa"/>
          </w:tcPr>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B6912" w:rsidRPr="00803362" w:rsidRDefault="006B6912" w:rsidP="004B0876">
            <w:pPr>
              <w:pStyle w:val="a"/>
              <w:numPr>
                <w:ilvl w:val="0"/>
                <w:numId w:val="133"/>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B6912" w:rsidRPr="00803362" w:rsidRDefault="006B6912" w:rsidP="00260EB4">
            <w:pPr>
              <w:tabs>
                <w:tab w:val="left" w:pos="1134"/>
              </w:tabs>
              <w:spacing w:line="360" w:lineRule="auto"/>
              <w:rPr>
                <w:b/>
              </w:rPr>
            </w:pPr>
            <w:r w:rsidRPr="00803362">
              <w:rPr>
                <w:b/>
              </w:rPr>
              <w:t>В повседневной жизни и при изучении других предметов:</w:t>
            </w:r>
          </w:p>
          <w:p w:rsidR="006B6912" w:rsidRPr="00803362" w:rsidRDefault="006B6912" w:rsidP="004B0876">
            <w:pPr>
              <w:pStyle w:val="a"/>
              <w:numPr>
                <w:ilvl w:val="0"/>
                <w:numId w:val="146"/>
              </w:numPr>
              <w:tabs>
                <w:tab w:val="left" w:pos="1134"/>
              </w:tabs>
              <w:spacing w:line="360" w:lineRule="auto"/>
              <w:ind w:left="0" w:firstLine="709"/>
              <w:rPr>
                <w:sz w:val="24"/>
                <w:szCs w:val="24"/>
              </w:rPr>
            </w:pPr>
            <w:r w:rsidRPr="0080336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c>
          <w:tcPr>
            <w:tcW w:w="4580" w:type="dxa"/>
          </w:tcPr>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проводить простые вычисления на объемных телах;</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b/>
              </w:rPr>
            </w:pPr>
            <w:r w:rsidRPr="00803362">
              <w:rPr>
                <w:rFonts w:ascii="Times New Roman" w:hAnsi="Times New Roman"/>
                <w:i/>
              </w:rPr>
              <w:t xml:space="preserve">формулировать задачи на вычисление длин, площадей и объемов и решать их. </w:t>
            </w:r>
          </w:p>
          <w:p w:rsidR="006B6912" w:rsidRPr="00803362" w:rsidRDefault="006B6912" w:rsidP="00260EB4">
            <w:pPr>
              <w:tabs>
                <w:tab w:val="left" w:pos="1134"/>
              </w:tabs>
              <w:spacing w:line="360" w:lineRule="auto"/>
              <w:jc w:val="both"/>
              <w:rPr>
                <w:b/>
              </w:rPr>
            </w:pPr>
            <w:r w:rsidRPr="00803362">
              <w:rPr>
                <w:b/>
              </w:rPr>
              <w:t>В повседневной жизни и при изучении других предметов:</w:t>
            </w:r>
          </w:p>
          <w:p w:rsidR="006B6912" w:rsidRPr="00803362" w:rsidRDefault="006B6912" w:rsidP="004B0876">
            <w:pPr>
              <w:pStyle w:val="aff2"/>
              <w:numPr>
                <w:ilvl w:val="0"/>
                <w:numId w:val="133"/>
              </w:numPr>
              <w:tabs>
                <w:tab w:val="left" w:pos="1134"/>
              </w:tabs>
              <w:spacing w:line="360" w:lineRule="auto"/>
              <w:ind w:left="0" w:firstLine="709"/>
              <w:jc w:val="both"/>
              <w:rPr>
                <w:rFonts w:ascii="Times New Roman" w:hAnsi="Times New Roman"/>
                <w:i/>
              </w:rPr>
            </w:pPr>
            <w:r w:rsidRPr="00803362">
              <w:rPr>
                <w:rFonts w:ascii="Times New Roman" w:hAnsi="Times New Roman"/>
                <w:i/>
              </w:rPr>
              <w:t>проводить вычисления на местности;</w:t>
            </w:r>
          </w:p>
          <w:p w:rsidR="006B6912" w:rsidRPr="00803362" w:rsidRDefault="006B6912" w:rsidP="004B0876">
            <w:pPr>
              <w:pStyle w:val="aff2"/>
              <w:numPr>
                <w:ilvl w:val="0"/>
                <w:numId w:val="133"/>
              </w:numPr>
              <w:tabs>
                <w:tab w:val="left" w:pos="1134"/>
              </w:tabs>
              <w:spacing w:line="360" w:lineRule="auto"/>
              <w:ind w:left="0" w:firstLine="709"/>
              <w:jc w:val="both"/>
            </w:pPr>
            <w:r w:rsidRPr="00803362">
              <w:rPr>
                <w:rFonts w:ascii="Times New Roman" w:hAnsi="Times New Roman"/>
                <w:i/>
              </w:rPr>
              <w:t xml:space="preserve">применять формулы при вычислениях в смежных учебных предметах, в окружающей </w:t>
            </w:r>
            <w:r w:rsidRPr="00803362">
              <w:rPr>
                <w:rFonts w:ascii="Times New Roman" w:hAnsi="Times New Roman"/>
                <w:i/>
              </w:rPr>
              <w:lastRenderedPageBreak/>
              <w:t>действительности.</w:t>
            </w:r>
          </w:p>
        </w:tc>
      </w:tr>
      <w:tr w:rsidR="006C7574" w:rsidRPr="00803362" w:rsidTr="00260EB4">
        <w:trPr>
          <w:trHeight w:val="40"/>
        </w:trPr>
        <w:tc>
          <w:tcPr>
            <w:tcW w:w="9135" w:type="dxa"/>
            <w:gridSpan w:val="2"/>
          </w:tcPr>
          <w:p w:rsidR="006C7574" w:rsidRPr="00803362" w:rsidRDefault="006C7574" w:rsidP="006C7574">
            <w:pPr>
              <w:pStyle w:val="aff2"/>
              <w:spacing w:line="360" w:lineRule="auto"/>
              <w:ind w:left="9"/>
              <w:jc w:val="center"/>
              <w:rPr>
                <w:rFonts w:ascii="Times New Roman" w:hAnsi="Times New Roman"/>
                <w:b/>
              </w:rPr>
            </w:pPr>
            <w:r w:rsidRPr="00803362">
              <w:rPr>
                <w:rFonts w:ascii="Times New Roman" w:hAnsi="Times New Roman"/>
                <w:b/>
              </w:rPr>
              <w:lastRenderedPageBreak/>
              <w:t>Геометрические построения</w:t>
            </w:r>
          </w:p>
        </w:tc>
      </w:tr>
      <w:tr w:rsidR="00850B0E" w:rsidRPr="00803362" w:rsidTr="00513DC7">
        <w:trPr>
          <w:trHeight w:val="40"/>
        </w:trPr>
        <w:tc>
          <w:tcPr>
            <w:tcW w:w="4555" w:type="dxa"/>
          </w:tcPr>
          <w:p w:rsidR="00850B0E" w:rsidRPr="00803362" w:rsidRDefault="00850B0E" w:rsidP="004B0876">
            <w:pPr>
              <w:numPr>
                <w:ilvl w:val="0"/>
                <w:numId w:val="147"/>
              </w:numPr>
              <w:tabs>
                <w:tab w:val="left" w:pos="0"/>
                <w:tab w:val="left" w:pos="1134"/>
              </w:tabs>
              <w:spacing w:line="360" w:lineRule="auto"/>
              <w:ind w:left="0" w:firstLine="709"/>
              <w:jc w:val="both"/>
            </w:pPr>
            <w:r w:rsidRPr="00803362">
              <w:t>Изображать типовые плоские фигуры и фигуры в пространстве от руки и с помощью инструментов.</w:t>
            </w:r>
          </w:p>
          <w:p w:rsidR="00850B0E" w:rsidRPr="00803362" w:rsidRDefault="00850B0E"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В повседневной жизни и при изучении других предметов:</w:t>
            </w:r>
          </w:p>
          <w:p w:rsidR="00850B0E" w:rsidRPr="00803362" w:rsidRDefault="00850B0E" w:rsidP="004B0876">
            <w:pPr>
              <w:numPr>
                <w:ilvl w:val="0"/>
                <w:numId w:val="147"/>
              </w:numPr>
              <w:tabs>
                <w:tab w:val="left" w:pos="0"/>
                <w:tab w:val="left" w:pos="1134"/>
              </w:tabs>
              <w:spacing w:line="360" w:lineRule="auto"/>
              <w:ind w:left="0" w:firstLine="709"/>
              <w:jc w:val="both"/>
            </w:pPr>
            <w:r w:rsidRPr="00803362">
              <w:t>выполнять простейшие построения на местности, необходимые в реальной жизни.</w:t>
            </w:r>
          </w:p>
        </w:tc>
        <w:tc>
          <w:tcPr>
            <w:tcW w:w="4580" w:type="dxa"/>
          </w:tcPr>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геометрические фигуры по текстовому и символьному описанию;</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свободно оперировать чертежными инструментами в несложных случаях, </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изображать типовые плоские фигуры и объемные тела с помощью простейших компьютерных инструментов.</w:t>
            </w:r>
          </w:p>
          <w:p w:rsidR="00850B0E" w:rsidRPr="00803362" w:rsidRDefault="00850B0E"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850B0E" w:rsidRPr="00803362" w:rsidRDefault="00850B0E" w:rsidP="004B0876">
            <w:pPr>
              <w:pStyle w:val="aff2"/>
              <w:numPr>
                <w:ilvl w:val="0"/>
                <w:numId w:val="134"/>
              </w:numPr>
              <w:tabs>
                <w:tab w:val="left" w:pos="1134"/>
              </w:tabs>
              <w:spacing w:line="360" w:lineRule="auto"/>
              <w:ind w:left="0" w:firstLine="709"/>
              <w:jc w:val="both"/>
              <w:rPr>
                <w:rFonts w:ascii="Times New Roman" w:hAnsi="Times New Roman"/>
                <w:i/>
              </w:rPr>
            </w:pPr>
            <w:r w:rsidRPr="00803362">
              <w:rPr>
                <w:rFonts w:ascii="Times New Roman" w:hAnsi="Times New Roman"/>
                <w:i/>
              </w:rPr>
              <w:t xml:space="preserve">выполнять простейшие построения на местности, необходимые в реальной жизни; </w:t>
            </w:r>
          </w:p>
          <w:p w:rsidR="00850B0E" w:rsidRPr="00803362" w:rsidRDefault="00850B0E" w:rsidP="004B0876">
            <w:pPr>
              <w:pStyle w:val="aff2"/>
              <w:numPr>
                <w:ilvl w:val="0"/>
                <w:numId w:val="134"/>
              </w:numPr>
              <w:tabs>
                <w:tab w:val="left" w:pos="1134"/>
              </w:tabs>
              <w:spacing w:line="360" w:lineRule="auto"/>
              <w:ind w:left="0" w:firstLine="709"/>
              <w:jc w:val="both"/>
            </w:pPr>
            <w:r w:rsidRPr="00803362">
              <w:rPr>
                <w:rFonts w:ascii="Times New Roman" w:hAnsi="Times New Roman"/>
                <w:i/>
              </w:rPr>
              <w:t>оценивать размеры реальных объектов окружающего мира.</w:t>
            </w:r>
          </w:p>
        </w:tc>
      </w:tr>
      <w:tr w:rsidR="005056A7" w:rsidRPr="00803362" w:rsidTr="00260EB4">
        <w:trPr>
          <w:trHeight w:val="40"/>
        </w:trPr>
        <w:tc>
          <w:tcPr>
            <w:tcW w:w="9135" w:type="dxa"/>
            <w:gridSpan w:val="2"/>
          </w:tcPr>
          <w:p w:rsidR="005056A7" w:rsidRPr="00803362" w:rsidRDefault="005056A7" w:rsidP="005056A7">
            <w:pPr>
              <w:pStyle w:val="aff2"/>
              <w:spacing w:line="360" w:lineRule="auto"/>
              <w:ind w:left="9"/>
              <w:jc w:val="center"/>
              <w:rPr>
                <w:rFonts w:ascii="Times New Roman" w:hAnsi="Times New Roman"/>
                <w:b/>
              </w:rPr>
            </w:pPr>
            <w:r w:rsidRPr="00803362">
              <w:rPr>
                <w:rFonts w:ascii="Times New Roman" w:hAnsi="Times New Roman"/>
                <w:b/>
              </w:rPr>
              <w:t>Геометрические преобразования</w:t>
            </w:r>
          </w:p>
        </w:tc>
      </w:tr>
      <w:tr w:rsidR="00FD5F0A" w:rsidRPr="00803362" w:rsidTr="00513DC7">
        <w:trPr>
          <w:trHeight w:val="40"/>
        </w:trPr>
        <w:tc>
          <w:tcPr>
            <w:tcW w:w="4555" w:type="dxa"/>
          </w:tcPr>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Строить фигуру, симметричную данной фигуре относительно оси и точки.</w:t>
            </w:r>
          </w:p>
          <w:p w:rsidR="00FD5F0A" w:rsidRPr="00803362" w:rsidRDefault="00FD5F0A" w:rsidP="00260EB4">
            <w:pPr>
              <w:tabs>
                <w:tab w:val="left" w:pos="1134"/>
              </w:tabs>
              <w:spacing w:line="360" w:lineRule="auto"/>
              <w:rPr>
                <w:b/>
              </w:rPr>
            </w:pPr>
            <w:r w:rsidRPr="00803362">
              <w:rPr>
                <w:b/>
              </w:rPr>
              <w:t>В повседневной жизни и при изучении других предметов:</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распознавать движение объектов в окружающем мире;</w:t>
            </w:r>
          </w:p>
          <w:p w:rsidR="00FD5F0A" w:rsidRPr="00803362" w:rsidRDefault="00FD5F0A" w:rsidP="004B0876">
            <w:pPr>
              <w:pStyle w:val="a"/>
              <w:numPr>
                <w:ilvl w:val="0"/>
                <w:numId w:val="161"/>
              </w:numPr>
              <w:tabs>
                <w:tab w:val="left" w:pos="1134"/>
              </w:tabs>
              <w:spacing w:line="360" w:lineRule="auto"/>
              <w:ind w:left="0" w:firstLine="709"/>
              <w:rPr>
                <w:sz w:val="24"/>
                <w:szCs w:val="24"/>
              </w:rPr>
            </w:pPr>
            <w:r w:rsidRPr="00803362">
              <w:rPr>
                <w:rFonts w:ascii="Times New Roman" w:hAnsi="Times New Roman"/>
                <w:sz w:val="24"/>
                <w:szCs w:val="24"/>
              </w:rPr>
              <w:t>распознавать симметричные фигуры в окружающем мире.</w:t>
            </w:r>
          </w:p>
        </w:tc>
        <w:tc>
          <w:tcPr>
            <w:tcW w:w="4580" w:type="dxa"/>
          </w:tcPr>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 xml:space="preserve">строить фигуру, подобную </w:t>
            </w:r>
            <w:r w:rsidRPr="00803362">
              <w:rPr>
                <w:rFonts w:ascii="Times New Roman" w:hAnsi="Times New Roman"/>
                <w:i/>
                <w:sz w:val="24"/>
                <w:szCs w:val="24"/>
              </w:rPr>
              <w:lastRenderedPageBreak/>
              <w:t>данной, пользоваться свойствами подобия для обоснования свойств фигур;</w:t>
            </w:r>
          </w:p>
          <w:p w:rsidR="00FD5F0A" w:rsidRPr="00803362" w:rsidRDefault="00FD5F0A" w:rsidP="004B0876">
            <w:pPr>
              <w:pStyle w:val="a"/>
              <w:numPr>
                <w:ilvl w:val="0"/>
                <w:numId w:val="161"/>
              </w:numPr>
              <w:tabs>
                <w:tab w:val="left" w:pos="1134"/>
              </w:tabs>
              <w:spacing w:line="360" w:lineRule="auto"/>
              <w:ind w:left="0" w:firstLine="709"/>
              <w:rPr>
                <w:rFonts w:ascii="Times New Roman" w:hAnsi="Times New Roman"/>
                <w:i/>
                <w:sz w:val="24"/>
                <w:szCs w:val="24"/>
              </w:rPr>
            </w:pPr>
            <w:r w:rsidRPr="00803362">
              <w:rPr>
                <w:rFonts w:ascii="Times New Roman" w:hAnsi="Times New Roman"/>
                <w:i/>
                <w:sz w:val="24"/>
                <w:szCs w:val="24"/>
              </w:rPr>
              <w:t>применять свойства движений для проведения простейших обоснований свойств фигур.</w:t>
            </w:r>
          </w:p>
          <w:p w:rsidR="00FD5F0A" w:rsidRPr="00803362" w:rsidRDefault="00FD5F0A" w:rsidP="00260EB4">
            <w:pPr>
              <w:tabs>
                <w:tab w:val="left" w:pos="1134"/>
              </w:tabs>
              <w:spacing w:line="360" w:lineRule="auto"/>
              <w:rPr>
                <w:b/>
              </w:rPr>
            </w:pPr>
            <w:r w:rsidRPr="00803362">
              <w:rPr>
                <w:b/>
              </w:rPr>
              <w:t>В повседневной жизни и при изучении других предметов:</w:t>
            </w:r>
          </w:p>
          <w:p w:rsidR="00FD5F0A" w:rsidRPr="00803362" w:rsidRDefault="00FD5F0A" w:rsidP="004B0876">
            <w:pPr>
              <w:pStyle w:val="a"/>
              <w:numPr>
                <w:ilvl w:val="0"/>
                <w:numId w:val="161"/>
              </w:numPr>
              <w:tabs>
                <w:tab w:val="left" w:pos="1134"/>
              </w:tabs>
              <w:spacing w:line="360" w:lineRule="auto"/>
              <w:ind w:left="0" w:firstLine="709"/>
              <w:rPr>
                <w:sz w:val="24"/>
                <w:szCs w:val="24"/>
              </w:rPr>
            </w:pPr>
            <w:r w:rsidRPr="00803362">
              <w:rPr>
                <w:rFonts w:ascii="Times New Roman" w:hAnsi="Times New Roman"/>
                <w:i/>
                <w:sz w:val="24"/>
                <w:szCs w:val="24"/>
              </w:rPr>
              <w:t>применять свойства движений и применять подобие для построений и вычислений.</w:t>
            </w:r>
          </w:p>
        </w:tc>
      </w:tr>
      <w:tr w:rsidR="00590992" w:rsidRPr="00803362" w:rsidTr="00260EB4">
        <w:trPr>
          <w:trHeight w:val="40"/>
        </w:trPr>
        <w:tc>
          <w:tcPr>
            <w:tcW w:w="9135" w:type="dxa"/>
            <w:gridSpan w:val="2"/>
          </w:tcPr>
          <w:p w:rsidR="00590992" w:rsidRPr="00803362" w:rsidRDefault="00590992" w:rsidP="00590992">
            <w:pPr>
              <w:pStyle w:val="aff2"/>
              <w:spacing w:line="360" w:lineRule="auto"/>
              <w:ind w:left="9"/>
              <w:jc w:val="center"/>
              <w:rPr>
                <w:rFonts w:ascii="Times New Roman" w:hAnsi="Times New Roman"/>
                <w:b/>
              </w:rPr>
            </w:pPr>
            <w:r w:rsidRPr="00803362">
              <w:rPr>
                <w:rFonts w:ascii="Times New Roman" w:hAnsi="Times New Roman"/>
                <w:b/>
              </w:rPr>
              <w:lastRenderedPageBreak/>
              <w:t>Векторы и координаты на плоскости</w:t>
            </w:r>
          </w:p>
        </w:tc>
      </w:tr>
      <w:tr w:rsidR="00F60419" w:rsidRPr="00803362" w:rsidTr="00513DC7">
        <w:trPr>
          <w:trHeight w:val="40"/>
        </w:trPr>
        <w:tc>
          <w:tcPr>
            <w:tcW w:w="4555" w:type="dxa"/>
          </w:tcPr>
          <w:p w:rsidR="00F60419" w:rsidRPr="00803362" w:rsidRDefault="00F60419" w:rsidP="004B0876">
            <w:pPr>
              <w:pStyle w:val="a"/>
              <w:numPr>
                <w:ilvl w:val="0"/>
                <w:numId w:val="162"/>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Оперировать на базовом уровне понятиями вектор, сумма векторов</w:t>
            </w:r>
            <w:r w:rsidRPr="00803362">
              <w:rPr>
                <w:rFonts w:ascii="Times New Roman" w:hAnsi="Times New Roman"/>
                <w:i/>
                <w:sz w:val="24"/>
                <w:szCs w:val="24"/>
              </w:rPr>
              <w:t xml:space="preserve">, </w:t>
            </w:r>
            <w:r w:rsidRPr="00803362">
              <w:rPr>
                <w:rFonts w:ascii="Times New Roman" w:hAnsi="Times New Roman"/>
                <w:sz w:val="24"/>
                <w:szCs w:val="24"/>
              </w:rPr>
              <w:t>произведение вектора на число,координаты на плоскости;</w:t>
            </w:r>
          </w:p>
          <w:p w:rsidR="00F60419" w:rsidRPr="00803362" w:rsidRDefault="00F60419" w:rsidP="004B0876">
            <w:pPr>
              <w:pStyle w:val="a"/>
              <w:numPr>
                <w:ilvl w:val="0"/>
                <w:numId w:val="162"/>
              </w:numPr>
              <w:tabs>
                <w:tab w:val="left" w:pos="1134"/>
              </w:tabs>
              <w:spacing w:line="360" w:lineRule="auto"/>
              <w:ind w:left="0" w:firstLine="709"/>
              <w:rPr>
                <w:rFonts w:ascii="Times New Roman" w:hAnsi="Times New Roman"/>
                <w:sz w:val="24"/>
                <w:szCs w:val="24"/>
              </w:rPr>
            </w:pPr>
            <w:r w:rsidRPr="00803362">
              <w:rPr>
                <w:rFonts w:ascii="Times New Roman" w:hAnsi="Times New Roman"/>
                <w:sz w:val="24"/>
                <w:szCs w:val="24"/>
              </w:rPr>
              <w:t>определять приближенно координаты точки по ее изображению на координатной плоскости.</w:t>
            </w:r>
          </w:p>
          <w:p w:rsidR="00F60419" w:rsidRPr="00803362" w:rsidRDefault="00F60419"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F60419" w:rsidRPr="00803362" w:rsidRDefault="00F60419" w:rsidP="004B0876">
            <w:pPr>
              <w:pStyle w:val="a"/>
              <w:numPr>
                <w:ilvl w:val="0"/>
                <w:numId w:val="162"/>
              </w:numPr>
              <w:tabs>
                <w:tab w:val="left" w:pos="1134"/>
              </w:tabs>
              <w:spacing w:line="360" w:lineRule="auto"/>
              <w:ind w:left="0" w:firstLine="709"/>
              <w:rPr>
                <w:sz w:val="24"/>
                <w:szCs w:val="24"/>
              </w:rPr>
            </w:pPr>
            <w:r w:rsidRPr="0080336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tc>
        <w:tc>
          <w:tcPr>
            <w:tcW w:w="4580" w:type="dxa"/>
          </w:tcPr>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60419" w:rsidRPr="00803362" w:rsidRDefault="00F60419" w:rsidP="004B0876">
            <w:pPr>
              <w:pStyle w:val="aff2"/>
              <w:numPr>
                <w:ilvl w:val="0"/>
                <w:numId w:val="162"/>
              </w:numPr>
              <w:tabs>
                <w:tab w:val="left" w:pos="1134"/>
              </w:tabs>
              <w:spacing w:line="360" w:lineRule="auto"/>
              <w:ind w:left="0" w:firstLine="709"/>
              <w:jc w:val="both"/>
              <w:rPr>
                <w:rFonts w:ascii="Times New Roman" w:hAnsi="Times New Roman"/>
                <w:i/>
              </w:rPr>
            </w:pPr>
            <w:r w:rsidRPr="00803362">
              <w:rPr>
                <w:rFonts w:ascii="Times New Roman" w:hAnsi="Times New Roman"/>
                <w:i/>
              </w:rPr>
              <w:t>применять векторы и координаты для решения геометрических задач на вычисление длин, углов.</w:t>
            </w:r>
          </w:p>
          <w:p w:rsidR="00F60419" w:rsidRPr="00803362" w:rsidRDefault="00F60419" w:rsidP="00260EB4">
            <w:pPr>
              <w:pStyle w:val="a"/>
              <w:numPr>
                <w:ilvl w:val="0"/>
                <w:numId w:val="0"/>
              </w:numPr>
              <w:tabs>
                <w:tab w:val="left" w:pos="1134"/>
              </w:tabs>
              <w:spacing w:line="360" w:lineRule="auto"/>
              <w:rPr>
                <w:rFonts w:ascii="Times New Roman" w:hAnsi="Times New Roman"/>
                <w:b/>
                <w:sz w:val="24"/>
                <w:szCs w:val="24"/>
              </w:rPr>
            </w:pPr>
            <w:r w:rsidRPr="00803362">
              <w:rPr>
                <w:rFonts w:ascii="Times New Roman" w:hAnsi="Times New Roman"/>
                <w:b/>
                <w:sz w:val="24"/>
                <w:szCs w:val="24"/>
              </w:rPr>
              <w:t xml:space="preserve">В повседневной жизни и при изучении других предметов: </w:t>
            </w:r>
          </w:p>
          <w:p w:rsidR="00F60419" w:rsidRPr="00803362" w:rsidRDefault="00F60419" w:rsidP="004B0876">
            <w:pPr>
              <w:pStyle w:val="aff2"/>
              <w:numPr>
                <w:ilvl w:val="0"/>
                <w:numId w:val="162"/>
              </w:numPr>
              <w:tabs>
                <w:tab w:val="left" w:pos="1134"/>
              </w:tabs>
              <w:spacing w:line="360" w:lineRule="auto"/>
              <w:ind w:left="0" w:firstLine="709"/>
              <w:jc w:val="both"/>
            </w:pPr>
            <w:r w:rsidRPr="00803362">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p>
        </w:tc>
      </w:tr>
      <w:tr w:rsidR="00FA7EB9" w:rsidRPr="00803362" w:rsidTr="00260EB4">
        <w:trPr>
          <w:trHeight w:val="40"/>
        </w:trPr>
        <w:tc>
          <w:tcPr>
            <w:tcW w:w="9135" w:type="dxa"/>
            <w:gridSpan w:val="2"/>
          </w:tcPr>
          <w:p w:rsidR="00FA7EB9" w:rsidRPr="00803362" w:rsidRDefault="00FA7EB9" w:rsidP="00FA7EB9">
            <w:pPr>
              <w:pStyle w:val="aff2"/>
              <w:spacing w:line="360" w:lineRule="auto"/>
              <w:ind w:left="9"/>
              <w:jc w:val="center"/>
              <w:rPr>
                <w:rFonts w:ascii="Times New Roman" w:hAnsi="Times New Roman"/>
                <w:b/>
              </w:rPr>
            </w:pPr>
            <w:r w:rsidRPr="00803362">
              <w:rPr>
                <w:rFonts w:ascii="Times New Roman" w:hAnsi="Times New Roman"/>
                <w:b/>
              </w:rPr>
              <w:lastRenderedPageBreak/>
              <w:t>История математика</w:t>
            </w:r>
          </w:p>
        </w:tc>
      </w:tr>
      <w:tr w:rsidR="004E6070" w:rsidRPr="00803362" w:rsidTr="00513DC7">
        <w:trPr>
          <w:trHeight w:val="40"/>
        </w:trPr>
        <w:tc>
          <w:tcPr>
            <w:tcW w:w="4555" w:type="dxa"/>
          </w:tcPr>
          <w:p w:rsidR="004E6070" w:rsidRPr="00803362" w:rsidRDefault="004E6070" w:rsidP="004B0876">
            <w:pPr>
              <w:numPr>
                <w:ilvl w:val="0"/>
                <w:numId w:val="163"/>
              </w:numPr>
              <w:tabs>
                <w:tab w:val="left" w:pos="34"/>
                <w:tab w:val="left" w:pos="1134"/>
              </w:tabs>
              <w:spacing w:line="360" w:lineRule="auto"/>
              <w:ind w:left="0" w:firstLine="709"/>
              <w:jc w:val="both"/>
            </w:pPr>
            <w:r w:rsidRPr="00803362">
              <w:t>Описывать отдельные выдающиеся результаты, полученные в ходе развития математики как науки;</w:t>
            </w:r>
          </w:p>
          <w:p w:rsidR="004E6070" w:rsidRPr="00803362" w:rsidRDefault="004E6070" w:rsidP="004B0876">
            <w:pPr>
              <w:numPr>
                <w:ilvl w:val="0"/>
                <w:numId w:val="163"/>
              </w:numPr>
              <w:tabs>
                <w:tab w:val="left" w:pos="34"/>
                <w:tab w:val="left" w:pos="1134"/>
              </w:tabs>
              <w:spacing w:line="360" w:lineRule="auto"/>
              <w:ind w:left="0" w:firstLine="709"/>
              <w:jc w:val="both"/>
            </w:pPr>
            <w:r w:rsidRPr="00803362">
              <w:t>знать примеры математических открытий и их авторов, в связи с отечественной и всемирной историей;</w:t>
            </w:r>
          </w:p>
          <w:p w:rsidR="004E6070" w:rsidRPr="00803362" w:rsidRDefault="004E6070" w:rsidP="004B0876">
            <w:pPr>
              <w:numPr>
                <w:ilvl w:val="0"/>
                <w:numId w:val="163"/>
              </w:numPr>
              <w:tabs>
                <w:tab w:val="left" w:pos="34"/>
                <w:tab w:val="left" w:pos="1134"/>
              </w:tabs>
              <w:spacing w:line="360" w:lineRule="auto"/>
              <w:ind w:left="0" w:firstLine="709"/>
              <w:jc w:val="both"/>
            </w:pPr>
            <w:r w:rsidRPr="00803362">
              <w:t>понимать роль математики в развитии России.</w:t>
            </w:r>
          </w:p>
        </w:tc>
        <w:tc>
          <w:tcPr>
            <w:tcW w:w="4580" w:type="dxa"/>
          </w:tcPr>
          <w:p w:rsidR="004E6070" w:rsidRPr="00803362" w:rsidRDefault="004E6070" w:rsidP="004B0876">
            <w:pPr>
              <w:numPr>
                <w:ilvl w:val="0"/>
                <w:numId w:val="163"/>
              </w:numPr>
              <w:tabs>
                <w:tab w:val="left" w:pos="1134"/>
              </w:tabs>
              <w:spacing w:line="360" w:lineRule="auto"/>
              <w:ind w:left="0" w:firstLine="709"/>
              <w:jc w:val="both"/>
              <w:rPr>
                <w:i/>
              </w:rPr>
            </w:pPr>
            <w:r w:rsidRPr="00803362">
              <w:rPr>
                <w:i/>
              </w:rPr>
              <w:t>Характеризовать вклад выдающихся математиков в развитие математики и иных научных областей;</w:t>
            </w:r>
          </w:p>
          <w:p w:rsidR="004E6070" w:rsidRPr="00803362" w:rsidRDefault="004E6070" w:rsidP="004B0876">
            <w:pPr>
              <w:numPr>
                <w:ilvl w:val="0"/>
                <w:numId w:val="163"/>
              </w:numPr>
              <w:tabs>
                <w:tab w:val="left" w:pos="1134"/>
              </w:tabs>
              <w:spacing w:line="360" w:lineRule="auto"/>
              <w:ind w:left="0" w:firstLine="709"/>
              <w:jc w:val="both"/>
              <w:rPr>
                <w:i/>
              </w:rPr>
            </w:pPr>
            <w:r w:rsidRPr="00803362">
              <w:rPr>
                <w:i/>
              </w:rPr>
              <w:t>понимать роль математики в развитии России.</w:t>
            </w:r>
          </w:p>
          <w:p w:rsidR="004E6070" w:rsidRPr="00803362" w:rsidRDefault="004E6070" w:rsidP="00260EB4">
            <w:pPr>
              <w:spacing w:line="360" w:lineRule="auto"/>
              <w:jc w:val="both"/>
            </w:pPr>
          </w:p>
        </w:tc>
      </w:tr>
      <w:tr w:rsidR="00C326E9" w:rsidRPr="00803362" w:rsidTr="00260EB4">
        <w:trPr>
          <w:trHeight w:val="40"/>
        </w:trPr>
        <w:tc>
          <w:tcPr>
            <w:tcW w:w="9135" w:type="dxa"/>
            <w:gridSpan w:val="2"/>
          </w:tcPr>
          <w:p w:rsidR="00C326E9" w:rsidRPr="00803362" w:rsidRDefault="00C326E9" w:rsidP="00C326E9">
            <w:pPr>
              <w:pStyle w:val="aff2"/>
              <w:spacing w:line="360" w:lineRule="auto"/>
              <w:ind w:left="9"/>
              <w:jc w:val="center"/>
              <w:rPr>
                <w:rFonts w:ascii="Times New Roman" w:hAnsi="Times New Roman"/>
                <w:b/>
              </w:rPr>
            </w:pPr>
            <w:r w:rsidRPr="00803362">
              <w:rPr>
                <w:rFonts w:ascii="Times New Roman" w:hAnsi="Times New Roman"/>
                <w:b/>
              </w:rPr>
              <w:t>Методы математики</w:t>
            </w:r>
          </w:p>
        </w:tc>
      </w:tr>
      <w:tr w:rsidR="00BE616D" w:rsidRPr="00803362" w:rsidTr="00513DC7">
        <w:trPr>
          <w:trHeight w:val="40"/>
        </w:trPr>
        <w:tc>
          <w:tcPr>
            <w:tcW w:w="4555" w:type="dxa"/>
          </w:tcPr>
          <w:p w:rsidR="00BE616D" w:rsidRPr="00803362" w:rsidRDefault="00BE616D" w:rsidP="004B0876">
            <w:pPr>
              <w:numPr>
                <w:ilvl w:val="0"/>
                <w:numId w:val="163"/>
              </w:numPr>
              <w:tabs>
                <w:tab w:val="left" w:pos="34"/>
                <w:tab w:val="left" w:pos="1134"/>
              </w:tabs>
              <w:spacing w:line="360" w:lineRule="auto"/>
              <w:ind w:left="0" w:firstLine="709"/>
              <w:jc w:val="both"/>
            </w:pPr>
            <w:r w:rsidRPr="00803362">
              <w:t>Выбирать подходящий изученный метод для решения изученных типов математических задач;</w:t>
            </w:r>
          </w:p>
          <w:p w:rsidR="00BE616D" w:rsidRPr="00803362" w:rsidRDefault="00BE616D" w:rsidP="004B0876">
            <w:pPr>
              <w:numPr>
                <w:ilvl w:val="0"/>
                <w:numId w:val="163"/>
              </w:numPr>
              <w:tabs>
                <w:tab w:val="left" w:pos="34"/>
                <w:tab w:val="left" w:pos="1134"/>
              </w:tabs>
              <w:spacing w:line="360" w:lineRule="auto"/>
              <w:ind w:left="0" w:firstLine="709"/>
              <w:jc w:val="both"/>
            </w:pPr>
            <w:r w:rsidRPr="00803362">
              <w:t>Приводить примеры математических закономерностей в окружающей действительности и произведениях искусства.</w:t>
            </w:r>
          </w:p>
        </w:tc>
        <w:tc>
          <w:tcPr>
            <w:tcW w:w="4580" w:type="dxa"/>
          </w:tcPr>
          <w:p w:rsidR="00BE616D" w:rsidRPr="00803362" w:rsidRDefault="00BE616D" w:rsidP="004B0876">
            <w:pPr>
              <w:numPr>
                <w:ilvl w:val="0"/>
                <w:numId w:val="163"/>
              </w:numPr>
              <w:tabs>
                <w:tab w:val="left" w:pos="1134"/>
              </w:tabs>
              <w:spacing w:line="360" w:lineRule="auto"/>
              <w:ind w:left="0" w:firstLine="709"/>
              <w:jc w:val="both"/>
              <w:rPr>
                <w:i/>
              </w:rPr>
            </w:pPr>
            <w:r w:rsidRPr="00803362">
              <w:rPr>
                <w:i/>
              </w:rPr>
              <w:t>Используя изученные методы, проводить доказательство, выполнять опровержение;</w:t>
            </w:r>
          </w:p>
          <w:p w:rsidR="00BE616D" w:rsidRPr="00803362" w:rsidRDefault="00BE616D" w:rsidP="004B0876">
            <w:pPr>
              <w:numPr>
                <w:ilvl w:val="0"/>
                <w:numId w:val="163"/>
              </w:numPr>
              <w:tabs>
                <w:tab w:val="left" w:pos="1134"/>
              </w:tabs>
              <w:spacing w:line="360" w:lineRule="auto"/>
              <w:ind w:left="0" w:firstLine="709"/>
              <w:jc w:val="both"/>
              <w:rPr>
                <w:i/>
              </w:rPr>
            </w:pPr>
            <w:r w:rsidRPr="00803362">
              <w:rPr>
                <w:i/>
              </w:rPr>
              <w:t>выбирать изученные методы и их комбинации для решения математических задач;</w:t>
            </w:r>
          </w:p>
          <w:p w:rsidR="00BE616D" w:rsidRPr="00803362" w:rsidRDefault="00BE616D" w:rsidP="004B0876">
            <w:pPr>
              <w:numPr>
                <w:ilvl w:val="0"/>
                <w:numId w:val="163"/>
              </w:numPr>
              <w:tabs>
                <w:tab w:val="left" w:pos="1134"/>
              </w:tabs>
              <w:spacing w:line="360" w:lineRule="auto"/>
              <w:ind w:left="0" w:firstLine="709"/>
              <w:jc w:val="both"/>
              <w:rPr>
                <w:i/>
              </w:rPr>
            </w:pPr>
            <w:r w:rsidRPr="00803362">
              <w:rPr>
                <w:i/>
              </w:rPr>
              <w:t>использовать математические знания для описания закономерностей в окружающей действительности и произведениях искусства;</w:t>
            </w:r>
          </w:p>
          <w:p w:rsidR="00BE616D" w:rsidRPr="00803362" w:rsidRDefault="00BE616D" w:rsidP="004B0876">
            <w:pPr>
              <w:numPr>
                <w:ilvl w:val="0"/>
                <w:numId w:val="163"/>
              </w:numPr>
              <w:tabs>
                <w:tab w:val="left" w:pos="1134"/>
              </w:tabs>
              <w:spacing w:line="360" w:lineRule="auto"/>
              <w:ind w:left="0" w:firstLine="709"/>
              <w:jc w:val="both"/>
            </w:pPr>
            <w:r w:rsidRPr="00803362">
              <w:rPr>
                <w:i/>
              </w:rPr>
              <w:t>применять простейшие программные средства и электронно-коммуникационные системы при решении математических задач.</w:t>
            </w:r>
          </w:p>
        </w:tc>
      </w:tr>
    </w:tbl>
    <w:p w:rsidR="006F5E2B" w:rsidRPr="00803362" w:rsidRDefault="008E51FD" w:rsidP="0079510B">
      <w:pPr>
        <w:pStyle w:val="3310"/>
        <w:keepNext/>
        <w:keepLines/>
        <w:shd w:val="clear" w:color="auto" w:fill="auto"/>
        <w:spacing w:before="0" w:after="0" w:line="360" w:lineRule="auto"/>
        <w:jc w:val="center"/>
        <w:rPr>
          <w:rFonts w:ascii="Times New Roman" w:hAnsi="Times New Roman"/>
          <w:sz w:val="24"/>
          <w:szCs w:val="24"/>
        </w:rPr>
      </w:pPr>
      <w:bookmarkStart w:id="16" w:name="bookmark113"/>
      <w:r>
        <w:rPr>
          <w:rStyle w:val="3316"/>
          <w:rFonts w:ascii="Times New Roman" w:hAnsi="Times New Roman" w:cs="Times New Roman"/>
          <w:bCs w:val="0"/>
          <w:sz w:val="24"/>
          <w:szCs w:val="24"/>
        </w:rPr>
        <w:t>1.2.3.13</w:t>
      </w:r>
      <w:r w:rsidR="006F5E2B" w:rsidRPr="00803362">
        <w:rPr>
          <w:rStyle w:val="3316"/>
          <w:rFonts w:ascii="Times New Roman" w:hAnsi="Times New Roman" w:cs="Times New Roman"/>
          <w:bCs w:val="0"/>
          <w:sz w:val="24"/>
          <w:szCs w:val="24"/>
        </w:rPr>
        <w:t>. ИНФОРМАТИКА</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7"/>
        <w:gridCol w:w="4488"/>
      </w:tblGrid>
      <w:tr w:rsidR="006F5E2B" w:rsidRPr="00803362" w:rsidTr="00E20B7C">
        <w:tc>
          <w:tcPr>
            <w:tcW w:w="4647" w:type="dxa"/>
          </w:tcPr>
          <w:p w:rsidR="006F5E2B" w:rsidRPr="00803362" w:rsidRDefault="006F5E2B" w:rsidP="0079510B">
            <w:pPr>
              <w:spacing w:line="360" w:lineRule="auto"/>
              <w:jc w:val="both"/>
            </w:pPr>
            <w:r w:rsidRPr="00803362">
              <w:t>Выпускник научится</w:t>
            </w:r>
          </w:p>
          <w:p w:rsidR="006F5E2B" w:rsidRPr="00803362" w:rsidRDefault="006F5E2B" w:rsidP="0079510B">
            <w:pPr>
              <w:spacing w:line="360" w:lineRule="auto"/>
              <w:jc w:val="center"/>
            </w:pPr>
          </w:p>
        </w:tc>
        <w:tc>
          <w:tcPr>
            <w:tcW w:w="4488" w:type="dxa"/>
          </w:tcPr>
          <w:p w:rsidR="006F5E2B" w:rsidRPr="00803362" w:rsidRDefault="006F5E2B" w:rsidP="00501BFE">
            <w:pPr>
              <w:spacing w:line="360" w:lineRule="auto"/>
              <w:jc w:val="both"/>
              <w:rPr>
                <w:i/>
              </w:rPr>
            </w:pPr>
            <w:r w:rsidRPr="00803362">
              <w:rPr>
                <w:i/>
              </w:rPr>
              <w:t>Выпускник получит возможность</w:t>
            </w:r>
            <w:r w:rsidR="00467014" w:rsidRPr="00803362">
              <w:rPr>
                <w:i/>
              </w:rPr>
              <w:t xml:space="preserve"> научиться</w:t>
            </w:r>
          </w:p>
        </w:tc>
      </w:tr>
      <w:tr w:rsidR="006F5E2B" w:rsidRPr="00803362" w:rsidTr="00E20B7C">
        <w:tc>
          <w:tcPr>
            <w:tcW w:w="9135" w:type="dxa"/>
            <w:gridSpan w:val="2"/>
          </w:tcPr>
          <w:p w:rsidR="006F5E2B" w:rsidRPr="00803362" w:rsidRDefault="00B4535C" w:rsidP="00B4535C">
            <w:pPr>
              <w:spacing w:line="360" w:lineRule="auto"/>
              <w:ind w:firstLine="709"/>
              <w:jc w:val="center"/>
            </w:pPr>
            <w:r w:rsidRPr="00803362">
              <w:rPr>
                <w:b/>
                <w:bCs/>
              </w:rPr>
              <w:t>Математические основы информатики</w:t>
            </w:r>
          </w:p>
        </w:tc>
      </w:tr>
      <w:tr w:rsidR="006F5E2B" w:rsidRPr="00803362" w:rsidTr="00E20B7C">
        <w:tc>
          <w:tcPr>
            <w:tcW w:w="4647" w:type="dxa"/>
          </w:tcPr>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кодировать и декодировать тексты по заданной кодовой таблице;</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4535C" w:rsidRPr="00803362" w:rsidRDefault="00B4535C" w:rsidP="004B0876">
            <w:pPr>
              <w:pStyle w:val="aff2"/>
              <w:numPr>
                <w:ilvl w:val="0"/>
                <w:numId w:val="173"/>
              </w:numPr>
              <w:tabs>
                <w:tab w:val="left" w:pos="820"/>
                <w:tab w:val="left" w:pos="993"/>
                <w:tab w:val="left" w:pos="1960"/>
              </w:tabs>
              <w:spacing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записывать логические выражения, составленные с помощью операций «и», «или», «не» и скобок, определять истинность такого составного </w:t>
            </w:r>
            <w:r w:rsidRPr="00803362">
              <w:rPr>
                <w:rFonts w:ascii="Times New Roman" w:eastAsia="Times New Roman" w:hAnsi="Times New Roman"/>
              </w:rPr>
              <w:lastRenderedPageBreak/>
              <w:t>высказывания, если известны значения истинности входящих в него элементарных высказываний;</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4535C"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B4535C" w:rsidRPr="00803362" w:rsidRDefault="00B4535C" w:rsidP="004B0876">
            <w:pPr>
              <w:pStyle w:val="aff2"/>
              <w:numPr>
                <w:ilvl w:val="0"/>
                <w:numId w:val="173"/>
              </w:numPr>
              <w:tabs>
                <w:tab w:val="left" w:pos="284"/>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F5E2B" w:rsidRPr="00803362" w:rsidRDefault="00B4535C" w:rsidP="004B0876">
            <w:pPr>
              <w:pStyle w:val="aff2"/>
              <w:numPr>
                <w:ilvl w:val="0"/>
                <w:numId w:val="173"/>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tc>
        <w:tc>
          <w:tcPr>
            <w:tcW w:w="4488" w:type="dxa"/>
          </w:tcPr>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B4535C" w:rsidRPr="00803362" w:rsidRDefault="00B4535C" w:rsidP="004B0876">
            <w:pPr>
              <w:pStyle w:val="aff2"/>
              <w:numPr>
                <w:ilvl w:val="0"/>
                <w:numId w:val="174"/>
              </w:numPr>
              <w:tabs>
                <w:tab w:val="left" w:pos="820"/>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B4535C" w:rsidRPr="00803362" w:rsidRDefault="00B4535C" w:rsidP="004B0876">
            <w:pPr>
              <w:pStyle w:val="aff2"/>
              <w:numPr>
                <w:ilvl w:val="0"/>
                <w:numId w:val="174"/>
              </w:numPr>
              <w:tabs>
                <w:tab w:val="left" w:pos="940"/>
              </w:tabs>
              <w:spacing w:line="360" w:lineRule="auto"/>
              <w:ind w:left="0" w:firstLine="709"/>
              <w:jc w:val="both"/>
              <w:rPr>
                <w:rFonts w:ascii="Times New Roman" w:hAnsi="Times New Roman"/>
                <w:i/>
              </w:rPr>
            </w:pPr>
            <w:r w:rsidRPr="0080336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4535C" w:rsidRPr="00803362" w:rsidRDefault="00B4535C" w:rsidP="004B0876">
            <w:pPr>
              <w:pStyle w:val="aff2"/>
              <w:numPr>
                <w:ilvl w:val="0"/>
                <w:numId w:val="174"/>
              </w:numPr>
              <w:tabs>
                <w:tab w:val="left" w:pos="940"/>
              </w:tabs>
              <w:spacing w:line="360" w:lineRule="auto"/>
              <w:ind w:left="0" w:firstLine="709"/>
              <w:jc w:val="both"/>
              <w:rPr>
                <w:rFonts w:ascii="Times New Roman" w:hAnsi="Times New Roman"/>
                <w:i/>
              </w:rPr>
            </w:pPr>
            <w:r w:rsidRPr="00803362">
              <w:rPr>
                <w:rFonts w:ascii="Times New Roman" w:hAnsi="Times New Roman"/>
                <w:i/>
              </w:rPr>
              <w:t>узнать о наличии кодов, которые исправляют ошибки искажения, возникающие при передаче информации.</w:t>
            </w:r>
          </w:p>
          <w:p w:rsidR="006F5E2B" w:rsidRPr="00803362" w:rsidRDefault="006F5E2B" w:rsidP="00E20B7C">
            <w:pPr>
              <w:spacing w:line="360" w:lineRule="auto"/>
              <w:jc w:val="both"/>
            </w:pPr>
          </w:p>
        </w:tc>
      </w:tr>
      <w:tr w:rsidR="006F5E2B" w:rsidRPr="00803362" w:rsidTr="00E20B7C">
        <w:tc>
          <w:tcPr>
            <w:tcW w:w="9135" w:type="dxa"/>
            <w:gridSpan w:val="2"/>
          </w:tcPr>
          <w:p w:rsidR="006F5E2B" w:rsidRPr="00803362" w:rsidRDefault="00B4535C" w:rsidP="00E20B7C">
            <w:pPr>
              <w:spacing w:line="360" w:lineRule="auto"/>
              <w:ind w:firstLine="709"/>
              <w:jc w:val="center"/>
            </w:pPr>
            <w:r w:rsidRPr="00803362">
              <w:rPr>
                <w:b/>
                <w:bCs/>
              </w:rPr>
              <w:lastRenderedPageBreak/>
              <w:t>Алгоритмы и элементы программирования</w:t>
            </w:r>
          </w:p>
        </w:tc>
      </w:tr>
      <w:tr w:rsidR="006F5E2B" w:rsidRPr="00803362" w:rsidTr="00E20B7C">
        <w:tc>
          <w:tcPr>
            <w:tcW w:w="4647" w:type="dxa"/>
          </w:tcPr>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составлять алгоритмы для решения учебных задач различных типов;</w:t>
            </w:r>
          </w:p>
          <w:p w:rsidR="00B4535C" w:rsidRPr="00803362" w:rsidRDefault="00B4535C" w:rsidP="004B0876">
            <w:pPr>
              <w:pStyle w:val="aff2"/>
              <w:numPr>
                <w:ilvl w:val="0"/>
                <w:numId w:val="17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0336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4535C" w:rsidRPr="00803362" w:rsidRDefault="00B4535C" w:rsidP="004B0876">
            <w:pPr>
              <w:pStyle w:val="aff2"/>
              <w:numPr>
                <w:ilvl w:val="0"/>
                <w:numId w:val="175"/>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rPr>
            </w:pPr>
            <w:r w:rsidRPr="00803362">
              <w:rPr>
                <w:rStyle w:val="dash0410005f0431005f0437005f0430005f0446005f0020005f0441005f043f005f0438005f0441005f043a005f0430005f005fchar1char1"/>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03362">
              <w:rPr>
                <w:rFonts w:ascii="Times New Roman" w:eastAsia="Times New Roman" w:hAnsi="Times New Roman"/>
              </w:rPr>
              <w:tab/>
              <w:t>программнавыбранномязыке программирования; выполнять эти программы на компьютере;</w:t>
            </w:r>
          </w:p>
          <w:p w:rsidR="00B4535C" w:rsidRPr="00803362" w:rsidRDefault="00B4535C" w:rsidP="004B0876">
            <w:pPr>
              <w:pStyle w:val="aff2"/>
              <w:numPr>
                <w:ilvl w:val="0"/>
                <w:numId w:val="175"/>
              </w:numPr>
              <w:tabs>
                <w:tab w:val="left" w:pos="90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использовать величины (переменные) различных типов, табличные величины (массивы), а также </w:t>
            </w:r>
            <w:r w:rsidRPr="00803362">
              <w:rPr>
                <w:rFonts w:ascii="Times New Roman" w:eastAsia="Times New Roman" w:hAnsi="Times New Roman"/>
              </w:rPr>
              <w:lastRenderedPageBreak/>
              <w:t>выражения, составленные из этих величин; использовать оператор присваивания;</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B4535C"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использовать логические значения, операции и выражения с ними;</w:t>
            </w:r>
          </w:p>
          <w:p w:rsidR="006F5E2B" w:rsidRPr="00803362" w:rsidRDefault="00B4535C" w:rsidP="004B0876">
            <w:pPr>
              <w:pStyle w:val="aff2"/>
              <w:numPr>
                <w:ilvl w:val="0"/>
                <w:numId w:val="175"/>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tc>
        <w:tc>
          <w:tcPr>
            <w:tcW w:w="4488" w:type="dxa"/>
          </w:tcPr>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lastRenderedPageBreak/>
              <w:t>познакомиться с использованием в программах строковых величин и с операциями со строковыми величинами;</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создавать программы для решения задач, возникающих в процессе учебы и вне ее;</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 xml:space="preserve">познакомиться с задачами </w:t>
            </w:r>
            <w:r w:rsidRPr="00803362">
              <w:rPr>
                <w:rFonts w:ascii="Times New Roman" w:eastAsia="Times New Roman" w:hAnsi="Times New Roman"/>
                <w:i/>
              </w:rPr>
              <w:lastRenderedPageBreak/>
              <w:t>обработки данных и алгоритмами их решения;</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4535C" w:rsidRPr="00803362" w:rsidRDefault="00B4535C" w:rsidP="004B0876">
            <w:pPr>
              <w:pStyle w:val="aff2"/>
              <w:numPr>
                <w:ilvl w:val="0"/>
                <w:numId w:val="176"/>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6F5E2B" w:rsidRPr="00803362" w:rsidRDefault="006F5E2B" w:rsidP="00E20B7C">
            <w:pPr>
              <w:spacing w:line="360" w:lineRule="auto"/>
              <w:jc w:val="both"/>
            </w:pPr>
          </w:p>
        </w:tc>
      </w:tr>
      <w:tr w:rsidR="006F5E2B" w:rsidRPr="00803362" w:rsidTr="00E20B7C">
        <w:tc>
          <w:tcPr>
            <w:tcW w:w="9135" w:type="dxa"/>
            <w:gridSpan w:val="2"/>
          </w:tcPr>
          <w:p w:rsidR="006F5E2B" w:rsidRPr="00803362" w:rsidRDefault="00B4535C" w:rsidP="00E20B7C">
            <w:pPr>
              <w:spacing w:line="360" w:lineRule="auto"/>
              <w:ind w:firstLine="709"/>
              <w:jc w:val="center"/>
            </w:pPr>
            <w:r w:rsidRPr="00803362">
              <w:rPr>
                <w:b/>
                <w:bCs/>
              </w:rPr>
              <w:lastRenderedPageBreak/>
              <w:t>Использование программных систем и сервисов</w:t>
            </w:r>
          </w:p>
        </w:tc>
      </w:tr>
      <w:tr w:rsidR="006F5E2B" w:rsidRPr="00803362" w:rsidTr="00E20B7C">
        <w:tc>
          <w:tcPr>
            <w:tcW w:w="4647" w:type="dxa"/>
          </w:tcPr>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классифицировать файлы по типу и иным параметрам;</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разбираться в иерархической структуре файловой системы;</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hAnsi="Times New Roman"/>
              </w:rPr>
              <w:t>осуществлять поиск файлов средствами операционной системы;</w:t>
            </w:r>
          </w:p>
          <w:p w:rsidR="00E20B7C" w:rsidRPr="00803362" w:rsidRDefault="00E20B7C" w:rsidP="004B0876">
            <w:pPr>
              <w:pStyle w:val="aff2"/>
              <w:widowControl w:val="0"/>
              <w:numPr>
                <w:ilvl w:val="0"/>
                <w:numId w:val="177"/>
              </w:numPr>
              <w:tabs>
                <w:tab w:val="left" w:pos="820"/>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20B7C" w:rsidRPr="00803362" w:rsidRDefault="00E20B7C" w:rsidP="004B0876">
            <w:pPr>
              <w:pStyle w:val="aff2"/>
              <w:widowControl w:val="0"/>
              <w:numPr>
                <w:ilvl w:val="0"/>
                <w:numId w:val="177"/>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использовать табличные (реляционные) базы данных, выполнять </w:t>
            </w:r>
            <w:r w:rsidRPr="00803362">
              <w:rPr>
                <w:rFonts w:ascii="Times New Roman" w:eastAsia="Times New Roman" w:hAnsi="Times New Roman"/>
              </w:rPr>
              <w:lastRenderedPageBreak/>
              <w:t>отбор строк таблицы, удовлетворяющих определенному условию;</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анализировать доменные имена компьютеров и адреса документов в Интернете;</w:t>
            </w:r>
          </w:p>
          <w:p w:rsidR="00E20B7C" w:rsidRPr="00803362" w:rsidRDefault="00E20B7C" w:rsidP="004B0876">
            <w:pPr>
              <w:pStyle w:val="aff2"/>
              <w:numPr>
                <w:ilvl w:val="0"/>
                <w:numId w:val="177"/>
              </w:numPr>
              <w:tabs>
                <w:tab w:val="left" w:pos="820"/>
                <w:tab w:val="left" w:pos="993"/>
              </w:tabs>
              <w:spacing w:line="360" w:lineRule="auto"/>
              <w:ind w:left="0" w:firstLine="709"/>
              <w:jc w:val="both"/>
              <w:rPr>
                <w:rFonts w:ascii="Times New Roman" w:hAnsi="Times New Roman"/>
              </w:rPr>
            </w:pPr>
            <w:r w:rsidRPr="0080336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F5E2B" w:rsidRPr="00803362" w:rsidRDefault="006F5E2B" w:rsidP="00E20B7C">
            <w:pPr>
              <w:spacing w:line="360" w:lineRule="auto"/>
              <w:ind w:left="709"/>
              <w:jc w:val="both"/>
            </w:pPr>
          </w:p>
        </w:tc>
        <w:tc>
          <w:tcPr>
            <w:tcW w:w="4488" w:type="dxa"/>
          </w:tcPr>
          <w:p w:rsidR="00E20B7C" w:rsidRPr="00803362" w:rsidRDefault="00E20B7C" w:rsidP="004B0876">
            <w:pPr>
              <w:pStyle w:val="aff2"/>
              <w:numPr>
                <w:ilvl w:val="0"/>
                <w:numId w:val="178"/>
              </w:numPr>
              <w:tabs>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lastRenderedPageBreak/>
              <w:t>узнать о данных от датчиков, например, датчиков роботизированных устройств;</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 xml:space="preserve">познакомиться с постановкой вопроса о том, насколько достоверна полученная информация, подкреплена ли она доказательствами подлинности </w:t>
            </w:r>
            <w:r w:rsidRPr="00803362">
              <w:rPr>
                <w:rFonts w:ascii="Times New Roman" w:eastAsia="Times New Roman" w:hAnsi="Times New Roman"/>
                <w:i/>
              </w:rPr>
              <w:lastRenderedPageBreak/>
              <w:t>(пример: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E20B7C" w:rsidRPr="00803362" w:rsidRDefault="00E20B7C" w:rsidP="004B0876">
            <w:pPr>
              <w:pStyle w:val="aff2"/>
              <w:numPr>
                <w:ilvl w:val="0"/>
                <w:numId w:val="178"/>
              </w:numPr>
              <w:tabs>
                <w:tab w:val="left" w:pos="82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узнать о структуре современных компьютеров и назначении их элементов;</w:t>
            </w:r>
          </w:p>
          <w:p w:rsidR="00E20B7C" w:rsidRPr="00803362" w:rsidRDefault="00E20B7C" w:rsidP="004B0876">
            <w:pPr>
              <w:pStyle w:val="aff2"/>
              <w:numPr>
                <w:ilvl w:val="0"/>
                <w:numId w:val="178"/>
              </w:numPr>
              <w:tabs>
                <w:tab w:val="left" w:pos="780"/>
                <w:tab w:val="left" w:pos="993"/>
              </w:tabs>
              <w:spacing w:line="360" w:lineRule="auto"/>
              <w:ind w:left="0" w:firstLine="709"/>
              <w:jc w:val="both"/>
              <w:rPr>
                <w:rFonts w:ascii="Times New Roman" w:hAnsi="Times New Roman"/>
                <w:i/>
              </w:rPr>
            </w:pPr>
            <w:r w:rsidRPr="00803362">
              <w:rPr>
                <w:rFonts w:ascii="Times New Roman" w:eastAsia="Times New Roman" w:hAnsi="Times New Roman"/>
                <w:i/>
              </w:rPr>
              <w:t xml:space="preserve">получить представление об истории и тенденциях развития </w:t>
            </w:r>
            <w:r w:rsidRPr="00803362">
              <w:rPr>
                <w:rFonts w:ascii="Times New Roman" w:eastAsia="Times New Roman" w:hAnsi="Times New Roman"/>
                <w:i/>
                <w:w w:val="99"/>
              </w:rPr>
              <w:t>ИКТ;</w:t>
            </w:r>
          </w:p>
          <w:p w:rsidR="00E20B7C" w:rsidRPr="00803362" w:rsidRDefault="00E20B7C" w:rsidP="004B0876">
            <w:pPr>
              <w:pStyle w:val="aff2"/>
              <w:numPr>
                <w:ilvl w:val="0"/>
                <w:numId w:val="178"/>
              </w:numPr>
              <w:tabs>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познакомиться с примерами использования ИКТ в современном мире;</w:t>
            </w:r>
          </w:p>
          <w:p w:rsidR="006F5E2B" w:rsidRPr="00803362" w:rsidRDefault="00E20B7C" w:rsidP="004B0876">
            <w:pPr>
              <w:pStyle w:val="aff2"/>
              <w:numPr>
                <w:ilvl w:val="0"/>
                <w:numId w:val="178"/>
              </w:numPr>
              <w:tabs>
                <w:tab w:val="left" w:pos="940"/>
                <w:tab w:val="left" w:pos="993"/>
              </w:tabs>
              <w:spacing w:line="360" w:lineRule="auto"/>
              <w:ind w:left="0" w:firstLine="709"/>
              <w:jc w:val="both"/>
              <w:rPr>
                <w:rFonts w:ascii="Times New Roman" w:eastAsia="Times New Roman" w:hAnsi="Times New Roman"/>
                <w:i/>
              </w:rPr>
            </w:pPr>
            <w:r w:rsidRPr="0080336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tc>
      </w:tr>
    </w:tbl>
    <w:p w:rsidR="00ED673A" w:rsidRPr="00803362" w:rsidRDefault="008E51FD" w:rsidP="0079510B">
      <w:pPr>
        <w:pStyle w:val="3310"/>
        <w:keepNext/>
        <w:keepLines/>
        <w:shd w:val="clear" w:color="auto" w:fill="auto"/>
        <w:spacing w:before="0" w:after="0" w:line="360" w:lineRule="auto"/>
        <w:jc w:val="center"/>
        <w:rPr>
          <w:rFonts w:ascii="Times New Roman" w:hAnsi="Times New Roman"/>
          <w:sz w:val="24"/>
          <w:szCs w:val="24"/>
        </w:rPr>
      </w:pPr>
      <w:bookmarkStart w:id="17" w:name="bookmark118"/>
      <w:r>
        <w:rPr>
          <w:rStyle w:val="3315"/>
          <w:rFonts w:ascii="Times New Roman" w:hAnsi="Times New Roman" w:cs="Times New Roman"/>
          <w:bCs w:val="0"/>
          <w:sz w:val="24"/>
          <w:szCs w:val="24"/>
        </w:rPr>
        <w:lastRenderedPageBreak/>
        <w:t>1.2.3.14</w:t>
      </w:r>
      <w:r w:rsidR="00ED673A" w:rsidRPr="00803362">
        <w:rPr>
          <w:rStyle w:val="3315"/>
          <w:rFonts w:ascii="Times New Roman" w:hAnsi="Times New Roman" w:cs="Times New Roman"/>
          <w:bCs w:val="0"/>
          <w:sz w:val="24"/>
          <w:szCs w:val="24"/>
        </w:rPr>
        <w:t>. ФИЗИКА</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gridCol w:w="4569"/>
      </w:tblGrid>
      <w:tr w:rsidR="00ED673A" w:rsidRPr="00803362" w:rsidTr="005F1151">
        <w:tc>
          <w:tcPr>
            <w:tcW w:w="4566" w:type="dxa"/>
          </w:tcPr>
          <w:p w:rsidR="00ED673A" w:rsidRPr="00803362" w:rsidRDefault="00ED673A" w:rsidP="00245A15">
            <w:pPr>
              <w:spacing w:line="360" w:lineRule="auto"/>
              <w:jc w:val="both"/>
              <w:rPr>
                <w:b/>
              </w:rPr>
            </w:pPr>
            <w:r w:rsidRPr="00803362">
              <w:rPr>
                <w:b/>
              </w:rPr>
              <w:t>Выпускник научится</w:t>
            </w:r>
          </w:p>
          <w:p w:rsidR="00ED673A" w:rsidRPr="00803362" w:rsidRDefault="00ED673A" w:rsidP="00245A15">
            <w:pPr>
              <w:spacing w:line="360" w:lineRule="auto"/>
              <w:jc w:val="center"/>
              <w:rPr>
                <w:b/>
              </w:rPr>
            </w:pPr>
          </w:p>
        </w:tc>
        <w:tc>
          <w:tcPr>
            <w:tcW w:w="4569" w:type="dxa"/>
          </w:tcPr>
          <w:p w:rsidR="00ED673A" w:rsidRPr="00803362" w:rsidRDefault="00ED673A" w:rsidP="00D335DF">
            <w:pPr>
              <w:spacing w:line="360" w:lineRule="auto"/>
              <w:jc w:val="both"/>
              <w:rPr>
                <w:b/>
              </w:rPr>
            </w:pPr>
            <w:r w:rsidRPr="00803362">
              <w:rPr>
                <w:b/>
              </w:rPr>
              <w:t>Выпускник получит возможность</w:t>
            </w:r>
            <w:r w:rsidR="00467014" w:rsidRPr="00803362">
              <w:rPr>
                <w:b/>
              </w:rPr>
              <w:t xml:space="preserve"> научиться</w:t>
            </w:r>
          </w:p>
        </w:tc>
      </w:tr>
      <w:tr w:rsidR="005F1151" w:rsidRPr="00803362" w:rsidTr="005F1151">
        <w:tc>
          <w:tcPr>
            <w:tcW w:w="4566" w:type="dxa"/>
          </w:tcPr>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Соблюдать правила безопасности и охраны труда при работе с учебным и лабораторным оборудованием;</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смысл основных физических терминов: физическое тело, физическое явление, физическая величина, единицы измерения;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распознавать проблемы, которые можно решить при помощи физических методов; анализировать </w:t>
            </w:r>
            <w:r w:rsidRPr="00803362">
              <w:lastRenderedPageBreak/>
              <w:t>отдельные этапы проведения исследований и интерпретировать результаты наблюдений и опытов;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роль эксперимента в получении научной информации;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проводить косвенные измерения физических величин: при выполнении измерений собирать экспериментальную </w:t>
            </w:r>
            <w:r w:rsidRPr="00803362">
              <w:lastRenderedPageBreak/>
              <w:t>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понимать принципы действия машин, приборов и технических устройств, условия их безопасного использования в повседневной жизни;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b/>
              </w:rPr>
            </w:pPr>
            <w:r w:rsidRPr="00803362">
              <w:t>использовать при выполнении учебных задач научно-популярную литературу о физических явлениях, справочные материалы, ресурсы Интернет.</w:t>
            </w:r>
          </w:p>
        </w:tc>
        <w:tc>
          <w:tcPr>
            <w:tcW w:w="4569" w:type="dxa"/>
          </w:tcPr>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 xml:space="preserve">сравнивать точность </w:t>
            </w:r>
            <w:r w:rsidRPr="00803362">
              <w:rPr>
                <w:i/>
              </w:rPr>
              <w:lastRenderedPageBreak/>
              <w:t>измерения физических величин по величине их относительной погрешности при проведении прямых измерений;</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1151" w:rsidRPr="00803362" w:rsidRDefault="005F1151"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1151" w:rsidRPr="00803362" w:rsidRDefault="005F1151" w:rsidP="00260EB4">
            <w:pPr>
              <w:spacing w:line="360" w:lineRule="auto"/>
              <w:jc w:val="both"/>
              <w:rPr>
                <w:b/>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18" w:name="bookmark119"/>
            <w:r w:rsidRPr="00803362">
              <w:rPr>
                <w:rStyle w:val="36"/>
                <w:bCs w:val="0"/>
                <w:sz w:val="24"/>
                <w:szCs w:val="24"/>
              </w:rPr>
              <w:lastRenderedPageBreak/>
              <w:t>Механические явления</w:t>
            </w:r>
            <w:bookmarkEnd w:id="18"/>
          </w:p>
        </w:tc>
      </w:tr>
      <w:tr w:rsidR="005F1151" w:rsidRPr="00803362" w:rsidTr="005F1151">
        <w:tc>
          <w:tcPr>
            <w:tcW w:w="4566" w:type="dxa"/>
          </w:tcPr>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w:t>
            </w:r>
            <w:r w:rsidRPr="00803362">
              <w:lastRenderedPageBreak/>
              <w:t>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w:t>
            </w:r>
            <w:r w:rsidRPr="00803362">
              <w:lastRenderedPageBreak/>
              <w:t xml:space="preserve">импульса, закон Гука, закон Паскаля, закон Архимеда; при этом различать словесную формулировку закона и его математическое выражение; </w:t>
            </w:r>
          </w:p>
          <w:p w:rsidR="00E20581" w:rsidRPr="00803362" w:rsidRDefault="00E20581"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изученных физических моделей: материальная точка, инерциальная система отсчета;</w:t>
            </w:r>
          </w:p>
          <w:p w:rsidR="005F1151" w:rsidRPr="00803362" w:rsidRDefault="00E20581" w:rsidP="00E20581">
            <w:pPr>
              <w:pStyle w:val="a8"/>
              <w:shd w:val="clear" w:color="auto" w:fill="auto"/>
              <w:spacing w:after="0" w:line="360" w:lineRule="auto"/>
              <w:ind w:firstLine="454"/>
              <w:jc w:val="both"/>
              <w:rPr>
                <w:sz w:val="24"/>
                <w:szCs w:val="24"/>
              </w:rPr>
            </w:pPr>
            <w:r w:rsidRPr="00803362">
              <w:rPr>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w:t>
            </w:r>
            <w:r w:rsidRPr="00803362">
              <w:rPr>
                <w:i/>
              </w:rPr>
              <w:lastRenderedPageBreak/>
              <w:t>космического пространств;</w:t>
            </w:r>
          </w:p>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250EF3" w:rsidRPr="00803362" w:rsidRDefault="00250EF3"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1151" w:rsidRPr="00803362" w:rsidRDefault="005F1151" w:rsidP="00245A15">
            <w:pPr>
              <w:pStyle w:val="141"/>
              <w:shd w:val="clear" w:color="auto" w:fill="auto"/>
              <w:tabs>
                <w:tab w:val="left" w:pos="639"/>
              </w:tabs>
              <w:spacing w:line="360" w:lineRule="auto"/>
              <w:ind w:firstLine="454"/>
              <w:rPr>
                <w:sz w:val="24"/>
                <w:szCs w:val="24"/>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19" w:name="bookmark120"/>
            <w:r w:rsidRPr="00803362">
              <w:rPr>
                <w:rStyle w:val="36"/>
                <w:bCs w:val="0"/>
                <w:sz w:val="24"/>
                <w:szCs w:val="24"/>
              </w:rPr>
              <w:lastRenderedPageBreak/>
              <w:t>Тепловые явления</w:t>
            </w:r>
            <w:bookmarkEnd w:id="19"/>
          </w:p>
        </w:tc>
      </w:tr>
      <w:tr w:rsidR="002D3362" w:rsidRPr="00803362" w:rsidTr="005F1151">
        <w:tc>
          <w:tcPr>
            <w:tcW w:w="4566" w:type="dxa"/>
          </w:tcPr>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Распознавать тепловые явления </w:t>
            </w:r>
            <w:r w:rsidRPr="00803362">
              <w:lastRenderedPageBreak/>
              <w:t>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анализировать свойства тел, </w:t>
            </w:r>
            <w:r w:rsidRPr="00803362">
              <w:lastRenderedPageBreak/>
              <w:t>тепловые явления и процессы, используя основные положения атомно-молекулярного учения о строении вещества и закон сохранения энергии;</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изученных физических моделей строения газов, жидкостей и твердых тел;</w:t>
            </w:r>
          </w:p>
          <w:p w:rsidR="004B65B5" w:rsidRPr="00803362" w:rsidRDefault="004B65B5"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приводить примеры практического использования физических знаний о тепловых явлениях;</w:t>
            </w:r>
          </w:p>
          <w:p w:rsidR="002D3362" w:rsidRPr="00803362" w:rsidRDefault="004B65B5" w:rsidP="004B65B5">
            <w:pPr>
              <w:pStyle w:val="a8"/>
              <w:shd w:val="clear" w:color="auto" w:fill="auto"/>
              <w:tabs>
                <w:tab w:val="left" w:pos="1094"/>
              </w:tabs>
              <w:spacing w:after="0" w:line="360" w:lineRule="auto"/>
              <w:ind w:firstLine="454"/>
              <w:jc w:val="both"/>
              <w:rPr>
                <w:sz w:val="24"/>
                <w:szCs w:val="24"/>
              </w:rPr>
            </w:pPr>
            <w:r w:rsidRPr="00803362">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lastRenderedPageBreak/>
              <w:t xml:space="preserve">Использовать знания о </w:t>
            </w:r>
            <w:r w:rsidRPr="00803362">
              <w:rPr>
                <w:i/>
              </w:rPr>
              <w:lastRenderedPageBreak/>
              <w:t>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B2AAA" w:rsidRPr="00803362" w:rsidRDefault="005B2AAA"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2D3362" w:rsidRPr="00803362" w:rsidRDefault="002D3362" w:rsidP="00245A15">
            <w:pPr>
              <w:pStyle w:val="141"/>
              <w:shd w:val="clear" w:color="auto" w:fill="auto"/>
              <w:tabs>
                <w:tab w:val="left" w:pos="1104"/>
              </w:tabs>
              <w:spacing w:line="360" w:lineRule="auto"/>
              <w:ind w:firstLine="454"/>
              <w:rPr>
                <w:b/>
                <w:sz w:val="24"/>
                <w:szCs w:val="24"/>
              </w:rPr>
            </w:pPr>
          </w:p>
        </w:tc>
      </w:tr>
      <w:tr w:rsidR="00A77BDA" w:rsidRPr="00803362" w:rsidTr="00260EB4">
        <w:tc>
          <w:tcPr>
            <w:tcW w:w="9135" w:type="dxa"/>
            <w:gridSpan w:val="2"/>
          </w:tcPr>
          <w:p w:rsidR="00A77BDA" w:rsidRPr="00803362" w:rsidRDefault="00A77BDA" w:rsidP="00A77BDA">
            <w:pPr>
              <w:widowControl w:val="0"/>
              <w:tabs>
                <w:tab w:val="left" w:pos="993"/>
              </w:tabs>
              <w:autoSpaceDE w:val="0"/>
              <w:autoSpaceDN w:val="0"/>
              <w:adjustRightInd w:val="0"/>
              <w:spacing w:line="360" w:lineRule="auto"/>
              <w:contextualSpacing/>
              <w:jc w:val="center"/>
              <w:rPr>
                <w:b/>
                <w:i/>
              </w:rPr>
            </w:pPr>
            <w:bookmarkStart w:id="20" w:name="bookmark121"/>
            <w:r w:rsidRPr="00803362">
              <w:rPr>
                <w:rStyle w:val="36"/>
                <w:b/>
                <w:bCs/>
                <w:sz w:val="24"/>
                <w:szCs w:val="24"/>
              </w:rPr>
              <w:lastRenderedPageBreak/>
              <w:t>Электрические и магнитные явления</w:t>
            </w:r>
            <w:bookmarkEnd w:id="20"/>
          </w:p>
        </w:tc>
      </w:tr>
      <w:tr w:rsidR="00A77BDA" w:rsidRPr="00803362" w:rsidTr="005F1151">
        <w:tc>
          <w:tcPr>
            <w:tcW w:w="4566" w:type="dxa"/>
          </w:tcPr>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w:t>
            </w:r>
            <w:r w:rsidRPr="00803362">
              <w:lastRenderedPageBreak/>
              <w:t>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использовать оптические схемы для построения изображений в плоском зеркале и собирающей линзе.</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w:t>
            </w:r>
            <w:r w:rsidRPr="00803362">
              <w:lastRenderedPageBreak/>
              <w:t>находить формулы, связывающие данную физическую величину с другими величинами.</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E5388"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приводить примеры практического использования физических знаний о электромагнитных явлениях</w:t>
            </w:r>
          </w:p>
          <w:p w:rsidR="00A77BDA" w:rsidRPr="00803362" w:rsidRDefault="00EE5388"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w:t>
            </w:r>
            <w:r w:rsidRPr="00803362">
              <w:lastRenderedPageBreak/>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4569" w:type="dxa"/>
          </w:tcPr>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lastRenderedPageBreak/>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803362">
              <w:rPr>
                <w:i/>
              </w:rPr>
              <w:lastRenderedPageBreak/>
              <w:t>соблюдения норм экологического поведения в окружающей среде; приводить примеры влияния электромагнитных излучений на живые организмы;</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12E30" w:rsidRPr="00803362" w:rsidRDefault="00112E30"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77BDA" w:rsidRPr="00803362" w:rsidRDefault="00A77BDA" w:rsidP="00A77BDA">
            <w:pPr>
              <w:widowControl w:val="0"/>
              <w:tabs>
                <w:tab w:val="left" w:pos="993"/>
              </w:tabs>
              <w:autoSpaceDE w:val="0"/>
              <w:autoSpaceDN w:val="0"/>
              <w:adjustRightInd w:val="0"/>
              <w:spacing w:line="360" w:lineRule="auto"/>
              <w:ind w:left="709"/>
              <w:contextualSpacing/>
              <w:jc w:val="both"/>
              <w:rPr>
                <w:i/>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21" w:name="bookmark122"/>
            <w:r w:rsidRPr="00803362">
              <w:rPr>
                <w:rStyle w:val="36"/>
                <w:bCs w:val="0"/>
                <w:sz w:val="24"/>
                <w:szCs w:val="24"/>
              </w:rPr>
              <w:lastRenderedPageBreak/>
              <w:t>Квантовые явления</w:t>
            </w:r>
            <w:bookmarkEnd w:id="21"/>
          </w:p>
        </w:tc>
      </w:tr>
      <w:tr w:rsidR="00112E30" w:rsidRPr="00803362" w:rsidTr="005F1151">
        <w:tc>
          <w:tcPr>
            <w:tcW w:w="4566" w:type="dxa"/>
          </w:tcPr>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w:t>
            </w:r>
            <w:r w:rsidRPr="00803362">
              <w:lastRenderedPageBreak/>
              <w:t>словесную формулировку закона и его математическое выражение;</w:t>
            </w:r>
          </w:p>
          <w:p w:rsidR="006D7D1A" w:rsidRPr="00803362" w:rsidRDefault="006D7D1A"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различать основные признаки планетарной модели атома, нуклонной модели атомного ядра;</w:t>
            </w:r>
          </w:p>
          <w:p w:rsidR="00112E30" w:rsidRPr="00803362" w:rsidRDefault="006D7D1A" w:rsidP="004B0876">
            <w:pPr>
              <w:pStyle w:val="a8"/>
              <w:numPr>
                <w:ilvl w:val="0"/>
                <w:numId w:val="164"/>
              </w:numPr>
              <w:shd w:val="clear" w:color="auto" w:fill="auto"/>
              <w:tabs>
                <w:tab w:val="left" w:pos="1074"/>
              </w:tabs>
              <w:spacing w:after="0" w:line="360" w:lineRule="auto"/>
              <w:ind w:left="0" w:firstLine="0"/>
              <w:jc w:val="both"/>
              <w:rPr>
                <w:sz w:val="24"/>
                <w:szCs w:val="24"/>
              </w:rPr>
            </w:pPr>
            <w:r w:rsidRPr="00803362">
              <w:rPr>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tc>
        <w:tc>
          <w:tcPr>
            <w:tcW w:w="4569" w:type="dxa"/>
          </w:tcPr>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lastRenderedPageBreak/>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соотносить энергию связи атомных ядер с дефектом массы;</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C324E" w:rsidRPr="00803362" w:rsidRDefault="009C324E"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12E30" w:rsidRPr="00803362" w:rsidRDefault="00112E30" w:rsidP="00245A15">
            <w:pPr>
              <w:pStyle w:val="141"/>
              <w:shd w:val="clear" w:color="auto" w:fill="auto"/>
              <w:tabs>
                <w:tab w:val="left" w:pos="674"/>
              </w:tabs>
              <w:spacing w:line="360" w:lineRule="auto"/>
              <w:ind w:firstLine="454"/>
              <w:rPr>
                <w:sz w:val="24"/>
                <w:szCs w:val="24"/>
              </w:rPr>
            </w:pPr>
          </w:p>
        </w:tc>
      </w:tr>
      <w:tr w:rsidR="005F1151" w:rsidRPr="00803362" w:rsidTr="005F1151">
        <w:tc>
          <w:tcPr>
            <w:tcW w:w="9135" w:type="dxa"/>
            <w:gridSpan w:val="2"/>
          </w:tcPr>
          <w:p w:rsidR="005F1151" w:rsidRPr="00803362" w:rsidRDefault="005F1151" w:rsidP="00245A15">
            <w:pPr>
              <w:pStyle w:val="310"/>
              <w:keepNext/>
              <w:keepLines/>
              <w:shd w:val="clear" w:color="auto" w:fill="auto"/>
              <w:spacing w:line="360" w:lineRule="auto"/>
              <w:ind w:firstLine="454"/>
              <w:jc w:val="center"/>
              <w:rPr>
                <w:sz w:val="24"/>
                <w:szCs w:val="24"/>
              </w:rPr>
            </w:pPr>
            <w:bookmarkStart w:id="22" w:name="bookmark123"/>
            <w:r w:rsidRPr="00803362">
              <w:rPr>
                <w:rStyle w:val="36"/>
                <w:bCs w:val="0"/>
                <w:sz w:val="24"/>
                <w:szCs w:val="24"/>
              </w:rPr>
              <w:lastRenderedPageBreak/>
              <w:t>Элементы астрономии</w:t>
            </w:r>
            <w:bookmarkEnd w:id="22"/>
          </w:p>
        </w:tc>
      </w:tr>
      <w:tr w:rsidR="00436567" w:rsidRPr="00803362" w:rsidTr="005F1151">
        <w:tc>
          <w:tcPr>
            <w:tcW w:w="4566" w:type="dxa"/>
          </w:tcPr>
          <w:p w:rsidR="00436567" w:rsidRPr="00803362" w:rsidRDefault="00436567" w:rsidP="004B0876">
            <w:pPr>
              <w:widowControl w:val="0"/>
              <w:numPr>
                <w:ilvl w:val="0"/>
                <w:numId w:val="164"/>
              </w:numPr>
              <w:tabs>
                <w:tab w:val="left" w:pos="993"/>
              </w:tabs>
              <w:autoSpaceDE w:val="0"/>
              <w:autoSpaceDN w:val="0"/>
              <w:adjustRightInd w:val="0"/>
              <w:spacing w:line="360" w:lineRule="auto"/>
              <w:ind w:left="0" w:firstLine="709"/>
              <w:contextualSpacing/>
              <w:jc w:val="both"/>
            </w:pPr>
            <w:r w:rsidRPr="00803362">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36567" w:rsidRPr="00803362" w:rsidRDefault="00436567" w:rsidP="004B0876">
            <w:pPr>
              <w:pStyle w:val="a8"/>
              <w:numPr>
                <w:ilvl w:val="0"/>
                <w:numId w:val="164"/>
              </w:numPr>
              <w:shd w:val="clear" w:color="auto" w:fill="auto"/>
              <w:tabs>
                <w:tab w:val="left" w:pos="993"/>
              </w:tabs>
              <w:spacing w:after="0" w:line="360" w:lineRule="auto"/>
              <w:ind w:left="0" w:firstLine="709"/>
              <w:jc w:val="both"/>
              <w:rPr>
                <w:sz w:val="24"/>
                <w:szCs w:val="24"/>
              </w:rPr>
            </w:pPr>
            <w:r w:rsidRPr="00803362">
              <w:rPr>
                <w:sz w:val="24"/>
                <w:szCs w:val="24"/>
              </w:rPr>
              <w:t>понимать различия между гелиоцентрической и геоцентрической системами мира.</w:t>
            </w:r>
          </w:p>
        </w:tc>
        <w:tc>
          <w:tcPr>
            <w:tcW w:w="4569" w:type="dxa"/>
          </w:tcPr>
          <w:p w:rsidR="007017DD" w:rsidRPr="00803362" w:rsidRDefault="007017DD"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017DD" w:rsidRPr="00803362" w:rsidRDefault="007017DD" w:rsidP="004B0876">
            <w:pPr>
              <w:widowControl w:val="0"/>
              <w:numPr>
                <w:ilvl w:val="0"/>
                <w:numId w:val="164"/>
              </w:numPr>
              <w:tabs>
                <w:tab w:val="left" w:pos="993"/>
              </w:tabs>
              <w:autoSpaceDE w:val="0"/>
              <w:autoSpaceDN w:val="0"/>
              <w:adjustRightInd w:val="0"/>
              <w:spacing w:line="360" w:lineRule="auto"/>
              <w:ind w:left="0" w:firstLine="709"/>
              <w:contextualSpacing/>
              <w:jc w:val="both"/>
              <w:rPr>
                <w:i/>
              </w:rPr>
            </w:pPr>
            <w:r w:rsidRPr="00803362">
              <w:rPr>
                <w:i/>
              </w:rPr>
              <w:t>различать основные характеристики звезд (размер, цвет, температура) соотносить цвет звезды с ее температурой;</w:t>
            </w:r>
          </w:p>
          <w:p w:rsidR="00436567" w:rsidRPr="00803362" w:rsidRDefault="007017DD" w:rsidP="004B0876">
            <w:pPr>
              <w:pStyle w:val="141"/>
              <w:numPr>
                <w:ilvl w:val="0"/>
                <w:numId w:val="164"/>
              </w:numPr>
              <w:shd w:val="clear" w:color="auto" w:fill="auto"/>
              <w:tabs>
                <w:tab w:val="left" w:pos="963"/>
              </w:tabs>
              <w:spacing w:line="360" w:lineRule="auto"/>
              <w:ind w:left="0" w:firstLine="709"/>
              <w:rPr>
                <w:sz w:val="24"/>
                <w:szCs w:val="24"/>
              </w:rPr>
            </w:pPr>
            <w:r w:rsidRPr="00803362">
              <w:rPr>
                <w:sz w:val="24"/>
                <w:szCs w:val="24"/>
              </w:rPr>
              <w:t>различать гипотезы о происхождении Солнечной системы.</w:t>
            </w:r>
          </w:p>
        </w:tc>
      </w:tr>
    </w:tbl>
    <w:p w:rsidR="00467014" w:rsidRPr="00803362" w:rsidRDefault="002607C8" w:rsidP="0079510B">
      <w:pPr>
        <w:pStyle w:val="3310"/>
        <w:keepNext/>
        <w:keepLines/>
        <w:shd w:val="clear" w:color="auto" w:fill="auto"/>
        <w:spacing w:before="0" w:after="0" w:line="360" w:lineRule="auto"/>
        <w:jc w:val="center"/>
        <w:rPr>
          <w:rFonts w:ascii="Times New Roman" w:hAnsi="Times New Roman"/>
          <w:sz w:val="24"/>
          <w:szCs w:val="24"/>
        </w:rPr>
      </w:pPr>
      <w:bookmarkStart w:id="23" w:name="bookmark124"/>
      <w:r>
        <w:rPr>
          <w:rStyle w:val="3314"/>
          <w:rFonts w:ascii="Times New Roman" w:hAnsi="Times New Roman" w:cs="Times New Roman"/>
          <w:bCs w:val="0"/>
          <w:sz w:val="24"/>
          <w:szCs w:val="24"/>
        </w:rPr>
        <w:t>1.2.3.15</w:t>
      </w:r>
      <w:r w:rsidR="00ED673A" w:rsidRPr="00803362">
        <w:rPr>
          <w:rStyle w:val="3314"/>
          <w:rFonts w:ascii="Times New Roman" w:hAnsi="Times New Roman" w:cs="Times New Roman"/>
          <w:bCs w:val="0"/>
          <w:sz w:val="24"/>
          <w:szCs w:val="24"/>
        </w:rPr>
        <w:t>. БИОЛОГИЯ</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4558"/>
      </w:tblGrid>
      <w:tr w:rsidR="00ED673A" w:rsidRPr="00803362" w:rsidTr="00245A15">
        <w:tc>
          <w:tcPr>
            <w:tcW w:w="4785" w:type="dxa"/>
          </w:tcPr>
          <w:p w:rsidR="00ED673A" w:rsidRPr="00803362" w:rsidRDefault="00ED673A" w:rsidP="00245A15">
            <w:pPr>
              <w:spacing w:line="360" w:lineRule="auto"/>
              <w:jc w:val="both"/>
            </w:pPr>
            <w:r w:rsidRPr="00803362">
              <w:t>Выпускник научится</w:t>
            </w:r>
          </w:p>
          <w:p w:rsidR="00907090" w:rsidRPr="00803362" w:rsidRDefault="00907090" w:rsidP="00907090">
            <w:pPr>
              <w:autoSpaceDE w:val="0"/>
              <w:autoSpaceDN w:val="0"/>
              <w:adjustRightInd w:val="0"/>
              <w:spacing w:line="360" w:lineRule="auto"/>
              <w:jc w:val="both"/>
            </w:pPr>
            <w:r w:rsidRPr="00803362">
              <w:rPr>
                <w:bCs/>
              </w:rPr>
              <w:t xml:space="preserve">пользоваться научными методами для распознания биологических проблем; </w:t>
            </w:r>
            <w:r w:rsidRPr="00803362">
              <w:t xml:space="preserve">давать научное объяснение биологическим фактам, процессам,явлениям,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w:t>
            </w:r>
            <w:r w:rsidRPr="00803362">
              <w:lastRenderedPageBreak/>
              <w:t>процессы и явления; ставить несложные биологические эксперименты и интерпретировать их результаты.</w:t>
            </w:r>
          </w:p>
          <w:p w:rsidR="00907090" w:rsidRPr="00803362" w:rsidRDefault="00907090" w:rsidP="00907090">
            <w:pPr>
              <w:autoSpaceDE w:val="0"/>
              <w:autoSpaceDN w:val="0"/>
              <w:adjustRightInd w:val="0"/>
              <w:spacing w:line="360" w:lineRule="auto"/>
              <w:ind w:firstLine="709"/>
              <w:jc w:val="both"/>
            </w:pPr>
            <w:r w:rsidRPr="00803362">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07090" w:rsidRPr="00803362" w:rsidRDefault="00907090" w:rsidP="00907090">
            <w:pPr>
              <w:autoSpaceDE w:val="0"/>
              <w:autoSpaceDN w:val="0"/>
              <w:adjustRightInd w:val="0"/>
              <w:spacing w:line="360" w:lineRule="auto"/>
              <w:ind w:firstLine="709"/>
              <w:jc w:val="both"/>
            </w:pPr>
            <w:r w:rsidRPr="00803362">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07090" w:rsidRPr="00803362" w:rsidRDefault="00907090" w:rsidP="00907090">
            <w:pPr>
              <w:autoSpaceDE w:val="0"/>
              <w:autoSpaceDN w:val="0"/>
              <w:adjustRightInd w:val="0"/>
              <w:spacing w:line="360" w:lineRule="auto"/>
              <w:ind w:firstLine="709"/>
              <w:jc w:val="both"/>
              <w:rPr>
                <w:iCs/>
              </w:rPr>
            </w:pPr>
            <w:r w:rsidRPr="00803362">
              <w:rPr>
                <w:iC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D673A" w:rsidRPr="00803362" w:rsidRDefault="00ED673A" w:rsidP="00245A15">
            <w:pPr>
              <w:spacing w:line="360" w:lineRule="auto"/>
              <w:jc w:val="center"/>
            </w:pPr>
          </w:p>
        </w:tc>
        <w:tc>
          <w:tcPr>
            <w:tcW w:w="4786" w:type="dxa"/>
          </w:tcPr>
          <w:p w:rsidR="00907090" w:rsidRPr="00803362" w:rsidRDefault="00ED673A"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lastRenderedPageBreak/>
              <w:t>Выпускник получит возможность</w:t>
            </w:r>
            <w:r w:rsidR="00467014" w:rsidRPr="00803362">
              <w:rPr>
                <w:i/>
              </w:rPr>
              <w:t xml:space="preserve"> научиться</w:t>
            </w:r>
            <w:r w:rsidR="00907090" w:rsidRPr="00803362">
              <w:rPr>
                <w:i/>
              </w:rPr>
              <w:t xml:space="preserve"> осознанно использовать знания основных правил поведения в природе и основ здорового образа жизни в быту;</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rPr>
              <w:t xml:space="preserve">ориентироваться в системе </w:t>
            </w:r>
            <w:r w:rsidRPr="00803362">
              <w:rPr>
                <w:i/>
              </w:rPr>
              <w:lastRenderedPageBreak/>
              <w:t>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07090" w:rsidRPr="00803362" w:rsidRDefault="00907090" w:rsidP="004B0876">
            <w:pPr>
              <w:numPr>
                <w:ilvl w:val="0"/>
                <w:numId w:val="179"/>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D673A" w:rsidRPr="00803362" w:rsidRDefault="00ED673A" w:rsidP="00245A15">
            <w:pPr>
              <w:spacing w:line="360" w:lineRule="auto"/>
              <w:jc w:val="both"/>
              <w:rPr>
                <w:i/>
              </w:rPr>
            </w:pPr>
          </w:p>
          <w:p w:rsidR="00ED673A" w:rsidRPr="00803362" w:rsidRDefault="00ED673A" w:rsidP="00245A15">
            <w:pPr>
              <w:spacing w:line="360" w:lineRule="auto"/>
              <w:jc w:val="center"/>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lastRenderedPageBreak/>
              <w:t>Живые организмы</w:t>
            </w:r>
          </w:p>
        </w:tc>
      </w:tr>
      <w:tr w:rsidR="00ED673A" w:rsidRPr="00803362" w:rsidTr="00245A15">
        <w:tc>
          <w:tcPr>
            <w:tcW w:w="4785" w:type="dxa"/>
          </w:tcPr>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 xml:space="preserve">аргументировать, приводить </w:t>
            </w:r>
            <w:r w:rsidRPr="00803362">
              <w:lastRenderedPageBreak/>
              <w:t>доказательства родства различных таксонов растений, животных, грибов и бактерий;</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различий растений, животных, грибов и бактерий;</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раскрывать роль биологии в практической деятельности людей; роль различных организмов в жизни человека;</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объяснять общность происхождения и эволюции систематических групп растений и животных на примерах сопоставления биологических объектов;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выявлятьпримерыи раскрывать сущность приспособленности организмов к среде обитания;</w:t>
            </w:r>
          </w:p>
          <w:p w:rsidR="00907090" w:rsidRPr="00803362" w:rsidRDefault="00907090" w:rsidP="004B0876">
            <w:pPr>
              <w:widowControl w:val="0"/>
              <w:numPr>
                <w:ilvl w:val="2"/>
                <w:numId w:val="180"/>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 xml:space="preserve">устанавливать взаимосвязи между особенностями строения и </w:t>
            </w:r>
            <w:r w:rsidRPr="00803362">
              <w:lastRenderedPageBreak/>
              <w:t>функциями клеток и тканей, органов и систем органов;</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знать и аргументировать основные правила поведения в природе;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анализировать и оценивать последствия деятельности человека в природе;</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описывать и использовать приемы выращивания и размножения культурных растений и домашних животных, ухода за ними;</w:t>
            </w:r>
          </w:p>
          <w:p w:rsidR="00907090" w:rsidRPr="00803362" w:rsidRDefault="00907090" w:rsidP="004B0876">
            <w:pPr>
              <w:numPr>
                <w:ilvl w:val="2"/>
                <w:numId w:val="180"/>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907090">
            <w:pPr>
              <w:spacing w:line="360" w:lineRule="auto"/>
              <w:ind w:firstLine="454"/>
              <w:jc w:val="both"/>
            </w:pPr>
          </w:p>
        </w:tc>
        <w:tc>
          <w:tcPr>
            <w:tcW w:w="4786" w:type="dxa"/>
          </w:tcPr>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b/>
                <w:i/>
              </w:rPr>
            </w:pPr>
            <w:r w:rsidRPr="00803362">
              <w:rPr>
                <w:i/>
              </w:rPr>
              <w:lastRenderedPageBreak/>
              <w:t xml:space="preserve">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w:t>
            </w:r>
            <w:r w:rsidRPr="00803362">
              <w:rPr>
                <w:i/>
              </w:rPr>
              <w:lastRenderedPageBreak/>
              <w:t>переводить из одной формы в другую;</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iCs/>
              </w:rPr>
            </w:pPr>
            <w:r w:rsidRPr="00803362">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07090" w:rsidRPr="00803362" w:rsidRDefault="00907090" w:rsidP="004B0876">
            <w:pPr>
              <w:numPr>
                <w:ilvl w:val="0"/>
                <w:numId w:val="181"/>
              </w:numPr>
              <w:tabs>
                <w:tab w:val="left" w:pos="993"/>
              </w:tabs>
              <w:autoSpaceDE w:val="0"/>
              <w:autoSpaceDN w:val="0"/>
              <w:adjustRightInd w:val="0"/>
              <w:spacing w:line="360" w:lineRule="auto"/>
              <w:ind w:left="0" w:firstLine="709"/>
              <w:contextualSpacing/>
              <w:jc w:val="both"/>
              <w:rPr>
                <w:i/>
              </w:rPr>
            </w:pPr>
            <w:r w:rsidRPr="00803362">
              <w:rPr>
                <w:i/>
              </w:rPr>
              <w:t xml:space="preserve">работать в группе сверстников </w:t>
            </w:r>
            <w:r w:rsidRPr="00803362">
              <w:rPr>
                <w:i/>
              </w:rPr>
              <w:lastRenderedPageBreak/>
              <w:t xml:space="preserve">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D673A" w:rsidRPr="00803362" w:rsidRDefault="00ED673A" w:rsidP="00907090">
            <w:pPr>
              <w:spacing w:line="360" w:lineRule="auto"/>
              <w:ind w:firstLine="454"/>
              <w:jc w:val="both"/>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lastRenderedPageBreak/>
              <w:t>Человек и его здоровье</w:t>
            </w:r>
          </w:p>
        </w:tc>
      </w:tr>
      <w:tr w:rsidR="00ED673A" w:rsidRPr="00803362" w:rsidTr="00245A15">
        <w:tc>
          <w:tcPr>
            <w:tcW w:w="4785" w:type="dxa"/>
          </w:tcPr>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взаимосвязи человека и окружающей среды, родства человека с животными;</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отличий человека от животных;</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 xml:space="preserve">аргументировать, приводить </w:t>
            </w:r>
            <w:r w:rsidRPr="00803362">
              <w:lastRenderedPageBreak/>
              <w:t>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объяснять эволюцию вида Человек разумный на примерах сопоставления биологических объектов и других материальных артефактов;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устанавливать взаимосвязи между особенностями строения и функциями клеток и тканей, органов и систем органов;</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 xml:space="preserve">использовать методы биологической науки:наблюдать и описывать биологические объекты и </w:t>
            </w:r>
            <w:r w:rsidRPr="00803362">
              <w:lastRenderedPageBreak/>
              <w:t>процессы; проводить исследования с организмом человека и объяснять их результаты;</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знать и аргументировать основные принципы здорового образа жизни, рациональной организации труда и отдыха;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анализировать и оценивать влияние факторов риска на здоровье человека;</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описывать и использовать приемы оказания первой помощи;</w:t>
            </w:r>
          </w:p>
          <w:p w:rsidR="00907090" w:rsidRPr="00803362" w:rsidRDefault="00907090" w:rsidP="004B0876">
            <w:pPr>
              <w:numPr>
                <w:ilvl w:val="0"/>
                <w:numId w:val="182"/>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501BFE">
            <w:pPr>
              <w:spacing w:line="360" w:lineRule="auto"/>
              <w:ind w:firstLine="454"/>
              <w:jc w:val="both"/>
            </w:pPr>
          </w:p>
        </w:tc>
        <w:tc>
          <w:tcPr>
            <w:tcW w:w="4786" w:type="dxa"/>
          </w:tcPr>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b/>
                <w:i/>
              </w:rPr>
            </w:pPr>
            <w:r w:rsidRPr="00803362">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 xml:space="preserve">ориентироваться в системе </w:t>
            </w:r>
            <w:r w:rsidRPr="00803362">
              <w:rPr>
                <w:i/>
              </w:rPr>
              <w:lastRenderedPageBreak/>
              <w:t>моральных норм и ценностей по отношению к собственному здоровью и здоровью других людей;</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07090" w:rsidRPr="00803362" w:rsidRDefault="00907090" w:rsidP="004B0876">
            <w:pPr>
              <w:numPr>
                <w:ilvl w:val="0"/>
                <w:numId w:val="183"/>
              </w:numPr>
              <w:tabs>
                <w:tab w:val="left" w:pos="993"/>
              </w:tabs>
              <w:autoSpaceDE w:val="0"/>
              <w:autoSpaceDN w:val="0"/>
              <w:adjustRightInd w:val="0"/>
              <w:spacing w:line="360" w:lineRule="auto"/>
              <w:ind w:left="0" w:firstLine="709"/>
              <w:contextualSpacing/>
              <w:jc w:val="both"/>
              <w:rPr>
                <w:b/>
              </w:rPr>
            </w:pPr>
            <w:r w:rsidRPr="00803362">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D673A" w:rsidRPr="00803362" w:rsidRDefault="00ED673A" w:rsidP="00501BFE">
            <w:pPr>
              <w:spacing w:line="360" w:lineRule="auto"/>
              <w:ind w:firstLine="454"/>
              <w:jc w:val="both"/>
              <w:rPr>
                <w:i/>
              </w:rPr>
            </w:pPr>
          </w:p>
        </w:tc>
      </w:tr>
      <w:tr w:rsidR="00ED673A" w:rsidRPr="00803362" w:rsidTr="00245A15">
        <w:tc>
          <w:tcPr>
            <w:tcW w:w="9571" w:type="dxa"/>
            <w:gridSpan w:val="2"/>
          </w:tcPr>
          <w:p w:rsidR="00ED673A" w:rsidRPr="00803362" w:rsidRDefault="00ED673A" w:rsidP="00245A15">
            <w:pPr>
              <w:spacing w:line="360" w:lineRule="auto"/>
              <w:ind w:firstLine="454"/>
              <w:jc w:val="center"/>
              <w:outlineLvl w:val="0"/>
              <w:rPr>
                <w:b/>
              </w:rPr>
            </w:pPr>
            <w:r w:rsidRPr="00803362">
              <w:rPr>
                <w:b/>
              </w:rPr>
              <w:lastRenderedPageBreak/>
              <w:t>Общие биологические закономерности</w:t>
            </w:r>
          </w:p>
        </w:tc>
      </w:tr>
      <w:tr w:rsidR="00ED673A" w:rsidRPr="00803362" w:rsidTr="00245A15">
        <w:tc>
          <w:tcPr>
            <w:tcW w:w="4785" w:type="dxa"/>
          </w:tcPr>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rPr>
                <w:b/>
              </w:rPr>
            </w:pPr>
            <w:r w:rsidRPr="00803362">
              <w:t>выделять существенные признаки биологических объектов (вида, экосистемы, биосферы) и процессов, характерных для сообществ живых организмов;</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rPr>
                <w:b/>
              </w:rPr>
            </w:pPr>
            <w:r w:rsidRPr="00803362">
              <w:t>аргументировать, приводить доказательства необходимости защиты окружающей среды;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аргументировать, приводить доказательства зависимости здоровья человека от состояния окружающей среды;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раскрывать роль биологии в практической деятельности людей; роль </w:t>
            </w:r>
            <w:r w:rsidRPr="00803362">
              <w:lastRenderedPageBreak/>
              <w:t>биологических объектов в природе и жизни человека; значение биологического разнообразия для сохранения биосферы;</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объяснять общность происхождения и эволюции организмов на основе сопоставления особенностей их строения и функционирования;</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объяснять механизмы наследственности и изменчивости, возникновения приспособленности, процесс видообразования;</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сравнивать биологические объекты, процессы; делать выводы и умозаключения на основе сравнения;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устанавливать взаимосвязи между особенностями строения и функциями органов и систем органов;</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07090" w:rsidRPr="00803362" w:rsidRDefault="00907090" w:rsidP="004B0876">
            <w:pPr>
              <w:numPr>
                <w:ilvl w:val="0"/>
                <w:numId w:val="184"/>
              </w:numPr>
              <w:tabs>
                <w:tab w:val="left" w:pos="360"/>
                <w:tab w:val="left" w:pos="993"/>
              </w:tabs>
              <w:autoSpaceDE w:val="0"/>
              <w:autoSpaceDN w:val="0"/>
              <w:adjustRightInd w:val="0"/>
              <w:spacing w:line="360" w:lineRule="auto"/>
              <w:ind w:left="0" w:firstLine="709"/>
              <w:contextualSpacing/>
              <w:jc w:val="both"/>
            </w:pPr>
            <w:r w:rsidRPr="00803362">
              <w:t xml:space="preserve">описывать и использовать приемы выращивания и размножения культурных растений и домашних </w:t>
            </w:r>
            <w:r w:rsidRPr="00803362">
              <w:lastRenderedPageBreak/>
              <w:t>животных, ухода за ними в агроценозах;</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07090" w:rsidRPr="00803362" w:rsidRDefault="00907090" w:rsidP="004B0876">
            <w:pPr>
              <w:numPr>
                <w:ilvl w:val="0"/>
                <w:numId w:val="184"/>
              </w:numPr>
              <w:tabs>
                <w:tab w:val="left" w:pos="993"/>
              </w:tabs>
              <w:autoSpaceDE w:val="0"/>
              <w:autoSpaceDN w:val="0"/>
              <w:adjustRightInd w:val="0"/>
              <w:spacing w:line="360" w:lineRule="auto"/>
              <w:ind w:left="0" w:firstLine="709"/>
              <w:contextualSpacing/>
              <w:jc w:val="both"/>
            </w:pPr>
            <w:r w:rsidRPr="00803362">
              <w:t>знать и соблюдать правила работы в кабинете биологии.</w:t>
            </w:r>
          </w:p>
          <w:p w:rsidR="00ED673A" w:rsidRPr="00803362" w:rsidRDefault="00ED673A" w:rsidP="00501BFE">
            <w:pPr>
              <w:spacing w:line="360" w:lineRule="auto"/>
              <w:ind w:firstLine="454"/>
              <w:jc w:val="both"/>
            </w:pPr>
          </w:p>
        </w:tc>
        <w:tc>
          <w:tcPr>
            <w:tcW w:w="4786" w:type="dxa"/>
          </w:tcPr>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iCs/>
              </w:rPr>
            </w:pPr>
            <w:r w:rsidRPr="00803362">
              <w:rPr>
                <w:i/>
              </w:rPr>
              <w:lastRenderedPageBreak/>
              <w:t>понимать экологические проблемы, возникающие в условиях нерационального природопользования, и пути решения этих проблем</w:t>
            </w:r>
            <w:r w:rsidRPr="00803362">
              <w:rPr>
                <w:i/>
                <w:iCs/>
              </w:rPr>
              <w:t>;</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i/>
              </w:rPr>
            </w:pPr>
            <w:r w:rsidRPr="00803362">
              <w:rPr>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i/>
              </w:rPr>
            </w:pPr>
            <w:r w:rsidRPr="00803362">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rPr>
            </w:pPr>
            <w:r w:rsidRPr="00803362">
              <w:rPr>
                <w:i/>
              </w:rPr>
              <w:t xml:space="preserve">ориентироваться в системе </w:t>
            </w:r>
            <w:r w:rsidRPr="00803362">
              <w:rPr>
                <w:i/>
              </w:rPr>
              <w:lastRenderedPageBreak/>
              <w:t>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i/>
              </w:rPr>
            </w:pPr>
            <w:r w:rsidRPr="00803362">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17FA6" w:rsidRPr="00803362" w:rsidRDefault="00B17FA6" w:rsidP="004B0876">
            <w:pPr>
              <w:numPr>
                <w:ilvl w:val="0"/>
                <w:numId w:val="185"/>
              </w:numPr>
              <w:tabs>
                <w:tab w:val="left" w:pos="993"/>
              </w:tabs>
              <w:autoSpaceDE w:val="0"/>
              <w:autoSpaceDN w:val="0"/>
              <w:adjustRightInd w:val="0"/>
              <w:spacing w:line="360" w:lineRule="auto"/>
              <w:ind w:left="0" w:firstLine="709"/>
              <w:contextualSpacing/>
              <w:jc w:val="both"/>
              <w:rPr>
                <w:b/>
              </w:rPr>
            </w:pPr>
            <w:r w:rsidRPr="00803362">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17FA6" w:rsidRPr="00803362" w:rsidRDefault="00B17FA6" w:rsidP="00B17FA6">
            <w:pPr>
              <w:spacing w:line="360" w:lineRule="auto"/>
              <w:ind w:firstLine="709"/>
              <w:jc w:val="both"/>
            </w:pPr>
          </w:p>
          <w:p w:rsidR="00ED673A" w:rsidRPr="00803362" w:rsidRDefault="00ED673A" w:rsidP="00B17FA6">
            <w:pPr>
              <w:spacing w:line="360" w:lineRule="auto"/>
              <w:ind w:firstLine="454"/>
              <w:jc w:val="both"/>
            </w:pPr>
          </w:p>
        </w:tc>
      </w:tr>
    </w:tbl>
    <w:p w:rsidR="00ED673A" w:rsidRPr="00803362" w:rsidRDefault="002607C8"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24" w:name="bookmark128"/>
      <w:r>
        <w:rPr>
          <w:rStyle w:val="3313"/>
          <w:rFonts w:ascii="Times New Roman" w:hAnsi="Times New Roman" w:cs="Times New Roman"/>
          <w:bCs w:val="0"/>
          <w:sz w:val="24"/>
          <w:szCs w:val="24"/>
        </w:rPr>
        <w:lastRenderedPageBreak/>
        <w:t>1.2.3.16</w:t>
      </w:r>
      <w:r w:rsidR="00ED673A" w:rsidRPr="00803362">
        <w:rPr>
          <w:rStyle w:val="3313"/>
          <w:rFonts w:ascii="Times New Roman" w:hAnsi="Times New Roman" w:cs="Times New Roman"/>
          <w:bCs w:val="0"/>
          <w:sz w:val="24"/>
          <w:szCs w:val="24"/>
        </w:rPr>
        <w:t>. ХИМИЯ</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8"/>
        <w:gridCol w:w="4537"/>
      </w:tblGrid>
      <w:tr w:rsidR="00C21792" w:rsidRPr="00803362" w:rsidTr="00873EA7">
        <w:tc>
          <w:tcPr>
            <w:tcW w:w="4598" w:type="dxa"/>
          </w:tcPr>
          <w:p w:rsidR="00ED673A" w:rsidRPr="00803362" w:rsidRDefault="00ED673A" w:rsidP="00245A15">
            <w:pPr>
              <w:spacing w:line="360" w:lineRule="auto"/>
              <w:jc w:val="center"/>
            </w:pPr>
            <w:r w:rsidRPr="00803362">
              <w:t>Выпускник научится</w:t>
            </w:r>
          </w:p>
        </w:tc>
        <w:tc>
          <w:tcPr>
            <w:tcW w:w="4537" w:type="dxa"/>
          </w:tcPr>
          <w:p w:rsidR="00ED673A" w:rsidRPr="00803362" w:rsidRDefault="00ED673A" w:rsidP="00245A15">
            <w:pPr>
              <w:spacing w:line="360" w:lineRule="auto"/>
              <w:jc w:val="center"/>
              <w:rPr>
                <w:i/>
              </w:rPr>
            </w:pPr>
            <w:r w:rsidRPr="00803362">
              <w:rPr>
                <w:i/>
              </w:rPr>
              <w:t>Выпускник получит возможность научиться</w:t>
            </w:r>
          </w:p>
        </w:tc>
      </w:tr>
      <w:tr w:rsidR="00C21792" w:rsidRPr="00803362" w:rsidTr="00C21792">
        <w:trPr>
          <w:trHeight w:val="58"/>
        </w:trPr>
        <w:tc>
          <w:tcPr>
            <w:tcW w:w="4598" w:type="dxa"/>
          </w:tcPr>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rPr>
                <w:bCs/>
              </w:rPr>
            </w:pPr>
            <w:r w:rsidRPr="00803362">
              <w:rPr>
                <w:bCs/>
              </w:rPr>
              <w:t>характеризовать основные методы познания: наблюдение, измерение, эксперимент;</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описывать свойства твердых, жидких, газообразных веществ, выделяя их существенные признаки;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законов сохранения массы веществ, постоянства состава, атомно-молекулярной теории;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различать химические и физические явления;</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химические элементы;</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состав веществ по их формулам;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валентность атома элемента в соединениях;</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lastRenderedPageBreak/>
              <w:t>определять тип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признаки и условия протекания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выявлять признаки, свидетельствующие о протекании химической реакции при выполнении химического опыта;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формулы бинарных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химических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соблюдать правила безопасной работы при проведении опытов;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пользоваться лабораторным оборудованием и посудой;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относительную молекулярную и молярную массы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массовую долю химического элемента по формуле соединения;</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количество, объем или массу вещества по количеству, объему, массе реагентов или продуктов реакции;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простых веществ: кислорода и водорода;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получать, собирать кислород и водород;</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распознавать опытным путем газообразные вещества: кислород, водород;</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закона Авогадро;</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 xml:space="preserve">раскрывать смысл понятий «тепловой </w:t>
            </w:r>
            <w:r w:rsidRPr="00803362">
              <w:lastRenderedPageBreak/>
              <w:t>эффект реакции», «молярный объем»;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воды;</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понятия «раствор»;</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вычислять массовую долю растворенного вещества в растворе;</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приготовлять растворы с определенной массовой долей растворенного вещества;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соединения изученных классов неорганических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физические и химические свойства основных классов неорганических веществ: оксидов, кислот, оснований, солей;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принадлежность веществ к определенному классу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формулы неорганических соединений изученных классов;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опыты, подтверждающие химические свойства изученных классов неорганических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распознавать опытным путем растворы кислот и щелочей по изменению окраски индикатора;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классами неорганических соединений;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Периодического закона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 xml:space="preserve">объяснять закономерности изменения строения атомов, свойств элементов в </w:t>
            </w:r>
            <w:r w:rsidRPr="00803362">
              <w:lastRenderedPageBreak/>
              <w:t>пределах малых периодов и главных подгрупп;</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схемы строения атомов первых 20 элементов периодической системы Д.И. Менделеева;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понятий: «химическая связь», «электроотрицательность»;</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зависимость физических свойств веществ от типа кристаллической решетки;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вид химической связи в неорганических соединениях;</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изображать схемы строения молекул веществ, образованных разными видами химических связей;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степень окисления атома элемента в соединении;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раскрывать смысл теории электролитической диссоциации;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электролитической диссоциации кислот, щелочей, солей;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lastRenderedPageBreak/>
              <w:t>объяснять сущность процесса электролитической диссоциации и реакций ионного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полные и сокращенные ионные уравнения реакции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возможность протекания реакций ионного обмена;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реакции, подтверждающие качественный состав различных веществ;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определять окислитель и восстановитель;</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составлять уравнения окислительно-восстановительных реакций;</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называть факторы, влияющие на скорость химической реакции;</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классифицировать химические реакции по различным признакам;</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составом, строением и свойствами неметаллов;</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проводить опыты по получению, собиранию и изучению химических свойств газообразных веществ: углекислого газа, аммиака;</w:t>
            </w:r>
          </w:p>
          <w:p w:rsidR="00873EA7" w:rsidRPr="00803362" w:rsidRDefault="00873EA7" w:rsidP="004B0876">
            <w:pPr>
              <w:numPr>
                <w:ilvl w:val="0"/>
                <w:numId w:val="165"/>
              </w:numPr>
              <w:tabs>
                <w:tab w:val="left" w:pos="284"/>
              </w:tabs>
              <w:autoSpaceDE w:val="0"/>
              <w:autoSpaceDN w:val="0"/>
              <w:adjustRightInd w:val="0"/>
              <w:spacing w:line="360" w:lineRule="auto"/>
              <w:ind w:left="0" w:firstLine="0"/>
              <w:jc w:val="both"/>
            </w:pPr>
            <w:r w:rsidRPr="00803362">
              <w:t>распознавать опытным путем газообразные вещества: углекислый газ и аммиак;</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характеризовать взаимосвязь между составом, строением и свойствами металлов;</w:t>
            </w:r>
          </w:p>
          <w:p w:rsidR="00873EA7" w:rsidRPr="00803362" w:rsidRDefault="00873EA7" w:rsidP="004B0876">
            <w:pPr>
              <w:widowControl w:val="0"/>
              <w:numPr>
                <w:ilvl w:val="0"/>
                <w:numId w:val="166"/>
              </w:numPr>
              <w:tabs>
                <w:tab w:val="left" w:pos="-709"/>
                <w:tab w:val="left" w:pos="284"/>
              </w:tabs>
              <w:autoSpaceDE w:val="0"/>
              <w:autoSpaceDN w:val="0"/>
              <w:adjustRightInd w:val="0"/>
              <w:spacing w:line="360" w:lineRule="auto"/>
              <w:ind w:left="0" w:firstLine="0"/>
              <w:jc w:val="both"/>
              <w:rPr>
                <w:i/>
              </w:rPr>
            </w:pPr>
            <w:r w:rsidRPr="00803362">
              <w:t xml:space="preserve">называть органические вещества по их формуле: метан, этан, этилен, метанол, этанол, глицерин, уксусная кислота, аминоуксусная кислота, стеариновая </w:t>
            </w:r>
            <w:r w:rsidRPr="00803362">
              <w:lastRenderedPageBreak/>
              <w:t>кислота, олеиновая кислота, глюкоза;</w:t>
            </w:r>
          </w:p>
          <w:p w:rsidR="00873EA7" w:rsidRPr="00803362" w:rsidRDefault="00873EA7" w:rsidP="004B0876">
            <w:pPr>
              <w:widowControl w:val="0"/>
              <w:numPr>
                <w:ilvl w:val="0"/>
                <w:numId w:val="166"/>
              </w:numPr>
              <w:tabs>
                <w:tab w:val="left" w:pos="-709"/>
                <w:tab w:val="left" w:pos="284"/>
              </w:tabs>
              <w:autoSpaceDE w:val="0"/>
              <w:autoSpaceDN w:val="0"/>
              <w:adjustRightInd w:val="0"/>
              <w:spacing w:line="360" w:lineRule="auto"/>
              <w:ind w:left="0" w:firstLine="0"/>
              <w:jc w:val="both"/>
            </w:pPr>
            <w:r w:rsidRPr="00803362">
              <w:t>оценивать влияние химического загрязнения окружающей среды на организм человека;</w:t>
            </w:r>
          </w:p>
          <w:p w:rsidR="00873EA7" w:rsidRPr="00803362" w:rsidRDefault="00873EA7" w:rsidP="004B0876">
            <w:pPr>
              <w:numPr>
                <w:ilvl w:val="0"/>
                <w:numId w:val="165"/>
              </w:numPr>
              <w:tabs>
                <w:tab w:val="left" w:pos="-709"/>
                <w:tab w:val="left" w:pos="284"/>
              </w:tabs>
              <w:autoSpaceDE w:val="0"/>
              <w:autoSpaceDN w:val="0"/>
              <w:adjustRightInd w:val="0"/>
              <w:spacing w:line="360" w:lineRule="auto"/>
              <w:ind w:left="0" w:firstLine="0"/>
              <w:jc w:val="both"/>
            </w:pPr>
            <w:r w:rsidRPr="00803362">
              <w:t>грамотно обращаться с веществами в повседневной жизни</w:t>
            </w:r>
          </w:p>
          <w:p w:rsidR="00C21792" w:rsidRPr="00803362" w:rsidRDefault="00873EA7" w:rsidP="00873EA7">
            <w:pPr>
              <w:tabs>
                <w:tab w:val="left" w:pos="284"/>
              </w:tabs>
              <w:spacing w:line="360" w:lineRule="auto"/>
              <w:jc w:val="center"/>
              <w:rPr>
                <w:b/>
              </w:rPr>
            </w:pPr>
            <w:r w:rsidRPr="00803362">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c>
          <w:tcPr>
            <w:tcW w:w="4537" w:type="dxa"/>
          </w:tcPr>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lastRenderedPageBreak/>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составлять молекулярные и полные ионные уравнения по сокращенным ионным уравнениям;</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 xml:space="preserve">составлять уравнения реакций, соответствующих последовательности </w:t>
            </w:r>
            <w:r w:rsidRPr="00803362">
              <w:rPr>
                <w:i/>
              </w:rPr>
              <w:lastRenderedPageBreak/>
              <w:t>превращений неорганических веществ различных классов;</w:t>
            </w:r>
          </w:p>
          <w:p w:rsidR="00E0672A" w:rsidRPr="00803362" w:rsidRDefault="00E0672A" w:rsidP="004B0876">
            <w:pPr>
              <w:widowControl w:val="0"/>
              <w:numPr>
                <w:ilvl w:val="0"/>
                <w:numId w:val="166"/>
              </w:numPr>
              <w:tabs>
                <w:tab w:val="left" w:pos="80"/>
              </w:tabs>
              <w:autoSpaceDE w:val="0"/>
              <w:autoSpaceDN w:val="0"/>
              <w:adjustRightInd w:val="0"/>
              <w:spacing w:line="360" w:lineRule="auto"/>
              <w:ind w:left="0" w:right="-12" w:firstLine="0"/>
              <w:jc w:val="both"/>
              <w:rPr>
                <w:i/>
              </w:rPr>
            </w:pPr>
            <w:r w:rsidRPr="00803362">
              <w:rPr>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использовать приобретенные знания для экологически грамотного поведения в окружающей среде;</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объективно оценивать информацию о веществах и химических процессах;</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критически относиться к псевдонаучной информации, недобросовестной рекламе в средствах массовой информации;</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осознавать значение теоретических знаний по химии для практической деятельности человека;</w:t>
            </w:r>
          </w:p>
          <w:p w:rsidR="00E0672A" w:rsidRPr="00803362" w:rsidRDefault="00E0672A" w:rsidP="004B0876">
            <w:pPr>
              <w:numPr>
                <w:ilvl w:val="0"/>
                <w:numId w:val="166"/>
              </w:numPr>
              <w:tabs>
                <w:tab w:val="left" w:pos="80"/>
              </w:tabs>
              <w:autoSpaceDE w:val="0"/>
              <w:autoSpaceDN w:val="0"/>
              <w:adjustRightInd w:val="0"/>
              <w:spacing w:line="360" w:lineRule="auto"/>
              <w:ind w:left="0" w:right="-12" w:firstLine="0"/>
              <w:jc w:val="both"/>
              <w:rPr>
                <w:i/>
              </w:rPr>
            </w:pPr>
            <w:r w:rsidRPr="00803362">
              <w:rPr>
                <w:i/>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0672A" w:rsidRPr="00803362" w:rsidRDefault="00E0672A" w:rsidP="00E0672A">
            <w:pPr>
              <w:tabs>
                <w:tab w:val="left" w:pos="-567"/>
              </w:tabs>
              <w:ind w:left="-993" w:right="-568"/>
            </w:pPr>
          </w:p>
          <w:p w:rsidR="00C21792" w:rsidRPr="00803362" w:rsidRDefault="00C21792" w:rsidP="00245A15">
            <w:pPr>
              <w:spacing w:line="360" w:lineRule="auto"/>
              <w:jc w:val="center"/>
              <w:rPr>
                <w:b/>
              </w:rPr>
            </w:pPr>
          </w:p>
        </w:tc>
      </w:tr>
    </w:tbl>
    <w:p w:rsidR="00ED673A" w:rsidRPr="00803362" w:rsidRDefault="002607C8" w:rsidP="0079510B">
      <w:pPr>
        <w:pStyle w:val="3310"/>
        <w:keepNext/>
        <w:keepLines/>
        <w:shd w:val="clear" w:color="auto" w:fill="auto"/>
        <w:spacing w:before="0" w:after="0" w:line="360" w:lineRule="auto"/>
        <w:ind w:firstLine="454"/>
        <w:jc w:val="center"/>
        <w:rPr>
          <w:rFonts w:ascii="Times New Roman" w:hAnsi="Times New Roman"/>
          <w:sz w:val="24"/>
          <w:szCs w:val="24"/>
        </w:rPr>
      </w:pPr>
      <w:bookmarkStart w:id="25" w:name="bookmark133"/>
      <w:r>
        <w:rPr>
          <w:rStyle w:val="3312"/>
          <w:rFonts w:ascii="Times New Roman" w:hAnsi="Times New Roman" w:cs="Times New Roman"/>
          <w:bCs w:val="0"/>
          <w:sz w:val="24"/>
          <w:szCs w:val="24"/>
        </w:rPr>
        <w:lastRenderedPageBreak/>
        <w:t>1.2.3.17</w:t>
      </w:r>
      <w:r w:rsidR="00ED673A" w:rsidRPr="00803362">
        <w:rPr>
          <w:rStyle w:val="3312"/>
          <w:rFonts w:ascii="Times New Roman" w:hAnsi="Times New Roman" w:cs="Times New Roman"/>
          <w:bCs w:val="0"/>
          <w:sz w:val="24"/>
          <w:szCs w:val="24"/>
        </w:rPr>
        <w:t>. ИЗОБРАЗИТЕЛЬНОЕ ИСКУССТВО</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73"/>
      </w:tblGrid>
      <w:tr w:rsidR="00723F37" w:rsidRPr="00803362" w:rsidTr="00DA533B">
        <w:tc>
          <w:tcPr>
            <w:tcW w:w="4562" w:type="dxa"/>
          </w:tcPr>
          <w:p w:rsidR="00723F37" w:rsidRPr="00803362" w:rsidRDefault="00723F37" w:rsidP="00245A15">
            <w:pPr>
              <w:spacing w:line="360" w:lineRule="auto"/>
              <w:jc w:val="center"/>
            </w:pPr>
            <w:r w:rsidRPr="00803362">
              <w:t>Выпускник научится</w:t>
            </w:r>
          </w:p>
        </w:tc>
        <w:tc>
          <w:tcPr>
            <w:tcW w:w="4573" w:type="dxa"/>
          </w:tcPr>
          <w:p w:rsidR="00723F37" w:rsidRPr="00803362" w:rsidRDefault="00723F37" w:rsidP="00C74E73">
            <w:pPr>
              <w:spacing w:line="360" w:lineRule="auto"/>
              <w:jc w:val="center"/>
              <w:rPr>
                <w:i/>
              </w:rPr>
            </w:pPr>
            <w:r w:rsidRPr="00803362">
              <w:rPr>
                <w:i/>
              </w:rPr>
              <w:t>Выпускник получит возможность научиться</w:t>
            </w:r>
          </w:p>
        </w:tc>
      </w:tr>
      <w:tr w:rsidR="00DA533B" w:rsidRPr="00803362" w:rsidTr="00DA533B">
        <w:tc>
          <w:tcPr>
            <w:tcW w:w="4562" w:type="dxa"/>
          </w:tcPr>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эскизы декоративного убранства русской избы;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цветовую композицию внутреннего убранства избы;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определять специфику образного языка декоративно-прикладного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самостоятельные варианты орнаментального построения вышивки с опорой на народные традиции;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lastRenderedPageBreak/>
              <w:t>создавать эскизы народного праздничного костюма, его отдельных элементов в цветовом решении;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основы народного орнамента; создавать орнаменты на основе народных традиций;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различать виды и материалы </w:t>
            </w:r>
            <w:r w:rsidRPr="00803362">
              <w:rPr>
                <w:rFonts w:ascii="Times New Roman" w:hAnsi="Times New Roman"/>
              </w:rPr>
              <w:lastRenderedPageBreak/>
              <w:t>декоративно-прикладного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национальные особенности русского орнамента и орнаментов других народов России;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несколько народных художественных промыслов России;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объяснять разницу между предметом изображения, сюжетом и содержанием изображения;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композиционным навыкам работы, чувству ритма, работе с различными художественными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образы, используя все выразительные возможности художественных материалов;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простым навыкам изображения с помощью пятна и тональных отношений;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навыку плоскостного силуэтного изображения обычных, простых </w:t>
            </w:r>
            <w:r w:rsidRPr="00803362">
              <w:rPr>
                <w:rFonts w:ascii="Times New Roman" w:hAnsi="Times New Roman"/>
              </w:rPr>
              <w:lastRenderedPageBreak/>
              <w:t>предметов (кухонная утварь);</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линейные изображения геометрических тел и натюрморт с натуры из геометрических тел;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строить изображения простых предметов по правилам линейной перспективы;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передавать с помощью света характер формы и эмоциональное напряжение в композиции натюрморта;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выполнения графического натюрморта и гравюры наклейками на картоне;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выражать цветом в натюрморте собственное настроение и переживания;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перспективу в практической творческой работе;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изображения перспективных сокращений в зарисовках наблюдаемого;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навыкам изображения уходящего вдаль пространства, применяя правила </w:t>
            </w:r>
            <w:r w:rsidRPr="00803362">
              <w:rPr>
                <w:rFonts w:ascii="Times New Roman" w:hAnsi="Times New Roman"/>
              </w:rPr>
              <w:lastRenderedPageBreak/>
              <w:t>линейной и воздушной перспективы;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наблюдать и эстетически переживать изменчивость цветового состояния и настроения в природе;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создания пейзажных зарисовок;</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понятия: пространство, ракурс, воздушная перспектива;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правилами работы на пленэре;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композиции, наблюдательной перспективы и ритмической организации плоскости изображения;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пользоваться красками (гуашь, акварель), несколькими графическими </w:t>
            </w:r>
            <w:r w:rsidRPr="00803362">
              <w:rPr>
                <w:rFonts w:ascii="Times New Roman" w:hAnsi="Times New Roman"/>
              </w:rPr>
              <w:lastRenderedPageBreak/>
              <w:t>материалами (карандаш, тушь), обладать первичными навыками лепки, использовать коллажные техники;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виды портрета;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и характеризовать основы изображения головы человека;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навыками работы с доступными скульптурными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графические материалы в работе над портретом;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образные возможности освещения в портрете;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пользоваться правилами схематического построения головы человека в рисунке;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выдающихся русских и зарубежных художников - портретистов и определять их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навыкам передачи в плоскостном </w:t>
            </w:r>
            <w:r w:rsidRPr="00803362">
              <w:rPr>
                <w:rFonts w:ascii="Times New Roman" w:hAnsi="Times New Roman"/>
              </w:rPr>
              <w:lastRenderedPageBreak/>
              <w:t>изображении простых движений фигуры человека;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понимания особенностей восприятия скульптурного образа;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навыкам лепки и работы с пластилином или глиной;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объяснять понятия «тема», «содержание», «сюжет» в произведениях станковой живописи;</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изобразительным и композиционным навыкам в процессе работы над эскизом;</w:t>
            </w:r>
          </w:p>
          <w:p w:rsidR="00DA533B" w:rsidRPr="00803362" w:rsidRDefault="00DA533B" w:rsidP="004B0876">
            <w:pPr>
              <w:pStyle w:val="aff2"/>
              <w:widowControl w:val="0"/>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объяснять понятия «тематическая картина», «станковая живопись»;</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перечислять и характеризовать основные жанры сюжетно- тематической картины;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характеризовать исторический жанр как идейное и образное выражение значительных событий в истории </w:t>
            </w:r>
            <w:r w:rsidRPr="00803362">
              <w:rPr>
                <w:rFonts w:ascii="Times New Roman" w:hAnsi="Times New Roman"/>
              </w:rPr>
              <w:lastRenderedPageBreak/>
              <w:t>общества, как воплощение его мировоззренческих позиций и идеалов;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значение тематической картины XIX века в развитии русской культуры;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по разработке и созданию изобразительного образа на выбранный исторический сюжет;</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по разработке художественного проекта –разработки композиции на историческую тему;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создания композиции на основе библейских сюжетов;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имена великих европейских и русских художников, творивших на библейские темы;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lastRenderedPageBreak/>
              <w:t>узнавать и характеризовать произведения великих европейских и русских художников на библейские темы;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роль монументальных памятников в жизни общества;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об особенностях художественного образа советского народа в годы Великой Отечественной войны;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анализировать художественно-выразительные средства произведений изобразительного искусства XX 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культуре зрительского восприятия;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временные и пространственные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разницу между реальностью и художественным образом;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опыту художественного иллюстрирования и навыкам работы графическими материалами;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собирать необходимый материал для иллюстрирования (характер одежды героев, характер построек и помещений, </w:t>
            </w:r>
            <w:r w:rsidRPr="00803362">
              <w:rPr>
                <w:rFonts w:ascii="Times New Roman" w:hAnsi="Times New Roman"/>
              </w:rPr>
              <w:lastRenderedPageBreak/>
              <w:t>характерные детали быта и т.д.);</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опыту художественного творчества по созданию стилизованных образов животных;</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систематизировать и характеризовать основные этапы развития и истории архитектуры и дизайна;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распознавать объект и пространство в конструктивных видах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сочетание различных объемов в здании;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единство художественного и функционального в вещи, форму и материал;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тенденции и перспективы развития современной архитектуры;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образно-стилевой язык архитектуры прошлого;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и различать малые формы архитектуры и дизайна в пространстве городской среды;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осознавать чертеж как плоскостное изображение объемов, когда точка – </w:t>
            </w:r>
            <w:r w:rsidRPr="00803362">
              <w:rPr>
                <w:rFonts w:ascii="Times New Roman" w:hAnsi="Times New Roman"/>
              </w:rPr>
              <w:lastRenderedPageBreak/>
              <w:t>вертикаль, круг – цилиндр, шар и т. д.;</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композиционные макеты объектов на предметной плоскости и в пространстве;</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практические творческие композиции в технике коллажа, дизайн-проектов;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приобретать общее представление о традициях ландшафтно-парковой архитектуры;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основные школы садово-паркового искусства;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основы краткой истории русской усадебной культуры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называть и раскрывать смысл основ искусства флористики;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понимать основы краткой истории костюма;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характеризовать и раскрывать смысл </w:t>
            </w:r>
            <w:r w:rsidRPr="00803362">
              <w:rPr>
                <w:rFonts w:ascii="Times New Roman" w:hAnsi="Times New Roman"/>
              </w:rPr>
              <w:lastRenderedPageBreak/>
              <w:t>композиционно-конструктивных принципов дизайна одежды;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отражать в эскизном проекте дизайна сада образно-архитектурный композиционный замысел;</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характеризовать памятники архитектуры Древнего Киева. София Киевская. Фрески. Мозаики;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узнавать и описывать памятники шатрового зодчества;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характеризовать особенности церкви </w:t>
            </w:r>
            <w:r w:rsidRPr="00803362">
              <w:rPr>
                <w:rFonts w:ascii="Times New Roman" w:hAnsi="Times New Roman"/>
              </w:rPr>
              <w:lastRenderedPageBreak/>
              <w:t>Вознесения в селе Коломенском и храма Покрова-на-Рву;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различать стилевые особенности разных школ архитектуры Древней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с натуры и по воображению архитектурные образы графическими материалами и др.;</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сравнивать, сопоставлять и анализировать произведения живописи Древней Руси;</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рассуждать о значении художественного образа древнерусской культуры;</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 xml:space="preserve">использовать в речи новые термины, связанные со стилями в изобразительном </w:t>
            </w:r>
            <w:r w:rsidRPr="00803362">
              <w:rPr>
                <w:rFonts w:ascii="Times New Roman" w:hAnsi="Times New Roman"/>
              </w:rPr>
              <w:lastRenderedPageBreak/>
              <w:t>искусстве и архитектуре XVIII – XIX веков;</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выявлять и называть характерные особенности русской портретной живописи XVIII века;</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характеризовать признаки и особенности московского барокко;</w:t>
            </w:r>
          </w:p>
          <w:p w:rsidR="00DA533B" w:rsidRPr="00803362" w:rsidRDefault="00DA533B" w:rsidP="004B0876">
            <w:pPr>
              <w:pStyle w:val="aff2"/>
              <w:numPr>
                <w:ilvl w:val="0"/>
                <w:numId w:val="167"/>
              </w:numPr>
              <w:tabs>
                <w:tab w:val="left" w:pos="284"/>
              </w:tabs>
              <w:autoSpaceDE w:val="0"/>
              <w:autoSpaceDN w:val="0"/>
              <w:adjustRightInd w:val="0"/>
              <w:spacing w:line="360" w:lineRule="auto"/>
              <w:ind w:left="0" w:firstLine="142"/>
              <w:rPr>
                <w:rFonts w:ascii="Times New Roman" w:hAnsi="Times New Roman"/>
              </w:rPr>
            </w:pPr>
            <w:r w:rsidRPr="00803362">
              <w:rPr>
                <w:rFonts w:ascii="Times New Roman" w:hAnsi="Times New Roman"/>
              </w:rPr>
              <w:t>создавать разнообразные творческие работы (фантазийные конструкции) в материале.</w:t>
            </w:r>
          </w:p>
          <w:p w:rsidR="00DA533B" w:rsidRPr="00803362" w:rsidRDefault="00DA533B" w:rsidP="00245A15">
            <w:pPr>
              <w:pStyle w:val="310"/>
              <w:keepNext/>
              <w:keepLines/>
              <w:shd w:val="clear" w:color="auto" w:fill="auto"/>
              <w:spacing w:line="360" w:lineRule="auto"/>
              <w:ind w:firstLine="454"/>
              <w:rPr>
                <w:sz w:val="24"/>
                <w:szCs w:val="24"/>
              </w:rPr>
            </w:pPr>
          </w:p>
        </w:tc>
        <w:tc>
          <w:tcPr>
            <w:tcW w:w="4573" w:type="dxa"/>
          </w:tcPr>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выделять признаки для установления стилевых связей в процессе изучения изобразительного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lastRenderedPageBreak/>
              <w:t>понимать специфику изображения в полиграфии;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формы полиграфической продукции: книги, журналы, плакаты, афиши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проектировать обложку книги, рекламы открытки, визитки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художественную композицию макета книги, журнала;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великих русских живописцев и архитекторов XVIII – XIX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художников-ваятелей XVIII века и определять скульптурные памятники;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особенности исторического жанра, определять произведения исторической живописи;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определять «Русский стиль» в архитектуре модерна, называть памятники архитектуры модерна;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разнообразные творческие работы (фантазийные конструкции) в материале;</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узнавать основные художественные направления в искусстве XIX и XX веков;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 xml:space="preserve">осознавать главные темы искусства и, обращаясь к ним в собственной художественно-творческой </w:t>
            </w:r>
            <w:r w:rsidRPr="00803362">
              <w:rPr>
                <w:rFonts w:ascii="Times New Roman" w:hAnsi="Times New Roman"/>
                <w:i/>
                <w:iCs/>
              </w:rPr>
              <w:lastRenderedPageBreak/>
              <w:t>деятельности, создавать выразительные образы;</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стиль модерн в архитектуре. Ф.О. Шехтель. А. Гауди;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создавать с натуры и по воображению архитектурные образы графическими материалами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выразительный язык при моделировании архитектурного пространства;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крупнейшие художественные музеи мира и России;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получать представления об особенностях художественных коллекций крупнейших музеев мира;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навыки коллективной работы над объемно- пространственной композицией;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основы сценографии как вида художественного творчества;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 xml:space="preserve">понимать роль костюма, маски и грима в искусстве актерского </w:t>
            </w:r>
            <w:r w:rsidRPr="00803362">
              <w:rPr>
                <w:rFonts w:ascii="Times New Roman" w:hAnsi="Times New Roman"/>
                <w:i/>
                <w:iCs/>
              </w:rPr>
              <w:lastRenderedPageBreak/>
              <w:t>перевоплощения;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российских художников(А.Я. Головин, А.Н. Бенуа, М.В. Добужинский);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особенности художественной фотографии;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выразительные средства художественной фотографии (композиция, план, ракурс, свет, ритм и др.);</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изобразительную природу экранных искусств;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характеризовать принципы киномонтажа в создании художественного образа;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различать понятия: игровой и документальный фильм;</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основы искусства телевидения;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различия в творческой работе художника-живописца и сценографа;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полученные знания о типах оформления сцены при создании школьного спектакля;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lastRenderedPageBreak/>
              <w:t>добиваться в практической работе большей выразительности костюма и его стилевого единства со сценографией спектакля;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понимать и объяснять синтетическую природу фильма;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первоначальные навыки в создании сценария и замысла фильма;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полученные ранее знания по композиции и построению кадра;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первоначальные навыки операторской грамоты, техники съемки и компьютерного монтажа;</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lastRenderedPageBreak/>
              <w:t>смотреть и анализировать с точки зрения режиссерского, монтажно-операторского искусства фильмы мастеров кино;</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i/>
                <w:iCs/>
              </w:rPr>
            </w:pPr>
            <w:r w:rsidRPr="00803362">
              <w:rPr>
                <w:rFonts w:ascii="Times New Roman" w:hAnsi="Times New Roman"/>
                <w:i/>
                <w:iCs/>
              </w:rPr>
              <w:t>использовать опыт документальной съемки и тележурналистики для формирования школьного телевидения;</w:t>
            </w:r>
          </w:p>
          <w:p w:rsidR="00CF6134" w:rsidRPr="00803362" w:rsidRDefault="00CF6134" w:rsidP="004B0876">
            <w:pPr>
              <w:pStyle w:val="aff2"/>
              <w:numPr>
                <w:ilvl w:val="0"/>
                <w:numId w:val="167"/>
              </w:numPr>
              <w:tabs>
                <w:tab w:val="left" w:pos="993"/>
              </w:tabs>
              <w:autoSpaceDE w:val="0"/>
              <w:autoSpaceDN w:val="0"/>
              <w:adjustRightInd w:val="0"/>
              <w:spacing w:line="360" w:lineRule="auto"/>
              <w:ind w:left="0" w:firstLine="709"/>
              <w:jc w:val="both"/>
              <w:rPr>
                <w:rFonts w:ascii="Times New Roman" w:hAnsi="Times New Roman"/>
              </w:rPr>
            </w:pPr>
            <w:r w:rsidRPr="00803362">
              <w:rPr>
                <w:rFonts w:ascii="Times New Roman" w:hAnsi="Times New Roman"/>
                <w:i/>
                <w:iCs/>
              </w:rPr>
              <w:t>реализовывать сценарно-режиссерскую и операторскую грамоту в практике создания видео-этюда.</w:t>
            </w:r>
          </w:p>
          <w:p w:rsidR="00CF6134" w:rsidRPr="00803362" w:rsidRDefault="00CF6134" w:rsidP="00CF6134"/>
          <w:p w:rsidR="00DA533B" w:rsidRPr="00803362" w:rsidRDefault="00DA533B" w:rsidP="00245A15">
            <w:pPr>
              <w:pStyle w:val="310"/>
              <w:keepNext/>
              <w:keepLines/>
              <w:shd w:val="clear" w:color="auto" w:fill="auto"/>
              <w:spacing w:line="360" w:lineRule="auto"/>
              <w:ind w:firstLine="454"/>
              <w:rPr>
                <w:sz w:val="24"/>
                <w:szCs w:val="24"/>
              </w:rPr>
            </w:pPr>
          </w:p>
        </w:tc>
      </w:tr>
    </w:tbl>
    <w:p w:rsidR="00723F37" w:rsidRPr="00803362" w:rsidRDefault="002607C8" w:rsidP="0079510B">
      <w:pPr>
        <w:pStyle w:val="3310"/>
        <w:keepNext/>
        <w:keepLines/>
        <w:shd w:val="clear" w:color="auto" w:fill="auto"/>
        <w:spacing w:before="0" w:after="0" w:line="360" w:lineRule="auto"/>
        <w:ind w:firstLine="454"/>
        <w:jc w:val="center"/>
        <w:rPr>
          <w:rStyle w:val="3311"/>
          <w:rFonts w:ascii="Times New Roman" w:hAnsi="Times New Roman" w:cs="Times New Roman"/>
          <w:bCs w:val="0"/>
          <w:sz w:val="24"/>
          <w:szCs w:val="24"/>
        </w:rPr>
      </w:pPr>
      <w:bookmarkStart w:id="26" w:name="bookmark139"/>
      <w:r>
        <w:rPr>
          <w:rStyle w:val="3311"/>
          <w:rFonts w:ascii="Times New Roman" w:hAnsi="Times New Roman" w:cs="Times New Roman"/>
          <w:bCs w:val="0"/>
          <w:sz w:val="24"/>
          <w:szCs w:val="24"/>
        </w:rPr>
        <w:lastRenderedPageBreak/>
        <w:t>1.2.3.18</w:t>
      </w:r>
      <w:r w:rsidR="00723F37" w:rsidRPr="00803362">
        <w:rPr>
          <w:rStyle w:val="3311"/>
          <w:rFonts w:ascii="Times New Roman" w:hAnsi="Times New Roman" w:cs="Times New Roman"/>
          <w:bCs w:val="0"/>
          <w:sz w:val="24"/>
          <w:szCs w:val="24"/>
        </w:rPr>
        <w:t>. МУЗЫКА</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73"/>
      </w:tblGrid>
      <w:tr w:rsidR="007119D3" w:rsidRPr="00803362" w:rsidTr="001B5511">
        <w:tc>
          <w:tcPr>
            <w:tcW w:w="4562" w:type="dxa"/>
          </w:tcPr>
          <w:p w:rsidR="007119D3" w:rsidRPr="00803362" w:rsidRDefault="007119D3" w:rsidP="00245A15">
            <w:pPr>
              <w:spacing w:line="360" w:lineRule="auto"/>
              <w:jc w:val="both"/>
            </w:pPr>
            <w:r w:rsidRPr="00803362">
              <w:t>Выпускник научится</w:t>
            </w:r>
          </w:p>
          <w:p w:rsidR="007119D3" w:rsidRPr="00803362" w:rsidRDefault="007119D3" w:rsidP="00245A15">
            <w:pPr>
              <w:spacing w:line="360" w:lineRule="auto"/>
              <w:jc w:val="center"/>
            </w:pPr>
          </w:p>
        </w:tc>
        <w:tc>
          <w:tcPr>
            <w:tcW w:w="4573" w:type="dxa"/>
          </w:tcPr>
          <w:p w:rsidR="007119D3" w:rsidRPr="00803362" w:rsidRDefault="007119D3" w:rsidP="00245A15">
            <w:pPr>
              <w:spacing w:line="360" w:lineRule="auto"/>
              <w:jc w:val="both"/>
              <w:rPr>
                <w:i/>
              </w:rPr>
            </w:pPr>
            <w:r w:rsidRPr="00803362">
              <w:rPr>
                <w:i/>
              </w:rPr>
              <w:t>Выпускник получит возможность научиться</w:t>
            </w:r>
          </w:p>
        </w:tc>
      </w:tr>
      <w:tr w:rsidR="001B5511" w:rsidRPr="00803362" w:rsidTr="001B5511">
        <w:tc>
          <w:tcPr>
            <w:tcW w:w="4562" w:type="dxa"/>
          </w:tcPr>
          <w:p w:rsidR="001B5511" w:rsidRPr="00803362" w:rsidRDefault="001B5511" w:rsidP="001B5511">
            <w:pPr>
              <w:spacing w:line="360" w:lineRule="auto"/>
              <w:ind w:firstLine="709"/>
              <w:jc w:val="both"/>
              <w:rPr>
                <w:b/>
              </w:rPr>
            </w:pP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значение интонации в музыке как носителя образного смысла;</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средства музыкальной выразительности: мелодию, ритм, темп, динамику, лад;</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характер музыкальных образов (лирических, драматических, героических, романтических, эпических);</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общее и особенное при сравнении музыкальных произведений на основе полученных знаний об интонационной природе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жизненно-образное содержание музыкальных произведений разных жанров;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и характеризовать приемы взаимодействия и развития образов музыкальных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различать многообразие музыкальных </w:t>
            </w:r>
            <w:r w:rsidRPr="00803362">
              <w:lastRenderedPageBreak/>
              <w:t>образов и способов их развития;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производить интонационно-образный анализ музыкального произведения;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основной принцип построения и развития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взаимосвязь жизненного содержания музыки и музыкальных образов;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значение устного народного музыкального творчества в развитии общей культуры народа;</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основные жанры русской народной музыки: былины, лирические песни, частушки, разновидности обрядовых песен;</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специфику перевоплощения народной музыки в произведениях композиторов;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взаимосвязь профессиональной композиторской музыки и народного музыкального творчества;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определять основные признаки исторических эпох, стилевых </w:t>
            </w:r>
            <w:r w:rsidRPr="00803362">
              <w:lastRenderedPageBreak/>
              <w:t>направлений в русской музыке, понимать стилевые черты русской классической музыкальной школы;</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основные признаки исторических эпох, стилевых направлений и национальных школ в западноевропейской музыке;</w:t>
            </w:r>
          </w:p>
          <w:p w:rsidR="001B5511" w:rsidRPr="00803362" w:rsidRDefault="001B5511" w:rsidP="004B0876">
            <w:pPr>
              <w:numPr>
                <w:ilvl w:val="0"/>
                <w:numId w:val="168"/>
              </w:numPr>
              <w:tabs>
                <w:tab w:val="left" w:pos="142"/>
              </w:tabs>
              <w:spacing w:line="360" w:lineRule="auto"/>
              <w:ind w:left="0" w:firstLine="0"/>
              <w:contextualSpacing/>
              <w:jc w:val="both"/>
            </w:pPr>
            <w:r w:rsidRPr="00803362">
              <w:t>узнавать характерные черты и образцы творчества крупнейших русских и зарубежных композиторов;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общее и особенное при сравнении музыкальных произведений на основе полученных знаний о стилевых направлениях;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жанры вокальной, инструментальной, вокально-инструментальной, камерно-инструментальной, симфонической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B5511" w:rsidRPr="00803362" w:rsidRDefault="001B5511" w:rsidP="004B0876">
            <w:pPr>
              <w:numPr>
                <w:ilvl w:val="0"/>
                <w:numId w:val="168"/>
              </w:numPr>
              <w:tabs>
                <w:tab w:val="left" w:pos="142"/>
              </w:tabs>
              <w:spacing w:line="360" w:lineRule="auto"/>
              <w:ind w:left="0" w:firstLine="0"/>
              <w:contextualSpacing/>
              <w:jc w:val="both"/>
            </w:pPr>
            <w:r w:rsidRPr="00803362">
              <w:t>узнавать формы построения музыки (двухчастную, трехчастную, вариации, рондо);</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тембры музыкальных инструментов;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и определять звучание музыкальных инструментов: духовых, струнных, ударных, современных электронных;</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определять виды оркестров: </w:t>
            </w:r>
            <w:r w:rsidRPr="00803362">
              <w:lastRenderedPageBreak/>
              <w:t>симфонического, духового, камерного, оркестра народных инструментов, эстрадно-джазового оркестра;</w:t>
            </w:r>
          </w:p>
          <w:p w:rsidR="001B5511" w:rsidRPr="00803362" w:rsidRDefault="001B5511" w:rsidP="004B0876">
            <w:pPr>
              <w:numPr>
                <w:ilvl w:val="0"/>
                <w:numId w:val="168"/>
              </w:numPr>
              <w:tabs>
                <w:tab w:val="left" w:pos="142"/>
              </w:tabs>
              <w:spacing w:line="360" w:lineRule="auto"/>
              <w:ind w:left="0" w:firstLine="0"/>
              <w:contextualSpacing/>
              <w:jc w:val="both"/>
            </w:pPr>
            <w:r w:rsidRPr="00803362">
              <w:t>владеть музыкальными терминами в пределах изучаемой темы;</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характерные особенности музыкального языка;</w:t>
            </w:r>
          </w:p>
          <w:p w:rsidR="001B5511" w:rsidRPr="00803362" w:rsidRDefault="001B5511" w:rsidP="004B0876">
            <w:pPr>
              <w:numPr>
                <w:ilvl w:val="0"/>
                <w:numId w:val="168"/>
              </w:numPr>
              <w:tabs>
                <w:tab w:val="left" w:pos="142"/>
              </w:tabs>
              <w:spacing w:line="360" w:lineRule="auto"/>
              <w:ind w:left="0" w:firstLine="0"/>
              <w:contextualSpacing/>
              <w:jc w:val="both"/>
            </w:pPr>
            <w:r w:rsidRPr="00803362">
              <w:t>эмоционально-образно воспринимать и характеризовать музыкальные произведения;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произведения выдающихся композиторов прошлого и современности;</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единство жизненного содержания и художественной формы в различных музыкальных образах;</w:t>
            </w:r>
          </w:p>
          <w:p w:rsidR="001B5511" w:rsidRPr="00803362" w:rsidRDefault="001B5511" w:rsidP="004B0876">
            <w:pPr>
              <w:numPr>
                <w:ilvl w:val="0"/>
                <w:numId w:val="168"/>
              </w:numPr>
              <w:tabs>
                <w:tab w:val="left" w:pos="142"/>
              </w:tabs>
              <w:spacing w:line="360" w:lineRule="auto"/>
              <w:ind w:left="0" w:firstLine="0"/>
              <w:contextualSpacing/>
              <w:jc w:val="both"/>
            </w:pPr>
            <w:r w:rsidRPr="00803362">
              <w:t>творчески интерпретировать содержание музыкальных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выявлять особенности интерпретации одной и той же художественной идеи, сюжета в творчестве различных композиторов; </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различные трактовки одного и того же произведения, аргументируя исполнительскую интерпретацию замысла композитора;</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различать интерпретацию классической музыки в современных обработках;</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определять характерные признаки </w:t>
            </w:r>
            <w:r w:rsidRPr="00803362">
              <w:lastRenderedPageBreak/>
              <w:t>современной популярной 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стили рок-музыки и ее отдельных направлений: рок-оперы, рок-н-ролла и др.;</w:t>
            </w:r>
          </w:p>
          <w:p w:rsidR="001B5511" w:rsidRPr="00803362" w:rsidRDefault="001B5511" w:rsidP="004B0876">
            <w:pPr>
              <w:numPr>
                <w:ilvl w:val="0"/>
                <w:numId w:val="168"/>
              </w:numPr>
              <w:tabs>
                <w:tab w:val="left" w:pos="142"/>
              </w:tabs>
              <w:spacing w:line="360" w:lineRule="auto"/>
              <w:ind w:left="0" w:firstLine="0"/>
              <w:contextualSpacing/>
              <w:jc w:val="both"/>
            </w:pPr>
            <w:r w:rsidRPr="00803362">
              <w:t>анализировать творчество исполнителей авторской песни;</w:t>
            </w:r>
          </w:p>
          <w:p w:rsidR="001B5511" w:rsidRPr="00803362" w:rsidRDefault="001B5511" w:rsidP="004B0876">
            <w:pPr>
              <w:numPr>
                <w:ilvl w:val="0"/>
                <w:numId w:val="168"/>
              </w:numPr>
              <w:tabs>
                <w:tab w:val="left" w:pos="142"/>
              </w:tabs>
              <w:spacing w:line="360" w:lineRule="auto"/>
              <w:ind w:left="0" w:firstLine="0"/>
              <w:contextualSpacing/>
              <w:jc w:val="both"/>
            </w:pPr>
            <w:r w:rsidRPr="00803362">
              <w:t>выявлять особенности взаимодействия музыки с другими видами искусства;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находить жанровые параллели между музыкой и другими видами искусств;</w:t>
            </w:r>
          </w:p>
          <w:p w:rsidR="001B5511" w:rsidRPr="00803362" w:rsidRDefault="001B5511" w:rsidP="004B0876">
            <w:pPr>
              <w:numPr>
                <w:ilvl w:val="0"/>
                <w:numId w:val="168"/>
              </w:numPr>
              <w:tabs>
                <w:tab w:val="left" w:pos="142"/>
              </w:tabs>
              <w:spacing w:line="360" w:lineRule="auto"/>
              <w:ind w:left="0" w:firstLine="0"/>
              <w:contextualSpacing/>
              <w:jc w:val="both"/>
            </w:pPr>
            <w:r w:rsidRPr="00803362">
              <w:t>сравнивать интонации музыкального, живописного и литературного произведений;</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взаимодействие музыки, изобразительного искусства и литературы на основе осознания специфики языка каждого из них;</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находить ассоциативные связи между художественными образами музыки, изобразительного искусства и литературы;</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значимость музыки в творчестве писателей и поэтов;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называть и определять на слух мужские (тенор, баритон, бас) и женские (сопрано, меццо-сопрано, контральто) певческие голоса;</w:t>
            </w:r>
          </w:p>
          <w:p w:rsidR="001B5511" w:rsidRPr="00803362" w:rsidRDefault="001B5511" w:rsidP="004B0876">
            <w:pPr>
              <w:numPr>
                <w:ilvl w:val="0"/>
                <w:numId w:val="168"/>
              </w:numPr>
              <w:tabs>
                <w:tab w:val="left" w:pos="142"/>
              </w:tabs>
              <w:spacing w:line="360" w:lineRule="auto"/>
              <w:ind w:left="0" w:firstLine="0"/>
              <w:contextualSpacing/>
              <w:jc w:val="both"/>
            </w:pPr>
            <w:r w:rsidRPr="00803362">
              <w:t>определять разновидности хоровых коллективов по стилю (манере) исполнения: народные, академические;</w:t>
            </w:r>
          </w:p>
          <w:p w:rsidR="001B5511" w:rsidRPr="00803362" w:rsidRDefault="001B5511" w:rsidP="004B0876">
            <w:pPr>
              <w:numPr>
                <w:ilvl w:val="0"/>
                <w:numId w:val="168"/>
              </w:numPr>
              <w:tabs>
                <w:tab w:val="left" w:pos="142"/>
              </w:tabs>
              <w:spacing w:line="360" w:lineRule="auto"/>
              <w:ind w:left="0" w:firstLine="0"/>
              <w:contextualSpacing/>
              <w:jc w:val="both"/>
            </w:pPr>
            <w:r w:rsidRPr="00803362">
              <w:t>владеть навыками вокально-хорового музицирования;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применять навыки вокально-хоровой работы при пении с музыкальным </w:t>
            </w:r>
            <w:r w:rsidRPr="00803362">
              <w:lastRenderedPageBreak/>
              <w:t>сопровождением и без сопровождения (</w:t>
            </w:r>
            <w:r w:rsidRPr="00803362">
              <w:rPr>
                <w:lang w:val="en-US"/>
              </w:rPr>
              <w:t>acappella</w:t>
            </w:r>
            <w:r w:rsidRPr="00803362">
              <w:t>);</w:t>
            </w:r>
          </w:p>
          <w:p w:rsidR="001B5511" w:rsidRPr="00803362" w:rsidRDefault="001B5511" w:rsidP="004B0876">
            <w:pPr>
              <w:numPr>
                <w:ilvl w:val="0"/>
                <w:numId w:val="168"/>
              </w:numPr>
              <w:tabs>
                <w:tab w:val="left" w:pos="142"/>
              </w:tabs>
              <w:spacing w:line="360" w:lineRule="auto"/>
              <w:ind w:left="0" w:firstLine="0"/>
              <w:contextualSpacing/>
              <w:jc w:val="both"/>
            </w:pPr>
            <w:r w:rsidRPr="00803362">
              <w:t>творчески интерпретировать содержание музыкального произведения в пении;</w:t>
            </w:r>
          </w:p>
          <w:p w:rsidR="001B5511" w:rsidRPr="00803362" w:rsidRDefault="001B5511" w:rsidP="004B0876">
            <w:pPr>
              <w:numPr>
                <w:ilvl w:val="0"/>
                <w:numId w:val="168"/>
              </w:numPr>
              <w:tabs>
                <w:tab w:val="left" w:pos="142"/>
              </w:tabs>
              <w:spacing w:line="360" w:lineRule="auto"/>
              <w:ind w:left="0" w:firstLine="0"/>
              <w:contextualSpacing/>
              <w:jc w:val="both"/>
            </w:pPr>
            <w:r w:rsidRPr="00803362">
              <w:t>участвовать в коллективной исполнительской деятельности, используя различные формы индивидуального и группового музицирования;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размышлять о знакомом музыкальном произведении, высказывать суждения об основной идее, о средствах и формах ее воплощения;</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передавать свои музыкальные впечатления в устной или письменной форме; </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проявлять творческую инициативу, участвуя в музыкально-эстетической деятельности;</w:t>
            </w:r>
          </w:p>
          <w:p w:rsidR="001B5511" w:rsidRPr="00803362" w:rsidRDefault="001B5511" w:rsidP="004B0876">
            <w:pPr>
              <w:numPr>
                <w:ilvl w:val="0"/>
                <w:numId w:val="168"/>
              </w:numPr>
              <w:tabs>
                <w:tab w:val="left" w:pos="142"/>
              </w:tabs>
              <w:spacing w:line="360" w:lineRule="auto"/>
              <w:ind w:left="0" w:firstLine="0"/>
              <w:contextualSpacing/>
              <w:jc w:val="both"/>
            </w:pPr>
            <w:r w:rsidRPr="00803362">
              <w:t>понимать специфику музыки как вида искусства и ее значение в жизни человека и общества;</w:t>
            </w:r>
          </w:p>
          <w:p w:rsidR="001B5511" w:rsidRPr="00803362" w:rsidRDefault="001B5511" w:rsidP="004B0876">
            <w:pPr>
              <w:numPr>
                <w:ilvl w:val="0"/>
                <w:numId w:val="168"/>
              </w:numPr>
              <w:tabs>
                <w:tab w:val="left" w:pos="142"/>
              </w:tabs>
              <w:spacing w:line="360" w:lineRule="auto"/>
              <w:ind w:left="0" w:firstLine="0"/>
              <w:contextualSpacing/>
              <w:jc w:val="both"/>
            </w:pPr>
            <w:r w:rsidRPr="00803362">
              <w:t>эмоционально проживать исторические события и судьбы защитников Отечества, воплощаемые в музыкальных произведениях;</w:t>
            </w:r>
          </w:p>
          <w:p w:rsidR="001B5511" w:rsidRPr="00803362" w:rsidRDefault="001B5511" w:rsidP="004B0876">
            <w:pPr>
              <w:numPr>
                <w:ilvl w:val="0"/>
                <w:numId w:val="168"/>
              </w:numPr>
              <w:tabs>
                <w:tab w:val="left" w:pos="142"/>
              </w:tabs>
              <w:spacing w:line="360" w:lineRule="auto"/>
              <w:ind w:left="0" w:firstLine="0"/>
              <w:contextualSpacing/>
              <w:jc w:val="both"/>
            </w:pPr>
            <w:r w:rsidRPr="00803362">
              <w:t>приводить примеры выдающихся (в том числе современных) отечественных и зарубежных музыкальных исполнителей и исполнительских коллективов;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 xml:space="preserve">применять современные информационно-коммуникационные технологии для записи и воспроизведения </w:t>
            </w:r>
            <w:r w:rsidRPr="00803362">
              <w:lastRenderedPageBreak/>
              <w:t>музыки;</w:t>
            </w:r>
          </w:p>
          <w:p w:rsidR="001B5511" w:rsidRPr="00803362" w:rsidRDefault="001B5511" w:rsidP="004B0876">
            <w:pPr>
              <w:numPr>
                <w:ilvl w:val="0"/>
                <w:numId w:val="168"/>
              </w:numPr>
              <w:tabs>
                <w:tab w:val="left" w:pos="142"/>
              </w:tabs>
              <w:spacing w:line="360" w:lineRule="auto"/>
              <w:ind w:left="0" w:firstLine="0"/>
              <w:contextualSpacing/>
              <w:jc w:val="both"/>
            </w:pPr>
            <w:r w:rsidRPr="00803362">
              <w:t>обосновывать собственные предпочтения, касающиеся музыкальных произведений различных стилей и жанров;</w:t>
            </w:r>
          </w:p>
          <w:p w:rsidR="001B5511" w:rsidRPr="00803362" w:rsidRDefault="001B5511" w:rsidP="004B0876">
            <w:pPr>
              <w:numPr>
                <w:ilvl w:val="0"/>
                <w:numId w:val="168"/>
              </w:numPr>
              <w:tabs>
                <w:tab w:val="left" w:pos="142"/>
              </w:tabs>
              <w:spacing w:line="360" w:lineRule="auto"/>
              <w:ind w:left="0" w:firstLine="0"/>
              <w:contextualSpacing/>
              <w:jc w:val="both"/>
            </w:pPr>
            <w:r w:rsidRPr="00803362">
              <w:t>использовать знания о музыке и музыкантах, полученные на занятиях, при составлении домашней фонотеки, видеотеки;</w:t>
            </w:r>
          </w:p>
          <w:p w:rsidR="001B5511" w:rsidRPr="00803362" w:rsidRDefault="001B5511" w:rsidP="001B5511">
            <w:pPr>
              <w:tabs>
                <w:tab w:val="left" w:pos="142"/>
              </w:tabs>
              <w:spacing w:line="360" w:lineRule="auto"/>
              <w:contextualSpacing/>
              <w:jc w:val="both"/>
            </w:pPr>
            <w:r w:rsidRPr="00803362">
              <w:t>использовать приобретенные знания и умения в практической деятельности и повседневной жизни (в том числе в творческой и сценической).</w:t>
            </w:r>
          </w:p>
          <w:p w:rsidR="001B5511" w:rsidRPr="00803362" w:rsidRDefault="001B5511" w:rsidP="00245A15">
            <w:pPr>
              <w:pStyle w:val="310"/>
              <w:keepNext/>
              <w:keepLines/>
              <w:shd w:val="clear" w:color="auto" w:fill="auto"/>
              <w:spacing w:line="360" w:lineRule="auto"/>
              <w:ind w:firstLine="454"/>
              <w:jc w:val="center"/>
              <w:rPr>
                <w:sz w:val="24"/>
                <w:szCs w:val="24"/>
              </w:rPr>
            </w:pPr>
          </w:p>
        </w:tc>
        <w:tc>
          <w:tcPr>
            <w:tcW w:w="4573" w:type="dxa"/>
          </w:tcPr>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понимать особенности языка западноевропейской музыки на примере мадригала, мотета, кантаты, прелюдии, фуги, мессы, реквиема;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понимать особенности языка отечественной духовной и светской музыкальной культуры на примере канта, литургии, хорового концерта;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определять специфику духовной музыки в эпоху Средневековья;</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распознавать мелодику знаменного распева – основы древнерусской церковной музыки;</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 xml:space="preserve">различать формы построения музыки (сонатно-симфонический цикл, сюита), </w:t>
            </w:r>
            <w:r w:rsidRPr="00803362">
              <w:rPr>
                <w:i/>
              </w:rPr>
              <w:lastRenderedPageBreak/>
              <w:t>понимать их возможности в воплощении и развитии музыкальных образов;</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выделять признаки для установления стилевых связей в процессе изучения музыкального искусства;</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исполнять свою партию в хоре в простейших двухголосных произведениях, в том числе с ориентацией на нотную запись;</w:t>
            </w:r>
          </w:p>
          <w:p w:rsidR="00147F5A" w:rsidRPr="00803362" w:rsidRDefault="00147F5A" w:rsidP="004B0876">
            <w:pPr>
              <w:numPr>
                <w:ilvl w:val="0"/>
                <w:numId w:val="169"/>
              </w:numPr>
              <w:tabs>
                <w:tab w:val="left" w:pos="258"/>
              </w:tabs>
              <w:spacing w:line="360" w:lineRule="auto"/>
              <w:ind w:left="0" w:firstLine="0"/>
              <w:contextualSpacing/>
              <w:jc w:val="both"/>
              <w:rPr>
                <w:i/>
              </w:rPr>
            </w:pPr>
            <w:r w:rsidRPr="00803362">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47F5A" w:rsidRPr="00803362" w:rsidRDefault="00147F5A" w:rsidP="00147F5A">
            <w:pPr>
              <w:pStyle w:val="3"/>
              <w:spacing w:before="0" w:after="0" w:line="360" w:lineRule="auto"/>
              <w:ind w:firstLine="709"/>
              <w:rPr>
                <w:rFonts w:eastAsia="Calibri"/>
                <w:i/>
                <w:sz w:val="24"/>
                <w:szCs w:val="24"/>
              </w:rPr>
            </w:pPr>
          </w:p>
          <w:p w:rsidR="00147F5A" w:rsidRPr="00803362" w:rsidRDefault="00147F5A" w:rsidP="00147F5A"/>
          <w:p w:rsidR="001B5511" w:rsidRPr="00803362" w:rsidRDefault="001B5511" w:rsidP="00245A15">
            <w:pPr>
              <w:pStyle w:val="310"/>
              <w:keepNext/>
              <w:keepLines/>
              <w:shd w:val="clear" w:color="auto" w:fill="auto"/>
              <w:spacing w:line="360" w:lineRule="auto"/>
              <w:ind w:firstLine="454"/>
              <w:jc w:val="center"/>
              <w:rPr>
                <w:sz w:val="24"/>
                <w:szCs w:val="24"/>
              </w:rPr>
            </w:pPr>
          </w:p>
        </w:tc>
      </w:tr>
    </w:tbl>
    <w:p w:rsidR="00723F37" w:rsidRPr="00803362" w:rsidRDefault="002607C8"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bookmarkStart w:id="27" w:name="bookmark143"/>
      <w:r>
        <w:rPr>
          <w:rStyle w:val="33100"/>
          <w:rFonts w:ascii="Times New Roman" w:hAnsi="Times New Roman" w:cs="Times New Roman"/>
          <w:bCs w:val="0"/>
          <w:sz w:val="24"/>
          <w:szCs w:val="24"/>
        </w:rPr>
        <w:lastRenderedPageBreak/>
        <w:t>1.2.3.19</w:t>
      </w:r>
      <w:r w:rsidR="00723F37" w:rsidRPr="00803362">
        <w:rPr>
          <w:rStyle w:val="33100"/>
          <w:rFonts w:ascii="Times New Roman" w:hAnsi="Times New Roman" w:cs="Times New Roman"/>
          <w:bCs w:val="0"/>
          <w:sz w:val="24"/>
          <w:szCs w:val="24"/>
        </w:rPr>
        <w:t>. ТЕХНОЛОГИЯ</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0"/>
        <w:gridCol w:w="144"/>
        <w:gridCol w:w="5111"/>
      </w:tblGrid>
      <w:tr w:rsidR="00594031" w:rsidRPr="00803362" w:rsidTr="00594031">
        <w:tc>
          <w:tcPr>
            <w:tcW w:w="4024" w:type="dxa"/>
            <w:gridSpan w:val="2"/>
          </w:tcPr>
          <w:p w:rsidR="00594031" w:rsidRPr="00803362" w:rsidRDefault="00594031" w:rsidP="00907090">
            <w:pPr>
              <w:spacing w:line="360" w:lineRule="auto"/>
              <w:jc w:val="both"/>
            </w:pPr>
            <w:r w:rsidRPr="00803362">
              <w:t>Выпускник научится</w:t>
            </w:r>
          </w:p>
          <w:p w:rsidR="00594031" w:rsidRPr="00803362" w:rsidRDefault="00594031" w:rsidP="00907090">
            <w:pPr>
              <w:spacing w:line="360" w:lineRule="auto"/>
              <w:jc w:val="center"/>
            </w:pPr>
          </w:p>
        </w:tc>
        <w:tc>
          <w:tcPr>
            <w:tcW w:w="5111" w:type="dxa"/>
          </w:tcPr>
          <w:p w:rsidR="00594031" w:rsidRPr="00803362" w:rsidRDefault="00594031" w:rsidP="00907090">
            <w:pPr>
              <w:spacing w:line="360" w:lineRule="auto"/>
              <w:jc w:val="both"/>
              <w:rPr>
                <w:i/>
              </w:rPr>
            </w:pPr>
            <w:r w:rsidRPr="00803362">
              <w:rPr>
                <w:i/>
              </w:rPr>
              <w:t>Выпускник получит возможность научиться</w:t>
            </w: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t>Современные технологии и перспективы их развития.</w:t>
            </w:r>
          </w:p>
        </w:tc>
      </w:tr>
      <w:tr w:rsidR="00594031" w:rsidRPr="00803362" w:rsidTr="00594031">
        <w:tc>
          <w:tcPr>
            <w:tcW w:w="3880" w:type="dxa"/>
          </w:tcPr>
          <w:p w:rsidR="00594031" w:rsidRPr="00803362" w:rsidRDefault="00594031" w:rsidP="004B0876">
            <w:pPr>
              <w:widowControl w:val="0"/>
              <w:numPr>
                <w:ilvl w:val="0"/>
                <w:numId w:val="170"/>
              </w:numPr>
              <w:tabs>
                <w:tab w:val="left" w:pos="284"/>
              </w:tabs>
              <w:spacing w:line="360" w:lineRule="auto"/>
              <w:ind w:left="0" w:firstLine="0"/>
              <w:jc w:val="both"/>
            </w:pPr>
            <w:r w:rsidRPr="00803362">
              <w:t>называть и характеризовать актуальные и перспективные технологии материальной и нематериальной сферы;</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594031" w:rsidRPr="00803362" w:rsidRDefault="00594031" w:rsidP="00907090">
            <w:pPr>
              <w:pStyle w:val="171"/>
              <w:shd w:val="clear" w:color="auto" w:fill="auto"/>
              <w:spacing w:after="0" w:line="360" w:lineRule="auto"/>
              <w:ind w:firstLine="454"/>
              <w:rPr>
                <w:sz w:val="24"/>
                <w:szCs w:val="24"/>
              </w:rPr>
            </w:pPr>
          </w:p>
        </w:tc>
        <w:tc>
          <w:tcPr>
            <w:tcW w:w="5255" w:type="dxa"/>
            <w:gridSpan w:val="2"/>
          </w:tcPr>
          <w:p w:rsidR="00594031" w:rsidRPr="00803362" w:rsidRDefault="00594031" w:rsidP="004B0876">
            <w:pPr>
              <w:widowControl w:val="0"/>
              <w:numPr>
                <w:ilvl w:val="0"/>
                <w:numId w:val="170"/>
              </w:numPr>
              <w:tabs>
                <w:tab w:val="left" w:pos="258"/>
              </w:tabs>
              <w:spacing w:line="360" w:lineRule="auto"/>
              <w:ind w:left="0" w:firstLine="0"/>
              <w:jc w:val="both"/>
              <w:rPr>
                <w:i/>
              </w:rPr>
            </w:pPr>
            <w:r w:rsidRPr="00803362">
              <w:rPr>
                <w:i/>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594031" w:rsidRPr="00803362" w:rsidRDefault="00594031" w:rsidP="004B0876">
            <w:pPr>
              <w:widowControl w:val="0"/>
              <w:numPr>
                <w:ilvl w:val="0"/>
                <w:numId w:val="170"/>
              </w:numPr>
              <w:tabs>
                <w:tab w:val="left" w:pos="258"/>
              </w:tabs>
              <w:spacing w:line="360" w:lineRule="auto"/>
              <w:ind w:left="0" w:firstLine="0"/>
              <w:jc w:val="both"/>
              <w:rPr>
                <w:i/>
              </w:rPr>
            </w:pPr>
            <w:r w:rsidRPr="00803362">
              <w:rPr>
                <w:i/>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594031" w:rsidRPr="00803362" w:rsidRDefault="00594031" w:rsidP="00907090">
            <w:pPr>
              <w:pStyle w:val="171"/>
              <w:shd w:val="clear" w:color="auto" w:fill="auto"/>
              <w:spacing w:after="0"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t xml:space="preserve">Формирование технологической культуры </w:t>
            </w:r>
            <w:r w:rsidRPr="00803362">
              <w:rPr>
                <w:b/>
                <w:color w:val="000000"/>
              </w:rPr>
              <w:br/>
              <w:t>и проектно-технологического мышления обучающихся.</w:t>
            </w:r>
          </w:p>
        </w:tc>
      </w:tr>
      <w:tr w:rsidR="00594031" w:rsidRPr="00803362" w:rsidTr="00594031">
        <w:tc>
          <w:tcPr>
            <w:tcW w:w="4024" w:type="dxa"/>
            <w:gridSpan w:val="2"/>
          </w:tcPr>
          <w:p w:rsidR="00594031" w:rsidRPr="00803362" w:rsidRDefault="00594031" w:rsidP="004B0876">
            <w:pPr>
              <w:widowControl w:val="0"/>
              <w:numPr>
                <w:ilvl w:val="0"/>
                <w:numId w:val="170"/>
              </w:numPr>
              <w:tabs>
                <w:tab w:val="left" w:pos="284"/>
              </w:tabs>
              <w:spacing w:line="360" w:lineRule="auto"/>
              <w:ind w:left="0" w:firstLine="0"/>
              <w:jc w:val="both"/>
            </w:pPr>
            <w:r w:rsidRPr="00803362">
              <w:t xml:space="preserve">выявлять и формулировать проблему, требующую </w:t>
            </w:r>
            <w:r w:rsidRPr="00803362">
              <w:lastRenderedPageBreak/>
              <w:t>технологического решения;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определять цели проектирования субъективно нового продукта или технологического решения;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594031" w:rsidRPr="00803362" w:rsidRDefault="00594031" w:rsidP="004B0876">
            <w:pPr>
              <w:widowControl w:val="0"/>
              <w:numPr>
                <w:ilvl w:val="0"/>
                <w:numId w:val="170"/>
              </w:numPr>
              <w:tabs>
                <w:tab w:val="left" w:pos="284"/>
              </w:tabs>
              <w:spacing w:line="360" w:lineRule="auto"/>
              <w:ind w:left="0" w:firstLine="0"/>
              <w:jc w:val="both"/>
            </w:pPr>
            <w:r w:rsidRPr="00803362">
              <w:t>планировать этапы выполнения работ и ресурсы для достижения целей проектирования;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применять базовые принципы управления проектами;</w:t>
            </w:r>
          </w:p>
          <w:p w:rsidR="00594031" w:rsidRPr="00803362" w:rsidRDefault="00594031" w:rsidP="004B0876">
            <w:pPr>
              <w:widowControl w:val="0"/>
              <w:numPr>
                <w:ilvl w:val="0"/>
                <w:numId w:val="170"/>
              </w:numPr>
              <w:tabs>
                <w:tab w:val="left" w:pos="284"/>
              </w:tabs>
              <w:spacing w:line="360" w:lineRule="auto"/>
              <w:ind w:left="0" w:firstLine="0"/>
              <w:jc w:val="both"/>
            </w:pPr>
            <w:r w:rsidRPr="00803362">
              <w:t>следовать технологическому процессу, в том числе в процессе изготовления субъективно нового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оценивать условия применимости технологии, в том числе с позиций экологической защищенности;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594031" w:rsidRPr="00803362" w:rsidRDefault="00594031" w:rsidP="004B0876">
            <w:pPr>
              <w:widowControl w:val="0"/>
              <w:numPr>
                <w:ilvl w:val="0"/>
                <w:numId w:val="170"/>
              </w:numPr>
              <w:tabs>
                <w:tab w:val="left" w:pos="284"/>
              </w:tabs>
              <w:spacing w:line="360" w:lineRule="auto"/>
              <w:ind w:left="0" w:firstLine="0"/>
              <w:jc w:val="both"/>
            </w:pPr>
            <w:r w:rsidRPr="00803362">
              <w:t xml:space="preserve">в зависимости от ситуации </w:t>
            </w:r>
            <w:r w:rsidRPr="00803362">
              <w:lastRenderedPageBreak/>
              <w:t>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оценку и испытание полученного продукта;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анализ потребностей в тех или иных материальных или информационных продуктах;</w:t>
            </w:r>
          </w:p>
          <w:p w:rsidR="00594031" w:rsidRPr="00803362" w:rsidRDefault="00594031" w:rsidP="004B0876">
            <w:pPr>
              <w:widowControl w:val="0"/>
              <w:numPr>
                <w:ilvl w:val="0"/>
                <w:numId w:val="170"/>
              </w:numPr>
              <w:tabs>
                <w:tab w:val="left" w:pos="284"/>
              </w:tabs>
              <w:spacing w:line="360" w:lineRule="auto"/>
              <w:ind w:left="0" w:firstLine="0"/>
              <w:jc w:val="both"/>
            </w:pPr>
            <w:r w:rsidRPr="00803362">
              <w:t>описывать технологическое решение с помощью текста, схемы, рисунка, графического изображения и их сочетаний;</w:t>
            </w:r>
          </w:p>
          <w:p w:rsidR="00594031" w:rsidRPr="00803362" w:rsidRDefault="00594031" w:rsidP="004B0876">
            <w:pPr>
              <w:widowControl w:val="0"/>
              <w:numPr>
                <w:ilvl w:val="0"/>
                <w:numId w:val="170"/>
              </w:numPr>
              <w:tabs>
                <w:tab w:val="left" w:pos="284"/>
              </w:tabs>
              <w:spacing w:line="360" w:lineRule="auto"/>
              <w:ind w:left="0" w:firstLine="0"/>
              <w:jc w:val="both"/>
            </w:pPr>
            <w:r w:rsidRPr="00803362">
              <w:t>анализировать возможные технологические решения, определять их достоинства и недостатки в контексте заданной ситуации;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и анализировать разработку и/или реализацию продуктовых проектов, предполагающих:</w:t>
            </w:r>
          </w:p>
          <w:p w:rsidR="00594031" w:rsidRPr="00803362" w:rsidRDefault="00594031" w:rsidP="004B0876">
            <w:pPr>
              <w:widowControl w:val="0"/>
              <w:numPr>
                <w:ilvl w:val="1"/>
                <w:numId w:val="170"/>
              </w:numPr>
              <w:tabs>
                <w:tab w:val="left" w:pos="284"/>
              </w:tabs>
              <w:spacing w:line="360" w:lineRule="auto"/>
              <w:ind w:left="142" w:firstLine="0"/>
              <w:jc w:val="both"/>
            </w:pPr>
            <w:r w:rsidRPr="00803362">
              <w:t xml:space="preserve">определение характеристик и </w:t>
            </w:r>
            <w:r w:rsidRPr="00803362">
              <w:lastRenderedPageBreak/>
              <w:t>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встраивание созданного информационного продукта в заданную оболочку,</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изготовление информационного продукта по заданному алгоритму в заданной оболочке;</w:t>
            </w:r>
          </w:p>
          <w:p w:rsidR="00594031" w:rsidRPr="00803362" w:rsidRDefault="00594031" w:rsidP="004B0876">
            <w:pPr>
              <w:widowControl w:val="0"/>
              <w:numPr>
                <w:ilvl w:val="0"/>
                <w:numId w:val="170"/>
              </w:numPr>
              <w:tabs>
                <w:tab w:val="left" w:pos="284"/>
              </w:tabs>
              <w:spacing w:line="360" w:lineRule="auto"/>
              <w:ind w:left="0" w:firstLine="0"/>
              <w:jc w:val="both"/>
            </w:pPr>
            <w:r w:rsidRPr="00803362">
              <w:t xml:space="preserve">проводить и анализировать разработку и/или реализацию </w:t>
            </w:r>
            <w:r w:rsidRPr="00803362">
              <w:lastRenderedPageBreak/>
              <w:t>технологических проектов, предполагающих:</w:t>
            </w:r>
          </w:p>
          <w:p w:rsidR="00594031" w:rsidRPr="00803362" w:rsidRDefault="00594031" w:rsidP="004B0876">
            <w:pPr>
              <w:widowControl w:val="0"/>
              <w:numPr>
                <w:ilvl w:val="1"/>
                <w:numId w:val="170"/>
              </w:numPr>
              <w:tabs>
                <w:tab w:val="left" w:pos="284"/>
              </w:tabs>
              <w:spacing w:line="360" w:lineRule="auto"/>
              <w:ind w:left="142" w:firstLine="0"/>
              <w:jc w:val="both"/>
            </w:pPr>
            <w:r w:rsidRPr="00803362">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594031" w:rsidRPr="00803362" w:rsidRDefault="00594031" w:rsidP="004B0876">
            <w:pPr>
              <w:widowControl w:val="0"/>
              <w:numPr>
                <w:ilvl w:val="1"/>
                <w:numId w:val="170"/>
              </w:numPr>
              <w:tabs>
                <w:tab w:val="left" w:pos="284"/>
              </w:tabs>
              <w:spacing w:line="360" w:lineRule="auto"/>
              <w:ind w:left="142" w:firstLine="0"/>
              <w:jc w:val="both"/>
            </w:pPr>
            <w:r w:rsidRPr="00803362">
              <w:t>разработку инструкций и иной технологической документации для исполнителей,</w:t>
            </w:r>
          </w:p>
          <w:p w:rsidR="00594031" w:rsidRPr="00803362" w:rsidRDefault="00594031" w:rsidP="004B0876">
            <w:pPr>
              <w:widowControl w:val="0"/>
              <w:numPr>
                <w:ilvl w:val="1"/>
                <w:numId w:val="170"/>
              </w:numPr>
              <w:tabs>
                <w:tab w:val="left" w:pos="284"/>
              </w:tabs>
              <w:spacing w:line="360" w:lineRule="auto"/>
              <w:ind w:left="142" w:firstLine="0"/>
              <w:jc w:val="both"/>
            </w:pPr>
            <w:r w:rsidRPr="00803362">
              <w:t>разработку способа или процесса получения материального и информационного продукта с заданными свойствами;</w:t>
            </w:r>
          </w:p>
          <w:p w:rsidR="00594031" w:rsidRPr="00803362" w:rsidRDefault="00594031" w:rsidP="004B0876">
            <w:pPr>
              <w:widowControl w:val="0"/>
              <w:numPr>
                <w:ilvl w:val="0"/>
                <w:numId w:val="170"/>
              </w:numPr>
              <w:tabs>
                <w:tab w:val="left" w:pos="284"/>
              </w:tabs>
              <w:spacing w:line="360" w:lineRule="auto"/>
              <w:ind w:left="0" w:firstLine="0"/>
              <w:jc w:val="both"/>
            </w:pPr>
            <w:r w:rsidRPr="00803362">
              <w:t>проводить анализ конструкции и конструирование механизмов, простейших роботов с помощью материального или виртуального конструктора;</w:t>
            </w:r>
          </w:p>
          <w:p w:rsidR="00594031" w:rsidRPr="00803362" w:rsidRDefault="00594031" w:rsidP="004B0876">
            <w:pPr>
              <w:widowControl w:val="0"/>
              <w:numPr>
                <w:ilvl w:val="0"/>
                <w:numId w:val="170"/>
              </w:numPr>
              <w:tabs>
                <w:tab w:val="left" w:pos="284"/>
              </w:tabs>
              <w:spacing w:line="360" w:lineRule="auto"/>
              <w:ind w:left="0" w:firstLine="0"/>
              <w:jc w:val="both"/>
            </w:pPr>
            <w:r w:rsidRPr="00803362">
              <w:t>выполнять чертежи и эскизы, а также работать в системах автоматизированного проектирования;</w:t>
            </w:r>
          </w:p>
          <w:p w:rsidR="00594031" w:rsidRPr="00803362" w:rsidRDefault="00594031" w:rsidP="004B0876">
            <w:pPr>
              <w:widowControl w:val="0"/>
              <w:numPr>
                <w:ilvl w:val="0"/>
                <w:numId w:val="170"/>
              </w:numPr>
              <w:tabs>
                <w:tab w:val="left" w:pos="284"/>
              </w:tabs>
              <w:spacing w:line="360" w:lineRule="auto"/>
              <w:ind w:left="0" w:firstLine="0"/>
              <w:jc w:val="both"/>
            </w:pPr>
            <w:r w:rsidRPr="00803362">
              <w:t>выполнять базовые операции редактора компьютерного трехмерного проектирования (на выбор образовательной организации).</w:t>
            </w:r>
          </w:p>
        </w:tc>
        <w:tc>
          <w:tcPr>
            <w:tcW w:w="5111" w:type="dxa"/>
          </w:tcPr>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lastRenderedPageBreak/>
              <w:t xml:space="preserve">модифицировать имеющиеся продукты в соответствии с </w:t>
            </w:r>
            <w:r w:rsidRPr="00803362">
              <w:rPr>
                <w:i/>
              </w:rPr>
              <w:lastRenderedPageBreak/>
              <w:t>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594031" w:rsidRPr="00803362" w:rsidRDefault="00594031" w:rsidP="004B0876">
            <w:pPr>
              <w:widowControl w:val="0"/>
              <w:numPr>
                <w:ilvl w:val="0"/>
                <w:numId w:val="170"/>
              </w:numPr>
              <w:tabs>
                <w:tab w:val="left" w:pos="301"/>
              </w:tabs>
              <w:spacing w:line="360" w:lineRule="auto"/>
              <w:ind w:left="0" w:firstLine="18"/>
              <w:jc w:val="both"/>
              <w:rPr>
                <w:i/>
              </w:rPr>
            </w:pPr>
            <w:r w:rsidRPr="00803362">
              <w:rPr>
                <w:i/>
              </w:rPr>
              <w:t>оценивать коммерческий потенциал продукта и/или технологии.</w:t>
            </w:r>
          </w:p>
          <w:p w:rsidR="00594031" w:rsidRPr="00803362" w:rsidRDefault="00594031" w:rsidP="00907090">
            <w:pPr>
              <w:spacing w:line="360" w:lineRule="auto"/>
              <w:ind w:firstLine="709"/>
              <w:jc w:val="both"/>
              <w:rPr>
                <w:b/>
                <w:color w:val="000000"/>
              </w:rPr>
            </w:pPr>
          </w:p>
          <w:p w:rsidR="00594031" w:rsidRPr="00803362" w:rsidRDefault="00594031" w:rsidP="00907090">
            <w:pPr>
              <w:pStyle w:val="141"/>
              <w:shd w:val="clear" w:color="auto" w:fill="auto"/>
              <w:tabs>
                <w:tab w:val="left" w:pos="630"/>
              </w:tabs>
              <w:spacing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jc w:val="center"/>
              <w:rPr>
                <w:b/>
                <w:color w:val="000000"/>
              </w:rPr>
            </w:pPr>
            <w:r w:rsidRPr="00803362">
              <w:rPr>
                <w:b/>
                <w:color w:val="000000"/>
              </w:rPr>
              <w:lastRenderedPageBreak/>
              <w:t xml:space="preserve">Построение образовательных траекторий и планов </w:t>
            </w:r>
            <w:r w:rsidRPr="00803362">
              <w:rPr>
                <w:b/>
                <w:color w:val="000000"/>
              </w:rPr>
              <w:br/>
              <w:t>в области профессионального самоопределения</w:t>
            </w:r>
          </w:p>
        </w:tc>
      </w:tr>
      <w:tr w:rsidR="00594031" w:rsidRPr="00803362" w:rsidTr="00594031">
        <w:tc>
          <w:tcPr>
            <w:tcW w:w="4024" w:type="dxa"/>
            <w:gridSpan w:val="2"/>
          </w:tcPr>
          <w:p w:rsidR="00594031" w:rsidRPr="00803362" w:rsidRDefault="00594031" w:rsidP="004B0876">
            <w:pPr>
              <w:widowControl w:val="0"/>
              <w:numPr>
                <w:ilvl w:val="0"/>
                <w:numId w:val="170"/>
              </w:numPr>
              <w:tabs>
                <w:tab w:val="left" w:pos="142"/>
              </w:tabs>
              <w:spacing w:line="360" w:lineRule="auto"/>
              <w:ind w:left="0" w:firstLine="0"/>
              <w:jc w:val="both"/>
            </w:pPr>
            <w:r w:rsidRPr="00803362">
              <w:t xml:space="preserve">характеризовать группы </w:t>
            </w:r>
            <w:r w:rsidRPr="00803362">
              <w:lastRenderedPageBreak/>
              <w:t>профессий, относящихся к актуальному технологическому укладу;</w:t>
            </w:r>
          </w:p>
          <w:p w:rsidR="00594031" w:rsidRPr="00803362" w:rsidRDefault="00594031" w:rsidP="004B0876">
            <w:pPr>
              <w:widowControl w:val="0"/>
              <w:numPr>
                <w:ilvl w:val="0"/>
                <w:numId w:val="170"/>
              </w:numPr>
              <w:tabs>
                <w:tab w:val="left" w:pos="142"/>
              </w:tabs>
              <w:spacing w:line="360" w:lineRule="auto"/>
              <w:ind w:left="0" w:firstLine="0"/>
              <w:jc w:val="both"/>
            </w:pPr>
            <w:r w:rsidRPr="00803362">
              <w:t>характеризовать ситуацию на региональном рынке труда, называть тенденции ее развития;</w:t>
            </w:r>
          </w:p>
          <w:p w:rsidR="00594031" w:rsidRPr="00803362" w:rsidRDefault="00594031" w:rsidP="004B0876">
            <w:pPr>
              <w:widowControl w:val="0"/>
              <w:numPr>
                <w:ilvl w:val="0"/>
                <w:numId w:val="170"/>
              </w:numPr>
              <w:tabs>
                <w:tab w:val="left" w:pos="142"/>
              </w:tabs>
              <w:spacing w:line="360" w:lineRule="auto"/>
              <w:ind w:left="0" w:firstLine="0"/>
              <w:jc w:val="both"/>
            </w:pPr>
            <w:r w:rsidRPr="00803362">
              <w:t>разъяснять социальное значение групп профессий, востребованных на региональном рынке труда;</w:t>
            </w:r>
          </w:p>
          <w:p w:rsidR="00594031" w:rsidRPr="00803362" w:rsidRDefault="00594031" w:rsidP="004B0876">
            <w:pPr>
              <w:widowControl w:val="0"/>
              <w:numPr>
                <w:ilvl w:val="0"/>
                <w:numId w:val="170"/>
              </w:numPr>
              <w:tabs>
                <w:tab w:val="left" w:pos="142"/>
              </w:tabs>
              <w:spacing w:line="360" w:lineRule="auto"/>
              <w:ind w:left="0" w:firstLine="0"/>
              <w:jc w:val="both"/>
            </w:pPr>
            <w:r w:rsidRPr="00803362">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594031" w:rsidRPr="00803362" w:rsidRDefault="00594031" w:rsidP="004B0876">
            <w:pPr>
              <w:widowControl w:val="0"/>
              <w:numPr>
                <w:ilvl w:val="0"/>
                <w:numId w:val="170"/>
              </w:numPr>
              <w:tabs>
                <w:tab w:val="left" w:pos="142"/>
              </w:tabs>
              <w:spacing w:line="360" w:lineRule="auto"/>
              <w:ind w:left="0" w:firstLine="0"/>
              <w:jc w:val="both"/>
            </w:pPr>
            <w:r w:rsidRPr="00803362">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tc>
        <w:tc>
          <w:tcPr>
            <w:tcW w:w="5111" w:type="dxa"/>
          </w:tcPr>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lastRenderedPageBreak/>
              <w:t xml:space="preserve">предлагать альтернативные варианты </w:t>
            </w:r>
            <w:r w:rsidRPr="00803362">
              <w:rPr>
                <w:i/>
              </w:rPr>
              <w:lastRenderedPageBreak/>
              <w:t>образовательной траектории для профессионального развития;</w:t>
            </w:r>
          </w:p>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t>характеризовать группы предприятий региона проживания;</w:t>
            </w:r>
          </w:p>
          <w:p w:rsidR="00594031" w:rsidRPr="00803362" w:rsidRDefault="00594031" w:rsidP="004B0876">
            <w:pPr>
              <w:widowControl w:val="0"/>
              <w:numPr>
                <w:ilvl w:val="0"/>
                <w:numId w:val="170"/>
              </w:numPr>
              <w:tabs>
                <w:tab w:val="left" w:pos="229"/>
              </w:tabs>
              <w:spacing w:line="360" w:lineRule="auto"/>
              <w:ind w:left="0" w:firstLine="0"/>
              <w:jc w:val="both"/>
              <w:rPr>
                <w:i/>
              </w:rPr>
            </w:pPr>
            <w:r w:rsidRPr="00803362">
              <w:rPr>
                <w:i/>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594031" w:rsidRPr="00803362" w:rsidRDefault="00594031" w:rsidP="00907090">
            <w:pPr>
              <w:pStyle w:val="141"/>
              <w:shd w:val="clear" w:color="auto" w:fill="auto"/>
              <w:tabs>
                <w:tab w:val="left" w:pos="630"/>
              </w:tabs>
              <w:spacing w:line="360" w:lineRule="auto"/>
              <w:ind w:firstLine="454"/>
              <w:rPr>
                <w:sz w:val="24"/>
                <w:szCs w:val="24"/>
              </w:rPr>
            </w:pPr>
          </w:p>
        </w:tc>
      </w:tr>
      <w:tr w:rsidR="00594031" w:rsidRPr="00803362" w:rsidTr="00907090">
        <w:tc>
          <w:tcPr>
            <w:tcW w:w="9135" w:type="dxa"/>
            <w:gridSpan w:val="3"/>
          </w:tcPr>
          <w:p w:rsidR="00594031" w:rsidRPr="00803362" w:rsidRDefault="00594031" w:rsidP="00907090">
            <w:pPr>
              <w:spacing w:line="360" w:lineRule="auto"/>
              <w:ind w:firstLine="709"/>
              <w:jc w:val="both"/>
              <w:rPr>
                <w:b/>
              </w:rPr>
            </w:pPr>
            <w:r w:rsidRPr="00803362">
              <w:rPr>
                <w:b/>
                <w:color w:val="000000"/>
              </w:rPr>
              <w:lastRenderedPageBreak/>
              <w:t xml:space="preserve">По годам обучения результаты могут быть структурированы и конкретизированы следующим образом, результаты разбиты на подблоки: </w:t>
            </w:r>
            <w:r w:rsidRPr="00803362">
              <w:rPr>
                <w:b/>
              </w:rPr>
              <w:t>культура труда (знания в рамках предметной области и бытовые навыки)</w:t>
            </w:r>
            <w:r w:rsidRPr="00803362">
              <w:rPr>
                <w:b/>
                <w:color w:val="000000"/>
              </w:rPr>
              <w:t xml:space="preserve">, </w:t>
            </w:r>
            <w:r w:rsidRPr="00803362">
              <w:rPr>
                <w:b/>
              </w:rPr>
              <w:t>предметные результаты (технологические компетенции), проектные компетенции (включая компетенции проектного управления).</w:t>
            </w:r>
          </w:p>
        </w:tc>
      </w:tr>
    </w:tbl>
    <w:p w:rsidR="00594031" w:rsidRPr="00803362" w:rsidRDefault="00594031"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p>
    <w:p w:rsidR="00D83E62" w:rsidRPr="00803362" w:rsidRDefault="00D83E62" w:rsidP="0079510B">
      <w:pPr>
        <w:pStyle w:val="3310"/>
        <w:keepNext/>
        <w:keepLines/>
        <w:shd w:val="clear" w:color="auto" w:fill="auto"/>
        <w:spacing w:before="0" w:after="0" w:line="360" w:lineRule="auto"/>
        <w:jc w:val="center"/>
        <w:rPr>
          <w:rStyle w:val="33100"/>
          <w:rFonts w:ascii="Times New Roman" w:hAnsi="Times New Roman" w:cs="Times New Roman"/>
          <w:bCs w:val="0"/>
          <w:sz w:val="24"/>
          <w:szCs w:val="24"/>
        </w:rPr>
      </w:pPr>
    </w:p>
    <w:p w:rsidR="00723F37" w:rsidRPr="00803362" w:rsidRDefault="002607C8" w:rsidP="0079510B">
      <w:pPr>
        <w:pStyle w:val="3310"/>
        <w:keepNext/>
        <w:keepLines/>
        <w:shd w:val="clear" w:color="auto" w:fill="auto"/>
        <w:spacing w:before="0" w:after="0" w:line="360" w:lineRule="auto"/>
        <w:jc w:val="center"/>
        <w:rPr>
          <w:rStyle w:val="339"/>
          <w:rFonts w:ascii="Times New Roman" w:hAnsi="Times New Roman" w:cs="Times New Roman"/>
          <w:bCs w:val="0"/>
          <w:sz w:val="24"/>
          <w:szCs w:val="24"/>
        </w:rPr>
      </w:pPr>
      <w:bookmarkStart w:id="28" w:name="bookmark150"/>
      <w:r>
        <w:rPr>
          <w:rStyle w:val="339"/>
          <w:rFonts w:ascii="Times New Roman" w:hAnsi="Times New Roman" w:cs="Times New Roman"/>
          <w:bCs w:val="0"/>
          <w:sz w:val="24"/>
          <w:szCs w:val="24"/>
        </w:rPr>
        <w:t>1.2.3.20</w:t>
      </w:r>
      <w:r w:rsidR="00723F37" w:rsidRPr="00803362">
        <w:rPr>
          <w:rStyle w:val="339"/>
          <w:rFonts w:ascii="Times New Roman" w:hAnsi="Times New Roman" w:cs="Times New Roman"/>
          <w:bCs w:val="0"/>
          <w:sz w:val="24"/>
          <w:szCs w:val="24"/>
        </w:rPr>
        <w:t>. ФИЗИЧЕСКАЯ КУЛЬТУРА</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99"/>
      </w:tblGrid>
      <w:tr w:rsidR="00DB76BD" w:rsidRPr="00803362" w:rsidTr="00FD0BCA">
        <w:tc>
          <w:tcPr>
            <w:tcW w:w="4536" w:type="dxa"/>
          </w:tcPr>
          <w:p w:rsidR="00DB76BD" w:rsidRPr="00803362" w:rsidRDefault="00DB76BD" w:rsidP="00245A15">
            <w:pPr>
              <w:spacing w:line="360" w:lineRule="auto"/>
              <w:jc w:val="both"/>
            </w:pPr>
            <w:r w:rsidRPr="00803362">
              <w:t>Выпускник научится</w:t>
            </w:r>
          </w:p>
          <w:p w:rsidR="00DB76BD" w:rsidRPr="00803362" w:rsidRDefault="00DB76BD" w:rsidP="00245A15">
            <w:pPr>
              <w:spacing w:line="360" w:lineRule="auto"/>
              <w:jc w:val="center"/>
            </w:pPr>
          </w:p>
        </w:tc>
        <w:tc>
          <w:tcPr>
            <w:tcW w:w="4599" w:type="dxa"/>
          </w:tcPr>
          <w:p w:rsidR="00DB76BD" w:rsidRPr="00803362" w:rsidRDefault="00DB76BD" w:rsidP="00245A15">
            <w:pPr>
              <w:spacing w:line="360" w:lineRule="auto"/>
              <w:jc w:val="both"/>
              <w:rPr>
                <w:i/>
              </w:rPr>
            </w:pPr>
            <w:r w:rsidRPr="00803362">
              <w:rPr>
                <w:i/>
              </w:rPr>
              <w:t>Выпускник получит возможность научиться</w:t>
            </w:r>
          </w:p>
        </w:tc>
      </w:tr>
      <w:tr w:rsidR="00FD0BCA" w:rsidRPr="00803362" w:rsidTr="00FD0BCA">
        <w:tc>
          <w:tcPr>
            <w:tcW w:w="4536" w:type="dxa"/>
            <w:vMerge w:val="restart"/>
          </w:tcPr>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xml:space="preserve">• рассматривать физическую </w:t>
            </w:r>
            <w:r w:rsidRPr="00803362">
              <w:rPr>
                <w:sz w:val="24"/>
                <w:szCs w:val="24"/>
              </w:rPr>
              <w:lastRenderedPageBreak/>
              <w:t>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D0BCA" w:rsidRPr="00803362" w:rsidRDefault="00FD0BCA" w:rsidP="00245A15">
            <w:pPr>
              <w:pStyle w:val="a8"/>
              <w:shd w:val="clear" w:color="auto" w:fill="auto"/>
              <w:tabs>
                <w:tab w:val="left" w:pos="630"/>
              </w:tabs>
              <w:spacing w:after="0" w:line="360" w:lineRule="auto"/>
              <w:ind w:firstLine="454"/>
              <w:jc w:val="both"/>
              <w:rPr>
                <w:sz w:val="24"/>
                <w:szCs w:val="24"/>
              </w:rPr>
            </w:pPr>
            <w:r w:rsidRPr="00803362">
              <w:rPr>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D0BCA" w:rsidRPr="00803362" w:rsidRDefault="00FD0BCA" w:rsidP="00245A15">
            <w:pPr>
              <w:pStyle w:val="a8"/>
              <w:shd w:val="clear" w:color="auto" w:fill="auto"/>
              <w:tabs>
                <w:tab w:val="left" w:pos="644"/>
              </w:tabs>
              <w:spacing w:after="0" w:line="360" w:lineRule="auto"/>
              <w:ind w:firstLine="454"/>
              <w:jc w:val="both"/>
              <w:rPr>
                <w:sz w:val="24"/>
                <w:szCs w:val="24"/>
              </w:rPr>
            </w:pPr>
          </w:p>
          <w:p w:rsidR="00FD0BCA" w:rsidRPr="00803362" w:rsidRDefault="00FD0BCA" w:rsidP="00245A15">
            <w:pPr>
              <w:pStyle w:val="a8"/>
              <w:shd w:val="clear" w:color="auto" w:fill="auto"/>
              <w:tabs>
                <w:tab w:val="left" w:pos="639"/>
              </w:tabs>
              <w:spacing w:after="0" w:line="360" w:lineRule="auto"/>
              <w:ind w:firstLine="454"/>
              <w:jc w:val="both"/>
              <w:rPr>
                <w:sz w:val="24"/>
                <w:szCs w:val="24"/>
              </w:rPr>
            </w:pPr>
            <w:r w:rsidRPr="00803362">
              <w:rPr>
                <w:sz w:val="24"/>
                <w:szCs w:val="24"/>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D0BCA" w:rsidRPr="00803362" w:rsidRDefault="00FD0BCA" w:rsidP="00245A15">
            <w:pPr>
              <w:pStyle w:val="a8"/>
              <w:shd w:val="clear" w:color="auto" w:fill="auto"/>
              <w:tabs>
                <w:tab w:val="left" w:pos="630"/>
              </w:tabs>
              <w:spacing w:after="0" w:line="360" w:lineRule="auto"/>
              <w:ind w:firstLine="454"/>
              <w:jc w:val="both"/>
              <w:rPr>
                <w:sz w:val="24"/>
                <w:szCs w:val="24"/>
              </w:rPr>
            </w:pPr>
            <w:r w:rsidRPr="00803362">
              <w:rPr>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0BCA" w:rsidRPr="00803362" w:rsidRDefault="00FD0BCA" w:rsidP="00EE6372">
            <w:pPr>
              <w:pStyle w:val="a8"/>
              <w:shd w:val="clear" w:color="auto" w:fill="auto"/>
              <w:tabs>
                <w:tab w:val="left" w:pos="630"/>
              </w:tabs>
              <w:spacing w:after="0" w:line="360" w:lineRule="auto"/>
              <w:ind w:firstLine="454"/>
              <w:jc w:val="both"/>
              <w:rPr>
                <w:sz w:val="24"/>
                <w:szCs w:val="24"/>
              </w:rPr>
            </w:pPr>
            <w:r w:rsidRPr="00803362">
              <w:rPr>
                <w:sz w:val="24"/>
                <w:szCs w:val="24"/>
              </w:rPr>
              <w:lastRenderedPageBreak/>
              <w:t>• руководствоваться правилами оказания первой  помощи при травмах и ушибах во время самостоятельных занятий физическими упражнениями.</w:t>
            </w:r>
          </w:p>
          <w:p w:rsidR="00FD0BCA" w:rsidRPr="00803362" w:rsidRDefault="00FD0BCA" w:rsidP="00FD0BCA">
            <w:pPr>
              <w:pStyle w:val="a8"/>
              <w:shd w:val="clear" w:color="auto" w:fill="auto"/>
              <w:tabs>
                <w:tab w:val="left" w:pos="639"/>
              </w:tabs>
              <w:spacing w:after="0" w:line="360" w:lineRule="auto"/>
              <w:jc w:val="both"/>
              <w:rPr>
                <w:sz w:val="24"/>
                <w:szCs w:val="24"/>
              </w:rPr>
            </w:pPr>
            <w:r w:rsidRPr="00803362">
              <w:rPr>
                <w:sz w:val="24"/>
                <w:szCs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0BCA" w:rsidRPr="00803362" w:rsidRDefault="00FD0BCA" w:rsidP="00945E81">
            <w:pPr>
              <w:pStyle w:val="a8"/>
              <w:shd w:val="clear" w:color="auto" w:fill="auto"/>
              <w:tabs>
                <w:tab w:val="left" w:pos="1089"/>
              </w:tabs>
              <w:spacing w:after="0" w:line="360" w:lineRule="auto"/>
              <w:ind w:firstLine="454"/>
              <w:jc w:val="both"/>
              <w:rPr>
                <w:sz w:val="24"/>
                <w:szCs w:val="24"/>
              </w:rPr>
            </w:pPr>
            <w:r w:rsidRPr="00803362">
              <w:rPr>
                <w:sz w:val="24"/>
                <w:szCs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w:t>
            </w:r>
            <w:r w:rsidRPr="00803362">
              <w:rPr>
                <w:sz w:val="24"/>
                <w:szCs w:val="24"/>
              </w:rPr>
              <w:lastRenderedPageBreak/>
              <w:t>динамики в процессе самостоятельных занятий физической подготовкой;</w:t>
            </w:r>
          </w:p>
          <w:p w:rsidR="00FD0BCA" w:rsidRPr="00803362" w:rsidRDefault="00FD0BCA" w:rsidP="00245A15">
            <w:pPr>
              <w:pStyle w:val="a8"/>
              <w:shd w:val="clear" w:color="auto" w:fill="auto"/>
              <w:tabs>
                <w:tab w:val="left" w:pos="1084"/>
              </w:tabs>
              <w:spacing w:after="0" w:line="360" w:lineRule="auto"/>
              <w:ind w:firstLine="454"/>
              <w:jc w:val="both"/>
              <w:rPr>
                <w:sz w:val="24"/>
                <w:szCs w:val="24"/>
              </w:rPr>
            </w:pPr>
            <w:r w:rsidRPr="00803362">
              <w:rPr>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акробатические комбинации из числа хорошо освоенных упражнений;</w:t>
            </w:r>
          </w:p>
          <w:p w:rsidR="00FD0BCA" w:rsidRPr="00803362" w:rsidRDefault="00FD0BCA" w:rsidP="00245A15">
            <w:pPr>
              <w:pStyle w:val="a8"/>
              <w:shd w:val="clear" w:color="auto" w:fill="auto"/>
              <w:tabs>
                <w:tab w:val="left" w:pos="1079"/>
              </w:tabs>
              <w:spacing w:after="0" w:line="360" w:lineRule="auto"/>
              <w:ind w:firstLine="454"/>
              <w:jc w:val="both"/>
              <w:rPr>
                <w:sz w:val="24"/>
                <w:szCs w:val="24"/>
              </w:rPr>
            </w:pPr>
            <w:r w:rsidRPr="00803362">
              <w:rPr>
                <w:sz w:val="24"/>
                <w:szCs w:val="24"/>
              </w:rPr>
              <w:t>• выполнять гимнастические комбинации на спортивных снарядах из числа хорошо освоенных упражнений;</w:t>
            </w:r>
          </w:p>
          <w:p w:rsidR="00FD0BCA" w:rsidRPr="00803362" w:rsidRDefault="00FD0BCA" w:rsidP="00945E81">
            <w:pPr>
              <w:tabs>
                <w:tab w:val="left" w:pos="1725"/>
              </w:tabs>
              <w:spacing w:line="360" w:lineRule="auto"/>
              <w:ind w:firstLine="454"/>
            </w:pPr>
            <w:r w:rsidRPr="00803362">
              <w:t>• выполнять легкоатлетические упражнения в беге и прыжках (в высоту и длину);</w:t>
            </w:r>
          </w:p>
          <w:p w:rsidR="00FD0BCA" w:rsidRPr="00803362" w:rsidRDefault="00FD0BCA" w:rsidP="00245A15">
            <w:pPr>
              <w:pStyle w:val="a8"/>
              <w:shd w:val="clear" w:color="auto" w:fill="auto"/>
              <w:tabs>
                <w:tab w:val="left" w:pos="634"/>
              </w:tabs>
              <w:spacing w:after="0" w:line="360" w:lineRule="auto"/>
              <w:ind w:firstLine="454"/>
              <w:jc w:val="both"/>
              <w:rPr>
                <w:sz w:val="24"/>
                <w:szCs w:val="24"/>
              </w:rPr>
            </w:pPr>
            <w:r w:rsidRPr="00803362">
              <w:rPr>
                <w:sz w:val="24"/>
                <w:szCs w:val="24"/>
              </w:rPr>
              <w:t>• выполнять спуски и торможения на лыжах с пологого склона одним из разученных способов;</w:t>
            </w:r>
          </w:p>
          <w:p w:rsidR="00FD0BCA" w:rsidRPr="00803362" w:rsidRDefault="00FD0BCA" w:rsidP="00245A15">
            <w:pPr>
              <w:pStyle w:val="a8"/>
              <w:shd w:val="clear" w:color="auto" w:fill="auto"/>
              <w:tabs>
                <w:tab w:val="left" w:pos="639"/>
              </w:tabs>
              <w:spacing w:after="0" w:line="360" w:lineRule="auto"/>
              <w:ind w:firstLine="454"/>
              <w:jc w:val="both"/>
              <w:rPr>
                <w:sz w:val="24"/>
                <w:szCs w:val="24"/>
              </w:rPr>
            </w:pPr>
            <w:r w:rsidRPr="00803362">
              <w:rPr>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945E81" w:rsidRPr="00803362" w:rsidRDefault="00945E81" w:rsidP="004B0876">
            <w:pPr>
              <w:pStyle w:val="a8"/>
              <w:numPr>
                <w:ilvl w:val="0"/>
                <w:numId w:val="84"/>
              </w:numPr>
              <w:shd w:val="clear" w:color="auto" w:fill="auto"/>
              <w:tabs>
                <w:tab w:val="left" w:pos="639"/>
              </w:tabs>
              <w:spacing w:after="0" w:line="360" w:lineRule="auto"/>
              <w:jc w:val="both"/>
              <w:rPr>
                <w:sz w:val="24"/>
                <w:szCs w:val="24"/>
              </w:rPr>
            </w:pPr>
            <w:r w:rsidRPr="00803362">
              <w:rPr>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D0BCA" w:rsidRPr="00803362" w:rsidRDefault="00FD0BCA" w:rsidP="00EE6372">
            <w:pPr>
              <w:pStyle w:val="a8"/>
              <w:tabs>
                <w:tab w:val="left" w:pos="634"/>
              </w:tabs>
              <w:spacing w:line="360" w:lineRule="auto"/>
              <w:ind w:firstLine="454"/>
              <w:jc w:val="both"/>
              <w:rPr>
                <w:sz w:val="24"/>
                <w:szCs w:val="24"/>
              </w:rPr>
            </w:pPr>
            <w:r w:rsidRPr="00803362">
              <w:rPr>
                <w:sz w:val="24"/>
                <w:szCs w:val="24"/>
              </w:rPr>
              <w:lastRenderedPageBreak/>
              <w:t>• </w:t>
            </w:r>
            <w:r w:rsidR="00945E81" w:rsidRPr="00803362">
              <w:rPr>
                <w:sz w:val="24"/>
                <w:szCs w:val="24"/>
              </w:rPr>
              <w:t>выполнять тестовые упражнения для оценки</w:t>
            </w:r>
            <w:r w:rsidRPr="00803362">
              <w:rPr>
                <w:sz w:val="24"/>
                <w:szCs w:val="24"/>
              </w:rPr>
              <w:t xml:space="preserve"> уровня индивидуального развития основных физических качеств.</w:t>
            </w:r>
          </w:p>
        </w:tc>
        <w:tc>
          <w:tcPr>
            <w:tcW w:w="4599" w:type="dxa"/>
          </w:tcPr>
          <w:p w:rsidR="00FD0BCA" w:rsidRPr="00803362" w:rsidRDefault="00FD0BCA" w:rsidP="00245A15">
            <w:pPr>
              <w:pStyle w:val="141"/>
              <w:shd w:val="clear" w:color="auto" w:fill="auto"/>
              <w:spacing w:line="360" w:lineRule="auto"/>
              <w:ind w:firstLine="454"/>
              <w:rPr>
                <w:sz w:val="24"/>
                <w:szCs w:val="24"/>
              </w:rPr>
            </w:pPr>
            <w:r w:rsidRPr="00803362">
              <w:rPr>
                <w:sz w:val="24"/>
                <w:szCs w:val="24"/>
              </w:rPr>
              <w:lastRenderedPageBreak/>
              <w:t xml:space="preserve">• характеризовать цель возрождения </w:t>
            </w:r>
            <w:r w:rsidRPr="00803362">
              <w:rPr>
                <w:sz w:val="24"/>
                <w:szCs w:val="24"/>
              </w:rPr>
              <w:lastRenderedPageBreak/>
              <w:t>Олимпийских игр</w:t>
            </w:r>
            <w:r w:rsidRPr="00803362">
              <w:rPr>
                <w:rStyle w:val="140"/>
                <w:sz w:val="24"/>
                <w:szCs w:val="24"/>
              </w:rPr>
              <w:t xml:space="preserve"> </w:t>
            </w:r>
            <w:r w:rsidRPr="00803362">
              <w:rPr>
                <w:sz w:val="24"/>
                <w:szCs w:val="24"/>
              </w:rPr>
              <w:t>и роль Пьера де Кубертена в становлении современного</w:t>
            </w:r>
            <w:r w:rsidRPr="00803362">
              <w:rPr>
                <w:rStyle w:val="140"/>
                <w:sz w:val="24"/>
                <w:szCs w:val="24"/>
              </w:rPr>
              <w:t xml:space="preserve"> </w:t>
            </w:r>
            <w:r w:rsidRPr="00803362">
              <w:rPr>
                <w:sz w:val="24"/>
                <w:szCs w:val="24"/>
              </w:rPr>
              <w:t>Олимпийского движения, объяснять смысл символики и ритуалов Олимпийских игр;</w:t>
            </w:r>
          </w:p>
          <w:p w:rsidR="00FD0BCA" w:rsidRPr="00803362" w:rsidRDefault="00FD0BCA" w:rsidP="00245A15">
            <w:pPr>
              <w:pStyle w:val="141"/>
              <w:shd w:val="clear" w:color="auto" w:fill="auto"/>
              <w:spacing w:line="360" w:lineRule="auto"/>
              <w:ind w:firstLine="454"/>
              <w:rPr>
                <w:sz w:val="24"/>
                <w:szCs w:val="24"/>
              </w:rPr>
            </w:pPr>
            <w:r w:rsidRPr="00803362">
              <w:rPr>
                <w:sz w:val="24"/>
                <w:szCs w:val="24"/>
              </w:rPr>
              <w:t>• характеризовать исторические вехи развития отечественного спортив-ного движения, великих спортсменов,</w:t>
            </w:r>
            <w:r w:rsidRPr="00803362">
              <w:rPr>
                <w:rStyle w:val="140"/>
                <w:sz w:val="24"/>
                <w:szCs w:val="24"/>
              </w:rPr>
              <w:t xml:space="preserve"> </w:t>
            </w:r>
            <w:r w:rsidRPr="00803362">
              <w:rPr>
                <w:sz w:val="24"/>
                <w:szCs w:val="24"/>
              </w:rPr>
              <w:t>принёсших славу российскому спорту;</w:t>
            </w:r>
          </w:p>
          <w:p w:rsidR="00FD0BCA" w:rsidRPr="00803362" w:rsidRDefault="00FD0BCA" w:rsidP="00245A15">
            <w:pPr>
              <w:pStyle w:val="141"/>
              <w:shd w:val="clear" w:color="auto" w:fill="auto"/>
              <w:spacing w:line="360" w:lineRule="auto"/>
              <w:ind w:firstLine="454"/>
              <w:rPr>
                <w:sz w:val="24"/>
                <w:szCs w:val="24"/>
              </w:rPr>
            </w:pPr>
            <w:r w:rsidRPr="00803362">
              <w:rPr>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r w:rsidR="00FD0BCA" w:rsidRPr="00803362" w:rsidTr="00FD0BCA">
        <w:tc>
          <w:tcPr>
            <w:tcW w:w="4536" w:type="dxa"/>
            <w:vMerge/>
          </w:tcPr>
          <w:p w:rsidR="00FD0BCA" w:rsidRPr="00803362" w:rsidRDefault="00FD0BCA" w:rsidP="00EE6372">
            <w:pPr>
              <w:pStyle w:val="a8"/>
              <w:tabs>
                <w:tab w:val="left" w:pos="634"/>
              </w:tabs>
              <w:spacing w:line="360" w:lineRule="auto"/>
              <w:ind w:firstLine="454"/>
              <w:jc w:val="both"/>
              <w:rPr>
                <w:sz w:val="24"/>
                <w:szCs w:val="24"/>
              </w:rPr>
            </w:pPr>
          </w:p>
        </w:tc>
        <w:tc>
          <w:tcPr>
            <w:tcW w:w="4599" w:type="dxa"/>
          </w:tcPr>
          <w:p w:rsidR="00FD0BCA" w:rsidRPr="00803362" w:rsidRDefault="00FD0BCA" w:rsidP="00245A15">
            <w:pPr>
              <w:pStyle w:val="141"/>
              <w:shd w:val="clear" w:color="auto" w:fill="auto"/>
              <w:tabs>
                <w:tab w:val="left" w:pos="1084"/>
              </w:tabs>
              <w:spacing w:line="360" w:lineRule="auto"/>
              <w:ind w:firstLine="454"/>
              <w:rPr>
                <w:sz w:val="24"/>
                <w:szCs w:val="24"/>
              </w:rPr>
            </w:pPr>
            <w:r w:rsidRPr="00803362">
              <w:rPr>
                <w:sz w:val="24"/>
                <w:szCs w:val="24"/>
              </w:rPr>
              <w:t>• вести дневник по физкультурной деятельности, включать в него оформление планов проведения самостоятельных</w:t>
            </w:r>
            <w:r w:rsidRPr="00803362">
              <w:rPr>
                <w:rStyle w:val="140"/>
                <w:sz w:val="24"/>
                <w:szCs w:val="24"/>
              </w:rPr>
              <w:t xml:space="preserve"> </w:t>
            </w:r>
            <w:r w:rsidRPr="00803362">
              <w:rPr>
                <w:sz w:val="24"/>
                <w:szCs w:val="24"/>
              </w:rPr>
              <w:t>занятий физическими упражнениями разной функциональной</w:t>
            </w:r>
            <w:r w:rsidRPr="00803362">
              <w:rPr>
                <w:rStyle w:val="140"/>
                <w:sz w:val="24"/>
                <w:szCs w:val="24"/>
              </w:rPr>
              <w:t xml:space="preserve"> </w:t>
            </w:r>
            <w:r w:rsidRPr="00803362">
              <w:rPr>
                <w:sz w:val="24"/>
                <w:szCs w:val="24"/>
              </w:rPr>
              <w:t>направленности, данные контроля динамики индивидуального физического развития и физической подготовлен-ности;</w:t>
            </w:r>
          </w:p>
          <w:p w:rsidR="00FD0BCA" w:rsidRPr="00803362" w:rsidRDefault="00FD0BCA" w:rsidP="00245A15">
            <w:pPr>
              <w:pStyle w:val="141"/>
              <w:shd w:val="clear" w:color="auto" w:fill="auto"/>
              <w:tabs>
                <w:tab w:val="left" w:pos="1084"/>
              </w:tabs>
              <w:spacing w:line="360" w:lineRule="auto"/>
              <w:ind w:firstLine="454"/>
              <w:rPr>
                <w:sz w:val="24"/>
                <w:szCs w:val="24"/>
              </w:rPr>
            </w:pPr>
            <w:r w:rsidRPr="00803362">
              <w:rPr>
                <w:sz w:val="24"/>
                <w:szCs w:val="24"/>
              </w:rPr>
              <w:t>• проводить занятия физической культурой с использованием оздорови-тельной ходьбы и бега, лыжных прогулок</w:t>
            </w:r>
            <w:r w:rsidRPr="00803362">
              <w:rPr>
                <w:rStyle w:val="140"/>
                <w:sz w:val="24"/>
                <w:szCs w:val="24"/>
              </w:rPr>
              <w:t xml:space="preserve"> </w:t>
            </w:r>
            <w:r w:rsidRPr="00803362">
              <w:rPr>
                <w:sz w:val="24"/>
                <w:szCs w:val="24"/>
              </w:rPr>
              <w:t>и туристских походов, обеспечивать их оздоровительную</w:t>
            </w:r>
            <w:r w:rsidRPr="00803362">
              <w:rPr>
                <w:rStyle w:val="140"/>
                <w:sz w:val="24"/>
                <w:szCs w:val="24"/>
              </w:rPr>
              <w:t xml:space="preserve"> </w:t>
            </w:r>
            <w:r w:rsidRPr="00803362">
              <w:rPr>
                <w:sz w:val="24"/>
                <w:szCs w:val="24"/>
              </w:rPr>
              <w:t>направленность;</w:t>
            </w:r>
          </w:p>
          <w:p w:rsidR="00FD0BCA" w:rsidRPr="00803362" w:rsidRDefault="00FD0BCA" w:rsidP="00245A15">
            <w:pPr>
              <w:pStyle w:val="141"/>
              <w:shd w:val="clear" w:color="auto" w:fill="auto"/>
              <w:tabs>
                <w:tab w:val="left" w:pos="1065"/>
              </w:tabs>
              <w:spacing w:line="360" w:lineRule="auto"/>
              <w:ind w:firstLine="454"/>
              <w:rPr>
                <w:sz w:val="24"/>
                <w:szCs w:val="24"/>
              </w:rPr>
            </w:pPr>
            <w:r w:rsidRPr="00803362">
              <w:rPr>
                <w:sz w:val="24"/>
                <w:szCs w:val="24"/>
              </w:rPr>
              <w:t>• проводить восстановительные мероприятия с использованием банных процедур и сеансов оздоровительного массажа.</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r w:rsidR="00FD0BCA" w:rsidRPr="00803362" w:rsidTr="00FD0BCA">
        <w:tc>
          <w:tcPr>
            <w:tcW w:w="4536" w:type="dxa"/>
            <w:vMerge/>
          </w:tcPr>
          <w:p w:rsidR="00FD0BCA" w:rsidRPr="00803362" w:rsidRDefault="00FD0BCA" w:rsidP="00EE6372">
            <w:pPr>
              <w:pStyle w:val="a8"/>
              <w:shd w:val="clear" w:color="auto" w:fill="auto"/>
              <w:tabs>
                <w:tab w:val="left" w:pos="634"/>
              </w:tabs>
              <w:spacing w:after="0" w:line="360" w:lineRule="auto"/>
              <w:ind w:firstLine="454"/>
              <w:jc w:val="both"/>
              <w:rPr>
                <w:sz w:val="24"/>
                <w:szCs w:val="24"/>
              </w:rPr>
            </w:pPr>
          </w:p>
        </w:tc>
        <w:tc>
          <w:tcPr>
            <w:tcW w:w="4599" w:type="dxa"/>
          </w:tcPr>
          <w:p w:rsidR="00FD0BCA" w:rsidRPr="00803362" w:rsidRDefault="00FD0BCA" w:rsidP="00245A15">
            <w:pPr>
              <w:pStyle w:val="141"/>
              <w:shd w:val="clear" w:color="auto" w:fill="auto"/>
              <w:tabs>
                <w:tab w:val="left" w:pos="639"/>
              </w:tabs>
              <w:spacing w:line="360" w:lineRule="auto"/>
              <w:ind w:firstLine="454"/>
              <w:rPr>
                <w:sz w:val="24"/>
                <w:szCs w:val="24"/>
              </w:rPr>
            </w:pPr>
            <w:r w:rsidRPr="00803362">
              <w:rPr>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FD0BCA" w:rsidRPr="00803362" w:rsidRDefault="00FD0BCA" w:rsidP="00245A15">
            <w:pPr>
              <w:pStyle w:val="141"/>
              <w:shd w:val="clear" w:color="auto" w:fill="auto"/>
              <w:tabs>
                <w:tab w:val="left" w:pos="634"/>
              </w:tabs>
              <w:spacing w:line="360" w:lineRule="auto"/>
              <w:ind w:firstLine="454"/>
              <w:rPr>
                <w:sz w:val="24"/>
                <w:szCs w:val="24"/>
              </w:rPr>
            </w:pPr>
            <w:r w:rsidRPr="00803362">
              <w:rPr>
                <w:sz w:val="24"/>
                <w:szCs w:val="24"/>
              </w:rPr>
              <w:t>• преодолевать естественные и искусственные препятствия с помощью разнообразных способов лазания, прыжков</w:t>
            </w:r>
            <w:r w:rsidRPr="00803362">
              <w:rPr>
                <w:rStyle w:val="140"/>
                <w:sz w:val="24"/>
                <w:szCs w:val="24"/>
              </w:rPr>
              <w:t xml:space="preserve"> </w:t>
            </w:r>
            <w:r w:rsidRPr="00803362">
              <w:rPr>
                <w:sz w:val="24"/>
                <w:szCs w:val="24"/>
              </w:rPr>
              <w:t>и бега;</w:t>
            </w:r>
          </w:p>
          <w:p w:rsidR="00FD0BCA" w:rsidRPr="00803362" w:rsidRDefault="00FD0BCA" w:rsidP="00245A15">
            <w:pPr>
              <w:pStyle w:val="141"/>
              <w:shd w:val="clear" w:color="auto" w:fill="auto"/>
              <w:tabs>
                <w:tab w:val="left" w:pos="634"/>
              </w:tabs>
              <w:spacing w:line="360" w:lineRule="auto"/>
              <w:ind w:firstLine="454"/>
              <w:rPr>
                <w:sz w:val="24"/>
                <w:szCs w:val="24"/>
              </w:rPr>
            </w:pPr>
            <w:r w:rsidRPr="00803362">
              <w:rPr>
                <w:sz w:val="24"/>
                <w:szCs w:val="24"/>
              </w:rPr>
              <w:t>• осуществлять судейство по одному из осваиваемых</w:t>
            </w:r>
            <w:r w:rsidRPr="00803362">
              <w:rPr>
                <w:rStyle w:val="140"/>
                <w:sz w:val="24"/>
                <w:szCs w:val="24"/>
              </w:rPr>
              <w:t xml:space="preserve"> </w:t>
            </w:r>
            <w:r w:rsidRPr="00803362">
              <w:rPr>
                <w:sz w:val="24"/>
                <w:szCs w:val="24"/>
              </w:rPr>
              <w:t>видов спорта;</w:t>
            </w:r>
          </w:p>
          <w:p w:rsidR="00FD0BCA" w:rsidRPr="00803362" w:rsidRDefault="00FD0BCA" w:rsidP="00245A15">
            <w:pPr>
              <w:pStyle w:val="141"/>
              <w:shd w:val="clear" w:color="auto" w:fill="auto"/>
              <w:tabs>
                <w:tab w:val="left" w:pos="644"/>
              </w:tabs>
              <w:spacing w:line="360" w:lineRule="auto"/>
              <w:ind w:firstLine="454"/>
              <w:rPr>
                <w:sz w:val="24"/>
                <w:szCs w:val="24"/>
              </w:rPr>
            </w:pPr>
            <w:r w:rsidRPr="00803362">
              <w:rPr>
                <w:sz w:val="24"/>
                <w:szCs w:val="24"/>
              </w:rPr>
              <w:t>• выполнять тестовые нормативы Всеросийского  физкультурно- спортивного комплекса «Готов к труду и обороне»;</w:t>
            </w:r>
          </w:p>
          <w:p w:rsidR="00FD0BCA" w:rsidRPr="00803362" w:rsidRDefault="00FD0BCA" w:rsidP="004B0876">
            <w:pPr>
              <w:pStyle w:val="141"/>
              <w:numPr>
                <w:ilvl w:val="0"/>
                <w:numId w:val="84"/>
              </w:numPr>
              <w:shd w:val="clear" w:color="auto" w:fill="auto"/>
              <w:tabs>
                <w:tab w:val="left" w:pos="644"/>
              </w:tabs>
              <w:spacing w:line="360" w:lineRule="auto"/>
              <w:rPr>
                <w:sz w:val="24"/>
                <w:szCs w:val="24"/>
              </w:rPr>
            </w:pPr>
            <w:r w:rsidRPr="00803362">
              <w:rPr>
                <w:sz w:val="24"/>
                <w:szCs w:val="24"/>
              </w:rPr>
              <w:t>выполнять технико- тактические действия  национальных  видов спорта;</w:t>
            </w:r>
          </w:p>
          <w:p w:rsidR="00FD0BCA" w:rsidRPr="00803362" w:rsidRDefault="00FD0BCA" w:rsidP="004B0876">
            <w:pPr>
              <w:pStyle w:val="141"/>
              <w:numPr>
                <w:ilvl w:val="0"/>
                <w:numId w:val="84"/>
              </w:numPr>
              <w:shd w:val="clear" w:color="auto" w:fill="auto"/>
              <w:tabs>
                <w:tab w:val="left" w:pos="644"/>
              </w:tabs>
              <w:spacing w:line="360" w:lineRule="auto"/>
              <w:rPr>
                <w:sz w:val="24"/>
                <w:szCs w:val="24"/>
              </w:rPr>
            </w:pPr>
            <w:r w:rsidRPr="00803362">
              <w:rPr>
                <w:sz w:val="24"/>
                <w:szCs w:val="24"/>
              </w:rPr>
              <w:t>проплывать учебную  дистанцию  вольным стилем;</w:t>
            </w:r>
          </w:p>
          <w:p w:rsidR="00FD0BCA" w:rsidRPr="00803362" w:rsidRDefault="00FD0BCA" w:rsidP="00245A15">
            <w:pPr>
              <w:pStyle w:val="3310"/>
              <w:keepNext/>
              <w:keepLines/>
              <w:shd w:val="clear" w:color="auto" w:fill="auto"/>
              <w:spacing w:before="0" w:after="0" w:line="360" w:lineRule="auto"/>
              <w:jc w:val="center"/>
              <w:rPr>
                <w:rFonts w:ascii="Times New Roman" w:hAnsi="Times New Roman"/>
                <w:sz w:val="24"/>
                <w:szCs w:val="24"/>
              </w:rPr>
            </w:pPr>
          </w:p>
        </w:tc>
      </w:tr>
    </w:tbl>
    <w:p w:rsidR="00FC013D" w:rsidRDefault="00FC013D" w:rsidP="0079510B">
      <w:pPr>
        <w:pStyle w:val="241"/>
        <w:keepNext/>
        <w:keepLines/>
        <w:shd w:val="clear" w:color="auto" w:fill="auto"/>
        <w:spacing w:before="0" w:after="0" w:line="360" w:lineRule="auto"/>
        <w:rPr>
          <w:rStyle w:val="240"/>
          <w:rFonts w:ascii="Times New Roman" w:hAnsi="Times New Roman"/>
          <w:sz w:val="24"/>
          <w:szCs w:val="24"/>
        </w:rPr>
      </w:pPr>
      <w:bookmarkStart w:id="29" w:name="bookmark154"/>
    </w:p>
    <w:p w:rsidR="00723F37" w:rsidRPr="00FC013D" w:rsidRDefault="002607C8" w:rsidP="0079510B">
      <w:pPr>
        <w:pStyle w:val="241"/>
        <w:keepNext/>
        <w:keepLines/>
        <w:shd w:val="clear" w:color="auto" w:fill="auto"/>
        <w:spacing w:before="0" w:after="0" w:line="360" w:lineRule="auto"/>
        <w:rPr>
          <w:rStyle w:val="240"/>
          <w:rFonts w:ascii="Times New Roman" w:hAnsi="Times New Roman"/>
          <w:b/>
          <w:sz w:val="24"/>
          <w:szCs w:val="24"/>
        </w:rPr>
      </w:pPr>
      <w:r>
        <w:rPr>
          <w:rStyle w:val="240"/>
          <w:rFonts w:ascii="Times New Roman" w:hAnsi="Times New Roman"/>
          <w:b/>
          <w:sz w:val="24"/>
          <w:szCs w:val="24"/>
        </w:rPr>
        <w:t>1.2.3.21</w:t>
      </w:r>
      <w:r w:rsidR="00723F37" w:rsidRPr="00FC013D">
        <w:rPr>
          <w:rStyle w:val="240"/>
          <w:rFonts w:ascii="Times New Roman" w:hAnsi="Times New Roman"/>
          <w:b/>
          <w:sz w:val="24"/>
          <w:szCs w:val="24"/>
        </w:rPr>
        <w:t>. ОСНОВЫ БЕЗОПАСНОСТИ ЖИЗНЕДЕЯТЕЛЬНОСТИ</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8"/>
        <w:gridCol w:w="4607"/>
      </w:tblGrid>
      <w:tr w:rsidR="00803362" w:rsidRPr="00803362" w:rsidTr="00803362">
        <w:tc>
          <w:tcPr>
            <w:tcW w:w="4526" w:type="dxa"/>
          </w:tcPr>
          <w:p w:rsidR="00803362" w:rsidRPr="00803362" w:rsidRDefault="00803362" w:rsidP="00803362">
            <w:pPr>
              <w:pStyle w:val="21"/>
              <w:keepNext/>
              <w:keepLines/>
              <w:shd w:val="clear" w:color="auto" w:fill="auto"/>
              <w:spacing w:before="0" w:after="0" w:line="360" w:lineRule="auto"/>
              <w:jc w:val="left"/>
              <w:rPr>
                <w:b w:val="0"/>
                <w:sz w:val="24"/>
                <w:szCs w:val="24"/>
              </w:rPr>
            </w:pPr>
            <w:r w:rsidRPr="00803362">
              <w:rPr>
                <w:b w:val="0"/>
                <w:sz w:val="24"/>
                <w:szCs w:val="24"/>
              </w:rPr>
              <w:t>Выпускник научится</w:t>
            </w:r>
          </w:p>
        </w:tc>
        <w:tc>
          <w:tcPr>
            <w:tcW w:w="4609" w:type="dxa"/>
          </w:tcPr>
          <w:p w:rsidR="00803362" w:rsidRPr="00803362" w:rsidRDefault="00433CE1" w:rsidP="00803362">
            <w:pPr>
              <w:pStyle w:val="21"/>
              <w:keepNext/>
              <w:keepLines/>
              <w:shd w:val="clear" w:color="auto" w:fill="auto"/>
              <w:spacing w:before="0" w:after="0" w:line="360" w:lineRule="auto"/>
              <w:jc w:val="left"/>
              <w:rPr>
                <w:sz w:val="24"/>
                <w:szCs w:val="24"/>
              </w:rPr>
            </w:pPr>
            <w:r w:rsidRPr="00433CE1">
              <w:rPr>
                <w:b w:val="0"/>
                <w:i/>
                <w:sz w:val="24"/>
                <w:szCs w:val="24"/>
              </w:rPr>
              <w:t>Выпускник получит возможность</w:t>
            </w:r>
            <w:r w:rsidRPr="00803362">
              <w:rPr>
                <w:i/>
                <w:sz w:val="24"/>
                <w:szCs w:val="24"/>
              </w:rPr>
              <w:t xml:space="preserve"> </w:t>
            </w:r>
            <w:r w:rsidRPr="00433CE1">
              <w:rPr>
                <w:b w:val="0"/>
                <w:i/>
                <w:sz w:val="24"/>
                <w:szCs w:val="24"/>
              </w:rPr>
              <w:t>научиться</w:t>
            </w:r>
          </w:p>
        </w:tc>
      </w:tr>
      <w:tr w:rsidR="00DB76BD" w:rsidRPr="00803362" w:rsidTr="00803362">
        <w:tc>
          <w:tcPr>
            <w:tcW w:w="4531" w:type="dxa"/>
          </w:tcPr>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iCs/>
              </w:rPr>
            </w:pPr>
            <w:r w:rsidRPr="00803362">
              <w:t>классифицировать и характеризовать</w:t>
            </w:r>
            <w:r w:rsidRPr="00803362">
              <w:rPr>
                <w:iCs/>
              </w:rPr>
              <w:t xml:space="preserve"> условия экологической безопасности;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iCs/>
              </w:rPr>
            </w:pPr>
            <w:r w:rsidRPr="00803362">
              <w:rPr>
                <w:iCs/>
              </w:rPr>
              <w:t>использовать знания о предельно допустимых концентрациях вредных веществ в атмосфере, воде и почве;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iCs/>
              </w:rPr>
            </w:pPr>
            <w:r w:rsidRPr="00803362">
              <w:rPr>
                <w:iCs/>
              </w:rPr>
              <w:t>использовать знания о способах контроля качества окружающей среды и продуктов питания с использованием бытовых приборов;</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бытовые приборы контроля качества окружающей среды и продуктов питания;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бытовые приборы;</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бытовой химии;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коммуникации;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классифицировать и характеризовать опасные ситуации </w:t>
            </w:r>
            <w:r w:rsidRPr="00803362">
              <w:lastRenderedPageBreak/>
              <w:t>криминогенного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
              </w:rPr>
            </w:pPr>
            <w:r w:rsidRPr="00803362">
              <w:t>предвидеть причины возникновения возможных опасных ситуаций криминогенного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на улице;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подъезде;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лифте;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в криминогенной ситуации в квартире;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при карманной краже;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вести и применять способы самозащиты при попытке мошенничества;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дорожного движения;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пожаре;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индивидуальной защиты при пожаре;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применять первичные средства пожаротушения;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соблюдать правила безопасности дорожного движения пешехода;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lastRenderedPageBreak/>
              <w:t>соблюдать правила безопасности дорожного движения велосипедиста;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соблюдать правила безопасности дорожного движения пассажира транспортного средстваправила поведения на транспорте (наземном, в том числе железнодорожном, воздушном и водном);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вести у воды и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использовать средства и способы само- и взаимопомощи на воде;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причины и последствия опасных ситуаций в туристических походах;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готовиться к туристическим походам;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вести в туристических походах;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ориентироваться на местности;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добывать и поддерживать огонь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добывать и очищать воду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добывать и готовить пищу в автономных условиях; сооружать </w:t>
            </w:r>
            <w:r w:rsidRPr="00803362">
              <w:lastRenderedPageBreak/>
              <w:t>(обустраивать) временное жилище в автономных условиях;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подавать сигналы бедствия и отвечать на них;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причины и последствия чрезвычайных ситуаций природного характера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опасности и правильно действовать в случае чрезвычайных ситуаций природного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чрезвычайных ситуаций природного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безопасно использовать средства индивидуальной защиты; </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причины и последствия чрезвычайных ситуаций техногенного характера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опасности и правильно действовать в чрезвычайных ситуациях техногенного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чрезвычайных ситуаций техногенного характера;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действовать по сигналу «Внимание всем!»;</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средства индивидуальной и коллективной защиты;</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комплектовать минимально необходимый набор вещей (документов, </w:t>
            </w:r>
            <w:r w:rsidRPr="00803362">
              <w:lastRenderedPageBreak/>
              <w:t>продуктов) в случае эвакуации;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мероприятия по защите населения от терроризма, экстремизма, наркотизма;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классифицировать и характеризовать опасные ситуации в местах большого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предвидеть причины возникновения возможных опасных ситуаций в местах большого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адекватно оценивать ситуацию и безопасно действовать в местах </w:t>
            </w:r>
            <w:r w:rsidRPr="00803362">
              <w:lastRenderedPageBreak/>
              <w:t>массового скопления людей;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оповещать (вызывать) экстренные службы при чрезвычайной ситуации;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характеризовать безопасный и здоровый образ жизни, его составляющие и значение для личности, общества и государства;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t>классифицировать мероприятия и факторы, укрепляющие и разрушающие здоровье;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планировать профилактические мероприятия по сохранению и укреплению своего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адекватно оценивать нагрузку и профилактические занятия по укреплению здоровья;планировать распорядок дня с учетом нагрузок;</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выявлять мероприятия и факторы, потенциально опасные для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безопасно использовать ресурсы интернета;</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rPr>
                <w:bCs/>
              </w:rPr>
              <w:t>анализировать состояние своего здоровья;</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определять состояния оказания неотложной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rPr>
                <w:bCs/>
              </w:rPr>
            </w:pPr>
            <w:r w:rsidRPr="00803362">
              <w:rPr>
                <w:bCs/>
              </w:rPr>
              <w:t>использовать алгоритм действий по оказанию первой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rPr>
                <w:bCs/>
              </w:rPr>
              <w:t xml:space="preserve">классифицировать </w:t>
            </w:r>
            <w:r w:rsidRPr="00803362">
              <w:t>средства оказания первой помощи;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наружном и внутреннем кровотечении;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 xml:space="preserve">извлекать инородное тело из </w:t>
            </w:r>
            <w:r w:rsidRPr="00803362">
              <w:lastRenderedPageBreak/>
              <w:t>верхних дыхательных путей;</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ушибах;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растяжениях;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вывихах;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переломах;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ожогах;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отморожениях и общем переохлаждении;</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отравлениях;</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тепловом (солнечном) ударе;</w:t>
            </w:r>
          </w:p>
          <w:p w:rsidR="00601D9C" w:rsidRPr="00803362" w:rsidRDefault="00601D9C" w:rsidP="004B0876">
            <w:pPr>
              <w:numPr>
                <w:ilvl w:val="0"/>
                <w:numId w:val="186"/>
              </w:numPr>
              <w:tabs>
                <w:tab w:val="left" w:pos="993"/>
              </w:tabs>
              <w:autoSpaceDE w:val="0"/>
              <w:autoSpaceDN w:val="0"/>
              <w:adjustRightInd w:val="0"/>
              <w:spacing w:line="360" w:lineRule="auto"/>
              <w:ind w:left="0" w:firstLine="709"/>
              <w:jc w:val="both"/>
            </w:pPr>
            <w:r w:rsidRPr="00803362">
              <w:t>оказывать первую помощь при укусе насекомых и змей.</w:t>
            </w:r>
          </w:p>
          <w:p w:rsidR="00DB76BD" w:rsidRPr="00803362" w:rsidRDefault="00DB76BD" w:rsidP="00EE6372">
            <w:pPr>
              <w:pStyle w:val="a8"/>
              <w:shd w:val="clear" w:color="auto" w:fill="auto"/>
              <w:tabs>
                <w:tab w:val="left" w:pos="1084"/>
              </w:tabs>
              <w:spacing w:after="0" w:line="360" w:lineRule="auto"/>
              <w:ind w:firstLine="454"/>
              <w:jc w:val="both"/>
              <w:rPr>
                <w:sz w:val="24"/>
                <w:szCs w:val="24"/>
              </w:rPr>
            </w:pPr>
          </w:p>
        </w:tc>
        <w:tc>
          <w:tcPr>
            <w:tcW w:w="4604" w:type="dxa"/>
          </w:tcPr>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lastRenderedPageBreak/>
              <w:t xml:space="preserve">безопасно использовать средства индивидуальной защиты велосипедиста;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классифицировать и характеризовать причины и последствия опасных ситуаций в туристических поездках;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готовиться к туристическим поездкам;</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адекватно оценивать ситуацию и безопасно вести в туристических поездках;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анализировать последствия возможных опасных ситуаций в местах большого скопления людей;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анализировать последствия возможных опасных ситуаций криминогенного характера;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безопасно вести и применять права покупателя;</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b/>
                <w:i/>
              </w:rPr>
            </w:pPr>
            <w:r w:rsidRPr="00803362">
              <w:rPr>
                <w:i/>
              </w:rPr>
              <w:t>анализировать последствия проявления терроризма, экстремизма, наркотизма;</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bCs/>
                <w:i/>
              </w:rPr>
            </w:pPr>
            <w:r w:rsidRPr="00803362">
              <w:rPr>
                <w:i/>
              </w:rPr>
              <w:t xml:space="preserve">предвидеть пути и средства возможного вовлечения в террористическую, экстремистскую и наркотическую </w:t>
            </w:r>
            <w:r w:rsidRPr="00803362">
              <w:rPr>
                <w:i/>
              </w:rPr>
              <w:lastRenderedPageBreak/>
              <w:t>деятельность;</w:t>
            </w:r>
            <w:r w:rsidRPr="00803362">
              <w:rPr>
                <w:bCs/>
                <w:i/>
              </w:rPr>
              <w:t xml:space="preserve">анализировать влияние вредных привычек и факторов и на состояние своего здоровья;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bCs/>
                <w:i/>
              </w:rPr>
              <w:t xml:space="preserve">характеризовать </w:t>
            </w:r>
            <w:r w:rsidRPr="00803362">
              <w:rPr>
                <w:i/>
              </w:rPr>
              <w:t xml:space="preserve">роль семьи в жизни личности и общества и ее влияние на здоровье человека;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pPr>
            <w:r w:rsidRPr="00803362">
              <w:rPr>
                <w:i/>
              </w:rPr>
              <w:t>классифицировать основные правовые аспекты оказания первой помощи;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не инфекционных заболеваниях;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инфекционных заболеваниях;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оказывать первую помощь при остановке сердечной деятельности;</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коме;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оказывать первую помощь при поражении электрическим током;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использовать для решения коммуникативных задач в области безопасности жизнедеятельности </w:t>
            </w:r>
            <w:r w:rsidRPr="00803362">
              <w:rPr>
                <w:i/>
              </w:rPr>
              <w:lastRenderedPageBreak/>
              <w:t xml:space="preserve">различные источники информации, включая Интернет-ресурсы и другие базы данных;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усваивать приемы действий в различных опасных и чрезвычайных ситуациях;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01D9C" w:rsidRPr="00803362" w:rsidRDefault="00601D9C" w:rsidP="004B0876">
            <w:pPr>
              <w:numPr>
                <w:ilvl w:val="0"/>
                <w:numId w:val="187"/>
              </w:numPr>
              <w:tabs>
                <w:tab w:val="left" w:pos="993"/>
              </w:tabs>
              <w:autoSpaceDE w:val="0"/>
              <w:autoSpaceDN w:val="0"/>
              <w:adjustRightInd w:val="0"/>
              <w:spacing w:line="360" w:lineRule="auto"/>
              <w:ind w:left="0" w:firstLine="709"/>
              <w:jc w:val="both"/>
              <w:rPr>
                <w:i/>
              </w:rPr>
            </w:pPr>
            <w:r w:rsidRPr="00803362">
              <w:rPr>
                <w:i/>
              </w:rPr>
              <w:t>творчески решать моделируемые ситуации и практические задачи в области безопасности жизнедеятельности.</w:t>
            </w:r>
          </w:p>
          <w:p w:rsidR="00DB76BD" w:rsidRPr="00803362" w:rsidRDefault="00DB76BD" w:rsidP="00601D9C">
            <w:pPr>
              <w:pStyle w:val="141"/>
              <w:shd w:val="clear" w:color="auto" w:fill="auto"/>
              <w:tabs>
                <w:tab w:val="left" w:pos="1098"/>
              </w:tabs>
              <w:spacing w:line="360" w:lineRule="auto"/>
              <w:ind w:firstLine="454"/>
              <w:rPr>
                <w:sz w:val="24"/>
                <w:szCs w:val="24"/>
              </w:rPr>
            </w:pPr>
          </w:p>
        </w:tc>
      </w:tr>
    </w:tbl>
    <w:p w:rsidR="002C75F5" w:rsidRPr="00803362" w:rsidRDefault="002C75F5" w:rsidP="0079510B">
      <w:pPr>
        <w:pStyle w:val="1"/>
        <w:spacing w:line="360" w:lineRule="auto"/>
        <w:jc w:val="center"/>
        <w:rPr>
          <w:rStyle w:val="139"/>
          <w:rFonts w:ascii="Times New Roman" w:hAnsi="Times New Roman" w:cs="Times New Roman"/>
          <w:sz w:val="24"/>
          <w:szCs w:val="24"/>
        </w:rPr>
      </w:pPr>
      <w:bookmarkStart w:id="30" w:name="_Toc354168917"/>
      <w:bookmarkStart w:id="31" w:name="_Toc354253977"/>
      <w:r w:rsidRPr="00803362">
        <w:rPr>
          <w:rStyle w:val="139"/>
          <w:rFonts w:ascii="Times New Roman" w:hAnsi="Times New Roman" w:cs="Times New Roman"/>
          <w:sz w:val="24"/>
          <w:szCs w:val="24"/>
        </w:rPr>
        <w:lastRenderedPageBreak/>
        <w:t>1.3. Система оценки достижения</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планируемых результатов освоения</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основной образовательной программы</w:t>
      </w:r>
      <w:r w:rsidRPr="00803362">
        <w:rPr>
          <w:rStyle w:val="138"/>
          <w:rFonts w:ascii="Times New Roman" w:hAnsi="Times New Roman" w:cs="Times New Roman"/>
          <w:sz w:val="24"/>
          <w:szCs w:val="24"/>
        </w:rPr>
        <w:t xml:space="preserve"> </w:t>
      </w:r>
      <w:r w:rsidRPr="00803362">
        <w:rPr>
          <w:rStyle w:val="139"/>
          <w:rFonts w:ascii="Times New Roman" w:hAnsi="Times New Roman" w:cs="Times New Roman"/>
          <w:sz w:val="24"/>
          <w:szCs w:val="24"/>
        </w:rPr>
        <w:t>основного общего образования</w:t>
      </w:r>
      <w:bookmarkEnd w:id="30"/>
      <w:bookmarkEnd w:id="31"/>
    </w:p>
    <w:p w:rsidR="00285953" w:rsidRPr="00803362" w:rsidRDefault="00285953" w:rsidP="00BA29FA">
      <w:pPr>
        <w:spacing w:line="360" w:lineRule="auto"/>
        <w:ind w:firstLine="708"/>
        <w:jc w:val="both"/>
      </w:pPr>
      <w:bookmarkStart w:id="32" w:name="bookmark162"/>
      <w:bookmarkStart w:id="33" w:name="_Toc354168918"/>
      <w:bookmarkStart w:id="34" w:name="_Toc354253978"/>
      <w:r w:rsidRPr="00803362">
        <w:t>Система оценки достижения планируемых результатов освоения основной образовательной программы основного общего образования</w:t>
      </w:r>
      <w:r w:rsidR="00BA29FA" w:rsidRPr="00803362">
        <w:t xml:space="preserve"> ГОУ ЯО «Ярославская общеобазовательная школа» </w:t>
      </w:r>
      <w:r w:rsidRPr="00803362">
        <w:t>(далее </w:t>
      </w:r>
      <w:r w:rsidR="00501BFE" w:rsidRPr="00803362">
        <w:t>-</w:t>
      </w:r>
      <w:r w:rsidRPr="00803362">
        <w:t xml:space="preserve">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803362">
        <w:rPr>
          <w:iCs/>
        </w:rPr>
        <w:t>обеспечение качества образования</w:t>
      </w:r>
      <w:r w:rsidRPr="00803362">
        <w:rPr>
          <w:i/>
          <w:iCs/>
        </w:rPr>
        <w:t xml:space="preserve">, </w:t>
      </w:r>
      <w:r w:rsidRPr="00803362">
        <w:rPr>
          <w:iCs/>
        </w:rPr>
        <w:t>что</w:t>
      </w:r>
      <w:r w:rsidRPr="00803362">
        <w:rPr>
          <w:i/>
          <w:iCs/>
        </w:rPr>
        <w:t xml:space="preserve"> </w:t>
      </w:r>
      <w:r w:rsidRPr="00803362">
        <w:t>предполагает вовлечённость в оценочную деятельность как педагогов, так и обучающихся.</w:t>
      </w:r>
    </w:p>
    <w:p w:rsidR="00285953" w:rsidRPr="00803362" w:rsidRDefault="00C224FB" w:rsidP="00BA29FA">
      <w:pPr>
        <w:spacing w:line="360" w:lineRule="auto"/>
        <w:ind w:firstLine="708"/>
        <w:jc w:val="both"/>
      </w:pPr>
      <w:r w:rsidRPr="00803362">
        <w:t>О</w:t>
      </w:r>
      <w:r w:rsidR="00285953" w:rsidRPr="00803362">
        <w:t xml:space="preserve">сновными функциями </w:t>
      </w:r>
      <w:r w:rsidRPr="00803362">
        <w:t xml:space="preserve">ситемы оценки </w:t>
      </w:r>
      <w:r w:rsidR="00285953" w:rsidRPr="00803362">
        <w:t>являются ориентация образовательного процесса на достижение планируемых результатов освоения основной образовательной программы</w:t>
      </w:r>
      <w:r w:rsidR="00285953" w:rsidRPr="00803362">
        <w:rPr>
          <w:i/>
        </w:rPr>
        <w:t xml:space="preserve"> </w:t>
      </w:r>
      <w:r w:rsidR="00285953" w:rsidRPr="00803362">
        <w:t>основного общего образования и обеспечение эффективной обратной связи, позволяющей осуществлять управление образовательным процессом.</w:t>
      </w:r>
    </w:p>
    <w:p w:rsidR="00285953" w:rsidRPr="00803362" w:rsidRDefault="00285953" w:rsidP="00256406">
      <w:pPr>
        <w:spacing w:line="360" w:lineRule="auto"/>
        <w:ind w:firstLine="708"/>
        <w:jc w:val="both"/>
      </w:pPr>
      <w:r w:rsidRPr="00803362">
        <w:lastRenderedPageBreak/>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285953" w:rsidRPr="00803362" w:rsidRDefault="00285953" w:rsidP="00256406">
      <w:pPr>
        <w:spacing w:line="360" w:lineRule="auto"/>
        <w:ind w:firstLine="708"/>
        <w:jc w:val="both"/>
      </w:pPr>
      <w:r w:rsidRPr="00803362">
        <w:t>В соответствии с ФГОС ООО основным</w:t>
      </w:r>
      <w:r w:rsidRPr="00803362">
        <w:rPr>
          <w:b/>
        </w:rPr>
        <w:t xml:space="preserve"> </w:t>
      </w:r>
      <w:r w:rsidRPr="00803362">
        <w:t>объектом</w:t>
      </w:r>
      <w:r w:rsidRPr="00803362">
        <w:rPr>
          <w:b/>
        </w:rPr>
        <w:t xml:space="preserve"> </w:t>
      </w:r>
      <w:r w:rsidRPr="00803362">
        <w:t>системы оценки результатов образования, её содержательной и критериальной базой</w:t>
      </w:r>
      <w:r w:rsidRPr="00803362">
        <w:rPr>
          <w:b/>
        </w:rPr>
        <w:t xml:space="preserve"> </w:t>
      </w:r>
      <w:r w:rsidRPr="00803362">
        <w:t>выступают</w:t>
      </w:r>
      <w:r w:rsidRPr="00803362">
        <w:rPr>
          <w:b/>
        </w:rPr>
        <w:t xml:space="preserve"> </w:t>
      </w:r>
      <w:r w:rsidRPr="00803362">
        <w:t>требования Стандарта</w:t>
      </w:r>
      <w:r w:rsidRPr="00803362">
        <w:rPr>
          <w:b/>
        </w:rPr>
        <w:t xml:space="preserve">, </w:t>
      </w:r>
      <w:r w:rsidRPr="00803362">
        <w:t>которые конкретизируются в</w:t>
      </w:r>
      <w:r w:rsidRPr="00803362">
        <w:rPr>
          <w:b/>
        </w:rPr>
        <w:t xml:space="preserve"> </w:t>
      </w:r>
      <w:r w:rsidRPr="00803362">
        <w:t>планируемых результатах освоения обучающимися основной образовательной программы</w:t>
      </w:r>
      <w:r w:rsidRPr="00803362">
        <w:rPr>
          <w:i/>
        </w:rPr>
        <w:t xml:space="preserve"> </w:t>
      </w:r>
      <w:r w:rsidRPr="00803362">
        <w:t>основного общего образования.</w:t>
      </w:r>
    </w:p>
    <w:p w:rsidR="00285953" w:rsidRPr="00803362" w:rsidRDefault="00285953" w:rsidP="00256406">
      <w:pPr>
        <w:spacing w:line="360" w:lineRule="auto"/>
        <w:ind w:firstLine="708"/>
        <w:jc w:val="both"/>
      </w:pPr>
      <w:r w:rsidRPr="00803362">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85953" w:rsidRPr="00803362" w:rsidRDefault="00285953" w:rsidP="00256406">
      <w:pPr>
        <w:spacing w:line="360" w:lineRule="auto"/>
        <w:ind w:firstLine="708"/>
        <w:jc w:val="both"/>
        <w:rPr>
          <w:rStyle w:val="dash041e0431044b0447043d044b0439char1"/>
        </w:rPr>
      </w:pPr>
      <w:r w:rsidRPr="00803362">
        <w:rPr>
          <w:rStyle w:val="dash041e0431044b0447043d044b0439char1"/>
        </w:rPr>
        <w:t>Результаты промежуточной аттестации,</w:t>
      </w:r>
      <w:r w:rsidRPr="00803362">
        <w:rPr>
          <w:rStyle w:val="dash041e0431044b0447043d044b0439char1"/>
          <w:b/>
          <w:i/>
        </w:rPr>
        <w:t xml:space="preserve"> </w:t>
      </w:r>
      <w:r w:rsidRPr="00803362">
        <w:rPr>
          <w:rStyle w:val="dash041e0431044b0447043d044b0439char1"/>
        </w:rPr>
        <w:t>представляющие собой результаты внутришкольного мониторин</w:t>
      </w:r>
      <w:r w:rsidR="008740B8" w:rsidRPr="00803362">
        <w:rPr>
          <w:rStyle w:val="dash041e0431044b0447043d044b0439char1"/>
        </w:rPr>
        <w:t>га индивидуальных образователь</w:t>
      </w:r>
      <w:r w:rsidRPr="00803362">
        <w:rPr>
          <w:rStyle w:val="dash041e0431044b0447043d044b0439char1"/>
        </w:rPr>
        <w:t>ных достижений обучающихся, отражают динамику</w:t>
      </w:r>
      <w:r w:rsidRPr="00803362">
        <w:rPr>
          <w:rStyle w:val="dash041e0431044b0447043d044b0439char1"/>
          <w:b/>
          <w:i/>
        </w:rPr>
        <w:t xml:space="preserve"> </w:t>
      </w:r>
      <w:r w:rsidRPr="00803362">
        <w:rPr>
          <w:rStyle w:val="dash041e0431044b0447043d044b0439char1"/>
        </w:rPr>
        <w:t>формирования их</w:t>
      </w:r>
      <w:r w:rsidRPr="00803362">
        <w:rPr>
          <w:rStyle w:val="dash041e0431044b0447043d044b0439char1"/>
          <w:color w:val="0000FF"/>
        </w:rPr>
        <w:t xml:space="preserve"> </w:t>
      </w:r>
      <w:r w:rsidRPr="00803362">
        <w:rPr>
          <w:rStyle w:val="dash041e0431044b0447043d044b0439char1"/>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285953" w:rsidRPr="00803362" w:rsidRDefault="00285953" w:rsidP="00256406">
      <w:pPr>
        <w:spacing w:line="360" w:lineRule="auto"/>
        <w:ind w:firstLine="708"/>
        <w:jc w:val="both"/>
      </w:pPr>
      <w:r w:rsidRPr="00803362">
        <w:rPr>
          <w:rStyle w:val="dash041e0431044b0447043d044b0439char1"/>
        </w:rPr>
        <w:t>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w:t>
      </w:r>
      <w:r w:rsidR="00993F06" w:rsidRPr="00803362">
        <w:rPr>
          <w:rStyle w:val="dash041e0431044b0447043d044b0439char1"/>
        </w:rPr>
        <w:t>ания. Государственная итоговая</w:t>
      </w:r>
      <w:r w:rsidRPr="00803362">
        <w:rPr>
          <w:rStyle w:val="dash041e0431044b0447043d044b0439char1"/>
        </w:rPr>
        <w:t xml:space="preserve"> аттестация выпускников осуществляется внешними (по отношению к образовательному учреждению) органами, т. е. является внешней оценкой.</w:t>
      </w:r>
    </w:p>
    <w:p w:rsidR="00285953" w:rsidRPr="00803362" w:rsidRDefault="00285953" w:rsidP="00256406">
      <w:pPr>
        <w:spacing w:line="360" w:lineRule="auto"/>
        <w:ind w:firstLine="708"/>
        <w:jc w:val="both"/>
      </w:pPr>
      <w:r w:rsidRPr="00803362">
        <w:t>Основным объектом, содержательной и критериальной базой</w:t>
      </w:r>
      <w:r w:rsidRPr="00803362">
        <w:rPr>
          <w:b/>
        </w:rPr>
        <w:t xml:space="preserve"> </w:t>
      </w:r>
      <w:r w:rsidRPr="00803362">
        <w:t>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85953" w:rsidRPr="00803362" w:rsidRDefault="00285953" w:rsidP="00BA29FA">
      <w:pPr>
        <w:spacing w:line="360" w:lineRule="auto"/>
        <w:jc w:val="both"/>
      </w:pPr>
      <w:r w:rsidRPr="00803362">
        <w:t>При оценке результатов деятельности образовательных учреждений и работников</w:t>
      </w:r>
      <w:r w:rsidRPr="00803362">
        <w:rPr>
          <w:b/>
        </w:rPr>
        <w:t xml:space="preserve"> </w:t>
      </w:r>
      <w:r w:rsidRPr="00803362">
        <w:t>образования основным</w:t>
      </w:r>
      <w:r w:rsidRPr="00803362">
        <w:rPr>
          <w:b/>
        </w:rPr>
        <w:t xml:space="preserve"> </w:t>
      </w:r>
      <w:r w:rsidRPr="00803362">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803362">
        <w:rPr>
          <w:b/>
        </w:rPr>
        <w:t xml:space="preserve"> </w:t>
      </w:r>
      <w:r w:rsidRPr="00803362">
        <w:t xml:space="preserve">«Выпускник научится» и «Выпускник получит возможность научиться» всех изучаемых программ. Основными процедурами этой </w:t>
      </w:r>
      <w:r w:rsidRPr="00803362">
        <w:lastRenderedPageBreak/>
        <w:t>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285953" w:rsidRPr="00803362" w:rsidRDefault="00285953" w:rsidP="00256406">
      <w:pPr>
        <w:spacing w:line="360" w:lineRule="auto"/>
        <w:ind w:firstLine="708"/>
        <w:jc w:val="both"/>
      </w:pPr>
      <w:r w:rsidRPr="00803362">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285953" w:rsidRPr="00803362" w:rsidRDefault="00285953" w:rsidP="00256406">
      <w:pPr>
        <w:spacing w:line="360" w:lineRule="auto"/>
        <w:ind w:firstLine="708"/>
        <w:jc w:val="both"/>
        <w:rPr>
          <w:shd w:val="clear" w:color="auto" w:fill="FFFF99"/>
        </w:rPr>
      </w:pPr>
      <w:r w:rsidRPr="00803362">
        <w:t>В соответствии с требованиями Стандарта предоставление и использование</w:t>
      </w:r>
      <w:r w:rsidRPr="00803362">
        <w:rPr>
          <w:i/>
        </w:rPr>
        <w:t xml:space="preserve"> </w:t>
      </w:r>
      <w:r w:rsidRPr="00803362">
        <w:t>персонифицированной информации</w:t>
      </w:r>
      <w:r w:rsidRPr="00803362">
        <w:rPr>
          <w:i/>
        </w:rPr>
        <w:t xml:space="preserve"> </w:t>
      </w:r>
      <w:r w:rsidRPr="00803362">
        <w:t>возможно только в рамках процедур итоговой оценки обучающихся. Во всех иных процедурах допустимо предоставление и использование</w:t>
      </w:r>
      <w:r w:rsidRPr="00803362">
        <w:rPr>
          <w:i/>
        </w:rPr>
        <w:t xml:space="preserve"> </w:t>
      </w:r>
      <w:r w:rsidRPr="00803362">
        <w:t>исключительно неперсонифицированной (анонимной) информации о достигаемых обучающимися образовательных результатах.</w:t>
      </w:r>
    </w:p>
    <w:p w:rsidR="00285953" w:rsidRPr="00803362" w:rsidRDefault="00285953" w:rsidP="00BA29FA">
      <w:pPr>
        <w:spacing w:line="360" w:lineRule="auto"/>
        <w:jc w:val="both"/>
      </w:pPr>
      <w:r w:rsidRPr="00803362">
        <w:t>Интерпретация результатов оценки ведётся на основе</w:t>
      </w:r>
      <w:r w:rsidRPr="00803362">
        <w:rPr>
          <w:b/>
          <w:i/>
        </w:rPr>
        <w:t xml:space="preserve"> </w:t>
      </w:r>
      <w:r w:rsidRPr="00803362">
        <w:t>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85953" w:rsidRPr="00803362" w:rsidRDefault="00285953" w:rsidP="00C224FB">
      <w:pPr>
        <w:spacing w:line="360" w:lineRule="auto"/>
        <w:ind w:firstLine="708"/>
        <w:jc w:val="both"/>
      </w:pPr>
      <w:r w:rsidRPr="00803362">
        <w:t>Система оценки достижения планируемых результатов освоения основной образовательной программы</w:t>
      </w:r>
      <w:r w:rsidRPr="00803362">
        <w:rPr>
          <w:i/>
        </w:rPr>
        <w:t xml:space="preserve"> </w:t>
      </w:r>
      <w:r w:rsidRPr="00803362">
        <w:t>основного общего образования предполагает комплексный</w:t>
      </w:r>
      <w:r w:rsidRPr="00803362">
        <w:rPr>
          <w:b/>
          <w:i/>
        </w:rPr>
        <w:t xml:space="preserve"> </w:t>
      </w:r>
      <w:r w:rsidRPr="00803362">
        <w:t>подход к оценке результатов</w:t>
      </w:r>
      <w:r w:rsidRPr="00803362">
        <w:rPr>
          <w:b/>
        </w:rPr>
        <w:t xml:space="preserve"> </w:t>
      </w:r>
      <w:r w:rsidRPr="00803362">
        <w:t>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285953" w:rsidRPr="00803362" w:rsidRDefault="00285953" w:rsidP="007D3929">
      <w:pPr>
        <w:spacing w:line="360" w:lineRule="auto"/>
        <w:ind w:firstLine="708"/>
        <w:jc w:val="both"/>
        <w:rPr>
          <w:bCs/>
        </w:rPr>
      </w:pPr>
      <w:r w:rsidRPr="00803362">
        <w:t xml:space="preserve">Система оценки предусматривает </w:t>
      </w:r>
      <w:r w:rsidRPr="00803362">
        <w:rPr>
          <w:bCs/>
        </w:rPr>
        <w:t>уровневый подход</w:t>
      </w:r>
      <w:r w:rsidRPr="00803362">
        <w:rPr>
          <w:bCs/>
          <w:i/>
        </w:rPr>
        <w:t xml:space="preserve"> </w:t>
      </w:r>
      <w:r w:rsidRPr="00803362">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85953" w:rsidRPr="00803362" w:rsidRDefault="00285953" w:rsidP="007D3929">
      <w:pPr>
        <w:spacing w:line="360" w:lineRule="auto"/>
        <w:ind w:firstLine="708"/>
        <w:jc w:val="both"/>
        <w:rPr>
          <w:bCs/>
        </w:rPr>
      </w:pPr>
      <w:r w:rsidRPr="00803362">
        <w:rPr>
          <w:bCs/>
        </w:rPr>
        <w:t>Одним из проявлений уровневого подхода является оценка индивидуальных образовательных достижений на основе</w:t>
      </w:r>
      <w:r w:rsidRPr="00803362">
        <w:rPr>
          <w:bCs/>
          <w:i/>
        </w:rPr>
        <w:t xml:space="preserve"> </w:t>
      </w:r>
      <w:r w:rsidRPr="00803362">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85953" w:rsidRPr="00803362" w:rsidRDefault="00285953" w:rsidP="007D3929">
      <w:pPr>
        <w:spacing w:line="360" w:lineRule="auto"/>
        <w:ind w:firstLine="708"/>
        <w:jc w:val="both"/>
      </w:pPr>
      <w:r w:rsidRPr="00803362">
        <w:t>К</w:t>
      </w:r>
      <w:r w:rsidRPr="00803362">
        <w:rPr>
          <w:b/>
        </w:rPr>
        <w:t xml:space="preserve"> </w:t>
      </w:r>
      <w:r w:rsidRPr="00803362">
        <w:t>компетенции образовательного учреждения относится:</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lastRenderedPageBreak/>
        <w:t>1) </w:t>
      </w:r>
      <w:r w:rsidRPr="00803362">
        <w:rPr>
          <w:rStyle w:val="dash041e005f0441005f043d005f043e005f0432005f043d005f043e005f0439005f0020005f0442005f0435005f043a005f0441005f0442005f0020005f0441005f0020005f043e005f0442005f0441005f0442005f0443005f043f005f043e005f043char1"/>
        </w:rPr>
        <w:t xml:space="preserve">описание организации и содержания: </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rPr>
          <w:rStyle w:val="dash041e005f0441005f043d005f043e005f0432005f043d005f043e005f0439005f0020005f0442005f0435005f043a005f0441005f0442005f0020005f0441005f0020005f043e005f0442005f0441005f0442005f0443005f043f005f043e005f043char1"/>
        </w:rPr>
        <w:t xml:space="preserve">а) промежуточной аттестации обучающихся в рамках урочной и внеурочной деятельности; </w:t>
      </w:r>
    </w:p>
    <w:p w:rsidR="008740B8" w:rsidRPr="00803362" w:rsidRDefault="00285953" w:rsidP="00BA29FA">
      <w:pPr>
        <w:spacing w:line="360" w:lineRule="auto"/>
        <w:jc w:val="both"/>
        <w:rPr>
          <w:rStyle w:val="dash041e005f0441005f043d005f043e005f0432005f043d005f043e005f0439005f0020005f0442005f0435005f043a005f0441005f0442005f0020005f0441005f0020005f043e005f0442005f0441005f0442005f0443005f043f005f043e005f043char1"/>
        </w:rPr>
      </w:pPr>
      <w:r w:rsidRPr="00803362">
        <w:rPr>
          <w:rStyle w:val="dash041e005f0441005f043d005f043e005f0432005f043d005f043e005f0439005f0020005f0442005f0435005f043a005f0441005f0442005f0020005f0441005f0020005f043e005f0442005f0441005f0442005f0443005f043f005f043e005f043char1"/>
        </w:rPr>
        <w:t>б) итоговой оценки по предметам, не выносим</w:t>
      </w:r>
      <w:r w:rsidR="00993F06" w:rsidRPr="00803362">
        <w:rPr>
          <w:rStyle w:val="dash041e005f0441005f043d005f043e005f0432005f043d005f043e005f0439005f0020005f0442005f0435005f043a005f0441005f0442005f0020005f0441005f0020005f043e005f0442005f0441005f0442005f0443005f043f005f043e005f043char1"/>
        </w:rPr>
        <w:t>ым на государственную итоговую</w:t>
      </w:r>
      <w:r w:rsidRPr="00803362">
        <w:rPr>
          <w:rStyle w:val="dash041e005f0441005f043d005f043e005f0432005f043d005f043e005f0439005f0020005f0442005f0435005f043a005f0441005f0442005f0020005f0441005f0020005f043e005f0442005f0441005f0442005f0443005f043f005f043e005f043char1"/>
        </w:rPr>
        <w:t xml:space="preserve"> аттестацию обучающихся;</w:t>
      </w:r>
    </w:p>
    <w:p w:rsidR="00285953" w:rsidRPr="00803362" w:rsidRDefault="00285953" w:rsidP="00BA29FA">
      <w:pPr>
        <w:spacing w:line="360" w:lineRule="auto"/>
        <w:jc w:val="both"/>
      </w:pPr>
      <w:r w:rsidRPr="00803362">
        <w:rPr>
          <w:rStyle w:val="dash041e005f0441005f043d005f043e005f0432005f043d005f043e005f0439005f0020005f0442005f0435005f043a005f0441005f0442005f0020005f0441005f0020005f043e005f0442005f0441005f0442005f0443005f043f005f043e005f043char1"/>
        </w:rPr>
        <w:t xml:space="preserve"> в) оценки проектной деятельности обучающихся;</w:t>
      </w:r>
    </w:p>
    <w:p w:rsidR="008740B8" w:rsidRPr="00803362" w:rsidRDefault="00285953" w:rsidP="00BA29FA">
      <w:pPr>
        <w:spacing w:line="360" w:lineRule="auto"/>
        <w:jc w:val="both"/>
      </w:pPr>
      <w:r w:rsidRPr="00803362">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8740B8" w:rsidRPr="00803362" w:rsidRDefault="00285953" w:rsidP="00BA29FA">
      <w:pPr>
        <w:spacing w:line="360" w:lineRule="auto"/>
        <w:jc w:val="both"/>
      </w:pPr>
      <w:r w:rsidRPr="00803362">
        <w:t xml:space="preserve"> а) оценки достижения планируемых результатов в рамках текущего и тематического контроля; </w:t>
      </w:r>
    </w:p>
    <w:p w:rsidR="008740B8" w:rsidRPr="00803362" w:rsidRDefault="00285953" w:rsidP="00BA29FA">
      <w:pPr>
        <w:spacing w:line="360" w:lineRule="auto"/>
        <w:jc w:val="both"/>
      </w:pPr>
      <w:r w:rsidRPr="00803362">
        <w:t xml:space="preserve">б) промежуточной аттестации (системы внутришкольного мониторинга); </w:t>
      </w:r>
    </w:p>
    <w:p w:rsidR="00285953" w:rsidRPr="00803362" w:rsidRDefault="00285953" w:rsidP="00BA29FA">
      <w:pPr>
        <w:spacing w:line="360" w:lineRule="auto"/>
        <w:jc w:val="both"/>
      </w:pPr>
      <w:r w:rsidRPr="00803362">
        <w:t>в) итоговой аттестации по предметам, не выносимым на государственную итоговую аттестацию;</w:t>
      </w:r>
    </w:p>
    <w:p w:rsidR="00285953" w:rsidRPr="00803362" w:rsidRDefault="00285953" w:rsidP="00BA29FA">
      <w:pPr>
        <w:spacing w:line="360" w:lineRule="auto"/>
        <w:jc w:val="both"/>
      </w:pPr>
      <w:r w:rsidRPr="00803362">
        <w:t xml:space="preserve">3) адаптация (при необходимости </w:t>
      </w:r>
      <w:r w:rsidR="00501BFE" w:rsidRPr="00803362">
        <w:t>-</w:t>
      </w:r>
      <w:r w:rsidRPr="00803362">
        <w:t xml:space="preserve">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285953" w:rsidRPr="00803362" w:rsidRDefault="00285953" w:rsidP="00BA29FA">
      <w:pPr>
        <w:spacing w:line="360" w:lineRule="auto"/>
        <w:jc w:val="both"/>
      </w:pPr>
      <w:r w:rsidRPr="00803362">
        <w:t>4) адаптация или разработка модели и инструментария для организации стартовой диагностики;</w:t>
      </w:r>
    </w:p>
    <w:p w:rsidR="008740B8" w:rsidRPr="00803362" w:rsidRDefault="00285953" w:rsidP="00BA29FA">
      <w:pPr>
        <w:spacing w:line="360" w:lineRule="auto"/>
        <w:jc w:val="both"/>
      </w:pPr>
      <w:r w:rsidRPr="00803362">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r w:rsidR="00704A9B" w:rsidRPr="00803362">
        <w:t>.</w:t>
      </w:r>
      <w:bookmarkStart w:id="35" w:name="_Toc354168920"/>
      <w:bookmarkStart w:id="36" w:name="_Toc354253979"/>
      <w:bookmarkEnd w:id="32"/>
      <w:bookmarkEnd w:id="33"/>
      <w:bookmarkEnd w:id="34"/>
    </w:p>
    <w:p w:rsidR="002C75F5" w:rsidRPr="00803362" w:rsidRDefault="001703F0" w:rsidP="00BA29FA">
      <w:pPr>
        <w:spacing w:line="360" w:lineRule="auto"/>
        <w:jc w:val="both"/>
      </w:pPr>
      <w:r>
        <w:rPr>
          <w:rStyle w:val="123"/>
          <w:bCs w:val="0"/>
          <w:sz w:val="24"/>
          <w:szCs w:val="24"/>
        </w:rPr>
        <w:t>1.3.1</w:t>
      </w:r>
      <w:r w:rsidR="002C75F5" w:rsidRPr="00803362">
        <w:rPr>
          <w:rStyle w:val="123"/>
          <w:bCs w:val="0"/>
          <w:sz w:val="24"/>
          <w:szCs w:val="24"/>
        </w:rPr>
        <w:t>. Особенности оценки личностных</w:t>
      </w:r>
      <w:r w:rsidR="002C75F5" w:rsidRPr="00803362">
        <w:t xml:space="preserve"> </w:t>
      </w:r>
      <w:r w:rsidR="002C75F5" w:rsidRPr="00803362">
        <w:rPr>
          <w:rStyle w:val="123"/>
          <w:bCs w:val="0"/>
          <w:sz w:val="24"/>
          <w:szCs w:val="24"/>
        </w:rPr>
        <w:t>результатов</w:t>
      </w:r>
      <w:bookmarkEnd w:id="35"/>
      <w:bookmarkEnd w:id="36"/>
    </w:p>
    <w:p w:rsidR="002C75F5" w:rsidRPr="00803362" w:rsidRDefault="002C75F5" w:rsidP="00BA29FA">
      <w:pPr>
        <w:spacing w:line="360" w:lineRule="auto"/>
        <w:ind w:firstLine="567"/>
        <w:jc w:val="both"/>
      </w:pPr>
      <w:r w:rsidRPr="00803362">
        <w:rPr>
          <w:rStyle w:val="15"/>
          <w:b w:val="0"/>
          <w:sz w:val="24"/>
          <w:szCs w:val="24"/>
        </w:rPr>
        <w:t>Оценка личностных результатов</w:t>
      </w:r>
      <w:r w:rsidRPr="00803362">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2C75F5" w:rsidRPr="00803362" w:rsidRDefault="002C75F5" w:rsidP="00BA29FA">
      <w:pPr>
        <w:spacing w:line="360" w:lineRule="auto"/>
        <w:ind w:firstLine="567"/>
        <w:jc w:val="both"/>
      </w:pPr>
      <w:r w:rsidRPr="00803362">
        <w:t>Формирование личностных результатов обеспечивается в ходе реализации всех компонентов образовательного процесса, включая внеурочную дея</w:t>
      </w:r>
      <w:r w:rsidR="00AC36A8" w:rsidRPr="00803362">
        <w:t xml:space="preserve">тельность, реализуемую </w:t>
      </w:r>
      <w:r w:rsidRPr="00803362">
        <w:t>школой.</w:t>
      </w:r>
    </w:p>
    <w:p w:rsidR="002C75F5" w:rsidRPr="00803362" w:rsidRDefault="002C75F5" w:rsidP="00BA29FA">
      <w:pPr>
        <w:spacing w:line="360" w:lineRule="auto"/>
        <w:ind w:firstLine="567"/>
        <w:jc w:val="both"/>
      </w:pPr>
      <w:r w:rsidRPr="00803362">
        <w:t>Основным</w:t>
      </w:r>
      <w:r w:rsidRPr="00803362">
        <w:rPr>
          <w:rStyle w:val="15"/>
          <w:b w:val="0"/>
          <w:sz w:val="24"/>
          <w:szCs w:val="24"/>
        </w:rPr>
        <w:t xml:space="preserve"> объектом</w:t>
      </w:r>
      <w:r w:rsidRPr="00803362">
        <w:t xml:space="preserve"> оценки личност</w:t>
      </w:r>
      <w:r w:rsidR="00704A9B" w:rsidRPr="00803362">
        <w:t>ных результатов служит сформиро</w:t>
      </w:r>
      <w:r w:rsidRPr="00803362">
        <w:t>ванность универсальных учебных действий, включаемых в следующие три основных блока:</w:t>
      </w:r>
    </w:p>
    <w:p w:rsidR="00704A9B" w:rsidRPr="00803362" w:rsidRDefault="002C75F5" w:rsidP="00BA29FA">
      <w:pPr>
        <w:spacing w:line="360" w:lineRule="auto"/>
        <w:ind w:firstLine="567"/>
        <w:jc w:val="both"/>
        <w:rPr>
          <w:rStyle w:val="142"/>
          <w:i w:val="0"/>
          <w:iCs w:val="0"/>
          <w:sz w:val="24"/>
          <w:szCs w:val="24"/>
        </w:rPr>
      </w:pPr>
      <w:r w:rsidRPr="00803362">
        <w:rPr>
          <w:rStyle w:val="142"/>
          <w:i w:val="0"/>
          <w:iCs w:val="0"/>
          <w:sz w:val="24"/>
          <w:szCs w:val="24"/>
        </w:rPr>
        <w:t>1)</w:t>
      </w:r>
      <w:r w:rsidRPr="00803362">
        <w:rPr>
          <w:rStyle w:val="142"/>
          <w:iCs w:val="0"/>
          <w:sz w:val="24"/>
          <w:szCs w:val="24"/>
        </w:rPr>
        <w:t> </w:t>
      </w:r>
      <w:r w:rsidRPr="00803362">
        <w:rPr>
          <w:rStyle w:val="142"/>
          <w:i w:val="0"/>
          <w:iCs w:val="0"/>
          <w:sz w:val="24"/>
          <w:szCs w:val="24"/>
        </w:rPr>
        <w:t>сформированность</w:t>
      </w:r>
      <w:r w:rsidRPr="00803362">
        <w:t xml:space="preserve"> основ гражданской идентичности</w:t>
      </w:r>
      <w:r w:rsidRPr="00803362">
        <w:rPr>
          <w:rStyle w:val="140"/>
          <w:i w:val="0"/>
          <w:iCs w:val="0"/>
          <w:sz w:val="24"/>
          <w:szCs w:val="24"/>
        </w:rPr>
        <w:t xml:space="preserve"> </w:t>
      </w:r>
      <w:r w:rsidRPr="00803362">
        <w:rPr>
          <w:rStyle w:val="142"/>
          <w:i w:val="0"/>
          <w:iCs w:val="0"/>
          <w:sz w:val="24"/>
          <w:szCs w:val="24"/>
        </w:rPr>
        <w:t>личности</w:t>
      </w:r>
      <w:r w:rsidR="00704A9B" w:rsidRPr="00803362">
        <w:rPr>
          <w:rStyle w:val="142"/>
          <w:i w:val="0"/>
          <w:iCs w:val="0"/>
          <w:sz w:val="24"/>
          <w:szCs w:val="24"/>
        </w:rPr>
        <w:t>;</w:t>
      </w:r>
    </w:p>
    <w:p w:rsidR="00704A9B" w:rsidRPr="00803362" w:rsidRDefault="002C75F5" w:rsidP="00BA29FA">
      <w:pPr>
        <w:spacing w:line="360" w:lineRule="auto"/>
        <w:ind w:firstLine="567"/>
        <w:jc w:val="both"/>
      </w:pPr>
      <w:r w:rsidRPr="00803362">
        <w:rPr>
          <w:rStyle w:val="142"/>
          <w:i w:val="0"/>
          <w:iCs w:val="0"/>
          <w:sz w:val="24"/>
          <w:szCs w:val="24"/>
        </w:rPr>
        <w:t>2)</w:t>
      </w:r>
      <w:r w:rsidRPr="00803362">
        <w:rPr>
          <w:rStyle w:val="142"/>
          <w:iCs w:val="0"/>
          <w:sz w:val="24"/>
          <w:szCs w:val="24"/>
        </w:rPr>
        <w:t> </w:t>
      </w:r>
      <w:r w:rsidRPr="00803362">
        <w:rPr>
          <w:rStyle w:val="142"/>
          <w:i w:val="0"/>
          <w:iCs w:val="0"/>
          <w:sz w:val="24"/>
          <w:szCs w:val="24"/>
        </w:rPr>
        <w:t>готовность к переходу</w:t>
      </w:r>
      <w:r w:rsidRPr="00803362">
        <w:rPr>
          <w:rStyle w:val="142"/>
          <w:iCs w:val="0"/>
          <w:sz w:val="24"/>
          <w:szCs w:val="24"/>
        </w:rPr>
        <w:t xml:space="preserve"> к</w:t>
      </w:r>
      <w:r w:rsidRPr="00803362">
        <w:t xml:space="preserve"> самообразованию на основе</w:t>
      </w:r>
      <w:r w:rsidRPr="00803362">
        <w:rPr>
          <w:rStyle w:val="140"/>
          <w:i w:val="0"/>
          <w:iCs w:val="0"/>
          <w:sz w:val="24"/>
          <w:szCs w:val="24"/>
        </w:rPr>
        <w:t xml:space="preserve"> </w:t>
      </w:r>
      <w:r w:rsidRPr="00803362">
        <w:t>учебно-познавательной мотивации,</w:t>
      </w:r>
      <w:r w:rsidRPr="00803362">
        <w:rPr>
          <w:rStyle w:val="142"/>
          <w:i w:val="0"/>
          <w:iCs w:val="0"/>
          <w:sz w:val="24"/>
          <w:szCs w:val="24"/>
        </w:rPr>
        <w:t xml:space="preserve"> в том числе готовность</w:t>
      </w:r>
      <w:r w:rsidRPr="00803362">
        <w:rPr>
          <w:rStyle w:val="1415"/>
          <w:iCs/>
          <w:sz w:val="24"/>
          <w:szCs w:val="24"/>
        </w:rPr>
        <w:t xml:space="preserve"> </w:t>
      </w:r>
      <w:r w:rsidRPr="00803362">
        <w:rPr>
          <w:rStyle w:val="142"/>
          <w:iCs w:val="0"/>
          <w:sz w:val="24"/>
          <w:szCs w:val="24"/>
        </w:rPr>
        <w:t>к</w:t>
      </w:r>
      <w:r w:rsidRPr="00803362">
        <w:t xml:space="preserve"> выбору направления профильного образования</w:t>
      </w:r>
      <w:r w:rsidR="00704A9B" w:rsidRPr="00803362">
        <w:t>;</w:t>
      </w:r>
      <w:r w:rsidRPr="00803362">
        <w:t xml:space="preserve"> </w:t>
      </w:r>
    </w:p>
    <w:p w:rsidR="00704A9B" w:rsidRPr="00803362" w:rsidRDefault="002C75F5" w:rsidP="00BA29FA">
      <w:pPr>
        <w:spacing w:line="360" w:lineRule="auto"/>
        <w:ind w:firstLine="567"/>
        <w:jc w:val="both"/>
      </w:pPr>
      <w:r w:rsidRPr="00803362">
        <w:lastRenderedPageBreak/>
        <w:t>3) сформированность</w:t>
      </w:r>
      <w:r w:rsidRPr="00803362">
        <w:rPr>
          <w:rStyle w:val="a9"/>
          <w:sz w:val="24"/>
          <w:szCs w:val="24"/>
        </w:rPr>
        <w:t xml:space="preserve"> </w:t>
      </w:r>
      <w:r w:rsidRPr="00803362">
        <w:rPr>
          <w:rStyle w:val="a9"/>
          <w:i w:val="0"/>
          <w:sz w:val="24"/>
          <w:szCs w:val="24"/>
        </w:rPr>
        <w:t>социальных компетенций,</w:t>
      </w:r>
      <w:r w:rsidRPr="00803362">
        <w:t xml:space="preserve"> включая ценностно-смысловые установки и моральные нормы, опыт социальных и межличностных отношений, правосознание</w:t>
      </w:r>
      <w:r w:rsidR="00704A9B" w:rsidRPr="00803362">
        <w:t>.</w:t>
      </w:r>
    </w:p>
    <w:p w:rsidR="002C75F5" w:rsidRPr="00803362" w:rsidRDefault="002C75F5" w:rsidP="00BA29FA">
      <w:pPr>
        <w:spacing w:line="360" w:lineRule="auto"/>
        <w:ind w:firstLine="567"/>
        <w:jc w:val="both"/>
      </w:pPr>
      <w:r w:rsidRPr="00803362">
        <w:t>В соответствии с требованиями Стандарта</w:t>
      </w:r>
      <w:r w:rsidRPr="00803362">
        <w:rPr>
          <w:rStyle w:val="15"/>
          <w:sz w:val="24"/>
          <w:szCs w:val="24"/>
        </w:rPr>
        <w:t xml:space="preserve"> </w:t>
      </w:r>
      <w:r w:rsidRPr="00803362">
        <w:rPr>
          <w:rStyle w:val="15"/>
          <w:b w:val="0"/>
          <w:sz w:val="24"/>
          <w:szCs w:val="24"/>
        </w:rPr>
        <w:t>достижение</w:t>
      </w:r>
      <w:r w:rsidRPr="00803362">
        <w:rPr>
          <w:rStyle w:val="11"/>
          <w:b w:val="0"/>
          <w:sz w:val="24"/>
          <w:szCs w:val="24"/>
        </w:rPr>
        <w:t xml:space="preserve"> </w:t>
      </w:r>
      <w:r w:rsidRPr="00803362">
        <w:rPr>
          <w:rStyle w:val="15"/>
          <w:b w:val="0"/>
          <w:sz w:val="24"/>
          <w:szCs w:val="24"/>
        </w:rPr>
        <w:t>обучающимися</w:t>
      </w:r>
      <w:r w:rsidRPr="00803362">
        <w:rPr>
          <w:rStyle w:val="15"/>
          <w:sz w:val="24"/>
          <w:szCs w:val="24"/>
        </w:rPr>
        <w:t xml:space="preserve"> </w:t>
      </w:r>
      <w:r w:rsidRPr="00803362">
        <w:rPr>
          <w:rStyle w:val="15"/>
          <w:b w:val="0"/>
          <w:sz w:val="24"/>
          <w:szCs w:val="24"/>
        </w:rPr>
        <w:t>личностных результатов не выносится на</w:t>
      </w:r>
      <w:r w:rsidRPr="00803362">
        <w:rPr>
          <w:rStyle w:val="11"/>
          <w:b w:val="0"/>
          <w:sz w:val="24"/>
          <w:szCs w:val="24"/>
        </w:rPr>
        <w:t xml:space="preserve"> </w:t>
      </w:r>
      <w:r w:rsidRPr="00803362">
        <w:rPr>
          <w:rStyle w:val="15"/>
          <w:b w:val="0"/>
          <w:sz w:val="24"/>
          <w:szCs w:val="24"/>
        </w:rPr>
        <w:t>итоговую оценку</w:t>
      </w:r>
      <w:r w:rsidRPr="00803362">
        <w:rPr>
          <w:rStyle w:val="15"/>
          <w:sz w:val="24"/>
          <w:szCs w:val="24"/>
        </w:rPr>
        <w:t>,</w:t>
      </w:r>
      <w:r w:rsidRPr="00803362">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w:t>
      </w:r>
      <w:r w:rsidR="00F80488" w:rsidRPr="00803362">
        <w:t xml:space="preserve">рия. К их проведению  привлекаются </w:t>
      </w:r>
      <w:r w:rsidRPr="00803362">
        <w:t xml:space="preserve"> спе</w:t>
      </w:r>
      <w:r w:rsidR="00F80488" w:rsidRPr="00803362">
        <w:t xml:space="preserve">циалисты, не работающие в </w:t>
      </w:r>
      <w:r w:rsidRPr="00803362">
        <w:t xml:space="preserve"> образовательном учреждении и обладающие необходимой компетентностью в сфере психологической диагнос</w:t>
      </w:r>
      <w:r w:rsidR="00D524AE" w:rsidRPr="00803362">
        <w:t>тики развития личности (психологические службы учреждений УФСИН России по Ярославской области)</w:t>
      </w:r>
      <w:r w:rsidRPr="00803362">
        <w:t>.</w:t>
      </w:r>
    </w:p>
    <w:p w:rsidR="002C75F5" w:rsidRPr="00803362" w:rsidRDefault="002C75F5" w:rsidP="00BA29FA">
      <w:pPr>
        <w:spacing w:line="360" w:lineRule="auto"/>
        <w:ind w:firstLine="567"/>
        <w:jc w:val="both"/>
      </w:pPr>
      <w:r w:rsidRPr="00803362">
        <w:t>Результаты мониторинговых исследований являются основанием для принятия различных управленческих решений.</w:t>
      </w:r>
    </w:p>
    <w:p w:rsidR="002C75F5" w:rsidRPr="00803362" w:rsidRDefault="002C75F5" w:rsidP="00BA29FA">
      <w:pPr>
        <w:spacing w:line="360" w:lineRule="auto"/>
        <w:ind w:firstLine="567"/>
        <w:jc w:val="both"/>
      </w:pPr>
      <w:r w:rsidRPr="00803362">
        <w:t>В текущем образовательном процессе</w:t>
      </w:r>
      <w:r w:rsidRPr="00803362">
        <w:rPr>
          <w:rStyle w:val="143"/>
          <w:sz w:val="24"/>
          <w:szCs w:val="24"/>
        </w:rPr>
        <w:t xml:space="preserve"> </w:t>
      </w:r>
      <w:r w:rsidRPr="00803362">
        <w:rPr>
          <w:rStyle w:val="143"/>
          <w:b w:val="0"/>
          <w:i w:val="0"/>
          <w:sz w:val="24"/>
          <w:szCs w:val="24"/>
        </w:rPr>
        <w:t>возможна ограниченная оценка</w:t>
      </w:r>
      <w:r w:rsidRPr="00803362">
        <w:t xml:space="preserve"> сформированности отдельных личностных результатов, проявляющихся в:</w:t>
      </w:r>
    </w:p>
    <w:p w:rsidR="002C75F5" w:rsidRPr="00803362" w:rsidRDefault="002C75F5" w:rsidP="00BA29FA">
      <w:pPr>
        <w:spacing w:line="360" w:lineRule="auto"/>
        <w:ind w:firstLine="567"/>
        <w:jc w:val="both"/>
      </w:pPr>
      <w:r w:rsidRPr="00803362">
        <w:t>1) соблюдении</w:t>
      </w:r>
      <w:r w:rsidRPr="00803362">
        <w:rPr>
          <w:rStyle w:val="a9"/>
          <w:sz w:val="24"/>
          <w:szCs w:val="24"/>
        </w:rPr>
        <w:t xml:space="preserve"> </w:t>
      </w:r>
      <w:r w:rsidRPr="00803362">
        <w:rPr>
          <w:rStyle w:val="a9"/>
          <w:i w:val="0"/>
          <w:sz w:val="24"/>
          <w:szCs w:val="24"/>
        </w:rPr>
        <w:t>норм и правил поведения</w:t>
      </w:r>
      <w:r w:rsidRPr="00803362">
        <w:rPr>
          <w:rStyle w:val="a9"/>
          <w:sz w:val="24"/>
          <w:szCs w:val="24"/>
        </w:rPr>
        <w:t>,</w:t>
      </w:r>
      <w:r w:rsidRPr="00803362">
        <w:t xml:space="preserve"> принятых в образовательном учреждении;</w:t>
      </w:r>
    </w:p>
    <w:p w:rsidR="002C75F5" w:rsidRPr="00803362" w:rsidRDefault="002C75F5" w:rsidP="00BA29FA">
      <w:pPr>
        <w:spacing w:line="360" w:lineRule="auto"/>
        <w:ind w:firstLine="567"/>
        <w:jc w:val="both"/>
      </w:pPr>
      <w:r w:rsidRPr="00803362">
        <w:t>2) участии в</w:t>
      </w:r>
      <w:r w:rsidRPr="00803362">
        <w:rPr>
          <w:rStyle w:val="a9"/>
          <w:sz w:val="24"/>
          <w:szCs w:val="24"/>
        </w:rPr>
        <w:t xml:space="preserve"> </w:t>
      </w:r>
      <w:r w:rsidRPr="00803362">
        <w:rPr>
          <w:rStyle w:val="a9"/>
          <w:i w:val="0"/>
          <w:sz w:val="24"/>
          <w:szCs w:val="24"/>
        </w:rPr>
        <w:t>общественной жизни</w:t>
      </w:r>
      <w:r w:rsidRPr="00803362">
        <w:t xml:space="preserve"> образовательного учреждения и ближайшего социального окружения, общественнополезной деятельности;</w:t>
      </w:r>
    </w:p>
    <w:p w:rsidR="002C75F5" w:rsidRPr="00803362" w:rsidRDefault="002C75F5" w:rsidP="00BA29FA">
      <w:pPr>
        <w:spacing w:line="360" w:lineRule="auto"/>
        <w:ind w:firstLine="567"/>
        <w:jc w:val="both"/>
      </w:pPr>
      <w:r w:rsidRPr="00803362">
        <w:rPr>
          <w:rStyle w:val="a9"/>
          <w:i w:val="0"/>
          <w:sz w:val="24"/>
          <w:szCs w:val="24"/>
        </w:rPr>
        <w:t>3) прилежании и ответственности</w:t>
      </w:r>
      <w:r w:rsidRPr="00803362">
        <w:t xml:space="preserve"> за результаты обучения;</w:t>
      </w:r>
    </w:p>
    <w:p w:rsidR="002C75F5" w:rsidRPr="00803362" w:rsidRDefault="002C75F5" w:rsidP="00BA29FA">
      <w:pPr>
        <w:spacing w:line="360" w:lineRule="auto"/>
        <w:ind w:firstLine="567"/>
        <w:jc w:val="both"/>
      </w:pPr>
      <w:r w:rsidRPr="00803362">
        <w:t>4) готовности и способности делать</w:t>
      </w:r>
      <w:r w:rsidRPr="00803362">
        <w:rPr>
          <w:rStyle w:val="a9"/>
          <w:sz w:val="24"/>
          <w:szCs w:val="24"/>
        </w:rPr>
        <w:t xml:space="preserve"> </w:t>
      </w:r>
      <w:r w:rsidRPr="00803362">
        <w:rPr>
          <w:rStyle w:val="a9"/>
          <w:i w:val="0"/>
          <w:sz w:val="24"/>
          <w:szCs w:val="24"/>
        </w:rPr>
        <w:t>осознанный выбор</w:t>
      </w:r>
      <w:r w:rsidRPr="00803362">
        <w:rPr>
          <w:rStyle w:val="62"/>
          <w:sz w:val="24"/>
          <w:szCs w:val="24"/>
        </w:rPr>
        <w:t xml:space="preserve"> </w:t>
      </w:r>
      <w:r w:rsidR="00704A9B" w:rsidRPr="00803362">
        <w:t>своей образова</w:t>
      </w:r>
      <w:r w:rsidRPr="00803362">
        <w:t>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2C75F5" w:rsidRPr="00803362" w:rsidRDefault="002C75F5" w:rsidP="00BA29FA">
      <w:pPr>
        <w:spacing w:line="360" w:lineRule="auto"/>
        <w:ind w:firstLine="567"/>
        <w:jc w:val="both"/>
      </w:pPr>
      <w:r w:rsidRPr="00803362">
        <w:rPr>
          <w:rStyle w:val="a9"/>
          <w:i w:val="0"/>
          <w:sz w:val="24"/>
          <w:szCs w:val="24"/>
        </w:rPr>
        <w:t>5) ценностно-смысловых установках</w:t>
      </w:r>
      <w:r w:rsidRPr="00803362">
        <w:t xml:space="preserve"> об</w:t>
      </w:r>
      <w:r w:rsidR="00704A9B" w:rsidRPr="00803362">
        <w:t>учающихся, формируемых средства</w:t>
      </w:r>
      <w:r w:rsidRPr="00803362">
        <w:t>ми различных предметов в рамках системы общего образования.</w:t>
      </w:r>
    </w:p>
    <w:p w:rsidR="008740B8" w:rsidRPr="00803362" w:rsidRDefault="002C75F5" w:rsidP="00BA29FA">
      <w:pPr>
        <w:spacing w:line="360" w:lineRule="auto"/>
        <w:ind w:firstLine="567"/>
        <w:jc w:val="both"/>
      </w:pPr>
      <w:r w:rsidRPr="00803362">
        <w:t>Данные о достижении этих результатов являются составляющими системы внутреннего мониторинга образовательных достижени</w:t>
      </w:r>
      <w:r w:rsidR="00704A9B" w:rsidRPr="00803362">
        <w:t>й обуча</w:t>
      </w:r>
      <w:r w:rsidRPr="00803362">
        <w:t xml:space="preserve">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w:t>
      </w:r>
      <w:r w:rsidR="0091675E" w:rsidRPr="00803362">
        <w:t>от 2</w:t>
      </w:r>
      <w:r w:rsidRPr="00803362">
        <w:t>7.07.2006 № 152-ФЗ «О персо</w:t>
      </w:r>
      <w:r w:rsidR="00D524AE" w:rsidRPr="00803362">
        <w:t>нальных данных». В  Г</w:t>
      </w:r>
      <w:r w:rsidR="00F80488" w:rsidRPr="00803362">
        <w:t xml:space="preserve">ОУ </w:t>
      </w:r>
      <w:r w:rsidR="00D524AE" w:rsidRPr="00803362">
        <w:t xml:space="preserve">ЯО «Ярославская общеобразовательая школа» </w:t>
      </w:r>
      <w:r w:rsidRPr="00803362">
        <w:t xml:space="preserve"> в соответствии с требованиями Стандарта оценка этих достижений проводится </w:t>
      </w:r>
      <w:r w:rsidRPr="00803362">
        <w:rPr>
          <w:rStyle w:val="15"/>
          <w:b w:val="0"/>
          <w:sz w:val="24"/>
          <w:szCs w:val="24"/>
        </w:rPr>
        <w:t xml:space="preserve">в форме, </w:t>
      </w:r>
      <w:r w:rsidRPr="00803362">
        <w:rPr>
          <w:rStyle w:val="15"/>
          <w:b w:val="0"/>
          <w:sz w:val="24"/>
          <w:szCs w:val="24"/>
        </w:rPr>
        <w:lastRenderedPageBreak/>
        <w:t>не представляющей угрозы личности</w:t>
      </w:r>
      <w:r w:rsidRPr="00803362">
        <w:rPr>
          <w:rStyle w:val="15"/>
          <w:sz w:val="24"/>
          <w:szCs w:val="24"/>
        </w:rPr>
        <w:t xml:space="preserve">, </w:t>
      </w:r>
      <w:r w:rsidRPr="00803362">
        <w:rPr>
          <w:rStyle w:val="15"/>
          <w:b w:val="0"/>
          <w:sz w:val="24"/>
          <w:szCs w:val="24"/>
        </w:rPr>
        <w:t>психологической безопасности обучающегося</w:t>
      </w:r>
      <w:r w:rsidRPr="00803362">
        <w:t xml:space="preserve"> и используется </w:t>
      </w:r>
      <w:r w:rsidRPr="00803362">
        <w:rPr>
          <w:rStyle w:val="15"/>
          <w:b w:val="0"/>
          <w:sz w:val="24"/>
          <w:szCs w:val="24"/>
        </w:rPr>
        <w:t>исключительно в целях личностного развития</w:t>
      </w:r>
      <w:r w:rsidRPr="00803362">
        <w:t xml:space="preserve"> обучающихся.</w:t>
      </w:r>
      <w:bookmarkStart w:id="37" w:name="bookmark166"/>
      <w:bookmarkStart w:id="38" w:name="_Toc354168921"/>
      <w:bookmarkStart w:id="39" w:name="_Toc354253980"/>
    </w:p>
    <w:p w:rsidR="002C75F5" w:rsidRPr="00803362" w:rsidRDefault="001703F0" w:rsidP="00BA29FA">
      <w:pPr>
        <w:spacing w:line="360" w:lineRule="auto"/>
        <w:ind w:firstLine="567"/>
        <w:jc w:val="both"/>
      </w:pPr>
      <w:r>
        <w:rPr>
          <w:rStyle w:val="228"/>
          <w:sz w:val="24"/>
          <w:szCs w:val="24"/>
        </w:rPr>
        <w:t>1.3.2</w:t>
      </w:r>
      <w:r w:rsidR="002C75F5" w:rsidRPr="00803362">
        <w:rPr>
          <w:rStyle w:val="228"/>
          <w:sz w:val="24"/>
          <w:szCs w:val="24"/>
        </w:rPr>
        <w:t>. Особенности оценки метапредметных</w:t>
      </w:r>
      <w:bookmarkStart w:id="40" w:name="bookmark167"/>
      <w:bookmarkEnd w:id="37"/>
      <w:r w:rsidR="002C75F5" w:rsidRPr="00803362">
        <w:t xml:space="preserve"> </w:t>
      </w:r>
      <w:r w:rsidR="002C75F5" w:rsidRPr="00803362">
        <w:rPr>
          <w:rStyle w:val="228"/>
          <w:sz w:val="24"/>
          <w:szCs w:val="24"/>
        </w:rPr>
        <w:t>результатов</w:t>
      </w:r>
      <w:bookmarkEnd w:id="38"/>
      <w:bookmarkEnd w:id="39"/>
      <w:bookmarkEnd w:id="40"/>
    </w:p>
    <w:p w:rsidR="002C75F5" w:rsidRPr="00803362" w:rsidRDefault="002C75F5" w:rsidP="00BA29FA">
      <w:pPr>
        <w:spacing w:line="360" w:lineRule="auto"/>
        <w:ind w:firstLine="567"/>
        <w:jc w:val="both"/>
      </w:pPr>
      <w:r w:rsidRPr="00803362">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w:t>
      </w:r>
      <w:r w:rsidR="008740B8" w:rsidRPr="00803362">
        <w:t>ные действия» программы формиро</w:t>
      </w:r>
      <w:r w:rsidRPr="00803362">
        <w:t>вания универсальных учебных действий, а также планируемых результатов, представленных во всех разделах междисциплинарных учебных программ.</w:t>
      </w:r>
    </w:p>
    <w:p w:rsidR="002C75F5" w:rsidRPr="00803362" w:rsidRDefault="002C75F5" w:rsidP="00BA29FA">
      <w:pPr>
        <w:spacing w:line="360" w:lineRule="auto"/>
        <w:ind w:firstLine="567"/>
        <w:jc w:val="both"/>
      </w:pPr>
      <w:r w:rsidRPr="00803362">
        <w:t xml:space="preserve">Формирование метапредметных результатов обеспечивается за счёт основных компонентов образовательного процесса </w:t>
      </w:r>
      <w:r w:rsidR="00501BFE" w:rsidRPr="00803362">
        <w:t>-</w:t>
      </w:r>
      <w:r w:rsidRPr="00803362">
        <w:t xml:space="preserve"> учебных предметов</w:t>
      </w:r>
      <w:r w:rsidR="00231AEB" w:rsidRPr="00803362">
        <w:t xml:space="preserve"> и внеурочной деятльности</w:t>
      </w:r>
      <w:r w:rsidRPr="00803362">
        <w:t>.</w:t>
      </w:r>
    </w:p>
    <w:p w:rsidR="002C75F5" w:rsidRPr="00803362" w:rsidRDefault="002C75F5" w:rsidP="00BA29FA">
      <w:pPr>
        <w:spacing w:line="360" w:lineRule="auto"/>
        <w:ind w:firstLine="567"/>
        <w:jc w:val="both"/>
      </w:pPr>
      <w:r w:rsidRPr="00803362">
        <w:t>Основным</w:t>
      </w:r>
      <w:r w:rsidRPr="00803362">
        <w:rPr>
          <w:rStyle w:val="15"/>
          <w:sz w:val="24"/>
          <w:szCs w:val="24"/>
        </w:rPr>
        <w:t xml:space="preserve"> </w:t>
      </w:r>
      <w:r w:rsidRPr="00803362">
        <w:rPr>
          <w:rStyle w:val="15"/>
          <w:b w:val="0"/>
          <w:sz w:val="24"/>
          <w:szCs w:val="24"/>
        </w:rPr>
        <w:t>объектом</w:t>
      </w:r>
      <w:r w:rsidR="00333BA7" w:rsidRPr="00803362">
        <w:rPr>
          <w:rStyle w:val="15"/>
          <w:b w:val="0"/>
          <w:sz w:val="24"/>
          <w:szCs w:val="24"/>
        </w:rPr>
        <w:t xml:space="preserve"> и предметом</w:t>
      </w:r>
      <w:r w:rsidRPr="00803362">
        <w:rPr>
          <w:b/>
        </w:rPr>
        <w:t xml:space="preserve"> </w:t>
      </w:r>
      <w:r w:rsidRPr="00803362">
        <w:t>оценки метапредметных результатов является:</w:t>
      </w:r>
    </w:p>
    <w:p w:rsidR="002C75F5" w:rsidRPr="00803362" w:rsidRDefault="002C75F5" w:rsidP="00BA29FA">
      <w:pPr>
        <w:spacing w:line="360" w:lineRule="auto"/>
        <w:ind w:firstLine="567"/>
        <w:jc w:val="both"/>
      </w:pPr>
      <w:r w:rsidRPr="00803362">
        <w:t>• способность и готовность к освоению систематических знаний, их самостоятельному пополнению, переносу и интеграции;</w:t>
      </w:r>
    </w:p>
    <w:p w:rsidR="00333BA7" w:rsidRPr="00803362" w:rsidRDefault="0091675E" w:rsidP="004B0876">
      <w:pPr>
        <w:numPr>
          <w:ilvl w:val="0"/>
          <w:numId w:val="45"/>
        </w:numPr>
        <w:spacing w:line="360" w:lineRule="auto"/>
        <w:ind w:left="993"/>
        <w:jc w:val="both"/>
      </w:pPr>
      <w:r w:rsidRPr="00803362">
        <w:t>способность р</w:t>
      </w:r>
      <w:r w:rsidR="00333BA7" w:rsidRPr="00803362">
        <w:t>аботать с иформацией;</w:t>
      </w:r>
    </w:p>
    <w:p w:rsidR="002C75F5" w:rsidRPr="00803362" w:rsidRDefault="002C75F5" w:rsidP="00BA29FA">
      <w:pPr>
        <w:spacing w:line="360" w:lineRule="auto"/>
        <w:ind w:firstLine="567"/>
        <w:jc w:val="both"/>
      </w:pPr>
      <w:r w:rsidRPr="00803362">
        <w:t>• способность к сотрудничеству и коммуникации;</w:t>
      </w:r>
    </w:p>
    <w:p w:rsidR="002C75F5" w:rsidRPr="00803362" w:rsidRDefault="002C75F5" w:rsidP="00BA29FA">
      <w:pPr>
        <w:spacing w:line="360" w:lineRule="auto"/>
        <w:ind w:firstLine="567"/>
        <w:jc w:val="both"/>
      </w:pPr>
      <w:r w:rsidRPr="00803362">
        <w:t>• способность к решению личностно и социально значимых проблем и воплощению найденных решений в практику;</w:t>
      </w:r>
    </w:p>
    <w:p w:rsidR="002C75F5" w:rsidRPr="00803362" w:rsidRDefault="002C75F5" w:rsidP="00BA29FA">
      <w:pPr>
        <w:spacing w:line="360" w:lineRule="auto"/>
        <w:ind w:firstLine="567"/>
        <w:jc w:val="both"/>
      </w:pPr>
      <w:r w:rsidRPr="00803362">
        <w:t>• способность и готовность к использованию ИКТ в целях обучения и развития;</w:t>
      </w:r>
    </w:p>
    <w:p w:rsidR="002C75F5" w:rsidRPr="00803362" w:rsidRDefault="002C75F5" w:rsidP="00BA29FA">
      <w:pPr>
        <w:spacing w:line="360" w:lineRule="auto"/>
        <w:ind w:firstLine="567"/>
        <w:jc w:val="both"/>
      </w:pPr>
      <w:r w:rsidRPr="00803362">
        <w:t>• способность к самоорганизации, саморегуляции и рефлексии.</w:t>
      </w:r>
    </w:p>
    <w:p w:rsidR="002C75F5" w:rsidRPr="00803362" w:rsidRDefault="002C75F5" w:rsidP="00BA29FA">
      <w:pPr>
        <w:spacing w:line="360" w:lineRule="auto"/>
        <w:ind w:firstLine="567"/>
        <w:jc w:val="both"/>
        <w:rPr>
          <w:i/>
        </w:rPr>
      </w:pPr>
      <w:r w:rsidRPr="00803362">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sidRPr="00803362">
        <w:rPr>
          <w:rStyle w:val="a9"/>
          <w:sz w:val="24"/>
          <w:szCs w:val="24"/>
        </w:rPr>
        <w:t xml:space="preserve"> </w:t>
      </w:r>
      <w:r w:rsidRPr="00803362">
        <w:rPr>
          <w:rStyle w:val="a9"/>
          <w:i w:val="0"/>
          <w:sz w:val="24"/>
          <w:szCs w:val="24"/>
        </w:rPr>
        <w:t>защита итогового индивидуального проекта.</w:t>
      </w:r>
    </w:p>
    <w:p w:rsidR="002C75F5" w:rsidRPr="00803362" w:rsidRDefault="002C75F5" w:rsidP="00BA29FA">
      <w:pPr>
        <w:spacing w:line="360" w:lineRule="auto"/>
        <w:ind w:firstLine="567"/>
        <w:jc w:val="both"/>
      </w:pPr>
      <w:r w:rsidRPr="00803362">
        <w:t>Дополнительным источником данных о достижении отдельных метапредметных результатов могут служить наблюдение и результаты выполнения тематических проверочных работ по всем предметам.</w:t>
      </w:r>
    </w:p>
    <w:p w:rsidR="002C75F5" w:rsidRPr="00803362" w:rsidRDefault="002C75F5" w:rsidP="00BA29FA">
      <w:pPr>
        <w:spacing w:line="360" w:lineRule="auto"/>
        <w:ind w:firstLine="567"/>
        <w:jc w:val="both"/>
      </w:pPr>
      <w:r w:rsidRPr="00803362">
        <w:t>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2C75F5" w:rsidRPr="00803362" w:rsidRDefault="002C75F5" w:rsidP="00BA29FA">
      <w:pPr>
        <w:spacing w:line="360" w:lineRule="auto"/>
        <w:ind w:firstLine="567"/>
        <w:jc w:val="both"/>
      </w:pPr>
      <w:r w:rsidRPr="00803362">
        <w:t>Оценка достижения метапредметных результатов ведётся также в рамках системы промежуточной аттестации.</w:t>
      </w:r>
      <w:r w:rsidRPr="00803362">
        <w:rPr>
          <w:rStyle w:val="143"/>
          <w:sz w:val="24"/>
          <w:szCs w:val="24"/>
        </w:rPr>
        <w:t xml:space="preserve"> </w:t>
      </w:r>
      <w:r w:rsidRPr="00803362">
        <w:rPr>
          <w:rStyle w:val="143"/>
          <w:b w:val="0"/>
          <w:i w:val="0"/>
          <w:sz w:val="24"/>
          <w:szCs w:val="24"/>
        </w:rPr>
        <w:t>Для оценки динамики</w:t>
      </w:r>
      <w:r w:rsidRPr="00803362">
        <w:rPr>
          <w:rStyle w:val="143"/>
          <w:sz w:val="24"/>
          <w:szCs w:val="24"/>
        </w:rPr>
        <w:t xml:space="preserve"> </w:t>
      </w:r>
      <w:r w:rsidRPr="00803362">
        <w:rPr>
          <w:rStyle w:val="143"/>
          <w:b w:val="0"/>
          <w:i w:val="0"/>
          <w:sz w:val="24"/>
          <w:szCs w:val="24"/>
        </w:rPr>
        <w:t xml:space="preserve">формирования и уровня </w:t>
      </w:r>
      <w:r w:rsidRPr="00803362">
        <w:rPr>
          <w:rStyle w:val="143"/>
          <w:b w:val="0"/>
          <w:i w:val="0"/>
          <w:sz w:val="24"/>
          <w:szCs w:val="24"/>
        </w:rPr>
        <w:lastRenderedPageBreak/>
        <w:t>сформированности</w:t>
      </w:r>
      <w:r w:rsidRPr="00803362">
        <w:rPr>
          <w:rStyle w:val="132"/>
          <w:b w:val="0"/>
          <w:i w:val="0"/>
          <w:sz w:val="24"/>
          <w:szCs w:val="24"/>
        </w:rPr>
        <w:t xml:space="preserve"> </w:t>
      </w:r>
      <w:r w:rsidRPr="00803362">
        <w:rPr>
          <w:rStyle w:val="143"/>
          <w:b w:val="0"/>
          <w:i w:val="0"/>
          <w:sz w:val="24"/>
          <w:szCs w:val="24"/>
        </w:rPr>
        <w:t>метапредметных результатов</w:t>
      </w:r>
      <w:r w:rsidRPr="00803362">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 образовательным учреждением:</w:t>
      </w:r>
    </w:p>
    <w:p w:rsidR="002C75F5" w:rsidRPr="00803362" w:rsidRDefault="002C75F5" w:rsidP="00BA29FA">
      <w:pPr>
        <w:spacing w:line="360" w:lineRule="auto"/>
        <w:ind w:firstLine="567"/>
        <w:jc w:val="both"/>
      </w:pPr>
      <w:r w:rsidRPr="00803362">
        <w:t>а) программой формирования планируемых результатов освоения междисциплинарных программ;</w:t>
      </w:r>
    </w:p>
    <w:p w:rsidR="002C75F5" w:rsidRPr="00803362" w:rsidRDefault="002C75F5" w:rsidP="00BA29FA">
      <w:pPr>
        <w:spacing w:line="360" w:lineRule="auto"/>
        <w:ind w:firstLine="567"/>
        <w:jc w:val="both"/>
      </w:pPr>
      <w:r w:rsidRPr="00803362">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2C75F5" w:rsidRPr="00803362" w:rsidRDefault="002C75F5" w:rsidP="00BA29FA">
      <w:pPr>
        <w:spacing w:line="360" w:lineRule="auto"/>
        <w:ind w:firstLine="567"/>
        <w:jc w:val="both"/>
      </w:pPr>
      <w:r w:rsidRPr="00803362">
        <w:t>в) системой итоговой оценки по предметам, не выносим</w:t>
      </w:r>
      <w:r w:rsidR="0091675E" w:rsidRPr="00803362">
        <w:t>ым на государственную итоговую</w:t>
      </w:r>
      <w:r w:rsidRPr="00803362">
        <w:t xml:space="preserve"> аттестацию обучающихся;</w:t>
      </w:r>
    </w:p>
    <w:p w:rsidR="002C75F5" w:rsidRPr="00803362" w:rsidRDefault="002C75F5" w:rsidP="00BA29FA">
      <w:pPr>
        <w:spacing w:line="360" w:lineRule="auto"/>
        <w:ind w:firstLine="567"/>
        <w:jc w:val="both"/>
      </w:pPr>
      <w:r w:rsidRPr="00803362">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2C75F5" w:rsidRPr="00803362" w:rsidRDefault="002C75F5" w:rsidP="0079510B">
      <w:pPr>
        <w:spacing w:line="360" w:lineRule="auto"/>
        <w:ind w:firstLine="567"/>
        <w:jc w:val="both"/>
      </w:pPr>
      <w:r w:rsidRPr="00803362">
        <w:t>При этом обязательными составляющими системы внутришкольного мониторинга образовательных достижений являются материалы:</w:t>
      </w:r>
    </w:p>
    <w:p w:rsidR="002C75F5" w:rsidRPr="00803362" w:rsidRDefault="002C75F5" w:rsidP="0079510B">
      <w:pPr>
        <w:spacing w:line="360" w:lineRule="auto"/>
        <w:ind w:firstLine="567"/>
        <w:jc w:val="both"/>
      </w:pPr>
      <w:r w:rsidRPr="00803362">
        <w:t>• стартовой диагностики;</w:t>
      </w:r>
    </w:p>
    <w:p w:rsidR="002C75F5" w:rsidRPr="00803362" w:rsidRDefault="002C75F5" w:rsidP="0079510B">
      <w:pPr>
        <w:spacing w:line="360" w:lineRule="auto"/>
        <w:ind w:firstLine="567"/>
        <w:jc w:val="both"/>
      </w:pPr>
      <w:r w:rsidRPr="00803362">
        <w:t>• </w:t>
      </w:r>
      <w:r w:rsidRPr="00803362">
        <w:rPr>
          <w:rStyle w:val="142"/>
          <w:i w:val="0"/>
          <w:iCs w:val="0"/>
          <w:sz w:val="24"/>
          <w:szCs w:val="24"/>
        </w:rPr>
        <w:t>текущего выполнения</w:t>
      </w:r>
      <w:r w:rsidRPr="00803362">
        <w:t xml:space="preserve"> учебных исследований и учебных</w:t>
      </w:r>
      <w:r w:rsidRPr="00803362">
        <w:rPr>
          <w:rStyle w:val="140"/>
          <w:i w:val="0"/>
          <w:iCs w:val="0"/>
          <w:sz w:val="24"/>
          <w:szCs w:val="24"/>
        </w:rPr>
        <w:t xml:space="preserve"> </w:t>
      </w:r>
      <w:r w:rsidRPr="00803362">
        <w:t>проектов;</w:t>
      </w:r>
    </w:p>
    <w:p w:rsidR="002C75F5" w:rsidRPr="00803362" w:rsidRDefault="002C75F5" w:rsidP="0079510B">
      <w:pPr>
        <w:spacing w:line="360" w:lineRule="auto"/>
        <w:ind w:firstLine="567"/>
        <w:jc w:val="both"/>
      </w:pPr>
      <w:r w:rsidRPr="00803362">
        <w:t>• </w:t>
      </w:r>
      <w:r w:rsidRPr="00803362">
        <w:rPr>
          <w:rStyle w:val="a9"/>
          <w:i w:val="0"/>
          <w:sz w:val="24"/>
          <w:szCs w:val="24"/>
        </w:rPr>
        <w:t>промежуточных и итоговых комплексных работ</w:t>
      </w:r>
      <w:r w:rsidRPr="00803362">
        <w:rPr>
          <w:rStyle w:val="62"/>
          <w:i w:val="0"/>
          <w:sz w:val="24"/>
          <w:szCs w:val="24"/>
        </w:rPr>
        <w:t xml:space="preserve"> </w:t>
      </w:r>
      <w:r w:rsidRPr="00803362">
        <w:rPr>
          <w:rStyle w:val="a9"/>
          <w:i w:val="0"/>
          <w:sz w:val="24"/>
          <w:szCs w:val="24"/>
        </w:rPr>
        <w:t>на межпредметной</w:t>
      </w:r>
      <w:r w:rsidRPr="00803362">
        <w:rPr>
          <w:rStyle w:val="a9"/>
          <w:sz w:val="24"/>
          <w:szCs w:val="24"/>
        </w:rPr>
        <w:t xml:space="preserve"> </w:t>
      </w:r>
      <w:r w:rsidRPr="00803362">
        <w:rPr>
          <w:rStyle w:val="a9"/>
          <w:i w:val="0"/>
          <w:sz w:val="24"/>
          <w:szCs w:val="24"/>
        </w:rPr>
        <w:t>основе,</w:t>
      </w:r>
      <w:r w:rsidRPr="00803362">
        <w:t xml:space="preserve"> направленных на оценку сформиро</w:t>
      </w:r>
      <w:r w:rsidR="008A5DA9" w:rsidRPr="00803362">
        <w:t>ванности познавательных, регуля</w:t>
      </w:r>
      <w:r w:rsidRPr="00803362">
        <w:t>тивных и коммуникативных действий при решении учебно-познавательных и учебно-практических задач, основанных на работе с текстом;</w:t>
      </w:r>
    </w:p>
    <w:p w:rsidR="002C75F5" w:rsidRPr="00803362" w:rsidRDefault="002C75F5" w:rsidP="0079510B">
      <w:pPr>
        <w:spacing w:line="360" w:lineRule="auto"/>
        <w:ind w:firstLine="567"/>
        <w:jc w:val="both"/>
      </w:pPr>
      <w:r w:rsidRPr="00803362">
        <w:t>• текущего выполнения выборочных</w:t>
      </w:r>
      <w:r w:rsidRPr="00803362">
        <w:rPr>
          <w:rStyle w:val="a9"/>
          <w:sz w:val="24"/>
          <w:szCs w:val="24"/>
        </w:rPr>
        <w:t xml:space="preserve"> </w:t>
      </w:r>
      <w:r w:rsidRPr="00803362">
        <w:rPr>
          <w:rStyle w:val="a9"/>
          <w:i w:val="0"/>
          <w:sz w:val="24"/>
          <w:szCs w:val="24"/>
        </w:rPr>
        <w:t>учебно-практических и учебно</w:t>
      </w:r>
      <w:r w:rsidRPr="00803362">
        <w:rPr>
          <w:rStyle w:val="a9"/>
          <w:sz w:val="24"/>
          <w:szCs w:val="24"/>
        </w:rPr>
        <w:t>-</w:t>
      </w:r>
      <w:r w:rsidRPr="00803362">
        <w:rPr>
          <w:rStyle w:val="a9"/>
          <w:i w:val="0"/>
          <w:sz w:val="24"/>
          <w:szCs w:val="24"/>
        </w:rPr>
        <w:t>познавательных заданий</w:t>
      </w:r>
      <w:r w:rsidRPr="00803362">
        <w:rPr>
          <w:i/>
        </w:rPr>
        <w:t xml:space="preserve"> </w:t>
      </w:r>
      <w:r w:rsidRPr="00803362">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2C75F5" w:rsidRPr="00803362" w:rsidRDefault="002C75F5" w:rsidP="0079510B">
      <w:pPr>
        <w:spacing w:line="360" w:lineRule="auto"/>
        <w:ind w:firstLine="567"/>
        <w:jc w:val="both"/>
      </w:pPr>
      <w:r w:rsidRPr="00803362">
        <w:t>• защиты итогового индивидуального проекта.</w:t>
      </w:r>
    </w:p>
    <w:p w:rsidR="002C75F5" w:rsidRPr="00803362" w:rsidRDefault="002C75F5" w:rsidP="0079510B">
      <w:pPr>
        <w:spacing w:line="360" w:lineRule="auto"/>
        <w:ind w:firstLine="567"/>
        <w:jc w:val="both"/>
      </w:pPr>
      <w:bookmarkStart w:id="41" w:name="bookmark168"/>
      <w:bookmarkStart w:id="42" w:name="_Toc354168922"/>
      <w:r w:rsidRPr="00803362">
        <w:rPr>
          <w:rStyle w:val="36"/>
          <w:bCs/>
          <w:sz w:val="24"/>
          <w:szCs w:val="24"/>
        </w:rPr>
        <w:t>Особенности оценки индивидуального проекта</w:t>
      </w:r>
      <w:bookmarkEnd w:id="41"/>
      <w:bookmarkEnd w:id="42"/>
    </w:p>
    <w:p w:rsidR="002C75F5" w:rsidRPr="00803362" w:rsidRDefault="002C75F5" w:rsidP="0079510B">
      <w:pPr>
        <w:spacing w:line="360" w:lineRule="auto"/>
        <w:ind w:firstLine="567"/>
        <w:jc w:val="both"/>
      </w:pPr>
      <w:r w:rsidRPr="00803362">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w:t>
      </w:r>
      <w:r w:rsidRPr="00803362">
        <w:lastRenderedPageBreak/>
        <w:t>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C75F5" w:rsidRPr="00803362" w:rsidRDefault="002C75F5" w:rsidP="0079510B">
      <w:pPr>
        <w:spacing w:line="360" w:lineRule="auto"/>
        <w:ind w:firstLine="567"/>
        <w:jc w:val="both"/>
      </w:pPr>
      <w:r w:rsidRPr="00803362">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2C75F5" w:rsidRPr="00803362" w:rsidRDefault="002C75F5" w:rsidP="0079510B">
      <w:pPr>
        <w:spacing w:line="360" w:lineRule="auto"/>
        <w:ind w:firstLine="567"/>
        <w:jc w:val="both"/>
      </w:pPr>
      <w:r w:rsidRPr="00803362">
        <w:t>В соответствии с целями подготовки проекта</w:t>
      </w:r>
      <w:r w:rsidRPr="00803362">
        <w:rPr>
          <w:rStyle w:val="15"/>
          <w:sz w:val="24"/>
          <w:szCs w:val="24"/>
        </w:rPr>
        <w:t xml:space="preserve"> </w:t>
      </w:r>
      <w:r w:rsidR="00F80488" w:rsidRPr="00803362">
        <w:rPr>
          <w:rStyle w:val="15"/>
          <w:b w:val="0"/>
          <w:sz w:val="24"/>
          <w:szCs w:val="24"/>
        </w:rPr>
        <w:t>образовательным учреж</w:t>
      </w:r>
      <w:r w:rsidRPr="00803362">
        <w:rPr>
          <w:rStyle w:val="15"/>
          <w:b w:val="0"/>
          <w:sz w:val="24"/>
          <w:szCs w:val="24"/>
        </w:rPr>
        <w:t>дением для каждого обучающегося разрабатываются план</w:t>
      </w:r>
      <w:r w:rsidR="005042C2" w:rsidRPr="00803362">
        <w:rPr>
          <w:rStyle w:val="15"/>
          <w:b w:val="0"/>
          <w:sz w:val="24"/>
          <w:szCs w:val="24"/>
        </w:rPr>
        <w:t xml:space="preserve"> релизации</w:t>
      </w:r>
      <w:r w:rsidRPr="00803362">
        <w:rPr>
          <w:rStyle w:val="15"/>
          <w:b w:val="0"/>
          <w:sz w:val="24"/>
          <w:szCs w:val="24"/>
        </w:rPr>
        <w:t xml:space="preserve"> проекта</w:t>
      </w:r>
      <w:r w:rsidRPr="00803362">
        <w:rPr>
          <w:rStyle w:val="15"/>
          <w:sz w:val="24"/>
          <w:szCs w:val="24"/>
        </w:rPr>
        <w:t>,</w:t>
      </w:r>
      <w:r w:rsidR="005042C2" w:rsidRPr="00803362">
        <w:t xml:space="preserve"> который</w:t>
      </w:r>
      <w:r w:rsidR="000D1222" w:rsidRPr="00803362">
        <w:t xml:space="preserve"> обязательно содержат </w:t>
      </w:r>
      <w:r w:rsidRPr="00803362">
        <w:t xml:space="preserve"> требования по следующим рубрикам:</w:t>
      </w:r>
    </w:p>
    <w:p w:rsidR="002C75F5" w:rsidRPr="00803362" w:rsidRDefault="002C75F5" w:rsidP="0079510B">
      <w:pPr>
        <w:spacing w:line="360" w:lineRule="auto"/>
        <w:ind w:firstLine="567"/>
        <w:jc w:val="both"/>
      </w:pPr>
      <w:r w:rsidRPr="00803362">
        <w:t>• </w:t>
      </w:r>
      <w:r w:rsidRPr="00803362">
        <w:rPr>
          <w:u w:val="single"/>
        </w:rPr>
        <w:t>организация проектной деятельности</w:t>
      </w:r>
      <w:r w:rsidR="005042C2" w:rsidRPr="00803362">
        <w:rPr>
          <w:u w:val="single"/>
        </w:rPr>
        <w:t xml:space="preserve"> по этапам;</w:t>
      </w:r>
    </w:p>
    <w:p w:rsidR="002C75F5" w:rsidRPr="00803362" w:rsidRDefault="002C75F5" w:rsidP="0079510B">
      <w:pPr>
        <w:spacing w:line="360" w:lineRule="auto"/>
        <w:ind w:firstLine="567"/>
        <w:jc w:val="both"/>
        <w:rPr>
          <w:u w:val="single"/>
        </w:rPr>
      </w:pPr>
      <w:r w:rsidRPr="00803362">
        <w:t>• </w:t>
      </w:r>
      <w:r w:rsidRPr="00803362">
        <w:rPr>
          <w:u w:val="single"/>
        </w:rPr>
        <w:t>содержание и направленность проекта;</w:t>
      </w:r>
    </w:p>
    <w:p w:rsidR="002C75F5" w:rsidRPr="00803362" w:rsidRDefault="002C75F5" w:rsidP="0079510B">
      <w:pPr>
        <w:spacing w:line="360" w:lineRule="auto"/>
        <w:ind w:firstLine="567"/>
        <w:jc w:val="both"/>
      </w:pPr>
      <w:r w:rsidRPr="00803362">
        <w:t>• </w:t>
      </w:r>
      <w:r w:rsidRPr="00803362">
        <w:rPr>
          <w:u w:val="single"/>
        </w:rPr>
        <w:t>защита проекта;</w:t>
      </w:r>
    </w:p>
    <w:p w:rsidR="002C75F5" w:rsidRPr="00803362" w:rsidRDefault="002C75F5" w:rsidP="0079510B">
      <w:pPr>
        <w:spacing w:line="360" w:lineRule="auto"/>
        <w:ind w:firstLine="567"/>
        <w:jc w:val="both"/>
      </w:pPr>
      <w:r w:rsidRPr="00803362">
        <w:t>• </w:t>
      </w:r>
      <w:r w:rsidRPr="00803362">
        <w:rPr>
          <w:u w:val="single"/>
        </w:rPr>
        <w:t>критерии оценки проектной деятельности</w:t>
      </w:r>
      <w:r w:rsidRPr="00803362">
        <w:t>.</w:t>
      </w:r>
    </w:p>
    <w:p w:rsidR="002C75F5" w:rsidRPr="00803362" w:rsidRDefault="002C75F5" w:rsidP="0079510B">
      <w:pPr>
        <w:spacing w:line="360" w:lineRule="auto"/>
        <w:ind w:firstLine="567"/>
        <w:jc w:val="both"/>
      </w:pPr>
      <w:bookmarkStart w:id="43" w:name="bookmark169"/>
      <w:bookmarkStart w:id="44" w:name="_Toc354168923"/>
      <w:r w:rsidRPr="00803362">
        <w:rPr>
          <w:rStyle w:val="36"/>
          <w:b/>
          <w:bCs/>
          <w:sz w:val="24"/>
          <w:szCs w:val="24"/>
          <w:u w:val="single"/>
        </w:rPr>
        <w:t>Требования к организации проектной деятельности</w:t>
      </w:r>
      <w:bookmarkEnd w:id="43"/>
      <w:bookmarkEnd w:id="44"/>
      <w:r w:rsidRPr="00803362">
        <w:rPr>
          <w:rStyle w:val="36"/>
          <w:b/>
          <w:bCs/>
          <w:sz w:val="24"/>
          <w:szCs w:val="24"/>
        </w:rPr>
        <w:t xml:space="preserve">: </w:t>
      </w:r>
      <w:r w:rsidRPr="00803362">
        <w:t>обучающиеся сами выбирают как тему проекта, так и руководителя проекта; тема проекта должна быть утверждена педагогическим советом образовательного учреждения; план реализации проекта разрабатывается обучающимся совместно с руководителем проекта.</w:t>
      </w:r>
    </w:p>
    <w:p w:rsidR="005042C2" w:rsidRPr="00803362" w:rsidRDefault="002C75F5" w:rsidP="0079510B">
      <w:pPr>
        <w:spacing w:line="360" w:lineRule="auto"/>
        <w:ind w:firstLine="567"/>
        <w:jc w:val="both"/>
      </w:pPr>
      <w:r w:rsidRPr="00803362">
        <w:rPr>
          <w:rStyle w:val="15"/>
          <w:b w:val="0"/>
          <w:sz w:val="24"/>
          <w:szCs w:val="24"/>
          <w:u w:val="single"/>
        </w:rPr>
        <w:t>Требования к содержанию и направленности проекта</w:t>
      </w:r>
      <w:r w:rsidRPr="00803362">
        <w:rPr>
          <w:rStyle w:val="15"/>
          <w:sz w:val="24"/>
          <w:szCs w:val="24"/>
        </w:rPr>
        <w:t>:</w:t>
      </w:r>
      <w:r w:rsidRPr="00803362">
        <w:t xml:space="preserve"> результат проектной деятельности должен иметь практическую направленность. </w:t>
      </w:r>
    </w:p>
    <w:p w:rsidR="005042C2" w:rsidRPr="00803362" w:rsidRDefault="005042C2" w:rsidP="005042C2">
      <w:pPr>
        <w:contextualSpacing/>
        <w:jc w:val="center"/>
        <w:rPr>
          <w:rFonts w:eastAsia="Calibri"/>
          <w:b/>
          <w:lang w:eastAsia="en-US"/>
        </w:rPr>
      </w:pPr>
      <w:r w:rsidRPr="00803362">
        <w:rPr>
          <w:rFonts w:eastAsia="Calibri"/>
          <w:b/>
          <w:lang w:eastAsia="en-US"/>
        </w:rPr>
        <w:t>Типы проектов и формы представления результатов</w:t>
      </w:r>
    </w:p>
    <w:p w:rsidR="005042C2" w:rsidRPr="00803362" w:rsidRDefault="005042C2" w:rsidP="005042C2">
      <w:pPr>
        <w:ind w:left="720"/>
        <w:contextualSpacing/>
        <w:jc w:val="center"/>
        <w:rPr>
          <w:rFonts w:eastAsia="Calibri"/>
          <w:b/>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2272"/>
        <w:gridCol w:w="4651"/>
      </w:tblGrid>
      <w:tr w:rsidR="005042C2" w:rsidRPr="00803362" w:rsidTr="005042C2">
        <w:trPr>
          <w:trHeight w:val="251"/>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 xml:space="preserve">Тип проекта </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Цель проекта</w:t>
            </w:r>
          </w:p>
        </w:tc>
        <w:tc>
          <w:tcPr>
            <w:tcW w:w="2577"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pPr>
              <w:jc w:val="center"/>
              <w:rPr>
                <w:b/>
              </w:rPr>
            </w:pPr>
            <w:r w:rsidRPr="00803362">
              <w:rPr>
                <w:b/>
              </w:rPr>
              <w:t>Форма представления результатов</w:t>
            </w:r>
          </w:p>
          <w:p w:rsidR="005042C2" w:rsidRPr="00803362" w:rsidRDefault="005042C2" w:rsidP="005042C2">
            <w:pPr>
              <w:jc w:val="center"/>
              <w:rPr>
                <w:b/>
              </w:rPr>
            </w:pPr>
            <w:r w:rsidRPr="00803362">
              <w:rPr>
                <w:b/>
              </w:rPr>
              <w:t xml:space="preserve"> (проектный продукт)</w:t>
            </w: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Практико-ориентированный, социальный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Решение практических задач.</w:t>
            </w:r>
          </w:p>
        </w:tc>
        <w:tc>
          <w:tcPr>
            <w:tcW w:w="2577" w:type="pct"/>
            <w:vMerge w:val="restar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анализ данных социологического опроса,</w:t>
            </w:r>
          </w:p>
          <w:p w:rsidR="005042C2" w:rsidRPr="00803362" w:rsidRDefault="005042C2" w:rsidP="005042C2">
            <w:r w:rsidRPr="00803362">
              <w:t>атлас,</w:t>
            </w:r>
          </w:p>
          <w:p w:rsidR="005042C2" w:rsidRPr="00803362" w:rsidRDefault="005042C2" w:rsidP="005042C2">
            <w:r w:rsidRPr="00803362">
              <w:t xml:space="preserve">атрибуты несуществующего государства, </w:t>
            </w:r>
          </w:p>
          <w:p w:rsidR="005042C2" w:rsidRPr="00803362" w:rsidRDefault="005042C2" w:rsidP="005042C2">
            <w:r w:rsidRPr="00803362">
              <w:t xml:space="preserve">бизнес-план, </w:t>
            </w:r>
          </w:p>
          <w:p w:rsidR="005042C2" w:rsidRPr="00803362" w:rsidRDefault="005042C2" w:rsidP="005042C2">
            <w:r w:rsidRPr="00803362">
              <w:t>веб-сайт,</w:t>
            </w:r>
          </w:p>
          <w:p w:rsidR="005042C2" w:rsidRPr="00803362" w:rsidRDefault="005042C2" w:rsidP="005042C2">
            <w:r w:rsidRPr="00803362">
              <w:t xml:space="preserve">видеофильм, </w:t>
            </w:r>
          </w:p>
          <w:p w:rsidR="005042C2" w:rsidRPr="00803362" w:rsidRDefault="005042C2" w:rsidP="005042C2">
            <w:r w:rsidRPr="00803362">
              <w:t xml:space="preserve">выставка, </w:t>
            </w:r>
          </w:p>
          <w:p w:rsidR="005042C2" w:rsidRPr="00803362" w:rsidRDefault="005042C2" w:rsidP="005042C2">
            <w:r w:rsidRPr="00803362">
              <w:t xml:space="preserve">газета, </w:t>
            </w:r>
          </w:p>
          <w:p w:rsidR="005042C2" w:rsidRPr="00803362" w:rsidRDefault="005042C2" w:rsidP="005042C2">
            <w:r w:rsidRPr="00803362">
              <w:t xml:space="preserve">журнал, </w:t>
            </w:r>
          </w:p>
          <w:p w:rsidR="005042C2" w:rsidRPr="00803362" w:rsidRDefault="005042C2" w:rsidP="005042C2">
            <w:r w:rsidRPr="00803362">
              <w:t>действующая фирма,</w:t>
            </w:r>
          </w:p>
          <w:p w:rsidR="005042C2" w:rsidRPr="00803362" w:rsidRDefault="005042C2" w:rsidP="005042C2">
            <w:r w:rsidRPr="00803362">
              <w:t>игра,</w:t>
            </w:r>
          </w:p>
          <w:p w:rsidR="005042C2" w:rsidRPr="00803362" w:rsidRDefault="005042C2" w:rsidP="005042C2">
            <w:r w:rsidRPr="00803362">
              <w:t xml:space="preserve">карта, </w:t>
            </w:r>
          </w:p>
          <w:p w:rsidR="005042C2" w:rsidRPr="00803362" w:rsidRDefault="005042C2" w:rsidP="005042C2">
            <w:r w:rsidRPr="00803362">
              <w:t>коллекция,</w:t>
            </w:r>
          </w:p>
          <w:p w:rsidR="005042C2" w:rsidRPr="00803362" w:rsidRDefault="005042C2" w:rsidP="005042C2">
            <w:r w:rsidRPr="00803362">
              <w:t>компьютерная анимация,</w:t>
            </w:r>
          </w:p>
          <w:p w:rsidR="005042C2" w:rsidRPr="00803362" w:rsidRDefault="005042C2" w:rsidP="005042C2">
            <w:r w:rsidRPr="00803362">
              <w:t xml:space="preserve">оформление кабинета, </w:t>
            </w:r>
          </w:p>
          <w:p w:rsidR="005042C2" w:rsidRPr="00803362" w:rsidRDefault="005042C2" w:rsidP="005042C2">
            <w:r w:rsidRPr="00803362">
              <w:lastRenderedPageBreak/>
              <w:t>пакет рекомендаций,</w:t>
            </w:r>
          </w:p>
          <w:p w:rsidR="005042C2" w:rsidRPr="00803362" w:rsidRDefault="005042C2" w:rsidP="005042C2">
            <w:r w:rsidRPr="00803362">
              <w:t xml:space="preserve">стендовый доклад, </w:t>
            </w:r>
          </w:p>
          <w:p w:rsidR="005042C2" w:rsidRPr="00803362" w:rsidRDefault="005042C2" w:rsidP="005042C2">
            <w:r w:rsidRPr="00803362">
              <w:t xml:space="preserve">сценарий, </w:t>
            </w:r>
          </w:p>
          <w:p w:rsidR="005042C2" w:rsidRPr="00803362" w:rsidRDefault="005042C2" w:rsidP="005042C2">
            <w:r w:rsidRPr="00803362">
              <w:t xml:space="preserve">статья, </w:t>
            </w:r>
          </w:p>
          <w:p w:rsidR="005042C2" w:rsidRPr="00803362" w:rsidRDefault="005042C2" w:rsidP="005042C2">
            <w:r w:rsidRPr="00803362">
              <w:t xml:space="preserve">сказка, </w:t>
            </w:r>
          </w:p>
          <w:p w:rsidR="005042C2" w:rsidRPr="00803362" w:rsidRDefault="005042C2" w:rsidP="005042C2">
            <w:r w:rsidRPr="00803362">
              <w:t xml:space="preserve">костюм, </w:t>
            </w:r>
          </w:p>
          <w:p w:rsidR="005042C2" w:rsidRPr="00803362" w:rsidRDefault="005042C2" w:rsidP="005042C2">
            <w:r w:rsidRPr="00803362">
              <w:t>макет,</w:t>
            </w:r>
          </w:p>
          <w:p w:rsidR="005042C2" w:rsidRPr="00803362" w:rsidRDefault="005042C2" w:rsidP="005042C2">
            <w:r w:rsidRPr="00803362">
              <w:t>модель,</w:t>
            </w:r>
          </w:p>
          <w:p w:rsidR="005042C2" w:rsidRPr="00803362" w:rsidRDefault="005042C2" w:rsidP="005042C2">
            <w:r w:rsidRPr="00803362">
              <w:t xml:space="preserve">музыкальное произведение, </w:t>
            </w:r>
          </w:p>
          <w:p w:rsidR="005042C2" w:rsidRPr="00803362" w:rsidRDefault="005042C2" w:rsidP="005042C2">
            <w:r w:rsidRPr="00803362">
              <w:t>мультимедийный продукт,</w:t>
            </w:r>
          </w:p>
          <w:p w:rsidR="005042C2" w:rsidRPr="00803362" w:rsidRDefault="005042C2" w:rsidP="005042C2">
            <w:r w:rsidRPr="00803362">
              <w:t>отчёты о проведённых исследованиях,</w:t>
            </w:r>
          </w:p>
          <w:p w:rsidR="005042C2" w:rsidRPr="00803362" w:rsidRDefault="005042C2" w:rsidP="005042C2">
            <w:r w:rsidRPr="00803362">
              <w:t xml:space="preserve">праздник, </w:t>
            </w:r>
          </w:p>
          <w:p w:rsidR="005042C2" w:rsidRPr="00803362" w:rsidRDefault="005042C2" w:rsidP="005042C2">
            <w:r w:rsidRPr="00803362">
              <w:t xml:space="preserve">публикация, </w:t>
            </w:r>
          </w:p>
          <w:p w:rsidR="005042C2" w:rsidRPr="00803362" w:rsidRDefault="005042C2" w:rsidP="005042C2">
            <w:r w:rsidRPr="00803362">
              <w:t>путеводитель,</w:t>
            </w:r>
          </w:p>
          <w:p w:rsidR="005042C2" w:rsidRPr="00803362" w:rsidRDefault="005042C2" w:rsidP="005042C2">
            <w:r w:rsidRPr="00803362">
              <w:t>реферат,</w:t>
            </w:r>
          </w:p>
          <w:p w:rsidR="005042C2" w:rsidRPr="00803362" w:rsidRDefault="005042C2" w:rsidP="005042C2">
            <w:r w:rsidRPr="00803362">
              <w:t>справочник,</w:t>
            </w:r>
          </w:p>
          <w:p w:rsidR="005042C2" w:rsidRPr="00803362" w:rsidRDefault="005042C2" w:rsidP="005042C2">
            <w:r w:rsidRPr="00803362">
              <w:t>серия иллюстраций,</w:t>
            </w:r>
          </w:p>
          <w:p w:rsidR="005042C2" w:rsidRPr="00803362" w:rsidRDefault="005042C2" w:rsidP="005042C2">
            <w:r w:rsidRPr="00803362">
              <w:t>учебное пособие,</w:t>
            </w:r>
          </w:p>
          <w:p w:rsidR="005042C2" w:rsidRPr="00803362" w:rsidRDefault="005042C2" w:rsidP="005042C2">
            <w:r w:rsidRPr="00803362">
              <w:t>заочная экскурсия и т.д.</w:t>
            </w: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Исследовательский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Доказательство или опровержение какой-либо гипотезы.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738"/>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Информационный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Сбор информации о каком-либо объекте или явлении, анализ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502"/>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Творческий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Привлечение интереса публики к проблеме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r w:rsidR="005042C2" w:rsidRPr="00803362" w:rsidTr="005042C2">
        <w:trPr>
          <w:trHeight w:val="2335"/>
        </w:trPr>
        <w:tc>
          <w:tcPr>
            <w:tcW w:w="114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lastRenderedPageBreak/>
              <w:t>Игровой или ролевой</w:t>
            </w:r>
          </w:p>
        </w:tc>
        <w:tc>
          <w:tcPr>
            <w:tcW w:w="1276" w:type="pct"/>
            <w:tcBorders>
              <w:top w:val="single" w:sz="4" w:space="0" w:color="auto"/>
              <w:left w:val="single" w:sz="4" w:space="0" w:color="auto"/>
              <w:bottom w:val="single" w:sz="4" w:space="0" w:color="auto"/>
              <w:right w:val="single" w:sz="4" w:space="0" w:color="auto"/>
            </w:tcBorders>
            <w:hideMark/>
          </w:tcPr>
          <w:p w:rsidR="005042C2" w:rsidRPr="00803362" w:rsidRDefault="005042C2" w:rsidP="005042C2">
            <w:r w:rsidRPr="00803362">
              <w:t>Представление опыта участия в решении проблемы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42C2" w:rsidRPr="00803362" w:rsidRDefault="005042C2" w:rsidP="005042C2">
            <w:pPr>
              <w:rPr>
                <w:rFonts w:eastAsia="Calibri"/>
              </w:rPr>
            </w:pPr>
          </w:p>
        </w:tc>
      </w:tr>
    </w:tbl>
    <w:p w:rsidR="005042C2" w:rsidRPr="00803362" w:rsidRDefault="005042C2" w:rsidP="00504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C75F5" w:rsidRPr="00803362" w:rsidRDefault="002C75F5" w:rsidP="0079510B">
      <w:pPr>
        <w:spacing w:line="360" w:lineRule="auto"/>
        <w:ind w:firstLine="567"/>
        <w:jc w:val="both"/>
        <w:rPr>
          <w:rStyle w:val="a9"/>
          <w:color w:val="FF0000"/>
          <w:sz w:val="24"/>
          <w:szCs w:val="24"/>
        </w:rPr>
      </w:pPr>
      <w:r w:rsidRPr="00803362">
        <w:rPr>
          <w:rStyle w:val="a9"/>
          <w:color w:val="FF0000"/>
          <w:sz w:val="24"/>
          <w:szCs w:val="24"/>
        </w:rPr>
        <w:t xml:space="preserve"> </w:t>
      </w:r>
    </w:p>
    <w:p w:rsidR="002C75F5" w:rsidRPr="00803362" w:rsidRDefault="00281441" w:rsidP="0079510B">
      <w:pPr>
        <w:spacing w:line="360" w:lineRule="auto"/>
        <w:ind w:firstLine="567"/>
        <w:jc w:val="both"/>
      </w:pPr>
      <w:r w:rsidRPr="00803362">
        <w:rPr>
          <w:rStyle w:val="a9"/>
          <w:i w:val="0"/>
          <w:sz w:val="24"/>
          <w:szCs w:val="24"/>
        </w:rPr>
        <w:t xml:space="preserve">Пакет </w:t>
      </w:r>
      <w:r w:rsidR="002C75F5" w:rsidRPr="00803362">
        <w:rPr>
          <w:rStyle w:val="a9"/>
          <w:i w:val="0"/>
          <w:sz w:val="24"/>
          <w:szCs w:val="24"/>
        </w:rPr>
        <w:t xml:space="preserve"> материалов,</w:t>
      </w:r>
      <w:r w:rsidRPr="00803362">
        <w:t xml:space="preserve"> необходимых для </w:t>
      </w:r>
      <w:r w:rsidRPr="00803362">
        <w:rPr>
          <w:u w:val="single"/>
        </w:rPr>
        <w:t>защиты проекта</w:t>
      </w:r>
      <w:r w:rsidRPr="00803362">
        <w:t xml:space="preserve">,  </w:t>
      </w:r>
      <w:r w:rsidR="002C75F5" w:rsidRPr="00803362">
        <w:t>долж</w:t>
      </w:r>
      <w:r w:rsidRPr="00803362">
        <w:t xml:space="preserve">ен состоять из </w:t>
      </w:r>
      <w:r w:rsidR="002C75F5" w:rsidRPr="00803362">
        <w:t>:</w:t>
      </w:r>
    </w:p>
    <w:p w:rsidR="002C75F5" w:rsidRPr="00803362" w:rsidRDefault="002C75F5" w:rsidP="0079510B">
      <w:pPr>
        <w:spacing w:line="360" w:lineRule="auto"/>
        <w:ind w:firstLine="567"/>
        <w:jc w:val="both"/>
      </w:pPr>
      <w:r w:rsidRPr="00803362">
        <w:t>1) </w:t>
      </w:r>
      <w:r w:rsidR="00281441" w:rsidRPr="00803362">
        <w:rPr>
          <w:rStyle w:val="a9"/>
          <w:sz w:val="24"/>
          <w:szCs w:val="24"/>
        </w:rPr>
        <w:t xml:space="preserve"> </w:t>
      </w:r>
      <w:r w:rsidR="00281441" w:rsidRPr="00803362">
        <w:rPr>
          <w:rStyle w:val="a9"/>
          <w:i w:val="0"/>
          <w:sz w:val="24"/>
          <w:szCs w:val="24"/>
        </w:rPr>
        <w:t>продукта</w:t>
      </w:r>
      <w:r w:rsidRPr="00803362">
        <w:rPr>
          <w:rStyle w:val="a9"/>
          <w:i w:val="0"/>
          <w:sz w:val="24"/>
          <w:szCs w:val="24"/>
        </w:rPr>
        <w:t xml:space="preserve"> проектной деятельности,</w:t>
      </w:r>
      <w:r w:rsidR="00281441" w:rsidRPr="00803362">
        <w:t xml:space="preserve"> представленного</w:t>
      </w:r>
      <w:r w:rsidRPr="00803362">
        <w:t xml:space="preserve"> в одной из описанных выше форм;</w:t>
      </w:r>
    </w:p>
    <w:p w:rsidR="002C75F5" w:rsidRPr="00803362" w:rsidRDefault="00281441" w:rsidP="0079510B">
      <w:pPr>
        <w:spacing w:line="360" w:lineRule="auto"/>
        <w:ind w:firstLine="567"/>
        <w:jc w:val="both"/>
      </w:pPr>
      <w:r w:rsidRPr="00803362">
        <w:t xml:space="preserve">2) подготовленной </w:t>
      </w:r>
      <w:r w:rsidR="002C75F5" w:rsidRPr="00803362">
        <w:t>обучающимся</w:t>
      </w:r>
      <w:r w:rsidRPr="00803362">
        <w:rPr>
          <w:rStyle w:val="a9"/>
          <w:sz w:val="24"/>
          <w:szCs w:val="24"/>
        </w:rPr>
        <w:t xml:space="preserve"> </w:t>
      </w:r>
      <w:r w:rsidRPr="00803362">
        <w:rPr>
          <w:rStyle w:val="a9"/>
          <w:i w:val="0"/>
          <w:sz w:val="24"/>
          <w:szCs w:val="24"/>
        </w:rPr>
        <w:t>краткой  пояснительной записки</w:t>
      </w:r>
      <w:r w:rsidR="002C75F5" w:rsidRPr="00803362">
        <w:rPr>
          <w:rStyle w:val="a9"/>
          <w:i w:val="0"/>
          <w:sz w:val="24"/>
          <w:szCs w:val="24"/>
        </w:rPr>
        <w:t xml:space="preserve"> к проекту</w:t>
      </w:r>
      <w:r w:rsidR="002C75F5" w:rsidRPr="00803362">
        <w:rPr>
          <w:i/>
        </w:rPr>
        <w:t xml:space="preserve"> </w:t>
      </w:r>
      <w:r w:rsidRPr="00803362">
        <w:t>(</w:t>
      </w:r>
      <w:r w:rsidR="002C75F5" w:rsidRPr="00803362">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w:t>
      </w:r>
      <w:r w:rsidR="00501BFE" w:rsidRPr="00803362">
        <w:t>-</w:t>
      </w:r>
      <w:r w:rsidR="002C75F5" w:rsidRPr="00803362">
        <w:t xml:space="preserve"> описание эффектов/эффекта от реализации проекта;</w:t>
      </w:r>
    </w:p>
    <w:p w:rsidR="006C798F" w:rsidRPr="00803362" w:rsidRDefault="00B85ECE" w:rsidP="0079510B">
      <w:pPr>
        <w:spacing w:line="360" w:lineRule="auto"/>
        <w:ind w:firstLine="567"/>
        <w:jc w:val="both"/>
      </w:pPr>
      <w:r w:rsidRPr="00803362">
        <w:rPr>
          <w:rStyle w:val="a9"/>
          <w:i w:val="0"/>
          <w:sz w:val="24"/>
          <w:szCs w:val="24"/>
        </w:rPr>
        <w:t xml:space="preserve">3) рецензии </w:t>
      </w:r>
      <w:r w:rsidR="002C75F5" w:rsidRPr="00803362">
        <w:rPr>
          <w:rStyle w:val="a9"/>
          <w:i w:val="0"/>
          <w:sz w:val="24"/>
          <w:szCs w:val="24"/>
        </w:rPr>
        <w:t xml:space="preserve"> руководителя</w:t>
      </w:r>
      <w:r w:rsidRPr="00803362">
        <w:rPr>
          <w:rStyle w:val="a9"/>
          <w:i w:val="0"/>
          <w:sz w:val="24"/>
          <w:szCs w:val="24"/>
        </w:rPr>
        <w:t xml:space="preserve"> проекта</w:t>
      </w:r>
      <w:r w:rsidR="002C75F5" w:rsidRPr="00803362">
        <w:rPr>
          <w:rStyle w:val="a9"/>
          <w:i w:val="0"/>
          <w:sz w:val="24"/>
          <w:szCs w:val="24"/>
        </w:rPr>
        <w:t>,</w:t>
      </w:r>
      <w:r w:rsidR="00281441" w:rsidRPr="00803362">
        <w:t xml:space="preserve"> содержащего</w:t>
      </w:r>
      <w:r w:rsidR="002C75F5" w:rsidRPr="00803362">
        <w:t xml:space="preserve"> краткую характеристику работы обучающегося в ходе выполнения проекта, в том числе: а) </w:t>
      </w:r>
      <w:r w:rsidRPr="00803362">
        <w:t>актуальности и новизны темы проекта;</w:t>
      </w:r>
      <w:r w:rsidR="006C798F" w:rsidRPr="00803362">
        <w:t xml:space="preserve"> б) значимость работы для автора ( его инициативность и самостоятельность в ходе решения поставленных задач); в</w:t>
      </w:r>
      <w:r w:rsidR="002C75F5" w:rsidRPr="00803362">
        <w:t xml:space="preserve">) </w:t>
      </w:r>
      <w:r w:rsidR="006C798F" w:rsidRPr="00803362">
        <w:t>социальная значимость работы; г) соответствие требованиям, предъявляемым к  проектной работе.</w:t>
      </w:r>
    </w:p>
    <w:p w:rsidR="002C75F5" w:rsidRPr="00803362" w:rsidRDefault="002C75F5" w:rsidP="0079510B">
      <w:pPr>
        <w:spacing w:line="360" w:lineRule="auto"/>
        <w:ind w:firstLine="567"/>
        <w:jc w:val="both"/>
      </w:pPr>
      <w:r w:rsidRPr="00803362">
        <w:t>Общим требованием ко всем работам является необходимость соблюдения норм и правил цитирования, ссылок на различные источники</w:t>
      </w:r>
      <w:r w:rsidRPr="00803362">
        <w:rPr>
          <w:b/>
        </w:rPr>
        <w:t>.</w:t>
      </w:r>
      <w:r w:rsidRPr="00803362">
        <w:rPr>
          <w:rStyle w:val="15"/>
          <w:b w:val="0"/>
          <w:sz w:val="24"/>
          <w:szCs w:val="24"/>
        </w:rPr>
        <w:t xml:space="preserve"> В</w:t>
      </w:r>
      <w:r w:rsidRPr="00803362">
        <w:rPr>
          <w:rStyle w:val="15"/>
          <w:sz w:val="24"/>
          <w:szCs w:val="24"/>
        </w:rPr>
        <w:t xml:space="preserve"> </w:t>
      </w:r>
      <w:r w:rsidRPr="00803362">
        <w:rPr>
          <w:rStyle w:val="15"/>
          <w:b w:val="0"/>
          <w:sz w:val="24"/>
          <w:szCs w:val="24"/>
        </w:rPr>
        <w:t>случае заимствования текста работы</w:t>
      </w:r>
      <w:bookmarkStart w:id="45" w:name="bookmark170"/>
      <w:r w:rsidRPr="00803362">
        <w:rPr>
          <w:rStyle w:val="15"/>
          <w:sz w:val="24"/>
          <w:szCs w:val="24"/>
        </w:rPr>
        <w:t xml:space="preserve"> </w:t>
      </w:r>
      <w:r w:rsidRPr="00803362">
        <w:rPr>
          <w:rStyle w:val="36"/>
          <w:b/>
          <w:bCs/>
          <w:sz w:val="24"/>
          <w:szCs w:val="24"/>
        </w:rPr>
        <w:t>(плагиата) без указания ссылок на источник проект к защите не допускается.</w:t>
      </w:r>
      <w:bookmarkEnd w:id="45"/>
    </w:p>
    <w:p w:rsidR="00C4126F" w:rsidRPr="00803362" w:rsidRDefault="002C75F5" w:rsidP="0079510B">
      <w:pPr>
        <w:spacing w:line="360" w:lineRule="auto"/>
        <w:ind w:firstLine="567"/>
        <w:jc w:val="both"/>
      </w:pPr>
      <w:r w:rsidRPr="00803362">
        <w:lastRenderedPageBreak/>
        <w:t>В разделе о</w:t>
      </w:r>
      <w:r w:rsidRPr="00803362">
        <w:rPr>
          <w:rStyle w:val="15"/>
          <w:sz w:val="24"/>
          <w:szCs w:val="24"/>
        </w:rPr>
        <w:t xml:space="preserve"> </w:t>
      </w:r>
      <w:r w:rsidRPr="00803362">
        <w:rPr>
          <w:rStyle w:val="15"/>
          <w:b w:val="0"/>
          <w:sz w:val="24"/>
          <w:szCs w:val="24"/>
          <w:u w:val="single"/>
        </w:rPr>
        <w:t>требованиях к защите проекта</w:t>
      </w:r>
      <w:r w:rsidRPr="00803362">
        <w:t xml:space="preserve"> указывается, что защита осуществляется в процессе специально организованной деятельности комиссии образовательного учреждения. </w:t>
      </w:r>
    </w:p>
    <w:p w:rsidR="002C75F5" w:rsidRPr="00803362" w:rsidRDefault="002C75F5" w:rsidP="0079510B">
      <w:pPr>
        <w:spacing w:line="360" w:lineRule="auto"/>
        <w:ind w:firstLine="567"/>
        <w:jc w:val="both"/>
      </w:pPr>
      <w:r w:rsidRPr="00803362">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B23E3" w:rsidRPr="00803362" w:rsidRDefault="004B23E3" w:rsidP="004B23E3">
      <w:pPr>
        <w:widowControl w:val="0"/>
        <w:tabs>
          <w:tab w:val="left" w:pos="357"/>
        </w:tabs>
        <w:suppressAutoHyphens/>
        <w:autoSpaceDE w:val="0"/>
        <w:autoSpaceDN w:val="0"/>
        <w:adjustRightInd w:val="0"/>
        <w:spacing w:line="360" w:lineRule="auto"/>
        <w:jc w:val="both"/>
        <w:rPr>
          <w:rFonts w:eastAsia="Calibri"/>
        </w:rPr>
      </w:pPr>
      <w:r w:rsidRPr="00803362">
        <w:t xml:space="preserve">        </w:t>
      </w:r>
      <w:r w:rsidRPr="00803362">
        <w:rPr>
          <w:rFonts w:eastAsia="Calibri"/>
        </w:rPr>
        <w:t>Для оценивания проектной работы комиссия руководствуется уровневым подходом сформированности навыков проектной деятельности.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w:t>
      </w:r>
    </w:p>
    <w:p w:rsidR="006C798F" w:rsidRPr="00803362" w:rsidRDefault="006C798F" w:rsidP="00DC1C4A">
      <w:pPr>
        <w:spacing w:line="360" w:lineRule="auto"/>
        <w:jc w:val="both"/>
      </w:pPr>
    </w:p>
    <w:p w:rsidR="006C798F" w:rsidRPr="00803362" w:rsidRDefault="006C798F" w:rsidP="006C798F">
      <w:pPr>
        <w:widowControl w:val="0"/>
        <w:tabs>
          <w:tab w:val="left" w:pos="357"/>
        </w:tabs>
        <w:suppressAutoHyphens/>
        <w:autoSpaceDE w:val="0"/>
        <w:autoSpaceDN w:val="0"/>
        <w:adjustRightInd w:val="0"/>
        <w:jc w:val="center"/>
        <w:outlineLvl w:val="0"/>
        <w:rPr>
          <w:rFonts w:eastAsia="Calibri"/>
          <w:b/>
        </w:rPr>
      </w:pPr>
      <w:r w:rsidRPr="00803362">
        <w:rPr>
          <w:rFonts w:eastAsia="Calibri"/>
          <w:b/>
        </w:rPr>
        <w:t>Содержательное описание каждого критерия</w:t>
      </w:r>
    </w:p>
    <w:p w:rsidR="006C798F" w:rsidRPr="00803362" w:rsidRDefault="006C798F" w:rsidP="006C798F">
      <w:pPr>
        <w:autoSpaceDE w:val="0"/>
        <w:autoSpaceDN w:val="0"/>
        <w:adjustRightInd w:val="0"/>
        <w:jc w:val="center"/>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6"/>
        <w:gridCol w:w="2498"/>
        <w:gridCol w:w="2335"/>
        <w:gridCol w:w="2296"/>
      </w:tblGrid>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Критерий</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Содержание критерия</w:t>
            </w:r>
          </w:p>
        </w:tc>
        <w:tc>
          <w:tcPr>
            <w:tcW w:w="4746" w:type="dxa"/>
            <w:gridSpan w:val="2"/>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Уровни сформированности навыков проектной деятельности</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center"/>
              <w:rPr>
                <w:rFonts w:eastAsia="Calibri"/>
                <w:color w:val="000000"/>
                <w:lang w:eastAsia="en-US"/>
              </w:rPr>
            </w:pPr>
          </w:p>
        </w:tc>
        <w:tc>
          <w:tcPr>
            <w:tcW w:w="2440"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center"/>
              <w:rPr>
                <w:rFonts w:eastAsia="Calibri"/>
                <w:color w:val="000000"/>
                <w:lang w:eastAsia="en-US"/>
              </w:rPr>
            </w:pP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bCs/>
                <w:color w:val="000000"/>
                <w:lang w:eastAsia="en-US"/>
              </w:rPr>
            </w:pPr>
            <w:r w:rsidRPr="00803362">
              <w:rPr>
                <w:rFonts w:eastAsia="Calibri"/>
                <w:bCs/>
                <w:color w:val="000000"/>
                <w:lang w:eastAsia="en-US"/>
              </w:rPr>
              <w:t>Базовый</w:t>
            </w:r>
          </w:p>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(1 балл)</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bCs/>
                <w:color w:val="000000"/>
                <w:lang w:eastAsia="en-US"/>
              </w:rPr>
            </w:pPr>
            <w:r w:rsidRPr="00803362">
              <w:rPr>
                <w:rFonts w:eastAsia="Calibri"/>
                <w:bCs/>
                <w:color w:val="000000"/>
                <w:lang w:eastAsia="en-US"/>
              </w:rPr>
              <w:t xml:space="preserve">Повышенный </w:t>
            </w:r>
          </w:p>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bCs/>
                <w:color w:val="000000"/>
                <w:lang w:eastAsia="en-US"/>
              </w:rPr>
              <w:t>(2-3 балла)</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Самостоятельное приобретение знаний и решение проблем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Способность поставить проблему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lastRenderedPageBreak/>
              <w:t xml:space="preserve">Знание предмета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Продемонстрировано свободное владение предметом проектной деятельности. Ошибки отсутствуют</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Регулятивные действия </w:t>
            </w: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36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Продемонстрированы навыки определения темы и планирования работы.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доведена до конца и представлена комиссии;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Контроль и коррекция осуществлялись самостоятельно</w:t>
            </w:r>
          </w:p>
        </w:tc>
      </w:tr>
      <w:tr w:rsidR="006C798F" w:rsidRPr="00803362" w:rsidTr="006C798F">
        <w:tc>
          <w:tcPr>
            <w:tcW w:w="2385"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b/>
                <w:bCs/>
                <w:color w:val="000000"/>
                <w:lang w:eastAsia="en-US"/>
              </w:rPr>
              <w:t xml:space="preserve">Коммуникация </w:t>
            </w:r>
          </w:p>
          <w:p w:rsidR="006C798F" w:rsidRPr="00803362" w:rsidRDefault="006C798F" w:rsidP="006C798F">
            <w:pPr>
              <w:autoSpaceDE w:val="0"/>
              <w:autoSpaceDN w:val="0"/>
              <w:adjustRightInd w:val="0"/>
              <w:jc w:val="both"/>
              <w:rPr>
                <w:rFonts w:eastAsia="Calibri"/>
                <w:b/>
                <w:bCs/>
                <w:color w:val="000000"/>
                <w:lang w:eastAsia="en-US"/>
              </w:rPr>
            </w:pPr>
          </w:p>
        </w:tc>
        <w:tc>
          <w:tcPr>
            <w:tcW w:w="2440"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Умение ясно изложить и оформить выполненную работу, представить её результаты, аргументировано ответить на вопросы.</w:t>
            </w:r>
          </w:p>
        </w:tc>
        <w:tc>
          <w:tcPr>
            <w:tcW w:w="2368" w:type="dxa"/>
            <w:tcBorders>
              <w:top w:val="single" w:sz="4" w:space="0" w:color="auto"/>
              <w:left w:val="single" w:sz="4" w:space="0" w:color="auto"/>
              <w:bottom w:val="single" w:sz="4" w:space="0" w:color="auto"/>
              <w:right w:val="single" w:sz="4" w:space="0" w:color="auto"/>
            </w:tcBorders>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6C798F" w:rsidRPr="00803362" w:rsidRDefault="006C798F" w:rsidP="006C798F">
            <w:pPr>
              <w:autoSpaceDE w:val="0"/>
              <w:autoSpaceDN w:val="0"/>
              <w:adjustRightInd w:val="0"/>
              <w:jc w:val="both"/>
              <w:rPr>
                <w:rFonts w:eastAsia="Calibri"/>
                <w:color w:val="000000"/>
                <w:lang w:eastAsia="en-US"/>
              </w:rPr>
            </w:pPr>
          </w:p>
        </w:tc>
        <w:tc>
          <w:tcPr>
            <w:tcW w:w="2378"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both"/>
              <w:rPr>
                <w:rFonts w:eastAsia="Calibri"/>
                <w:color w:val="000000"/>
                <w:lang w:eastAsia="en-US"/>
              </w:rPr>
            </w:pPr>
            <w:r w:rsidRPr="00803362">
              <w:rPr>
                <w:rFonts w:eastAsia="Calibri"/>
                <w:color w:val="000000"/>
                <w:lang w:eastAsia="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6C798F" w:rsidRPr="00803362" w:rsidRDefault="006C798F" w:rsidP="006C798F">
      <w:pPr>
        <w:autoSpaceDE w:val="0"/>
        <w:autoSpaceDN w:val="0"/>
        <w:adjustRightInd w:val="0"/>
        <w:jc w:val="both"/>
        <w:rPr>
          <w:rFonts w:eastAsia="Calibri"/>
          <w:color w:val="000000"/>
          <w:lang w:eastAsia="en-US"/>
        </w:rPr>
      </w:pPr>
    </w:p>
    <w:p w:rsidR="006C798F" w:rsidRPr="00803362" w:rsidRDefault="006C798F" w:rsidP="006C798F">
      <w:pPr>
        <w:tabs>
          <w:tab w:val="left" w:pos="567"/>
        </w:tabs>
        <w:ind w:firstLine="709"/>
        <w:jc w:val="both"/>
      </w:pPr>
      <w:r w:rsidRPr="00803362">
        <w:t>Полученные баллы переводятся в оценку в соответствии с таблицей.</w:t>
      </w:r>
    </w:p>
    <w:p w:rsidR="006C798F" w:rsidRPr="00803362" w:rsidRDefault="006C798F" w:rsidP="006C798F">
      <w:pPr>
        <w:autoSpaceDE w:val="0"/>
        <w:autoSpaceDN w:val="0"/>
        <w:adjustRightInd w:val="0"/>
        <w:jc w:val="both"/>
        <w:rPr>
          <w:rFonts w:eastAsia="Calibri"/>
          <w:b/>
          <w:bCs/>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602"/>
        <w:gridCol w:w="3202"/>
      </w:tblGrid>
      <w:tr w:rsidR="006C798F" w:rsidRPr="00803362" w:rsidTr="006C798F">
        <w:trPr>
          <w:trHeight w:val="20"/>
        </w:trPr>
        <w:tc>
          <w:tcPr>
            <w:tcW w:w="28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rPr>
                <w:rFonts w:eastAsia="Calibri"/>
                <w:color w:val="000000"/>
                <w:lang w:eastAsia="en-US"/>
              </w:rPr>
            </w:pPr>
            <w:r w:rsidRPr="00803362">
              <w:rPr>
                <w:rFonts w:eastAsia="Calibri"/>
                <w:color w:val="000000"/>
                <w:lang w:eastAsia="en-US"/>
              </w:rPr>
              <w:t xml:space="preserve">Базовый уровень </w:t>
            </w: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«удовлетворительно»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4-6 первичных баллов</w:t>
            </w:r>
          </w:p>
        </w:tc>
      </w:tr>
      <w:tr w:rsidR="006C798F" w:rsidRPr="00803362" w:rsidTr="006C798F">
        <w:trPr>
          <w:trHeight w:val="20"/>
        </w:trPr>
        <w:tc>
          <w:tcPr>
            <w:tcW w:w="2802" w:type="dxa"/>
            <w:vMerge w:val="restart"/>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rPr>
                <w:rFonts w:eastAsia="Calibri"/>
                <w:color w:val="000000"/>
                <w:lang w:eastAsia="en-US"/>
              </w:rPr>
            </w:pPr>
            <w:r w:rsidRPr="00803362">
              <w:rPr>
                <w:rFonts w:eastAsia="Calibri"/>
                <w:color w:val="000000"/>
                <w:lang w:eastAsia="en-US"/>
              </w:rPr>
              <w:t>Повышенный уровень</w:t>
            </w: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«хорошо»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7-9 первичных баллов</w:t>
            </w:r>
          </w:p>
        </w:tc>
      </w:tr>
      <w:tr w:rsidR="006C798F" w:rsidRPr="00803362" w:rsidTr="006C798F">
        <w:trPr>
          <w:trHeight w:val="20"/>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6C798F" w:rsidRPr="00803362" w:rsidRDefault="006C798F" w:rsidP="006C798F">
            <w:pPr>
              <w:rPr>
                <w:rFonts w:eastAsia="Calibri"/>
                <w:color w:val="000000"/>
                <w:lang w:eastAsia="en-US"/>
              </w:rPr>
            </w:pPr>
          </w:p>
        </w:tc>
        <w:tc>
          <w:tcPr>
            <w:tcW w:w="36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отметка «отлично»</w:t>
            </w:r>
          </w:p>
        </w:tc>
        <w:tc>
          <w:tcPr>
            <w:tcW w:w="3202" w:type="dxa"/>
            <w:tcBorders>
              <w:top w:val="single" w:sz="4" w:space="0" w:color="auto"/>
              <w:left w:val="single" w:sz="4" w:space="0" w:color="auto"/>
              <w:bottom w:val="single" w:sz="4" w:space="0" w:color="auto"/>
              <w:right w:val="single" w:sz="4" w:space="0" w:color="auto"/>
            </w:tcBorders>
            <w:hideMark/>
          </w:tcPr>
          <w:p w:rsidR="006C798F" w:rsidRPr="00803362" w:rsidRDefault="006C798F" w:rsidP="006C798F">
            <w:pPr>
              <w:autoSpaceDE w:val="0"/>
              <w:autoSpaceDN w:val="0"/>
              <w:adjustRightInd w:val="0"/>
              <w:jc w:val="center"/>
              <w:rPr>
                <w:rFonts w:eastAsia="Calibri"/>
                <w:color w:val="000000"/>
                <w:lang w:eastAsia="en-US"/>
              </w:rPr>
            </w:pPr>
            <w:r w:rsidRPr="00803362">
              <w:rPr>
                <w:rFonts w:eastAsia="Calibri"/>
                <w:color w:val="000000"/>
                <w:lang w:eastAsia="en-US"/>
              </w:rPr>
              <w:t>10-12 первичных баллов</w:t>
            </w:r>
          </w:p>
        </w:tc>
      </w:tr>
    </w:tbl>
    <w:p w:rsidR="006C798F" w:rsidRPr="00803362" w:rsidRDefault="006C798F" w:rsidP="00D10C8C">
      <w:pPr>
        <w:spacing w:line="360" w:lineRule="auto"/>
        <w:jc w:val="both"/>
      </w:pPr>
    </w:p>
    <w:p w:rsidR="002C75F5" w:rsidRPr="00803362" w:rsidRDefault="002C75F5" w:rsidP="0079510B">
      <w:pPr>
        <w:spacing w:line="360" w:lineRule="auto"/>
        <w:ind w:firstLine="567"/>
        <w:jc w:val="both"/>
      </w:pPr>
      <w:r w:rsidRPr="00803362">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C73A2" w:rsidRDefault="002C75F5" w:rsidP="0079510B">
      <w:pPr>
        <w:spacing w:line="360" w:lineRule="auto"/>
        <w:ind w:firstLine="567"/>
        <w:jc w:val="both"/>
      </w:pPr>
      <w:r w:rsidRPr="00803362">
        <w:t xml:space="preserve">Отметка за выполнение проекта выставляется в классном журнале и личном деле. В документ государственного образца об уровне образования </w:t>
      </w:r>
      <w:r w:rsidR="00501BFE" w:rsidRPr="00803362">
        <w:t>-</w:t>
      </w:r>
      <w:r w:rsidRPr="00803362">
        <w:t xml:space="preserve"> аттестат об основном общем образовании </w:t>
      </w:r>
      <w:r w:rsidR="00501BFE" w:rsidRPr="00803362">
        <w:t>-</w:t>
      </w:r>
      <w:r w:rsidRPr="00803362">
        <w:t xml:space="preserve"> отметка выставляется в свободную строку.</w:t>
      </w:r>
      <w:bookmarkStart w:id="46" w:name="bookmark171"/>
      <w:bookmarkStart w:id="47" w:name="_Toc354168924"/>
      <w:bookmarkStart w:id="48" w:name="_Toc354253981"/>
    </w:p>
    <w:p w:rsidR="00FC013D" w:rsidRPr="00803362" w:rsidRDefault="00FC013D" w:rsidP="0079510B">
      <w:pPr>
        <w:spacing w:line="360" w:lineRule="auto"/>
        <w:ind w:firstLine="567"/>
        <w:jc w:val="both"/>
      </w:pPr>
    </w:p>
    <w:p w:rsidR="002C75F5" w:rsidRPr="00803362" w:rsidRDefault="001703F0" w:rsidP="0079510B">
      <w:pPr>
        <w:spacing w:line="360" w:lineRule="auto"/>
        <w:ind w:firstLine="567"/>
        <w:jc w:val="center"/>
      </w:pPr>
      <w:r>
        <w:rPr>
          <w:rStyle w:val="122"/>
          <w:sz w:val="24"/>
          <w:szCs w:val="24"/>
        </w:rPr>
        <w:t>1.3.3</w:t>
      </w:r>
      <w:r w:rsidR="002C75F5" w:rsidRPr="00803362">
        <w:rPr>
          <w:rStyle w:val="122"/>
          <w:sz w:val="24"/>
          <w:szCs w:val="24"/>
        </w:rPr>
        <w:t>. Особенности оценки предметных</w:t>
      </w:r>
      <w:bookmarkStart w:id="49" w:name="bookmark172"/>
      <w:bookmarkEnd w:id="46"/>
      <w:r w:rsidR="002C75F5" w:rsidRPr="00803362">
        <w:t xml:space="preserve"> </w:t>
      </w:r>
      <w:r w:rsidR="002C75F5" w:rsidRPr="00803362">
        <w:rPr>
          <w:rStyle w:val="122"/>
          <w:sz w:val="24"/>
          <w:szCs w:val="24"/>
        </w:rPr>
        <w:t>результатов</w:t>
      </w:r>
      <w:bookmarkEnd w:id="47"/>
      <w:bookmarkEnd w:id="48"/>
      <w:bookmarkEnd w:id="49"/>
    </w:p>
    <w:p w:rsidR="002C75F5" w:rsidRPr="00803362" w:rsidRDefault="002C75F5" w:rsidP="0079510B">
      <w:pPr>
        <w:spacing w:line="360" w:lineRule="auto"/>
        <w:ind w:firstLine="567"/>
        <w:jc w:val="both"/>
      </w:pPr>
      <w:r w:rsidRPr="00803362">
        <w:t>Оценка предметных результатов представляет собой оценку достижения обучающимся планируемых результатов по отдельным предметам.</w:t>
      </w:r>
    </w:p>
    <w:p w:rsidR="002C75F5" w:rsidRPr="00803362" w:rsidRDefault="002C75F5" w:rsidP="0079510B">
      <w:pPr>
        <w:spacing w:line="360" w:lineRule="auto"/>
        <w:ind w:firstLine="567"/>
        <w:jc w:val="both"/>
      </w:pPr>
      <w:r w:rsidRPr="00803362">
        <w:t xml:space="preserve">Формирование этих результатов обеспечивается за счёт основных компонентов образовательного процесса </w:t>
      </w:r>
      <w:r w:rsidR="00501BFE" w:rsidRPr="00803362">
        <w:t>-</w:t>
      </w:r>
      <w:r w:rsidRPr="00803362">
        <w:t xml:space="preserve"> учебных предметов.</w:t>
      </w:r>
    </w:p>
    <w:p w:rsidR="002C75F5" w:rsidRPr="00803362" w:rsidRDefault="002C75F5" w:rsidP="0079510B">
      <w:pPr>
        <w:spacing w:line="360" w:lineRule="auto"/>
        <w:ind w:firstLine="567"/>
        <w:jc w:val="both"/>
      </w:pPr>
      <w:r w:rsidRPr="00803362">
        <w:t>Основным</w:t>
      </w:r>
      <w:r w:rsidRPr="00803362">
        <w:rPr>
          <w:rStyle w:val="15"/>
          <w:sz w:val="24"/>
          <w:szCs w:val="24"/>
        </w:rPr>
        <w:t xml:space="preserve"> </w:t>
      </w:r>
      <w:r w:rsidRPr="00803362">
        <w:rPr>
          <w:rStyle w:val="15"/>
          <w:b w:val="0"/>
          <w:sz w:val="24"/>
          <w:szCs w:val="24"/>
        </w:rPr>
        <w:t>объектом</w:t>
      </w:r>
      <w:r w:rsidRPr="00803362">
        <w:rPr>
          <w:b/>
        </w:rPr>
        <w:t xml:space="preserve"> </w:t>
      </w:r>
      <w:r w:rsidRPr="00803362">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w:t>
      </w:r>
      <w:r w:rsidR="00FC64D3" w:rsidRPr="00803362">
        <w:t xml:space="preserve"> (позна</w:t>
      </w:r>
      <w:r w:rsidRPr="00803362">
        <w:t>вательных, регулятивных, коммуникативных) действий.</w:t>
      </w:r>
    </w:p>
    <w:p w:rsidR="002C75F5" w:rsidRPr="00803362" w:rsidRDefault="002C75F5" w:rsidP="0079510B">
      <w:pPr>
        <w:spacing w:line="360" w:lineRule="auto"/>
        <w:ind w:firstLine="567"/>
        <w:jc w:val="both"/>
      </w:pPr>
      <w:r w:rsidRPr="00803362">
        <w:t>Система оценки предметных результатов освоения учебных программ с учётом уровневого подхода, принятого в Стандарте, предполагает</w:t>
      </w:r>
      <w:r w:rsidRPr="00803362">
        <w:rPr>
          <w:rStyle w:val="15"/>
          <w:sz w:val="24"/>
          <w:szCs w:val="24"/>
        </w:rPr>
        <w:t xml:space="preserve"> </w:t>
      </w:r>
      <w:r w:rsidRPr="00803362">
        <w:rPr>
          <w:rStyle w:val="15"/>
          <w:b w:val="0"/>
          <w:sz w:val="24"/>
          <w:szCs w:val="24"/>
        </w:rPr>
        <w:t>выделение базового уровня достижений</w:t>
      </w:r>
      <w:r w:rsidRPr="00803362">
        <w:rPr>
          <w:rStyle w:val="11"/>
          <w:b w:val="0"/>
          <w:sz w:val="24"/>
          <w:szCs w:val="24"/>
        </w:rPr>
        <w:t xml:space="preserve"> </w:t>
      </w:r>
      <w:r w:rsidRPr="00803362">
        <w:rPr>
          <w:rStyle w:val="15"/>
          <w:b w:val="0"/>
          <w:sz w:val="24"/>
          <w:szCs w:val="24"/>
        </w:rPr>
        <w:t>как точки отсчёта</w:t>
      </w:r>
      <w:r w:rsidRPr="00803362">
        <w:t xml:space="preserve"> при построении всей системы оценки и организации индивидуальной работы с обучающимися.</w:t>
      </w:r>
    </w:p>
    <w:p w:rsidR="002C75F5" w:rsidRPr="00803362" w:rsidRDefault="002C75F5" w:rsidP="0079510B">
      <w:pPr>
        <w:spacing w:line="360" w:lineRule="auto"/>
        <w:ind w:firstLine="567"/>
        <w:jc w:val="both"/>
      </w:pPr>
      <w:r w:rsidRPr="00803362">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C75F5" w:rsidRPr="00803362" w:rsidRDefault="00FC64D3" w:rsidP="0079510B">
      <w:pPr>
        <w:spacing w:line="360" w:lineRule="auto"/>
        <w:ind w:firstLine="567"/>
        <w:jc w:val="both"/>
      </w:pPr>
      <w:r w:rsidRPr="00803362">
        <w:t>В Г</w:t>
      </w:r>
      <w:r w:rsidR="002B1940" w:rsidRPr="00803362">
        <w:t xml:space="preserve">ОУ </w:t>
      </w:r>
      <w:r w:rsidRPr="00803362">
        <w:t>ЯО «Ярославская общеобразовательная школа»</w:t>
      </w:r>
      <w:r w:rsidR="002B1940" w:rsidRPr="00803362">
        <w:t xml:space="preserve"> </w:t>
      </w:r>
      <w:r w:rsidR="002C75F5" w:rsidRPr="00803362">
        <w:t xml:space="preserve"> для оп</w:t>
      </w:r>
      <w:r w:rsidR="002B1940" w:rsidRPr="00803362">
        <w:t xml:space="preserve">исания достижений обучающихся установлены </w:t>
      </w:r>
      <w:r w:rsidR="002C75F5" w:rsidRPr="00803362">
        <w:t xml:space="preserve"> пять уровней.</w:t>
      </w:r>
    </w:p>
    <w:p w:rsidR="002C75F5" w:rsidRPr="00803362" w:rsidRDefault="007C73A2" w:rsidP="0079510B">
      <w:pPr>
        <w:spacing w:line="360" w:lineRule="auto"/>
        <w:ind w:firstLine="567"/>
        <w:jc w:val="both"/>
      </w:pPr>
      <w:r w:rsidRPr="00803362">
        <w:rPr>
          <w:rStyle w:val="15"/>
          <w:sz w:val="24"/>
          <w:szCs w:val="24"/>
        </w:rPr>
        <w:t>Б</w:t>
      </w:r>
      <w:r w:rsidR="002C75F5" w:rsidRPr="00803362">
        <w:rPr>
          <w:rStyle w:val="15"/>
          <w:sz w:val="24"/>
          <w:szCs w:val="24"/>
        </w:rPr>
        <w:t>азовый уровень достижений</w:t>
      </w:r>
      <w:r w:rsidR="002C75F5" w:rsidRPr="00803362">
        <w:t xml:space="preserve"> </w:t>
      </w:r>
      <w:r w:rsidR="00501BFE" w:rsidRPr="00803362">
        <w:t>-</w:t>
      </w:r>
      <w:r w:rsidR="002C75F5" w:rsidRPr="00803362">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C75F5" w:rsidRPr="00803362" w:rsidRDefault="002C75F5" w:rsidP="0079510B">
      <w:pPr>
        <w:spacing w:line="360" w:lineRule="auto"/>
        <w:ind w:firstLine="567"/>
        <w:jc w:val="both"/>
        <w:rPr>
          <w:b/>
        </w:rPr>
      </w:pPr>
      <w:r w:rsidRPr="00803362">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w:t>
      </w:r>
      <w:r w:rsidRPr="00803362">
        <w:lastRenderedPageBreak/>
        <w:t>также о кругозоре, широте (или избирательности) интересов. Выделяются два уровня,</w:t>
      </w:r>
      <w:r w:rsidRPr="00803362">
        <w:rPr>
          <w:rStyle w:val="15"/>
          <w:sz w:val="24"/>
          <w:szCs w:val="24"/>
        </w:rPr>
        <w:t xml:space="preserve"> </w:t>
      </w:r>
      <w:r w:rsidRPr="00803362">
        <w:rPr>
          <w:rStyle w:val="15"/>
          <w:b w:val="0"/>
          <w:sz w:val="24"/>
          <w:szCs w:val="24"/>
        </w:rPr>
        <w:t>превышающие базовый:</w:t>
      </w:r>
    </w:p>
    <w:p w:rsidR="002C75F5" w:rsidRPr="00803362" w:rsidRDefault="007C73A2" w:rsidP="0079510B">
      <w:pPr>
        <w:spacing w:line="360" w:lineRule="auto"/>
        <w:ind w:firstLine="567"/>
        <w:jc w:val="both"/>
      </w:pPr>
      <w:r w:rsidRPr="00803362">
        <w:rPr>
          <w:rStyle w:val="15"/>
          <w:sz w:val="24"/>
          <w:szCs w:val="24"/>
        </w:rPr>
        <w:t>П</w:t>
      </w:r>
      <w:r w:rsidR="002C75F5" w:rsidRPr="00803362">
        <w:rPr>
          <w:rStyle w:val="15"/>
          <w:sz w:val="24"/>
          <w:szCs w:val="24"/>
        </w:rPr>
        <w:t>овышенный уровень</w:t>
      </w:r>
      <w:r w:rsidR="002C75F5" w:rsidRPr="00803362">
        <w:t xml:space="preserve"> </w:t>
      </w:r>
      <w:r w:rsidR="002C75F5" w:rsidRPr="00803362">
        <w:rPr>
          <w:b/>
        </w:rPr>
        <w:t>достижения</w:t>
      </w:r>
      <w:r w:rsidR="002C75F5" w:rsidRPr="00803362">
        <w:t xml:space="preserve"> планируемых результатов, оценка «хорошо» (отметка «4»);</w:t>
      </w:r>
    </w:p>
    <w:p w:rsidR="002C75F5" w:rsidRPr="00803362" w:rsidRDefault="007C73A2" w:rsidP="0079510B">
      <w:pPr>
        <w:spacing w:line="360" w:lineRule="auto"/>
        <w:ind w:firstLine="567"/>
        <w:jc w:val="both"/>
      </w:pPr>
      <w:r w:rsidRPr="00803362">
        <w:rPr>
          <w:rStyle w:val="15"/>
          <w:sz w:val="24"/>
          <w:szCs w:val="24"/>
        </w:rPr>
        <w:t>В</w:t>
      </w:r>
      <w:r w:rsidR="002C75F5" w:rsidRPr="00803362">
        <w:rPr>
          <w:rStyle w:val="15"/>
          <w:sz w:val="24"/>
          <w:szCs w:val="24"/>
        </w:rPr>
        <w:t>ысокий уровень</w:t>
      </w:r>
      <w:r w:rsidR="002C75F5" w:rsidRPr="00803362">
        <w:t xml:space="preserve"> </w:t>
      </w:r>
      <w:r w:rsidR="002C75F5" w:rsidRPr="00803362">
        <w:rPr>
          <w:b/>
        </w:rPr>
        <w:t>достижения</w:t>
      </w:r>
      <w:r w:rsidR="002C75F5" w:rsidRPr="00803362">
        <w:t xml:space="preserve"> планируемых результатов, оценка «отлично» (отметка «5»).</w:t>
      </w:r>
    </w:p>
    <w:p w:rsidR="002C75F5" w:rsidRPr="00803362" w:rsidRDefault="002C75F5" w:rsidP="0079510B">
      <w:pPr>
        <w:spacing w:line="360" w:lineRule="auto"/>
        <w:ind w:firstLine="567"/>
        <w:jc w:val="both"/>
      </w:pPr>
      <w:r w:rsidRPr="00803362">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C75F5" w:rsidRPr="00803362" w:rsidRDefault="002C75F5" w:rsidP="0079510B">
      <w:pPr>
        <w:spacing w:line="360" w:lineRule="auto"/>
        <w:ind w:firstLine="567"/>
        <w:jc w:val="both"/>
      </w:pPr>
      <w:r w:rsidRPr="00803362">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C75F5" w:rsidRPr="00803362" w:rsidRDefault="002C75F5" w:rsidP="0079510B">
      <w:pPr>
        <w:spacing w:line="360" w:lineRule="auto"/>
        <w:ind w:firstLine="567"/>
        <w:jc w:val="both"/>
      </w:pPr>
      <w:r w:rsidRPr="00803362">
        <w:t>Для описания подготовки обучающихся, уровень достижений которых</w:t>
      </w:r>
      <w:r w:rsidRPr="00803362">
        <w:rPr>
          <w:rStyle w:val="15"/>
          <w:sz w:val="24"/>
          <w:szCs w:val="24"/>
        </w:rPr>
        <w:t xml:space="preserve"> </w:t>
      </w:r>
      <w:r w:rsidRPr="00803362">
        <w:rPr>
          <w:rStyle w:val="15"/>
          <w:b w:val="0"/>
          <w:sz w:val="24"/>
          <w:szCs w:val="24"/>
        </w:rPr>
        <w:t>ниже базового,</w:t>
      </w:r>
      <w:r w:rsidRPr="00803362">
        <w:t xml:space="preserve"> выделяются также два уровня:</w:t>
      </w:r>
    </w:p>
    <w:p w:rsidR="002C75F5" w:rsidRPr="00803362" w:rsidRDefault="007C73A2" w:rsidP="0079510B">
      <w:pPr>
        <w:spacing w:line="360" w:lineRule="auto"/>
        <w:ind w:firstLine="567"/>
        <w:jc w:val="both"/>
      </w:pPr>
      <w:r w:rsidRPr="00803362">
        <w:rPr>
          <w:rStyle w:val="15"/>
          <w:sz w:val="24"/>
          <w:szCs w:val="24"/>
        </w:rPr>
        <w:t>П</w:t>
      </w:r>
      <w:r w:rsidR="002C75F5" w:rsidRPr="00803362">
        <w:rPr>
          <w:rStyle w:val="15"/>
          <w:sz w:val="24"/>
          <w:szCs w:val="24"/>
        </w:rPr>
        <w:t>ониженный уровень</w:t>
      </w:r>
      <w:r w:rsidR="002C75F5" w:rsidRPr="00803362">
        <w:t xml:space="preserve"> </w:t>
      </w:r>
      <w:r w:rsidR="002C75F5" w:rsidRPr="00803362">
        <w:rPr>
          <w:b/>
        </w:rPr>
        <w:t>достижений</w:t>
      </w:r>
      <w:r w:rsidR="008E4626" w:rsidRPr="00803362">
        <w:t xml:space="preserve">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Достижению пониженного  уровня соответствует оценка «неудовлетворительно» (отметка </w:t>
      </w:r>
      <w:r w:rsidRPr="00803362">
        <w:t>«</w:t>
      </w:r>
      <w:r w:rsidR="008E4626" w:rsidRPr="00803362">
        <w:t>2</w:t>
      </w:r>
      <w:r w:rsidRPr="00803362">
        <w:t>»</w:t>
      </w:r>
      <w:r w:rsidR="008E4626" w:rsidRPr="00803362">
        <w:t>)</w:t>
      </w:r>
    </w:p>
    <w:p w:rsidR="002C75F5" w:rsidRPr="00803362" w:rsidRDefault="007C73A2" w:rsidP="0079510B">
      <w:pPr>
        <w:spacing w:line="360" w:lineRule="auto"/>
        <w:ind w:firstLine="567"/>
        <w:jc w:val="both"/>
      </w:pPr>
      <w:r w:rsidRPr="00803362">
        <w:rPr>
          <w:rStyle w:val="15"/>
          <w:sz w:val="24"/>
          <w:szCs w:val="24"/>
        </w:rPr>
        <w:t>Н</w:t>
      </w:r>
      <w:r w:rsidR="002C75F5" w:rsidRPr="00803362">
        <w:rPr>
          <w:rStyle w:val="15"/>
          <w:sz w:val="24"/>
          <w:szCs w:val="24"/>
        </w:rPr>
        <w:t>изкий уровень</w:t>
      </w:r>
      <w:r w:rsidR="002C75F5" w:rsidRPr="00803362">
        <w:t xml:space="preserve"> </w:t>
      </w:r>
      <w:r w:rsidR="002C75F5" w:rsidRPr="00803362">
        <w:rPr>
          <w:b/>
        </w:rPr>
        <w:t>достижений</w:t>
      </w:r>
      <w:r w:rsidR="008E4626" w:rsidRPr="00803362">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Этому уровню соответствует  </w:t>
      </w:r>
      <w:r w:rsidR="002C75F5" w:rsidRPr="00803362">
        <w:t>оценка «плохо» (отметка «1»).</w:t>
      </w:r>
    </w:p>
    <w:p w:rsidR="002C75F5" w:rsidRPr="00803362" w:rsidRDefault="002C75F5" w:rsidP="0079510B">
      <w:pPr>
        <w:spacing w:line="360" w:lineRule="auto"/>
        <w:ind w:firstLine="567"/>
        <w:jc w:val="both"/>
      </w:pPr>
      <w:r w:rsidRPr="00803362">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C75F5" w:rsidRPr="00803362" w:rsidRDefault="002C75F5" w:rsidP="0079510B">
      <w:pPr>
        <w:spacing w:line="360" w:lineRule="auto"/>
        <w:ind w:firstLine="567"/>
        <w:jc w:val="both"/>
      </w:pPr>
      <w:r w:rsidRPr="00803362">
        <w:rPr>
          <w:rStyle w:val="143"/>
          <w:b w:val="0"/>
          <w:i w:val="0"/>
          <w:sz w:val="24"/>
          <w:szCs w:val="24"/>
        </w:rPr>
        <w:t>Для оценки динамики формирования предметных результатов</w:t>
      </w:r>
      <w:r w:rsidRPr="00803362">
        <w:t xml:space="preserve">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w:t>
      </w:r>
      <w:r w:rsidRPr="00803362">
        <w:rPr>
          <w:rStyle w:val="15"/>
          <w:sz w:val="24"/>
          <w:szCs w:val="24"/>
        </w:rPr>
        <w:t xml:space="preserve"> </w:t>
      </w:r>
      <w:r w:rsidRPr="00803362">
        <w:rPr>
          <w:rStyle w:val="15"/>
          <w:b w:val="0"/>
          <w:sz w:val="24"/>
          <w:szCs w:val="24"/>
        </w:rPr>
        <w:t>освоению систематических знаний,</w:t>
      </w:r>
      <w:r w:rsidRPr="00803362">
        <w:t xml:space="preserve"> в том числе:</w:t>
      </w:r>
    </w:p>
    <w:p w:rsidR="002C75F5" w:rsidRPr="00803362" w:rsidRDefault="002C75F5" w:rsidP="0079510B">
      <w:pPr>
        <w:spacing w:line="360" w:lineRule="auto"/>
        <w:ind w:firstLine="567"/>
        <w:jc w:val="both"/>
      </w:pPr>
      <w:r w:rsidRPr="00803362">
        <w:rPr>
          <w:rStyle w:val="15"/>
          <w:b w:val="0"/>
          <w:sz w:val="24"/>
          <w:szCs w:val="24"/>
        </w:rPr>
        <w:lastRenderedPageBreak/>
        <w:t>•</w:t>
      </w:r>
      <w:r w:rsidRPr="00803362">
        <w:rPr>
          <w:rStyle w:val="15"/>
          <w:sz w:val="24"/>
          <w:szCs w:val="24"/>
        </w:rPr>
        <w:t> </w:t>
      </w:r>
      <w:r w:rsidRPr="00803362">
        <w:t>первичному ознакомлению, отработке и осознанию</w:t>
      </w:r>
      <w:r w:rsidRPr="00803362">
        <w:rPr>
          <w:rStyle w:val="140"/>
          <w:i w:val="0"/>
          <w:iCs w:val="0"/>
          <w:sz w:val="24"/>
          <w:szCs w:val="24"/>
        </w:rPr>
        <w:t xml:space="preserve"> </w:t>
      </w:r>
      <w:r w:rsidRPr="00803362">
        <w:t>теоретических моделей и понятий</w:t>
      </w:r>
      <w:r w:rsidRPr="00803362">
        <w:rPr>
          <w:rStyle w:val="142"/>
          <w:i w:val="0"/>
          <w:iCs w:val="0"/>
          <w:sz w:val="24"/>
          <w:szCs w:val="24"/>
        </w:rPr>
        <w:t xml:space="preserve"> (общенаучных и базовых для данной области знания),</w:t>
      </w:r>
      <w:r w:rsidRPr="00803362">
        <w:t xml:space="preserve"> стандартных алгоритмов</w:t>
      </w:r>
      <w:r w:rsidRPr="00803362">
        <w:rPr>
          <w:rStyle w:val="140"/>
          <w:i w:val="0"/>
          <w:iCs w:val="0"/>
          <w:sz w:val="24"/>
          <w:szCs w:val="24"/>
        </w:rPr>
        <w:t xml:space="preserve"> </w:t>
      </w:r>
      <w:r w:rsidRPr="00803362">
        <w:t>и процедур;</w:t>
      </w:r>
    </w:p>
    <w:p w:rsidR="002C75F5" w:rsidRPr="00803362" w:rsidRDefault="002C75F5" w:rsidP="0079510B">
      <w:pPr>
        <w:spacing w:line="360" w:lineRule="auto"/>
        <w:ind w:firstLine="567"/>
        <w:jc w:val="both"/>
      </w:pPr>
      <w:r w:rsidRPr="00803362">
        <w:rPr>
          <w:rStyle w:val="15"/>
          <w:b w:val="0"/>
          <w:i/>
          <w:sz w:val="24"/>
          <w:szCs w:val="24"/>
        </w:rPr>
        <w:t>•</w:t>
      </w:r>
      <w:r w:rsidRPr="00803362">
        <w:rPr>
          <w:rStyle w:val="15"/>
          <w:i/>
          <w:sz w:val="24"/>
          <w:szCs w:val="24"/>
        </w:rPr>
        <w:t> </w:t>
      </w:r>
      <w:r w:rsidRPr="00803362">
        <w:rPr>
          <w:rStyle w:val="a9"/>
          <w:i w:val="0"/>
          <w:sz w:val="24"/>
          <w:szCs w:val="24"/>
        </w:rPr>
        <w:t>выявлению и осознанию сущности и особенностей</w:t>
      </w:r>
      <w:r w:rsidRPr="00803362">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803362">
        <w:rPr>
          <w:rStyle w:val="a9"/>
          <w:sz w:val="24"/>
          <w:szCs w:val="24"/>
        </w:rPr>
        <w:t xml:space="preserve"> </w:t>
      </w:r>
      <w:r w:rsidRPr="00803362">
        <w:rPr>
          <w:rStyle w:val="a9"/>
          <w:i w:val="0"/>
          <w:sz w:val="24"/>
          <w:szCs w:val="24"/>
        </w:rPr>
        <w:t>созданию</w:t>
      </w:r>
      <w:r w:rsidRPr="00803362">
        <w:rPr>
          <w:rStyle w:val="62"/>
          <w:i w:val="0"/>
          <w:sz w:val="24"/>
          <w:szCs w:val="24"/>
        </w:rPr>
        <w:t xml:space="preserve"> </w:t>
      </w:r>
      <w:r w:rsidRPr="00803362">
        <w:rPr>
          <w:rStyle w:val="a9"/>
          <w:i w:val="0"/>
          <w:sz w:val="24"/>
          <w:szCs w:val="24"/>
        </w:rPr>
        <w:t>и использованию моделей</w:t>
      </w:r>
      <w:r w:rsidRPr="00803362">
        <w:t xml:space="preserve"> изучаемых объектов и процессов, схем;</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выявлению и анализу существенных и устойчивых связей и отношений</w:t>
      </w:r>
      <w:r w:rsidRPr="00803362">
        <w:rPr>
          <w:rStyle w:val="142"/>
          <w:i w:val="0"/>
          <w:iCs w:val="0"/>
          <w:sz w:val="24"/>
          <w:szCs w:val="24"/>
        </w:rPr>
        <w:t xml:space="preserve"> между объектами и процессами.</w:t>
      </w:r>
    </w:p>
    <w:p w:rsidR="002C75F5" w:rsidRPr="00803362" w:rsidRDefault="002C75F5" w:rsidP="0079510B">
      <w:pPr>
        <w:spacing w:line="360" w:lineRule="auto"/>
        <w:ind w:firstLine="567"/>
        <w:jc w:val="both"/>
      </w:pPr>
      <w:r w:rsidRPr="00803362">
        <w:t>При этом обязательными составляющими системы накопленной оценки являются материалы:</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стартовой диагностики;</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t>тематических и итоговых проверочных работ по всем</w:t>
      </w:r>
      <w:r w:rsidRPr="00803362">
        <w:rPr>
          <w:rStyle w:val="140"/>
          <w:i w:val="0"/>
          <w:iCs w:val="0"/>
          <w:sz w:val="24"/>
          <w:szCs w:val="24"/>
        </w:rPr>
        <w:t xml:space="preserve"> </w:t>
      </w:r>
      <w:r w:rsidRPr="00803362">
        <w:t>учебным предметам;</w:t>
      </w:r>
    </w:p>
    <w:p w:rsidR="002C75F5" w:rsidRPr="00803362" w:rsidRDefault="002C75F5" w:rsidP="0079510B">
      <w:pPr>
        <w:spacing w:line="360" w:lineRule="auto"/>
        <w:ind w:firstLine="567"/>
        <w:jc w:val="both"/>
      </w:pPr>
      <w:r w:rsidRPr="00803362">
        <w:rPr>
          <w:rStyle w:val="15"/>
          <w:b w:val="0"/>
          <w:sz w:val="24"/>
          <w:szCs w:val="24"/>
        </w:rPr>
        <w:t>•</w:t>
      </w:r>
      <w:r w:rsidRPr="00803362">
        <w:rPr>
          <w:rStyle w:val="15"/>
          <w:sz w:val="24"/>
          <w:szCs w:val="24"/>
        </w:rPr>
        <w:t> </w:t>
      </w:r>
      <w:r w:rsidRPr="00803362">
        <w:rPr>
          <w:rStyle w:val="a9"/>
          <w:i w:val="0"/>
          <w:sz w:val="24"/>
          <w:szCs w:val="24"/>
        </w:rPr>
        <w:t>творческих работ,</w:t>
      </w:r>
      <w:r w:rsidRPr="00803362">
        <w:t xml:space="preserve"> включая учебные исследования и учебные проекты.</w:t>
      </w:r>
    </w:p>
    <w:p w:rsidR="000D1222" w:rsidRPr="00803362" w:rsidRDefault="002C75F5" w:rsidP="0079510B">
      <w:pPr>
        <w:spacing w:line="360" w:lineRule="auto"/>
        <w:ind w:firstLine="567"/>
        <w:jc w:val="both"/>
      </w:pPr>
      <w:r w:rsidRPr="00803362">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w:t>
      </w:r>
      <w:bookmarkStart w:id="50" w:name="bookmark173"/>
      <w:bookmarkStart w:id="51" w:name="_Toc354168925"/>
      <w:bookmarkStart w:id="52" w:name="_Toc354253982"/>
    </w:p>
    <w:p w:rsidR="002B1940" w:rsidRPr="00803362" w:rsidRDefault="001703F0" w:rsidP="0079510B">
      <w:pPr>
        <w:spacing w:line="360" w:lineRule="auto"/>
        <w:ind w:firstLine="567"/>
        <w:jc w:val="center"/>
        <w:rPr>
          <w:color w:val="000000"/>
        </w:rPr>
      </w:pPr>
      <w:r>
        <w:rPr>
          <w:rStyle w:val="227"/>
          <w:color w:val="000000"/>
          <w:sz w:val="24"/>
          <w:szCs w:val="24"/>
        </w:rPr>
        <w:t>1.3.4</w:t>
      </w:r>
      <w:r w:rsidR="002C75F5" w:rsidRPr="00803362">
        <w:rPr>
          <w:rStyle w:val="227"/>
          <w:color w:val="000000"/>
          <w:sz w:val="24"/>
          <w:szCs w:val="24"/>
        </w:rPr>
        <w:t>. Система внутришкольного мониторинга</w:t>
      </w:r>
      <w:bookmarkStart w:id="53" w:name="bookmark174"/>
      <w:bookmarkEnd w:id="50"/>
      <w:r w:rsidR="002C75F5" w:rsidRPr="00803362">
        <w:rPr>
          <w:color w:val="000000"/>
        </w:rPr>
        <w:t xml:space="preserve"> </w:t>
      </w:r>
      <w:r w:rsidR="002C75F5" w:rsidRPr="00803362">
        <w:rPr>
          <w:rStyle w:val="227"/>
          <w:color w:val="000000"/>
          <w:sz w:val="24"/>
          <w:szCs w:val="24"/>
        </w:rPr>
        <w:t>образовательных достижений и портфель</w:t>
      </w:r>
      <w:bookmarkStart w:id="54" w:name="bookmark175"/>
      <w:bookmarkEnd w:id="53"/>
      <w:r w:rsidR="002C75F5" w:rsidRPr="00803362">
        <w:rPr>
          <w:color w:val="000000"/>
        </w:rPr>
        <w:t xml:space="preserve"> </w:t>
      </w:r>
      <w:r w:rsidR="002C75F5" w:rsidRPr="00803362">
        <w:rPr>
          <w:rStyle w:val="227"/>
          <w:color w:val="000000"/>
          <w:sz w:val="24"/>
          <w:szCs w:val="24"/>
        </w:rPr>
        <w:t>достижений как инструменты динамики</w:t>
      </w:r>
      <w:bookmarkStart w:id="55" w:name="bookmark176"/>
      <w:bookmarkEnd w:id="54"/>
      <w:r w:rsidR="002C75F5" w:rsidRPr="00803362">
        <w:rPr>
          <w:color w:val="000000"/>
        </w:rPr>
        <w:t xml:space="preserve"> </w:t>
      </w:r>
      <w:r w:rsidR="002C75F5" w:rsidRPr="00803362">
        <w:rPr>
          <w:rStyle w:val="227"/>
          <w:color w:val="000000"/>
          <w:sz w:val="24"/>
          <w:szCs w:val="24"/>
        </w:rPr>
        <w:t>образовательных достижений</w:t>
      </w:r>
      <w:bookmarkEnd w:id="51"/>
      <w:bookmarkEnd w:id="52"/>
      <w:bookmarkEnd w:id="55"/>
    </w:p>
    <w:p w:rsidR="002B1940" w:rsidRPr="00803362" w:rsidRDefault="002B1940" w:rsidP="0079510B">
      <w:pPr>
        <w:pStyle w:val="25"/>
        <w:spacing w:after="0" w:line="360" w:lineRule="auto"/>
        <w:ind w:left="0" w:firstLine="284"/>
        <w:jc w:val="both"/>
        <w:rPr>
          <w:color w:val="000000"/>
        </w:rPr>
      </w:pPr>
      <w:r w:rsidRPr="00803362">
        <w:rPr>
          <w:color w:val="000000"/>
        </w:rPr>
        <w:t xml:space="preserve">Показатель динамики образовательных достижений </w:t>
      </w:r>
      <w:r w:rsidR="00501BFE" w:rsidRPr="00803362">
        <w:rPr>
          <w:color w:val="000000"/>
        </w:rPr>
        <w:t>-</w:t>
      </w:r>
      <w:r w:rsidRPr="00803362">
        <w:rPr>
          <w:color w:val="000000"/>
        </w:rPr>
        <w:t xml:space="preserve"> один из основных показателей в оценке образовательных достижений. Положительная динамика образовательных достижений </w:t>
      </w:r>
      <w:r w:rsidR="00501BFE" w:rsidRPr="00803362">
        <w:rPr>
          <w:color w:val="000000"/>
        </w:rPr>
        <w:t>-</w:t>
      </w:r>
      <w:r w:rsidRPr="00803362">
        <w:rPr>
          <w:color w:val="000000"/>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B1940" w:rsidRPr="00803362" w:rsidRDefault="002B1940" w:rsidP="0079510B">
      <w:pPr>
        <w:pStyle w:val="25"/>
        <w:spacing w:after="0" w:line="360" w:lineRule="auto"/>
        <w:ind w:left="0" w:firstLine="284"/>
        <w:jc w:val="both"/>
        <w:rPr>
          <w:color w:val="000000"/>
        </w:rPr>
      </w:pPr>
      <w:r w:rsidRPr="00803362">
        <w:rPr>
          <w:color w:val="000000"/>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B1940" w:rsidRPr="00803362" w:rsidRDefault="002B1940" w:rsidP="0079510B">
      <w:pPr>
        <w:pStyle w:val="25"/>
        <w:spacing w:after="0" w:line="360" w:lineRule="auto"/>
        <w:ind w:left="0" w:firstLine="284"/>
        <w:jc w:val="both"/>
        <w:rPr>
          <w:color w:val="000000"/>
        </w:rPr>
      </w:pPr>
      <w:r w:rsidRPr="00803362">
        <w:rPr>
          <w:color w:val="000000"/>
        </w:rPr>
        <w:t>Внутришкольный мониторинг образовательных достижений ведётся каждым учителем-предметником и фиксируется с помощью оценочных листов, класс</w:t>
      </w:r>
      <w:r w:rsidR="00350077" w:rsidRPr="00803362">
        <w:rPr>
          <w:color w:val="000000"/>
        </w:rPr>
        <w:t>ных журналов</w:t>
      </w:r>
      <w:r w:rsidRPr="00803362">
        <w:rPr>
          <w:color w:val="000000"/>
        </w:rPr>
        <w:t xml:space="preserve"> на бумажных или электронных носителях.</w:t>
      </w:r>
    </w:p>
    <w:p w:rsidR="007A2C1F" w:rsidRPr="00803362" w:rsidRDefault="007A2C1F" w:rsidP="0079510B">
      <w:pPr>
        <w:pStyle w:val="25"/>
        <w:spacing w:after="0" w:line="360" w:lineRule="auto"/>
        <w:ind w:left="0" w:firstLine="284"/>
        <w:jc w:val="both"/>
        <w:rPr>
          <w:color w:val="000000"/>
        </w:rPr>
      </w:pPr>
      <w:r w:rsidRPr="00803362">
        <w:rPr>
          <w:color w:val="000000"/>
        </w:rPr>
        <w:lastRenderedPageBreak/>
        <w:t>В связи с особенностями образователь</w:t>
      </w:r>
      <w:r w:rsidR="00F505B5" w:rsidRPr="00803362">
        <w:rPr>
          <w:color w:val="000000"/>
        </w:rPr>
        <w:t>н</w:t>
      </w:r>
      <w:r w:rsidRPr="00803362">
        <w:rPr>
          <w:color w:val="000000"/>
        </w:rPr>
        <w:t>ого учреждения, осуществл</w:t>
      </w:r>
      <w:r w:rsidR="00F505B5" w:rsidRPr="00803362">
        <w:rPr>
          <w:color w:val="000000"/>
        </w:rPr>
        <w:t>я</w:t>
      </w:r>
      <w:r w:rsidRPr="00803362">
        <w:rPr>
          <w:color w:val="000000"/>
        </w:rPr>
        <w:t>ющего образовательную деятельность на территории учре</w:t>
      </w:r>
      <w:r w:rsidR="00592AD3" w:rsidRPr="00803362">
        <w:rPr>
          <w:color w:val="000000"/>
        </w:rPr>
        <w:t>ждений</w:t>
      </w:r>
      <w:r w:rsidRPr="00803362">
        <w:rPr>
          <w:color w:val="000000"/>
        </w:rPr>
        <w:t xml:space="preserve"> </w:t>
      </w:r>
      <w:r w:rsidR="00592AD3" w:rsidRPr="00803362">
        <w:rPr>
          <w:color w:val="000000"/>
        </w:rPr>
        <w:t>УФСИН России по Ярославской области</w:t>
      </w:r>
      <w:r w:rsidR="00494087" w:rsidRPr="00803362">
        <w:rPr>
          <w:color w:val="000000"/>
        </w:rPr>
        <w:t>, условиями содержания, в связи о спецификой контингента обучающихся (</w:t>
      </w:r>
      <w:r w:rsidR="002B5E62" w:rsidRPr="00803362">
        <w:rPr>
          <w:color w:val="000000"/>
        </w:rPr>
        <w:t>разновозрастной, полиэтнический и поликонфессиональный состав, длительные перерывы в обучении – от 1 года до 10 лет – несформированность базовых знаний и компетенций, отсутствие мотивации к учебной деятельности, большое перемещение контингента, изменение условий содержания, наличие большого количества хроничесих заболеваний) и невозможностью каждому осужденно</w:t>
      </w:r>
      <w:r w:rsidR="00494087" w:rsidRPr="00803362">
        <w:rPr>
          <w:color w:val="000000"/>
        </w:rPr>
        <w:t>м</w:t>
      </w:r>
      <w:r w:rsidR="002B5E62" w:rsidRPr="00803362">
        <w:rPr>
          <w:color w:val="000000"/>
        </w:rPr>
        <w:t>у-учащемуся</w:t>
      </w:r>
      <w:r w:rsidR="00494087" w:rsidRPr="00803362">
        <w:rPr>
          <w:color w:val="000000"/>
        </w:rPr>
        <w:t xml:space="preserve"> иметь индивидуальный портфель до</w:t>
      </w:r>
      <w:r w:rsidR="002B5E62" w:rsidRPr="00803362">
        <w:rPr>
          <w:color w:val="000000"/>
        </w:rPr>
        <w:t>с</w:t>
      </w:r>
      <w:r w:rsidR="00494087" w:rsidRPr="00803362">
        <w:rPr>
          <w:color w:val="000000"/>
        </w:rPr>
        <w:t xml:space="preserve">тижений </w:t>
      </w:r>
      <w:r w:rsidR="002B5E62" w:rsidRPr="00803362">
        <w:rPr>
          <w:color w:val="000000"/>
        </w:rPr>
        <w:t xml:space="preserve">по месту нахожения </w:t>
      </w:r>
      <w:r w:rsidR="00494087" w:rsidRPr="00803362">
        <w:rPr>
          <w:color w:val="000000"/>
        </w:rPr>
        <w:t xml:space="preserve">в жилой зоне по оперативным соображеним, </w:t>
      </w:r>
      <w:r w:rsidR="00A13A38" w:rsidRPr="00803362">
        <w:rPr>
          <w:color w:val="000000"/>
        </w:rPr>
        <w:t xml:space="preserve">в </w:t>
      </w:r>
      <w:r w:rsidR="002B5E62" w:rsidRPr="00803362">
        <w:rPr>
          <w:color w:val="000000"/>
        </w:rPr>
        <w:t>ГОУ ЯО «Ярославская общеобразовательная школа» портфолио целесообразно вести классному руководителю с учётом согласия учащегося.</w:t>
      </w:r>
    </w:p>
    <w:p w:rsidR="002B1940" w:rsidRPr="00803362" w:rsidRDefault="002B1940" w:rsidP="0079510B">
      <w:pPr>
        <w:pStyle w:val="25"/>
        <w:spacing w:after="0" w:line="360" w:lineRule="auto"/>
        <w:ind w:left="0" w:firstLine="284"/>
        <w:jc w:val="both"/>
      </w:pPr>
      <w:r w:rsidRPr="00803362">
        <w:t>Отдельные элементы из системы внутришкольного мониторинга могут быть включе</w:t>
      </w:r>
      <w:r w:rsidR="00B40018" w:rsidRPr="00803362">
        <w:t>ны в портфель достижений учащегося</w:t>
      </w:r>
      <w:r w:rsidRPr="00803362">
        <w:t>. Основными целями такого включения могут служить:</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w:t>
      </w:r>
      <w:r w:rsidR="00B40018" w:rsidRPr="00803362">
        <w:rPr>
          <w:sz w:val="24"/>
          <w:szCs w:val="24"/>
        </w:rPr>
        <w:t>овышать статус учащегося</w:t>
      </w:r>
      <w:r w:rsidRPr="00803362">
        <w:rPr>
          <w:sz w:val="24"/>
          <w:szCs w:val="24"/>
        </w:rPr>
        <w:t>;</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2B1940" w:rsidRPr="00803362" w:rsidRDefault="002B1940" w:rsidP="0079510B">
      <w:pPr>
        <w:pStyle w:val="25"/>
        <w:spacing w:after="0" w:line="360" w:lineRule="auto"/>
        <w:ind w:left="0" w:firstLine="284"/>
        <w:jc w:val="both"/>
      </w:pPr>
      <w:r w:rsidRPr="00803362">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B1940" w:rsidRPr="00803362" w:rsidRDefault="002B1940" w:rsidP="0079510B">
      <w:pPr>
        <w:spacing w:line="360" w:lineRule="auto"/>
        <w:ind w:firstLine="284"/>
        <w:jc w:val="both"/>
      </w:pPr>
      <w:r w:rsidRPr="00803362">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B1940" w:rsidRPr="00803362" w:rsidRDefault="002B1940" w:rsidP="0079510B">
      <w:pPr>
        <w:spacing w:line="360" w:lineRule="auto"/>
        <w:ind w:firstLine="284"/>
        <w:jc w:val="both"/>
      </w:pPr>
      <w:r w:rsidRPr="00803362">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w:t>
      </w:r>
      <w:r w:rsidRPr="00803362">
        <w:lastRenderedPageBreak/>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B1940" w:rsidRPr="00803362" w:rsidRDefault="002B1940" w:rsidP="0079510B">
      <w:pPr>
        <w:spacing w:line="360" w:lineRule="auto"/>
        <w:ind w:firstLine="284"/>
        <w:jc w:val="both"/>
      </w:pPr>
      <w:r w:rsidRPr="00803362">
        <w:t>Учитывая основные педагогические задачи основного общего образования и основную область использовани</w:t>
      </w:r>
      <w:r w:rsidR="00DC1C4A" w:rsidRPr="00803362">
        <w:t>я портфеля достижений учащихся</w:t>
      </w:r>
      <w:r w:rsidRPr="00803362">
        <w:t>, в его состав целесообразно включать работы, демонстрирующие динамику:</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2B1940" w:rsidRPr="00803362" w:rsidRDefault="002B1940" w:rsidP="004B0876">
      <w:pPr>
        <w:pStyle w:val="af6"/>
        <w:numPr>
          <w:ilvl w:val="1"/>
          <w:numId w:val="6"/>
        </w:numPr>
        <w:tabs>
          <w:tab w:val="left" w:pos="709"/>
        </w:tabs>
        <w:ind w:left="0" w:firstLine="284"/>
        <w:rPr>
          <w:sz w:val="24"/>
          <w:szCs w:val="24"/>
        </w:rPr>
      </w:pPr>
      <w:r w:rsidRPr="00803362">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C73A2" w:rsidRPr="00803362" w:rsidRDefault="002B1940" w:rsidP="0079510B">
      <w:pPr>
        <w:spacing w:line="360" w:lineRule="auto"/>
        <w:ind w:firstLine="284"/>
        <w:jc w:val="both"/>
      </w:pPr>
      <w:r w:rsidRPr="00803362">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w:t>
      </w:r>
      <w:r w:rsidR="00DC1C4A" w:rsidRPr="00803362">
        <w:t>ководителем.</w:t>
      </w:r>
      <w:r w:rsidRPr="00803362">
        <w:t xml:space="preserve"> Включение каких-либо материалов в портфель достижений без согласия обучающегося не допускается.</w:t>
      </w:r>
      <w:bookmarkStart w:id="56" w:name="bookmark177"/>
      <w:bookmarkStart w:id="57" w:name="_Toc354168926"/>
      <w:bookmarkStart w:id="58" w:name="_Toc354253983"/>
    </w:p>
    <w:p w:rsidR="002C75F5" w:rsidRPr="00803362" w:rsidRDefault="001703F0" w:rsidP="0079510B">
      <w:pPr>
        <w:spacing w:line="360" w:lineRule="auto"/>
        <w:ind w:firstLine="284"/>
        <w:jc w:val="center"/>
        <w:rPr>
          <w:rStyle w:val="226"/>
          <w:b w:val="0"/>
          <w:bCs w:val="0"/>
          <w:sz w:val="24"/>
          <w:szCs w:val="24"/>
        </w:rPr>
      </w:pPr>
      <w:r>
        <w:rPr>
          <w:rStyle w:val="226"/>
          <w:sz w:val="24"/>
          <w:szCs w:val="24"/>
        </w:rPr>
        <w:t>1.3.5</w:t>
      </w:r>
      <w:r w:rsidR="002C75F5" w:rsidRPr="00803362">
        <w:rPr>
          <w:rStyle w:val="226"/>
          <w:sz w:val="24"/>
          <w:szCs w:val="24"/>
        </w:rPr>
        <w:t>. Итоговая оценка выпускника и её</w:t>
      </w:r>
      <w:r w:rsidR="002C75F5" w:rsidRPr="00803362">
        <w:rPr>
          <w:rStyle w:val="225"/>
          <w:sz w:val="24"/>
          <w:szCs w:val="24"/>
        </w:rPr>
        <w:t xml:space="preserve"> </w:t>
      </w:r>
      <w:r w:rsidR="002C75F5" w:rsidRPr="00803362">
        <w:rPr>
          <w:rStyle w:val="226"/>
          <w:sz w:val="24"/>
          <w:szCs w:val="24"/>
        </w:rPr>
        <w:t>использование при переходе от основного</w:t>
      </w:r>
      <w:r w:rsidR="002C75F5" w:rsidRPr="00803362">
        <w:rPr>
          <w:rStyle w:val="225"/>
          <w:sz w:val="24"/>
          <w:szCs w:val="24"/>
        </w:rPr>
        <w:t xml:space="preserve"> </w:t>
      </w:r>
      <w:r w:rsidR="00640999" w:rsidRPr="00803362">
        <w:rPr>
          <w:rStyle w:val="226"/>
          <w:sz w:val="24"/>
          <w:szCs w:val="24"/>
        </w:rPr>
        <w:t>к среднему</w:t>
      </w:r>
      <w:r w:rsidR="002C75F5" w:rsidRPr="00803362">
        <w:rPr>
          <w:rStyle w:val="226"/>
          <w:sz w:val="24"/>
          <w:szCs w:val="24"/>
        </w:rPr>
        <w:t xml:space="preserve"> общему образованию</w:t>
      </w:r>
      <w:bookmarkEnd w:id="56"/>
      <w:bookmarkEnd w:id="57"/>
      <w:bookmarkEnd w:id="58"/>
    </w:p>
    <w:p w:rsidR="00CC1319" w:rsidRPr="00803362" w:rsidRDefault="00CC1319" w:rsidP="0079510B">
      <w:pPr>
        <w:spacing w:line="360" w:lineRule="auto"/>
        <w:ind w:firstLine="284"/>
        <w:jc w:val="both"/>
      </w:pPr>
      <w:r w:rsidRPr="00803362">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CC1319" w:rsidRPr="00803362" w:rsidRDefault="00CC1319" w:rsidP="0079510B">
      <w:pPr>
        <w:spacing w:line="360" w:lineRule="auto"/>
        <w:ind w:firstLine="284"/>
        <w:jc w:val="both"/>
      </w:pPr>
      <w:r w:rsidRPr="00803362">
        <w:t>Итоговая оценка выпускника формируется на основе:</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оценок за выполнение итоговых работ по всем учебным предметам;</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оценки за выполнение и защиту индивидуального проекта;</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 xml:space="preserve">оценок за работы, выносимые на государственную итоговую аттестацию (далее </w:t>
      </w:r>
      <w:r w:rsidR="00501BFE" w:rsidRPr="00803362">
        <w:rPr>
          <w:sz w:val="24"/>
          <w:szCs w:val="24"/>
        </w:rPr>
        <w:t>-</w:t>
      </w:r>
      <w:r w:rsidRPr="00803362">
        <w:rPr>
          <w:sz w:val="24"/>
          <w:szCs w:val="24"/>
        </w:rPr>
        <w:t xml:space="preserve"> ГИА).</w:t>
      </w:r>
    </w:p>
    <w:p w:rsidR="00CC1319" w:rsidRPr="00803362" w:rsidRDefault="00CC1319" w:rsidP="0079510B">
      <w:pPr>
        <w:spacing w:line="360" w:lineRule="auto"/>
        <w:ind w:firstLine="284"/>
        <w:jc w:val="both"/>
      </w:pPr>
      <w:r w:rsidRPr="00803362">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C1319" w:rsidRPr="00803362" w:rsidRDefault="00CC1319" w:rsidP="0079510B">
      <w:pPr>
        <w:spacing w:line="360" w:lineRule="auto"/>
        <w:ind w:firstLine="284"/>
        <w:jc w:val="both"/>
      </w:pPr>
      <w:r w:rsidRPr="00803362">
        <w:lastRenderedPageBreak/>
        <w:t>На основании этих оценок делаются выводы о достижении планируе</w:t>
      </w:r>
      <w:r w:rsidR="00802058" w:rsidRPr="00803362">
        <w:t xml:space="preserve">мых результатов (на базовом </w:t>
      </w:r>
      <w:r w:rsidRPr="00803362">
        <w:t>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C1319" w:rsidRPr="00803362" w:rsidRDefault="00CC1319" w:rsidP="0079510B">
      <w:pPr>
        <w:spacing w:line="360" w:lineRule="auto"/>
        <w:ind w:firstLine="284"/>
        <w:jc w:val="both"/>
      </w:pPr>
      <w:r w:rsidRPr="00803362">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501BFE" w:rsidRPr="00803362">
        <w:t>-</w:t>
      </w:r>
      <w:r w:rsidRPr="00803362">
        <w:t xml:space="preserve"> аттестата об основном общем образовании.</w:t>
      </w:r>
    </w:p>
    <w:p w:rsidR="00CC1319" w:rsidRPr="00803362" w:rsidRDefault="00CC1319" w:rsidP="0079510B">
      <w:pPr>
        <w:spacing w:line="360" w:lineRule="auto"/>
        <w:ind w:firstLine="284"/>
        <w:jc w:val="both"/>
      </w:pPr>
      <w:r w:rsidRPr="00803362">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C1319" w:rsidRPr="00803362" w:rsidRDefault="00CC1319" w:rsidP="0079510B">
      <w:pPr>
        <w:spacing w:line="360" w:lineRule="auto"/>
        <w:ind w:firstLine="284"/>
        <w:jc w:val="both"/>
      </w:pPr>
      <w:r w:rsidRPr="00803362">
        <w:t xml:space="preserve">Решение о выдаче документа государственного образца об уровне образования </w:t>
      </w:r>
      <w:r w:rsidR="00501BFE" w:rsidRPr="00803362">
        <w:t>-</w:t>
      </w:r>
      <w:r w:rsidRPr="00803362">
        <w:t xml:space="preserve"> аттестата об основном общем образовании принимается одновременно с рассмотрением и утверждением характеристики обучающегося</w:t>
      </w:r>
      <w:r w:rsidR="00802058" w:rsidRPr="00803362">
        <w:t xml:space="preserve">. </w:t>
      </w:r>
      <w:r w:rsidRPr="00803362">
        <w:t>В характеристике обучающегося:</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отмечаются образовательные достижения и положительные качества обучающегося;</w:t>
      </w:r>
    </w:p>
    <w:p w:rsidR="00CC1319" w:rsidRPr="00803362" w:rsidRDefault="00CC1319" w:rsidP="004B0876">
      <w:pPr>
        <w:pStyle w:val="af6"/>
        <w:numPr>
          <w:ilvl w:val="1"/>
          <w:numId w:val="6"/>
        </w:numPr>
        <w:tabs>
          <w:tab w:val="left" w:pos="709"/>
        </w:tabs>
        <w:ind w:left="0" w:firstLine="284"/>
        <w:rPr>
          <w:sz w:val="24"/>
          <w:szCs w:val="24"/>
        </w:rPr>
      </w:pPr>
      <w:r w:rsidRPr="00803362">
        <w:rPr>
          <w:sz w:val="24"/>
          <w:szCs w:val="24"/>
        </w:rPr>
        <w:t>даются педагогические рекомен</w:t>
      </w:r>
      <w:r w:rsidR="00B85B65" w:rsidRPr="00803362">
        <w:rPr>
          <w:sz w:val="24"/>
          <w:szCs w:val="24"/>
        </w:rPr>
        <w:t>дации к выбору направлений профессиона</w:t>
      </w:r>
      <w:r w:rsidRPr="00803362">
        <w:rPr>
          <w:sz w:val="24"/>
          <w:szCs w:val="24"/>
        </w:rPr>
        <w:t>льного образования с учётом выбора, сделанного выпускником, а также с учётом успехов и проблем обучающегося.</w:t>
      </w:r>
    </w:p>
    <w:p w:rsidR="007C73A2" w:rsidRPr="00803362" w:rsidRDefault="00CC1319" w:rsidP="0079510B">
      <w:pPr>
        <w:spacing w:line="360" w:lineRule="auto"/>
        <w:ind w:firstLine="284"/>
        <w:jc w:val="both"/>
      </w:pPr>
      <w:r w:rsidRPr="00803362">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bookmarkStart w:id="59" w:name="bookmark178"/>
      <w:bookmarkStart w:id="60" w:name="_Toc354168927"/>
      <w:bookmarkStart w:id="61" w:name="_Toc354253984"/>
    </w:p>
    <w:p w:rsidR="002C75F5" w:rsidRPr="00803362" w:rsidRDefault="002F13BD" w:rsidP="0079510B">
      <w:pPr>
        <w:spacing w:line="360" w:lineRule="auto"/>
        <w:ind w:firstLine="284"/>
        <w:jc w:val="center"/>
      </w:pPr>
      <w:r>
        <w:rPr>
          <w:rStyle w:val="224"/>
          <w:bCs w:val="0"/>
          <w:sz w:val="24"/>
          <w:szCs w:val="24"/>
        </w:rPr>
        <w:t>1.3.6</w:t>
      </w:r>
      <w:r w:rsidR="002C75F5" w:rsidRPr="00803362">
        <w:rPr>
          <w:rStyle w:val="224"/>
          <w:bCs w:val="0"/>
          <w:sz w:val="24"/>
          <w:szCs w:val="24"/>
        </w:rPr>
        <w:t>. Оценка результатов деятельности</w:t>
      </w:r>
      <w:r w:rsidR="002C75F5" w:rsidRPr="00803362">
        <w:rPr>
          <w:rStyle w:val="223"/>
          <w:bCs w:val="0"/>
          <w:sz w:val="24"/>
          <w:szCs w:val="24"/>
        </w:rPr>
        <w:t xml:space="preserve"> </w:t>
      </w:r>
      <w:r w:rsidR="002C75F5" w:rsidRPr="00803362">
        <w:rPr>
          <w:rStyle w:val="224"/>
          <w:bCs w:val="0"/>
          <w:sz w:val="24"/>
          <w:szCs w:val="24"/>
        </w:rPr>
        <w:t>образовательного учреждения</w:t>
      </w:r>
      <w:bookmarkEnd w:id="59"/>
      <w:bookmarkEnd w:id="60"/>
      <w:bookmarkEnd w:id="61"/>
    </w:p>
    <w:p w:rsidR="002C75F5" w:rsidRPr="00803362" w:rsidRDefault="002C75F5" w:rsidP="0079510B">
      <w:pPr>
        <w:spacing w:line="360" w:lineRule="auto"/>
        <w:ind w:firstLine="567"/>
        <w:jc w:val="both"/>
      </w:pPr>
      <w:r w:rsidRPr="00803362">
        <w:t xml:space="preserve">Оценка результатов деятельности </w:t>
      </w:r>
      <w:r w:rsidR="00CC1319" w:rsidRPr="00803362">
        <w:t>образовательного учреждения осу</w:t>
      </w:r>
      <w:r w:rsidRPr="00803362">
        <w:t xml:space="preserve">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w:t>
      </w:r>
      <w:r w:rsidRPr="00803362">
        <w:lastRenderedPageBreak/>
        <w:t>результ</w:t>
      </w:r>
      <w:r w:rsidR="00CC1319" w:rsidRPr="00803362">
        <w:t>атов освоения основной образова</w:t>
      </w:r>
      <w:r w:rsidRPr="00803362">
        <w:t>тельной программы основного общего образования с учётом:</w:t>
      </w:r>
    </w:p>
    <w:p w:rsidR="002C75F5" w:rsidRPr="00803362" w:rsidRDefault="002C75F5" w:rsidP="0079510B">
      <w:pPr>
        <w:spacing w:line="360" w:lineRule="auto"/>
        <w:ind w:firstLine="567"/>
        <w:jc w:val="both"/>
      </w:pPr>
      <w:r w:rsidRPr="00803362">
        <w:t>• результатов мониторинговых исслед</w:t>
      </w:r>
      <w:r w:rsidR="00CC1319" w:rsidRPr="00803362">
        <w:t>ований разного уровня (федераль</w:t>
      </w:r>
      <w:r w:rsidRPr="00803362">
        <w:t>ного, регионального, муниципального);</w:t>
      </w:r>
    </w:p>
    <w:p w:rsidR="002C75F5" w:rsidRPr="00803362" w:rsidRDefault="002C75F5" w:rsidP="0079510B">
      <w:pPr>
        <w:spacing w:line="360" w:lineRule="auto"/>
        <w:ind w:firstLine="567"/>
        <w:jc w:val="both"/>
      </w:pPr>
      <w:r w:rsidRPr="00803362">
        <w:t>• условий реализации основной образовательной программы основного общего образования;</w:t>
      </w:r>
    </w:p>
    <w:p w:rsidR="002C75F5" w:rsidRPr="00803362" w:rsidRDefault="002C75F5" w:rsidP="0079510B">
      <w:pPr>
        <w:spacing w:line="360" w:lineRule="auto"/>
        <w:ind w:firstLine="567"/>
        <w:jc w:val="both"/>
      </w:pPr>
      <w:r w:rsidRPr="00803362">
        <w:t>• особенностей контингента обучающихся.</w:t>
      </w:r>
    </w:p>
    <w:p w:rsidR="002C75F5" w:rsidRPr="00803362" w:rsidRDefault="002C75F5" w:rsidP="0079510B">
      <w:pPr>
        <w:spacing w:line="360" w:lineRule="auto"/>
        <w:ind w:firstLine="567"/>
        <w:jc w:val="both"/>
      </w:pPr>
      <w:r w:rsidRPr="00803362">
        <w:t xml:space="preserve">Предметом оценки в ходе данных процедур является также </w:t>
      </w:r>
      <w:r w:rsidRPr="00803362">
        <w:rPr>
          <w:rStyle w:val="a9"/>
          <w:i w:val="0"/>
          <w:sz w:val="24"/>
          <w:szCs w:val="24"/>
        </w:rPr>
        <w:t>текущая оценочная</w:t>
      </w:r>
      <w:r w:rsidRPr="00803362">
        <w:rPr>
          <w:rStyle w:val="a9"/>
          <w:sz w:val="24"/>
          <w:szCs w:val="24"/>
        </w:rPr>
        <w:t xml:space="preserve"> </w:t>
      </w:r>
      <w:r w:rsidRPr="00803362">
        <w:rPr>
          <w:rStyle w:val="a9"/>
          <w:i w:val="0"/>
          <w:sz w:val="24"/>
          <w:szCs w:val="24"/>
        </w:rPr>
        <w:t>деятельность</w:t>
      </w:r>
      <w:r w:rsidRPr="00803362">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5C0022" w:rsidRPr="00803362" w:rsidRDefault="005C0022" w:rsidP="005C0022">
      <w:pPr>
        <w:jc w:val="center"/>
      </w:pPr>
    </w:p>
    <w:p w:rsidR="00426244" w:rsidRPr="00803362" w:rsidRDefault="00426244" w:rsidP="00FA13F2">
      <w:pPr>
        <w:jc w:val="both"/>
        <w:rPr>
          <w:b/>
        </w:rPr>
      </w:pPr>
      <w:r w:rsidRPr="00803362">
        <w:rPr>
          <w:b/>
        </w:rPr>
        <w:t>2. Содержательный раздел</w:t>
      </w:r>
    </w:p>
    <w:p w:rsidR="00FA13F2" w:rsidRPr="00803362" w:rsidRDefault="00FA13F2" w:rsidP="00FA13F2">
      <w:pPr>
        <w:jc w:val="both"/>
        <w:rPr>
          <w:b/>
        </w:rPr>
      </w:pPr>
    </w:p>
    <w:p w:rsidR="00FA13F2" w:rsidRPr="00803362" w:rsidRDefault="00FA13F2" w:rsidP="00FA13F2">
      <w:pPr>
        <w:spacing w:line="360" w:lineRule="auto"/>
        <w:jc w:val="center"/>
        <w:rPr>
          <w:b/>
        </w:rPr>
      </w:pPr>
      <w:r w:rsidRPr="00803362">
        <w:rPr>
          <w:b/>
        </w:rPr>
        <w:t>2.1.Программа развития универсальных учебных действий</w:t>
      </w:r>
    </w:p>
    <w:p w:rsidR="00FA13F2" w:rsidRPr="00803362" w:rsidRDefault="00FA13F2" w:rsidP="00951F53">
      <w:pPr>
        <w:spacing w:before="100" w:beforeAutospacing="1" w:after="100" w:afterAutospacing="1" w:line="360" w:lineRule="auto"/>
        <w:ind w:firstLine="709"/>
        <w:jc w:val="both"/>
      </w:pPr>
      <w:r w:rsidRPr="00803362">
        <w:rPr>
          <w:rStyle w:val="af8"/>
          <w:rFonts w:eastAsia="@Arial Unicode MS"/>
        </w:rPr>
        <w:t>Цель программы</w:t>
      </w:r>
      <w:r w:rsidRPr="00803362">
        <w:t>: создать комплекс организационно-управленческих, методических,  педагогических условий,  способствующих достижению учащимися основной школы  метапредметных образовательных результатов, обеспечивающих способность к сотрудничеству и коммуникации,  готовность самостоятельно пополнять, переносить и интегрировать знания, способность  к самосовершенствованию и саморазвитию.</w:t>
      </w:r>
    </w:p>
    <w:p w:rsidR="00FA13F2" w:rsidRPr="00803362" w:rsidRDefault="00FA13F2" w:rsidP="00FA13F2">
      <w:pPr>
        <w:spacing w:before="100" w:beforeAutospacing="1" w:after="100" w:afterAutospacing="1" w:line="276" w:lineRule="auto"/>
        <w:ind w:firstLine="709"/>
      </w:pPr>
      <w:r w:rsidRPr="00803362">
        <w:rPr>
          <w:rStyle w:val="af8"/>
          <w:rFonts w:eastAsia="@Arial Unicode MS"/>
        </w:rPr>
        <w:t>Задачи программы</w:t>
      </w:r>
      <w:r w:rsidRPr="00803362">
        <w:t xml:space="preserve">: </w:t>
      </w:r>
    </w:p>
    <w:p w:rsidR="00FA13F2" w:rsidRPr="00803362" w:rsidRDefault="00FA13F2" w:rsidP="002F4710">
      <w:pPr>
        <w:pStyle w:val="msolistparagraph0"/>
        <w:spacing w:line="276" w:lineRule="auto"/>
        <w:ind w:hanging="360"/>
        <w:jc w:val="both"/>
      </w:pPr>
      <w:r w:rsidRPr="00803362">
        <w:t xml:space="preserve">      определить ценностные ориентиры развития универсальных учебных действий  на ступени основного общего образования;</w:t>
      </w:r>
    </w:p>
    <w:p w:rsidR="00FA13F2" w:rsidRPr="00803362" w:rsidRDefault="00FA13F2" w:rsidP="002F4710">
      <w:pPr>
        <w:pStyle w:val="msolistparagraph0"/>
        <w:spacing w:line="276" w:lineRule="auto"/>
        <w:ind w:hanging="360"/>
        <w:jc w:val="both"/>
      </w:pPr>
      <w:r w:rsidRPr="00803362">
        <w:t xml:space="preserve">      определить перечень личностных и метапредметных результатов образования в основной школе</w:t>
      </w:r>
      <w:r w:rsidR="00417614" w:rsidRPr="00803362">
        <w:t>;</w:t>
      </w:r>
    </w:p>
    <w:p w:rsidR="00FA13F2" w:rsidRPr="00803362" w:rsidRDefault="00FA13F2" w:rsidP="002F4710">
      <w:pPr>
        <w:pStyle w:val="msolistparagraphcxspmiddle"/>
        <w:spacing w:line="276" w:lineRule="auto"/>
        <w:ind w:hanging="360"/>
        <w:jc w:val="both"/>
      </w:pPr>
      <w:r w:rsidRPr="00803362">
        <w:t xml:space="preserve">       показать связь универсальных учебных действий с содержанием учебных предметов, используемых технологий и форм работы в урочной и внеурочной деятельности; </w:t>
      </w:r>
    </w:p>
    <w:p w:rsidR="00FA13F2" w:rsidRPr="00803362" w:rsidRDefault="00FA13F2" w:rsidP="002F4710">
      <w:pPr>
        <w:pStyle w:val="msolistparagraphcxsplast"/>
        <w:spacing w:line="276" w:lineRule="auto"/>
        <w:ind w:hanging="360"/>
        <w:jc w:val="both"/>
        <w:rPr>
          <w:color w:val="000000"/>
        </w:rPr>
      </w:pPr>
      <w:r w:rsidRPr="00803362">
        <w:rPr>
          <w:color w:val="000000"/>
        </w:rPr>
        <w:t>  охарактеризовать систему типовых заданий для формирования личностных и метапредметных результатов в 5 – 9 классах.</w:t>
      </w:r>
    </w:p>
    <w:p w:rsidR="00FA13F2" w:rsidRPr="00803362" w:rsidRDefault="00FA13F2" w:rsidP="00FA13F2">
      <w:pPr>
        <w:spacing w:before="100" w:beforeAutospacing="1" w:after="100" w:afterAutospacing="1" w:line="360" w:lineRule="auto"/>
      </w:pPr>
      <w:r w:rsidRPr="00803362">
        <w:rPr>
          <w:rStyle w:val="af8"/>
          <w:rFonts w:eastAsia="@Arial Unicode MS"/>
        </w:rPr>
        <w:t>Описание ценностных ориентиров развития универсальных учебных действий на ступени основного общего образования</w:t>
      </w:r>
    </w:p>
    <w:p w:rsidR="00FA13F2" w:rsidRPr="00803362" w:rsidRDefault="002F4710" w:rsidP="00417614">
      <w:pPr>
        <w:spacing w:before="100" w:beforeAutospacing="1" w:after="100" w:afterAutospacing="1" w:line="360" w:lineRule="auto"/>
        <w:ind w:firstLine="339"/>
        <w:jc w:val="both"/>
        <w:rPr>
          <w:color w:val="FF0000"/>
        </w:rPr>
      </w:pPr>
      <w:r w:rsidRPr="00803362">
        <w:lastRenderedPageBreak/>
        <w:t>        В  ГОУ ЯО «Ярославская ощеобразовательная школа»</w:t>
      </w:r>
      <w:r w:rsidRPr="00803362">
        <w:rPr>
          <w:color w:val="FF0000"/>
        </w:rPr>
        <w:t xml:space="preserve"> </w:t>
      </w:r>
      <w:r w:rsidR="00FA13F2" w:rsidRPr="00803362">
        <w:rPr>
          <w:color w:val="FF0000"/>
        </w:rPr>
        <w:t xml:space="preserve"> </w:t>
      </w:r>
      <w:r w:rsidR="00417614" w:rsidRPr="00803362">
        <w:t>п</w:t>
      </w:r>
      <w:r w:rsidR="00FA13F2" w:rsidRPr="00803362">
        <w:t>рограмма развития универсальных учебных действий на ступени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w:t>
      </w:r>
      <w:r w:rsidR="00E352B3" w:rsidRPr="00803362">
        <w:t xml:space="preserve">ания и </w:t>
      </w:r>
      <w:r w:rsidR="00FA13F2" w:rsidRPr="00803362">
        <w:t>служит основой разработки рабочих программ учебных предметов, курсов, дисциплин.</w:t>
      </w:r>
    </w:p>
    <w:p w:rsidR="00FA13F2" w:rsidRPr="00803362" w:rsidRDefault="00FA13F2" w:rsidP="002F4710">
      <w:pPr>
        <w:pStyle w:val="af9"/>
        <w:spacing w:line="360" w:lineRule="auto"/>
        <w:jc w:val="both"/>
      </w:pPr>
      <w:r w:rsidRPr="00803362">
        <w:t xml:space="preserve">В  основной школе у выпускников будут сформированы </w:t>
      </w:r>
      <w:r w:rsidRPr="00803362">
        <w:rPr>
          <w:rStyle w:val="af8"/>
          <w:rFonts w:eastAsia="@Arial Unicode MS"/>
        </w:rPr>
        <w:t>коммуникативные, личностные, регулятивные, познавательные универсальные учебные действий</w:t>
      </w:r>
      <w:r w:rsidRPr="00803362">
        <w:t xml:space="preserve"> как основа учебного сотрудничества и умения учиться в общении. </w:t>
      </w: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p w:rsidR="00DC1C4A" w:rsidRPr="00803362" w:rsidRDefault="00DC1C4A" w:rsidP="002F4710">
      <w:pPr>
        <w:pStyle w:val="af9"/>
        <w:spacing w:line="360" w:lineRule="auto"/>
        <w:jc w:val="both"/>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9053"/>
      </w:tblGrid>
      <w:tr w:rsidR="00FA13F2" w:rsidRPr="00803362" w:rsidTr="00F43AEA">
        <w:tc>
          <w:tcPr>
            <w:tcW w:w="1054" w:type="dxa"/>
          </w:tcPr>
          <w:p w:rsidR="00FA13F2" w:rsidRPr="00803362" w:rsidRDefault="00FA13F2" w:rsidP="00245A15">
            <w:pPr>
              <w:spacing w:before="100" w:beforeAutospacing="1" w:after="100" w:afterAutospacing="1" w:line="360" w:lineRule="auto"/>
            </w:pPr>
            <w:r w:rsidRPr="00803362">
              <w:t>УУД</w:t>
            </w:r>
          </w:p>
        </w:tc>
        <w:tc>
          <w:tcPr>
            <w:tcW w:w="9053" w:type="dxa"/>
          </w:tcPr>
          <w:p w:rsidR="00FA13F2" w:rsidRPr="00803362" w:rsidRDefault="00FA13F2" w:rsidP="00245A15">
            <w:pPr>
              <w:spacing w:before="100" w:beforeAutospacing="1" w:after="100" w:afterAutospacing="1" w:line="360" w:lineRule="auto"/>
              <w:jc w:val="center"/>
            </w:pPr>
            <w:r w:rsidRPr="00803362">
              <w:t>ценностные ориентиры</w:t>
            </w:r>
          </w:p>
        </w:tc>
      </w:tr>
      <w:tr w:rsidR="00FA13F2" w:rsidRPr="00803362" w:rsidTr="00F43AEA">
        <w:trPr>
          <w:cantSplit/>
          <w:trHeight w:val="1134"/>
        </w:trPr>
        <w:tc>
          <w:tcPr>
            <w:tcW w:w="1054" w:type="dxa"/>
            <w:textDirection w:val="btLr"/>
          </w:tcPr>
          <w:p w:rsidR="00FA13F2" w:rsidRPr="00803362" w:rsidRDefault="00FA13F2" w:rsidP="00245A15">
            <w:pPr>
              <w:spacing w:before="100" w:beforeAutospacing="1" w:after="100" w:afterAutospacing="1" w:line="360" w:lineRule="auto"/>
              <w:ind w:left="113" w:right="113"/>
              <w:jc w:val="center"/>
            </w:pPr>
            <w:r w:rsidRPr="00803362">
              <w:rPr>
                <w:rStyle w:val="af8"/>
                <w:rFonts w:eastAsia="@Arial Unicode MS"/>
              </w:rPr>
              <w:lastRenderedPageBreak/>
              <w:t>коммуникативные универсальные учебные действия</w:t>
            </w:r>
          </w:p>
        </w:tc>
        <w:tc>
          <w:tcPr>
            <w:tcW w:w="9053" w:type="dxa"/>
          </w:tcPr>
          <w:p w:rsidR="00FA13F2" w:rsidRPr="00803362" w:rsidRDefault="00FA13F2" w:rsidP="004B0876">
            <w:pPr>
              <w:numPr>
                <w:ilvl w:val="0"/>
                <w:numId w:val="7"/>
              </w:numPr>
              <w:spacing w:before="100" w:beforeAutospacing="1" w:after="100" w:afterAutospacing="1" w:line="360" w:lineRule="auto"/>
            </w:pPr>
            <w:r w:rsidRPr="00803362">
              <w:t xml:space="preserve">формирование действий по организации и планированию </w:t>
            </w:r>
            <w:r w:rsidRPr="00803362">
              <w:rPr>
                <w:rStyle w:val="ac"/>
                <w:i w:val="0"/>
              </w:rPr>
              <w:t>учебного сотрудничества с учителем и сверстниками</w:t>
            </w:r>
            <w:r w:rsidRPr="00803362">
              <w:rPr>
                <w:i/>
              </w:rPr>
              <w:t xml:space="preserve">, </w:t>
            </w:r>
            <w:r w:rsidRPr="00803362">
              <w:t>умений работать в группе и приобретению опыта такой работы, практическое освоение морально-этических и психологических принципов общения и сотрудничества;</w:t>
            </w:r>
          </w:p>
          <w:p w:rsidR="00FA13F2" w:rsidRPr="00803362" w:rsidRDefault="00FA13F2" w:rsidP="004B0876">
            <w:pPr>
              <w:numPr>
                <w:ilvl w:val="0"/>
                <w:numId w:val="7"/>
              </w:numPr>
              <w:spacing w:before="100" w:beforeAutospacing="1" w:after="100" w:afterAutospacing="1" w:line="360" w:lineRule="auto"/>
            </w:pPr>
            <w:r w:rsidRPr="00803362">
              <w:t xml:space="preserve">практическое освоение умений, составляющих основу </w:t>
            </w:r>
            <w:r w:rsidRPr="00803362">
              <w:rPr>
                <w:rStyle w:val="ac"/>
                <w:i w:val="0"/>
              </w:rPr>
              <w:t>коммуникативной компетентности</w:t>
            </w:r>
            <w:r w:rsidRPr="00803362">
              <w:rPr>
                <w:i/>
              </w:rPr>
              <w:t>:</w:t>
            </w:r>
            <w:r w:rsidRPr="00803362">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A13F2" w:rsidRPr="00803362" w:rsidRDefault="00FA13F2" w:rsidP="004B0876">
            <w:pPr>
              <w:numPr>
                <w:ilvl w:val="0"/>
                <w:numId w:val="7"/>
              </w:numPr>
              <w:spacing w:before="100" w:beforeAutospacing="1" w:after="100" w:afterAutospacing="1" w:line="360" w:lineRule="auto"/>
            </w:pPr>
            <w:r w:rsidRPr="00803362">
              <w:t xml:space="preserve"> развитие </w:t>
            </w:r>
            <w:r w:rsidRPr="00803362">
              <w:rPr>
                <w:rStyle w:val="ac"/>
                <w:i w:val="0"/>
              </w:rPr>
              <w:t>речевой деятельности</w:t>
            </w:r>
            <w:r w:rsidRPr="00803362">
              <w:rPr>
                <w:i/>
              </w:rPr>
              <w:t>,</w:t>
            </w:r>
            <w:r w:rsidRPr="00803362">
              <w:t xml:space="preserve">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FA13F2" w:rsidRPr="00803362" w:rsidRDefault="00FA13F2" w:rsidP="00245A15">
            <w:pPr>
              <w:spacing w:before="100" w:beforeAutospacing="1" w:after="100" w:afterAutospacing="1" w:line="360" w:lineRule="auto"/>
            </w:pPr>
          </w:p>
        </w:tc>
      </w:tr>
      <w:tr w:rsidR="00FA13F2" w:rsidRPr="00803362" w:rsidTr="00F43AEA">
        <w:trPr>
          <w:cantSplit/>
          <w:trHeight w:val="4841"/>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t>личностные универсальные учебные действия</w:t>
            </w:r>
          </w:p>
        </w:tc>
        <w:tc>
          <w:tcPr>
            <w:tcW w:w="9053" w:type="dxa"/>
          </w:tcPr>
          <w:p w:rsidR="00FA13F2" w:rsidRPr="00803362" w:rsidRDefault="00FA13F2" w:rsidP="00245A15">
            <w:pPr>
              <w:spacing w:before="100" w:beforeAutospacing="1" w:after="100" w:afterAutospacing="1"/>
              <w:ind w:firstLine="454"/>
            </w:pPr>
            <w:r w:rsidRPr="00803362">
              <w:t xml:space="preserve"> </w:t>
            </w:r>
            <w:r w:rsidR="00C0318A" w:rsidRPr="00803362">
              <w:t>Ф</w:t>
            </w:r>
            <w:r w:rsidRPr="00803362">
              <w:t>ормирование</w:t>
            </w:r>
          </w:p>
          <w:p w:rsidR="00FA13F2" w:rsidRPr="00803362" w:rsidRDefault="00FA13F2" w:rsidP="004B0876">
            <w:pPr>
              <w:numPr>
                <w:ilvl w:val="0"/>
                <w:numId w:val="8"/>
              </w:numPr>
              <w:spacing w:before="100" w:beforeAutospacing="1" w:after="100" w:afterAutospacing="1" w:line="360" w:lineRule="auto"/>
              <w:rPr>
                <w:i/>
              </w:rPr>
            </w:pPr>
            <w:r w:rsidRPr="00803362">
              <w:rPr>
                <w:rStyle w:val="ac"/>
                <w:i w:val="0"/>
              </w:rPr>
              <w:t>основ гражданской идентичности личности</w:t>
            </w:r>
            <w:r w:rsidRPr="00803362">
              <w:rPr>
                <w:i/>
              </w:rPr>
              <w:t>;</w:t>
            </w:r>
            <w:r w:rsidRPr="00803362">
              <w:t> </w:t>
            </w:r>
          </w:p>
          <w:p w:rsidR="00FA13F2" w:rsidRPr="00803362" w:rsidRDefault="00FA13F2" w:rsidP="004B0876">
            <w:pPr>
              <w:numPr>
                <w:ilvl w:val="0"/>
                <w:numId w:val="8"/>
              </w:numPr>
              <w:spacing w:before="100" w:beforeAutospacing="1" w:after="100" w:afterAutospacing="1" w:line="360" w:lineRule="auto"/>
              <w:rPr>
                <w:i/>
              </w:rPr>
            </w:pPr>
            <w:r w:rsidRPr="00803362">
              <w:rPr>
                <w:rStyle w:val="ac"/>
                <w:i w:val="0"/>
              </w:rPr>
              <w:t>основ социальных компетенций</w:t>
            </w:r>
            <w:r w:rsidRPr="00803362">
              <w:rPr>
                <w:rStyle w:val="ac"/>
              </w:rPr>
              <w:t xml:space="preserve"> </w:t>
            </w:r>
            <w:r w:rsidRPr="00803362">
              <w:rPr>
                <w:rStyle w:val="dash041e005f0431005f044b005f0447005f043d005f044b005f0439005f005fchar1char1"/>
              </w:rPr>
              <w:t>(ценностно-смысловые установки и моральные нормы, опыт социальных и межличностных отношений, правосознание);</w:t>
            </w:r>
          </w:p>
          <w:p w:rsidR="00FA13F2" w:rsidRPr="00803362" w:rsidRDefault="00FA13F2" w:rsidP="004B0876">
            <w:pPr>
              <w:numPr>
                <w:ilvl w:val="0"/>
                <w:numId w:val="8"/>
              </w:numPr>
              <w:spacing w:before="100" w:beforeAutospacing="1" w:after="100" w:afterAutospacing="1" w:line="360" w:lineRule="auto"/>
              <w:rPr>
                <w:rStyle w:val="ac"/>
                <w:i w:val="0"/>
                <w:iCs w:val="0"/>
              </w:rPr>
            </w:pPr>
            <w:r w:rsidRPr="00803362">
              <w:t xml:space="preserve">готовности и способности к переходу к самообразованию на основе учебно-познавательной мотивации, в том числе </w:t>
            </w:r>
            <w:r w:rsidRPr="00803362">
              <w:rPr>
                <w:rStyle w:val="ac"/>
                <w:i w:val="0"/>
              </w:rPr>
              <w:t>готовности к выбору направления профильного обучения</w:t>
            </w:r>
          </w:p>
          <w:p w:rsidR="00FA13F2" w:rsidRPr="00803362" w:rsidRDefault="00FA13F2" w:rsidP="00245A15">
            <w:pPr>
              <w:spacing w:before="100" w:beforeAutospacing="1" w:after="100" w:afterAutospacing="1" w:line="360" w:lineRule="auto"/>
            </w:pPr>
          </w:p>
        </w:tc>
      </w:tr>
      <w:tr w:rsidR="00FA13F2" w:rsidRPr="00803362" w:rsidTr="00F43AEA">
        <w:trPr>
          <w:cantSplit/>
          <w:trHeight w:val="4674"/>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lastRenderedPageBreak/>
              <w:t>регулятивные универсальные  учебные  действия</w:t>
            </w:r>
          </w:p>
        </w:tc>
        <w:tc>
          <w:tcPr>
            <w:tcW w:w="9053" w:type="dxa"/>
          </w:tcPr>
          <w:p w:rsidR="00FA13F2" w:rsidRPr="00803362" w:rsidRDefault="00FA13F2" w:rsidP="004B0876">
            <w:pPr>
              <w:numPr>
                <w:ilvl w:val="0"/>
                <w:numId w:val="9"/>
              </w:numPr>
              <w:spacing w:before="100" w:beforeAutospacing="1" w:after="100" w:afterAutospacing="1" w:line="360" w:lineRule="auto"/>
            </w:pPr>
            <w:r w:rsidRPr="00803362">
              <w:t>формирование действий целеполагания, включая способность ставить новые учебные цели и задачи, планировать их реализацию,  осуществлять выбор эффективных путей и средств достижения целей, контролировать и оценивать свои действия, вносить соответствующие коррективы в их выполнение;</w:t>
            </w:r>
          </w:p>
          <w:p w:rsidR="00FA13F2" w:rsidRPr="00803362" w:rsidRDefault="00FA13F2" w:rsidP="004B0876">
            <w:pPr>
              <w:numPr>
                <w:ilvl w:val="0"/>
                <w:numId w:val="9"/>
              </w:numPr>
              <w:spacing w:before="100" w:beforeAutospacing="1" w:after="100" w:afterAutospacing="1" w:line="360" w:lineRule="auto"/>
            </w:pPr>
            <w:r w:rsidRPr="00803362">
              <w:t xml:space="preserve"> формирование способности к проектированию.</w:t>
            </w:r>
          </w:p>
          <w:p w:rsidR="00FA13F2" w:rsidRPr="00803362" w:rsidRDefault="00FA13F2" w:rsidP="00245A15">
            <w:pPr>
              <w:spacing w:before="100" w:beforeAutospacing="1" w:after="100" w:afterAutospacing="1" w:line="360" w:lineRule="auto"/>
            </w:pPr>
          </w:p>
        </w:tc>
      </w:tr>
      <w:tr w:rsidR="00FA13F2" w:rsidRPr="00803362" w:rsidTr="00F43AEA">
        <w:trPr>
          <w:cantSplit/>
          <w:trHeight w:val="1134"/>
        </w:trPr>
        <w:tc>
          <w:tcPr>
            <w:tcW w:w="1054" w:type="dxa"/>
            <w:textDirection w:val="btLr"/>
          </w:tcPr>
          <w:p w:rsidR="00FA13F2" w:rsidRPr="00803362" w:rsidRDefault="00FA13F2" w:rsidP="00245A15">
            <w:pPr>
              <w:spacing w:before="100" w:beforeAutospacing="1" w:after="100" w:afterAutospacing="1" w:line="360" w:lineRule="auto"/>
              <w:ind w:left="113" w:right="113"/>
            </w:pPr>
            <w:r w:rsidRPr="00803362">
              <w:rPr>
                <w:rStyle w:val="af8"/>
                <w:rFonts w:eastAsia="@Arial Unicode MS"/>
              </w:rPr>
              <w:t>познавательные универсальные учебные действий</w:t>
            </w:r>
          </w:p>
        </w:tc>
        <w:tc>
          <w:tcPr>
            <w:tcW w:w="9053" w:type="dxa"/>
          </w:tcPr>
          <w:p w:rsidR="004B6D28" w:rsidRPr="00803362" w:rsidRDefault="00FA13F2" w:rsidP="004B6D28">
            <w:pPr>
              <w:spacing w:line="360" w:lineRule="auto"/>
            </w:pPr>
            <w:r w:rsidRPr="00803362">
              <w:t xml:space="preserve">• практическое освоение обучающимися </w:t>
            </w:r>
            <w:r w:rsidRPr="00803362">
              <w:rPr>
                <w:rStyle w:val="ac"/>
              </w:rPr>
              <w:t>основ проектно-исследовательской деятельности</w:t>
            </w:r>
            <w:r w:rsidRPr="00803362">
              <w:t>;</w:t>
            </w:r>
          </w:p>
          <w:p w:rsidR="00FA13F2" w:rsidRPr="00803362" w:rsidRDefault="00FA13F2" w:rsidP="004B6D28">
            <w:pPr>
              <w:spacing w:line="360" w:lineRule="auto"/>
            </w:pPr>
            <w:r w:rsidRPr="00803362">
              <w:t xml:space="preserve">• развитие </w:t>
            </w:r>
            <w:r w:rsidRPr="00803362">
              <w:rPr>
                <w:rStyle w:val="ac"/>
              </w:rPr>
              <w:t>стратегий смыслового чтения</w:t>
            </w:r>
            <w:r w:rsidRPr="00803362">
              <w:t xml:space="preserve"> и </w:t>
            </w:r>
            <w:r w:rsidRPr="00803362">
              <w:rPr>
                <w:rStyle w:val="ac"/>
              </w:rPr>
              <w:t>работы с информацией</w:t>
            </w:r>
            <w:r w:rsidRPr="00803362">
              <w:t>;</w:t>
            </w:r>
          </w:p>
          <w:p w:rsidR="00FA13F2" w:rsidRPr="00803362" w:rsidRDefault="00FA13F2" w:rsidP="004B6D28">
            <w:pPr>
              <w:spacing w:before="100" w:beforeAutospacing="1" w:after="100" w:afterAutospacing="1" w:line="360" w:lineRule="auto"/>
            </w:pPr>
            <w:r w:rsidRPr="00803362">
              <w:t xml:space="preserve">• практическое освоение </w:t>
            </w:r>
            <w:r w:rsidRPr="00803362">
              <w:rPr>
                <w:rStyle w:val="ac"/>
              </w:rPr>
              <w:t>методов познания</w:t>
            </w:r>
            <w:r w:rsidRPr="00803362">
              <w:t xml:space="preserve">, используемых в различных областях знания и сферах культуры, соответствующего им </w:t>
            </w:r>
            <w:r w:rsidRPr="00803362">
              <w:rPr>
                <w:rStyle w:val="ac"/>
              </w:rPr>
              <w:t>инструментария и понятийного аппарата</w:t>
            </w:r>
            <w:r w:rsidRPr="00803362">
              <w:t>, регулярное  обращение в учебном процессе к использованию общеучебных умений, знаково-символических средств, широкого спектра</w:t>
            </w:r>
            <w:r w:rsidRPr="00803362">
              <w:rPr>
                <w:rStyle w:val="ac"/>
              </w:rPr>
              <w:t xml:space="preserve"> логических действий и операций.</w:t>
            </w:r>
          </w:p>
          <w:p w:rsidR="00FA13F2" w:rsidRPr="00803362" w:rsidRDefault="00FA13F2" w:rsidP="00245A15">
            <w:pPr>
              <w:spacing w:before="100" w:beforeAutospacing="1" w:after="100" w:afterAutospacing="1" w:line="360" w:lineRule="auto"/>
              <w:ind w:firstLine="709"/>
              <w:rPr>
                <w:color w:val="99CC00"/>
              </w:rPr>
            </w:pPr>
          </w:p>
          <w:p w:rsidR="00FA13F2" w:rsidRPr="00803362" w:rsidRDefault="00FA13F2" w:rsidP="00245A15">
            <w:pPr>
              <w:spacing w:before="100" w:beforeAutospacing="1" w:after="100" w:afterAutospacing="1" w:line="360" w:lineRule="auto"/>
            </w:pPr>
          </w:p>
        </w:tc>
      </w:tr>
    </w:tbl>
    <w:p w:rsidR="00FA13F2" w:rsidRPr="00803362" w:rsidRDefault="00FA13F2" w:rsidP="009807D3">
      <w:pPr>
        <w:spacing w:before="100" w:beforeAutospacing="1" w:after="100" w:afterAutospacing="1" w:line="360" w:lineRule="auto"/>
        <w:ind w:firstLine="454"/>
        <w:jc w:val="both"/>
      </w:pPr>
      <w:r w:rsidRPr="00803362">
        <w:t xml:space="preserve"> Формирование УУД является  целенаправленным,  системным  процессом,  который  реализуется  через  все предметные области  и внеурочную деятельность.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«Литература», «Иностранный язык», «Математика», «Информатика», «География», «История России. Всеобщая история», «Обществознание», «Биология», «Химия»,  «Физика», «Технология», «Физическая культура», «Основы жизнедеятельности», «Изобразительное искусство», «Музыка» в отношении  ценностно-смыслового, личностного, познавательного и коммуникативного развития учащихся.  </w:t>
      </w:r>
    </w:p>
    <w:p w:rsidR="00FA13F2" w:rsidRPr="00803362" w:rsidRDefault="00FA13F2" w:rsidP="00FA13F2">
      <w:pPr>
        <w:spacing w:before="100" w:beforeAutospacing="1" w:after="100" w:afterAutospacing="1" w:line="360" w:lineRule="auto"/>
        <w:ind w:firstLine="454"/>
      </w:pPr>
      <w:r w:rsidRPr="00803362">
        <w:lastRenderedPageBreak/>
        <w:t>Каждый из предметов учебного плана, помимо прямого эффекта обучения  –  приобретения  определенных знаний, умений, навыков -  вносит свой вклад в формирование универсальных учебных умений.</w:t>
      </w:r>
    </w:p>
    <w:tbl>
      <w:tblPr>
        <w:tblW w:w="9464" w:type="dxa"/>
        <w:tblInd w:w="-176" w:type="dxa"/>
        <w:tblCellMar>
          <w:left w:w="0" w:type="dxa"/>
          <w:right w:w="0" w:type="dxa"/>
        </w:tblCellMar>
        <w:tblLook w:val="0000"/>
      </w:tblPr>
      <w:tblGrid>
        <w:gridCol w:w="1742"/>
        <w:gridCol w:w="7722"/>
      </w:tblGrid>
      <w:tr w:rsidR="00FA13F2" w:rsidRPr="00803362" w:rsidTr="00310C75">
        <w:trPr>
          <w:trHeight w:val="788"/>
        </w:trPr>
        <w:tc>
          <w:tcPr>
            <w:tcW w:w="1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pPr>
            <w:r w:rsidRPr="00803362">
              <w:t>Образователь-ные области</w:t>
            </w:r>
          </w:p>
        </w:tc>
        <w:tc>
          <w:tcPr>
            <w:tcW w:w="7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center"/>
            </w:pPr>
            <w:r w:rsidRPr="00803362">
              <w:t>Смысловые акценты УУД</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line="155" w:lineRule="atLeast"/>
              <w:jc w:val="both"/>
              <w:rPr>
                <w:b/>
              </w:rPr>
            </w:pPr>
            <w:r w:rsidRPr="00803362">
              <w:rPr>
                <w:b/>
              </w:rPr>
              <w:t>Филология</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jc w:val="both"/>
            </w:pPr>
            <w:r w:rsidRPr="00803362">
              <w:rPr>
                <w:spacing w:val="-4"/>
              </w:rPr>
              <w:t>- формирование гражданской, этнической и социальной идентичности, позволяющей понимать, быть понятым, выражать внутренний мир человека;</w:t>
            </w:r>
          </w:p>
          <w:p w:rsidR="00DA1B47" w:rsidRPr="00803362" w:rsidRDefault="00FA13F2" w:rsidP="00DA1B47">
            <w:pPr>
              <w:jc w:val="both"/>
            </w:pPr>
            <w:r w:rsidRPr="00803362">
              <w:rPr>
                <w:spacing w:val="-4"/>
              </w:rPr>
              <w:t xml:space="preserve">- </w:t>
            </w:r>
            <w:r w:rsidRPr="00803362">
              <w:t xml:space="preserve">нацеленность на </w:t>
            </w:r>
            <w:r w:rsidRPr="00803362">
              <w:rPr>
                <w:rStyle w:val="ac"/>
              </w:rPr>
              <w:t>личностное</w:t>
            </w:r>
            <w:r w:rsidRPr="00803362">
              <w:t xml:space="preserve"> развитие ученика; </w:t>
            </w:r>
            <w:r w:rsidRPr="00803362">
              <w:rPr>
                <w:spacing w:val="-4"/>
              </w:rPr>
              <w:t>духовное, нравственное, эмоциональное, творческое, этическое и познавательное развитие</w:t>
            </w:r>
          </w:p>
          <w:p w:rsidR="00DA1B47" w:rsidRPr="00803362" w:rsidRDefault="00FA13F2" w:rsidP="00DA1B47">
            <w:pPr>
              <w:jc w:val="both"/>
            </w:pPr>
            <w:r w:rsidRPr="00803362">
              <w:t xml:space="preserve">- формирование </w:t>
            </w:r>
            <w:r w:rsidRPr="00803362">
              <w:rPr>
                <w:rStyle w:val="ac"/>
              </w:rPr>
              <w:t>коммуникативных</w:t>
            </w:r>
            <w:r w:rsidRPr="00803362">
              <w:t xml:space="preserve"> универсальных учебных действий: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A13F2" w:rsidRPr="00803362" w:rsidRDefault="00FA13F2" w:rsidP="00DA1B47">
            <w:pPr>
              <w:jc w:val="both"/>
            </w:pPr>
            <w:r w:rsidRPr="00803362">
              <w:t xml:space="preserve">- формирование </w:t>
            </w:r>
            <w:r w:rsidRPr="00803362">
              <w:rPr>
                <w:rStyle w:val="ac"/>
              </w:rPr>
              <w:t>познавательных</w:t>
            </w:r>
            <w:r w:rsidRPr="00803362">
              <w:t>  универсальных учебных действий в процессе освоения системы понятий и правил</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rPr>
                <w:b/>
              </w:rPr>
            </w:pPr>
            <w:r w:rsidRPr="00803362">
              <w:rPr>
                <w:b/>
              </w:rPr>
              <w:t>Математика и информатика</w:t>
            </w:r>
          </w:p>
          <w:p w:rsidR="00FA13F2" w:rsidRPr="00803362" w:rsidRDefault="00FA13F2" w:rsidP="00310C75">
            <w:pPr>
              <w:spacing w:before="100" w:beforeAutospacing="1" w:after="100" w:afterAutospacing="1" w:line="155" w:lineRule="atLeast"/>
              <w:jc w:val="both"/>
            </w:pPr>
            <w:r w:rsidRPr="00803362">
              <w:t> </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shd w:val="clear" w:color="auto" w:fill="FFFFFF"/>
              <w:jc w:val="both"/>
            </w:pPr>
            <w:r w:rsidRPr="00803362">
              <w:rPr>
                <w:spacing w:val="-4"/>
              </w:rPr>
              <w:t>- осознание значения математики и информатики в повседневной жизни человека, понимание роли информационных процессов в современном мире;</w:t>
            </w:r>
          </w:p>
          <w:p w:rsidR="00DA1B47" w:rsidRPr="00803362" w:rsidRDefault="00FA13F2" w:rsidP="00DA1B47">
            <w:pPr>
              <w:shd w:val="clear" w:color="auto" w:fill="FFFFFF"/>
              <w:jc w:val="both"/>
            </w:pPr>
            <w:r w:rsidRPr="00803362">
              <w:rPr>
                <w:spacing w:val="-4"/>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FA13F2" w:rsidRPr="00803362" w:rsidRDefault="00FA13F2" w:rsidP="00DA1B47">
            <w:pPr>
              <w:shd w:val="clear" w:color="auto" w:fill="FFFFFF"/>
              <w:jc w:val="both"/>
            </w:pPr>
            <w:r w:rsidRPr="00803362">
              <w:rPr>
                <w:spacing w:val="-4"/>
              </w:rPr>
              <w:t>- развитие логического и математического мышления, получение представления о математических моделях; овладение математическими рассуждениями; умение применять математические знания при решении различных задач и оценивать полученные результаты; овладение умениями решения учебных задач; представление об основных информационных процессах в реальных ситуациях</w:t>
            </w:r>
          </w:p>
        </w:tc>
      </w:tr>
      <w:tr w:rsidR="00FA13F2" w:rsidRPr="00803362" w:rsidTr="00310C75">
        <w:trPr>
          <w:trHeight w:val="15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line="155" w:lineRule="atLeast"/>
              <w:jc w:val="both"/>
              <w:rPr>
                <w:b/>
              </w:rPr>
            </w:pPr>
            <w:r w:rsidRPr="00803362">
              <w:rPr>
                <w:b/>
              </w:rPr>
              <w:t>О</w:t>
            </w:r>
            <w:r w:rsidRPr="00803362">
              <w:rPr>
                <w:b/>
                <w:spacing w:val="-4"/>
              </w:rPr>
              <w:t>бщественно-научные предметы</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DA1B47" w:rsidRPr="00803362" w:rsidRDefault="00FA13F2" w:rsidP="00DA1B47">
            <w:pPr>
              <w:shd w:val="clear" w:color="auto" w:fill="FFFFFF"/>
              <w:jc w:val="both"/>
            </w:pPr>
            <w:r w:rsidRPr="00803362">
              <w:rPr>
                <w:spacing w:val="-4"/>
              </w:rPr>
              <w:t>-понимание основных принципов жизни общества,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FA13F2" w:rsidRPr="00803362" w:rsidRDefault="00FA13F2" w:rsidP="00DA1B47">
            <w:pPr>
              <w:shd w:val="clear" w:color="auto" w:fill="FFFFFF"/>
              <w:jc w:val="both"/>
            </w:pPr>
            <w:r w:rsidRPr="00803362">
              <w:rPr>
                <w:spacing w:val="-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FA13F2" w:rsidRPr="00803362" w:rsidTr="00310C75">
        <w:trPr>
          <w:trHeight w:val="519"/>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t>Естественно-научные предметы</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DA1B47" w:rsidRPr="00803362" w:rsidRDefault="00FA13F2" w:rsidP="00310C75">
            <w:pPr>
              <w:shd w:val="clear" w:color="auto" w:fill="FFFFFF"/>
              <w:jc w:val="both"/>
            </w:pPr>
            <w:r w:rsidRPr="00803362">
              <w:rPr>
                <w:spacing w:val="-4"/>
              </w:rPr>
              <w:t>-</w:t>
            </w:r>
            <w:r w:rsidR="00DA1B47" w:rsidRPr="00803362">
              <w:rPr>
                <w:spacing w:val="-4"/>
              </w:rPr>
              <w:t xml:space="preserve"> </w:t>
            </w:r>
            <w:r w:rsidRPr="00803362">
              <w:rPr>
                <w:spacing w:val="-4"/>
              </w:rPr>
              <w:t>формирование целостной научной картины мира;</w:t>
            </w:r>
          </w:p>
          <w:p w:rsidR="00FA13F2" w:rsidRPr="00803362" w:rsidRDefault="00DA1B47" w:rsidP="00310C75">
            <w:pPr>
              <w:shd w:val="clear" w:color="auto" w:fill="FFFFFF"/>
              <w:jc w:val="both"/>
            </w:pPr>
            <w:r w:rsidRPr="00803362">
              <w:t xml:space="preserve">- </w:t>
            </w:r>
            <w:r w:rsidR="00FA13F2" w:rsidRPr="00803362">
              <w:rPr>
                <w:spacing w:val="-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FA13F2" w:rsidRPr="00803362" w:rsidRDefault="00FA13F2" w:rsidP="00310C75">
            <w:pPr>
              <w:shd w:val="clear" w:color="auto" w:fill="FFFFFF"/>
              <w:jc w:val="both"/>
            </w:pPr>
            <w:r w:rsidRPr="00803362">
              <w:rPr>
                <w:spacing w:val="-4"/>
              </w:rPr>
              <w:t>-овладение  научным подходом к решению различных задач;</w:t>
            </w:r>
          </w:p>
          <w:p w:rsidR="00FA13F2" w:rsidRPr="00803362" w:rsidRDefault="00FA13F2" w:rsidP="00310C75">
            <w:pPr>
              <w:shd w:val="clear" w:color="auto" w:fill="FFFFFF"/>
              <w:jc w:val="both"/>
            </w:pPr>
            <w:r w:rsidRPr="00803362">
              <w:rPr>
                <w:spacing w:val="-4"/>
              </w:rPr>
              <w:lastRenderedPageBreak/>
              <w:t>-овладение умениями формулировать гипотезы, конструировать,  проводить эксперименты, оценивать полученные результаты;</w:t>
            </w:r>
          </w:p>
          <w:p w:rsidR="00FA13F2" w:rsidRPr="00803362" w:rsidRDefault="00FA13F2" w:rsidP="00310C75">
            <w:pPr>
              <w:shd w:val="clear" w:color="auto" w:fill="FFFFFF"/>
              <w:jc w:val="both"/>
            </w:pPr>
            <w:r w:rsidRPr="00803362">
              <w:rPr>
                <w:spacing w:val="-4"/>
              </w:rPr>
              <w:t>-овладение умением сопоставлять экспериментальные и теоретические знания с объективными реалиями жизни;</w:t>
            </w:r>
          </w:p>
          <w:p w:rsidR="00FA13F2" w:rsidRPr="00803362" w:rsidRDefault="00FA13F2" w:rsidP="00310C75">
            <w:pPr>
              <w:shd w:val="clear" w:color="auto" w:fill="FFFFFF"/>
              <w:jc w:val="both"/>
            </w:pPr>
            <w:r w:rsidRPr="00803362">
              <w:rPr>
                <w:spacing w:val="-4"/>
              </w:rPr>
              <w:t>-воспитание ответственного и бережного отношения к окружающей среде</w:t>
            </w:r>
            <w:r w:rsidR="004B6D28" w:rsidRPr="00803362">
              <w:rPr>
                <w:spacing w:val="-4"/>
              </w:rPr>
              <w:t xml:space="preserve"> и экологического самосознания</w:t>
            </w:r>
            <w:r w:rsidRPr="00803362">
              <w:rPr>
                <w:spacing w:val="-4"/>
              </w:rPr>
              <w:t>;</w:t>
            </w:r>
          </w:p>
          <w:p w:rsidR="00FA13F2" w:rsidRPr="00803362" w:rsidRDefault="00FA13F2" w:rsidP="00310C75">
            <w:pPr>
              <w:shd w:val="clear" w:color="auto" w:fill="FFFFFF"/>
              <w:jc w:val="both"/>
            </w:pPr>
            <w:r w:rsidRPr="00803362">
              <w:rPr>
                <w:spacing w:val="-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FA13F2" w:rsidRPr="00803362" w:rsidRDefault="00FA13F2" w:rsidP="00310C75">
            <w:pPr>
              <w:shd w:val="clear" w:color="auto" w:fill="FFFFFF"/>
              <w:jc w:val="both"/>
            </w:pPr>
            <w:r w:rsidRPr="00803362">
              <w:rPr>
                <w:spacing w:val="-4"/>
              </w:rPr>
              <w:t xml:space="preserve">-осознание значимости концепции устойчивого развития; </w:t>
            </w:r>
          </w:p>
          <w:p w:rsidR="00FA13F2" w:rsidRPr="00803362" w:rsidRDefault="00FA13F2" w:rsidP="00310C75">
            <w:pPr>
              <w:jc w:val="both"/>
            </w:pPr>
            <w:r w:rsidRPr="00803362">
              <w:rPr>
                <w:spacing w:val="-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tc>
      </w:tr>
      <w:tr w:rsidR="00FA13F2" w:rsidRPr="00803362" w:rsidTr="00310C75">
        <w:trPr>
          <w:trHeight w:val="2976"/>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lastRenderedPageBreak/>
              <w:t>Основы духовно-нравственной  культуры народов России</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FA13F2" w:rsidRPr="00803362" w:rsidRDefault="00FA13F2" w:rsidP="00310C75">
            <w:pPr>
              <w:shd w:val="clear" w:color="auto" w:fill="FFFFFF"/>
              <w:jc w:val="both"/>
            </w:pPr>
            <w:r w:rsidRPr="00803362">
              <w:rPr>
                <w:spacing w:val="-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A13F2" w:rsidRPr="00803362" w:rsidRDefault="00FA13F2" w:rsidP="00310C75">
            <w:pPr>
              <w:shd w:val="clear" w:color="auto" w:fill="FFFFFF"/>
              <w:jc w:val="both"/>
            </w:pPr>
            <w:r w:rsidRPr="00803362">
              <w:rPr>
                <w:spacing w:val="-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A13F2" w:rsidRPr="00803362" w:rsidRDefault="00FA13F2" w:rsidP="00310C75">
            <w:pPr>
              <w:shd w:val="clear" w:color="auto" w:fill="FFFFFF"/>
              <w:jc w:val="both"/>
            </w:pPr>
            <w:r w:rsidRPr="00803362">
              <w:rPr>
                <w:spacing w:val="-4"/>
              </w:rPr>
              <w:t>-понимание значения нравственности, веры и религии в жизни человека, семьи и общества;</w:t>
            </w:r>
          </w:p>
          <w:p w:rsidR="00FA13F2" w:rsidRPr="00803362" w:rsidRDefault="00FA13F2" w:rsidP="00310C75">
            <w:pPr>
              <w:shd w:val="clear" w:color="auto" w:fill="FFFFFF"/>
              <w:jc w:val="both"/>
            </w:pPr>
            <w:r w:rsidRPr="00803362">
              <w:rPr>
                <w:spacing w:val="-4"/>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FA13F2" w:rsidRPr="00803362" w:rsidTr="00310C75">
        <w:trPr>
          <w:trHeight w:val="259"/>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rPr>
              <w:t>Искусство</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-осознание значения искусства и творчества в личной и культурной самоидентификации личности;</w:t>
            </w:r>
          </w:p>
          <w:p w:rsidR="00FA13F2" w:rsidRPr="00803362" w:rsidRDefault="00FA13F2" w:rsidP="00310C75">
            <w:pPr>
              <w:shd w:val="clear" w:color="auto" w:fill="FFFFFF"/>
              <w:jc w:val="both"/>
            </w:pPr>
            <w:r w:rsidRPr="00803362">
              <w:rPr>
                <w:spacing w:val="-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FA13F2" w:rsidRPr="00803362" w:rsidRDefault="00FA13F2" w:rsidP="00310C75">
            <w:pPr>
              <w:shd w:val="clear" w:color="auto" w:fill="FFFFFF"/>
              <w:jc w:val="both"/>
            </w:pPr>
            <w:r w:rsidRPr="00803362">
              <w:rPr>
                <w:spacing w:val="-4"/>
              </w:rPr>
              <w:t xml:space="preserve">-развитие индивидуальных творческих способностей обучающихся, </w:t>
            </w:r>
          </w:p>
          <w:p w:rsidR="00FA13F2" w:rsidRPr="00803362" w:rsidRDefault="00FA13F2" w:rsidP="00310C75">
            <w:pPr>
              <w:shd w:val="clear" w:color="auto" w:fill="FFFFFF"/>
              <w:jc w:val="both"/>
            </w:pPr>
            <w:r w:rsidRPr="00803362">
              <w:rPr>
                <w:spacing w:val="-4"/>
              </w:rPr>
              <w:t>-формирование устойчивого интереса к творческой деятельности;</w:t>
            </w:r>
          </w:p>
          <w:p w:rsidR="00FA13F2" w:rsidRPr="00803362" w:rsidRDefault="00FA13F2" w:rsidP="00310C75">
            <w:pPr>
              <w:jc w:val="both"/>
            </w:pPr>
            <w:r w:rsidRPr="00803362">
              <w:rPr>
                <w:spacing w:val="-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00E06FB1" w:rsidRPr="00803362">
              <w:rPr>
                <w:spacing w:val="-4"/>
              </w:rPr>
              <w:t>.</w:t>
            </w:r>
          </w:p>
        </w:tc>
      </w:tr>
      <w:tr w:rsidR="00FA13F2" w:rsidRPr="00803362" w:rsidTr="00310C75">
        <w:trPr>
          <w:trHeight w:val="2717"/>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jc w:val="both"/>
            </w:pPr>
            <w:r w:rsidRPr="00803362">
              <w:rPr>
                <w:rStyle w:val="af8"/>
                <w:rFonts w:eastAsia="@Arial Unicode MS"/>
                <w:spacing w:val="-4"/>
              </w:rPr>
              <w:lastRenderedPageBreak/>
              <w:t>Технология</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-развитие инновационной творческой деятельности обучающихся в процессе решения прикладных учебных задач;</w:t>
            </w:r>
          </w:p>
          <w:p w:rsidR="00FA13F2" w:rsidRPr="00803362" w:rsidRDefault="00FA13F2" w:rsidP="00310C75">
            <w:pPr>
              <w:shd w:val="clear" w:color="auto" w:fill="FFFFFF"/>
              <w:jc w:val="both"/>
            </w:pPr>
            <w:r w:rsidRPr="00803362">
              <w:rPr>
                <w:spacing w:val="-4"/>
              </w:rPr>
              <w:t>-активное  использование знаний, полученных при изучении других учебных предметов, и сформированных универсальных учебных действий;</w:t>
            </w:r>
          </w:p>
          <w:p w:rsidR="00FA13F2" w:rsidRPr="00803362" w:rsidRDefault="00FA13F2" w:rsidP="00310C75">
            <w:pPr>
              <w:shd w:val="clear" w:color="auto" w:fill="FFFFFF"/>
              <w:jc w:val="both"/>
            </w:pPr>
            <w:r w:rsidRPr="00803362">
              <w:rPr>
                <w:spacing w:val="-4"/>
              </w:rPr>
              <w:t>совершенствование умений выполнения учебно-исследовательской и проектной деятельности;</w:t>
            </w:r>
          </w:p>
          <w:p w:rsidR="00FA13F2" w:rsidRPr="00803362" w:rsidRDefault="00FA13F2" w:rsidP="00310C75">
            <w:pPr>
              <w:shd w:val="clear" w:color="auto" w:fill="FFFFFF"/>
              <w:jc w:val="both"/>
            </w:pPr>
            <w:r w:rsidRPr="00803362">
              <w:rPr>
                <w:spacing w:val="-4"/>
              </w:rPr>
              <w:t>-формирование представлений о социальных и этических аспектах научно-технического прогресса;</w:t>
            </w:r>
          </w:p>
          <w:p w:rsidR="00FA13F2" w:rsidRPr="00803362" w:rsidRDefault="00FA13F2" w:rsidP="00310C75">
            <w:pPr>
              <w:jc w:val="both"/>
            </w:pPr>
            <w:r w:rsidRPr="00803362">
              <w:rPr>
                <w:spacing w:val="-4"/>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00E06FB1" w:rsidRPr="00803362">
              <w:rPr>
                <w:spacing w:val="-4"/>
              </w:rPr>
              <w:t>.</w:t>
            </w:r>
          </w:p>
        </w:tc>
      </w:tr>
      <w:tr w:rsidR="00FA13F2" w:rsidRPr="00803362" w:rsidTr="00310C75">
        <w:trPr>
          <w:trHeight w:val="3235"/>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13F2" w:rsidRPr="00803362" w:rsidRDefault="00FA13F2" w:rsidP="00310C75">
            <w:pPr>
              <w:spacing w:before="100" w:beforeAutospacing="1" w:after="100" w:afterAutospacing="1"/>
              <w:jc w:val="both"/>
            </w:pPr>
            <w:r w:rsidRPr="00803362">
              <w:rPr>
                <w:rStyle w:val="af8"/>
                <w:rFonts w:eastAsia="@Arial Unicode MS"/>
                <w:spacing w:val="-4"/>
              </w:rPr>
              <w:t>Физическая культура и основы безопасности жизнедеятель-ности</w:t>
            </w:r>
          </w:p>
        </w:tc>
        <w:tc>
          <w:tcPr>
            <w:tcW w:w="7985" w:type="dxa"/>
            <w:tcBorders>
              <w:top w:val="nil"/>
              <w:left w:val="nil"/>
              <w:bottom w:val="single" w:sz="8" w:space="0" w:color="auto"/>
              <w:right w:val="single" w:sz="8" w:space="0" w:color="auto"/>
            </w:tcBorders>
            <w:tcMar>
              <w:top w:w="0" w:type="dxa"/>
              <w:left w:w="108" w:type="dxa"/>
              <w:bottom w:w="0" w:type="dxa"/>
              <w:right w:w="108" w:type="dxa"/>
            </w:tcMar>
          </w:tcPr>
          <w:p w:rsidR="00FA13F2" w:rsidRPr="00803362" w:rsidRDefault="00FA13F2" w:rsidP="00310C75">
            <w:pPr>
              <w:shd w:val="clear" w:color="auto" w:fill="FFFFFF"/>
              <w:jc w:val="both"/>
            </w:pPr>
            <w:r w:rsidRPr="00803362">
              <w:rPr>
                <w:spacing w:val="-4"/>
              </w:rPr>
              <w:t>-физическое, эмоциональное, интеллектуальное и  социальное  развитие личности обучающихся;</w:t>
            </w:r>
          </w:p>
          <w:p w:rsidR="00FA13F2" w:rsidRPr="00803362" w:rsidRDefault="00FA13F2" w:rsidP="00310C75">
            <w:pPr>
              <w:shd w:val="clear" w:color="auto" w:fill="FFFFFF"/>
              <w:jc w:val="both"/>
            </w:pPr>
            <w:r w:rsidRPr="00803362">
              <w:rPr>
                <w:spacing w:val="-4"/>
              </w:rPr>
              <w:t>-формирование и развитие установок активного, экологически целесообразного, здорового и безопасного образа жизни;</w:t>
            </w:r>
          </w:p>
          <w:p w:rsidR="00FA13F2" w:rsidRPr="00803362" w:rsidRDefault="00FA13F2" w:rsidP="00310C75">
            <w:pPr>
              <w:shd w:val="clear" w:color="auto" w:fill="FFFFFF"/>
              <w:jc w:val="both"/>
            </w:pPr>
            <w:r w:rsidRPr="00803362">
              <w:rPr>
                <w:spacing w:val="-4"/>
              </w:rPr>
              <w:t>- понимание  личной и общественной значимости современной культуры безопасности жизнедеятельности;</w:t>
            </w:r>
          </w:p>
          <w:p w:rsidR="00FA13F2" w:rsidRPr="00803362" w:rsidRDefault="00FA13F2" w:rsidP="00310C75">
            <w:pPr>
              <w:shd w:val="clear" w:color="auto" w:fill="FFFFFF"/>
              <w:jc w:val="both"/>
            </w:pPr>
            <w:r w:rsidRPr="00803362">
              <w:rPr>
                <w:spacing w:val="-4"/>
              </w:rPr>
              <w:t xml:space="preserve">-овладение основами современной культуры безопасности жизнедеятельности, </w:t>
            </w:r>
          </w:p>
          <w:p w:rsidR="00FA13F2" w:rsidRPr="00803362" w:rsidRDefault="00FA13F2" w:rsidP="00310C75">
            <w:pPr>
              <w:shd w:val="clear" w:color="auto" w:fill="FFFFFF"/>
              <w:jc w:val="both"/>
            </w:pPr>
            <w:r w:rsidRPr="00803362">
              <w:rPr>
                <w:spacing w:val="-4"/>
              </w:rPr>
              <w:t xml:space="preserve">-понимание роли государства и действующего законодательства в обеспечении национальной безопасности и защиты населения; </w:t>
            </w:r>
          </w:p>
          <w:p w:rsidR="00FA13F2" w:rsidRPr="00803362" w:rsidRDefault="00FA13F2" w:rsidP="00310C75">
            <w:pPr>
              <w:shd w:val="clear" w:color="auto" w:fill="FFFFFF"/>
              <w:jc w:val="both"/>
            </w:pPr>
            <w:r w:rsidRPr="00803362">
              <w:rPr>
                <w:spacing w:val="-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tc>
      </w:tr>
    </w:tbl>
    <w:p w:rsidR="00FA13F2" w:rsidRPr="00803362" w:rsidRDefault="00FA13F2" w:rsidP="00FA13F2">
      <w:pPr>
        <w:spacing w:before="100" w:beforeAutospacing="1" w:after="100" w:afterAutospacing="1" w:line="360" w:lineRule="auto"/>
        <w:jc w:val="both"/>
      </w:pPr>
      <w:r w:rsidRPr="00803362">
        <w:t>     </w:t>
      </w:r>
      <w:r w:rsidR="00DF5CD1" w:rsidRPr="00803362">
        <w:tab/>
      </w:r>
      <w:r w:rsidRPr="00803362">
        <w:t xml:space="preserve"> Схема работы над формированием конкретных УУД каждого вида указывается в рабочих программах по предметам. </w:t>
      </w:r>
    </w:p>
    <w:p w:rsidR="00FA13F2" w:rsidRPr="00803362" w:rsidRDefault="00FA13F2" w:rsidP="00FA13F2">
      <w:pPr>
        <w:pStyle w:val="af9"/>
      </w:pPr>
      <w:r w:rsidRPr="00803362">
        <w:rPr>
          <w:rStyle w:val="af8"/>
          <w:rFonts w:eastAsia="@Arial Unicode MS"/>
        </w:rPr>
        <w:t>Технологии развития универсальных учебных действий</w:t>
      </w:r>
    </w:p>
    <w:p w:rsidR="00FA13F2" w:rsidRPr="00803362" w:rsidRDefault="00FA13F2" w:rsidP="00C5237B">
      <w:pPr>
        <w:pStyle w:val="af9"/>
        <w:spacing w:line="360" w:lineRule="auto"/>
        <w:ind w:firstLine="708"/>
        <w:jc w:val="both"/>
      </w:pPr>
      <w:r w:rsidRPr="00803362">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00501BFE" w:rsidRPr="00803362">
        <w:t>-</w:t>
      </w:r>
      <w:r w:rsidRPr="00803362">
        <w:t xml:space="preserve">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13F2" w:rsidRPr="00803362" w:rsidRDefault="00FA13F2" w:rsidP="00C5237B">
      <w:pPr>
        <w:pStyle w:val="af9"/>
        <w:spacing w:line="360" w:lineRule="auto"/>
        <w:ind w:firstLine="360"/>
        <w:jc w:val="both"/>
      </w:pPr>
      <w:r w:rsidRPr="00803362">
        <w:lastRenderedPageBreak/>
        <w:t>Развитие УУД в основной школе целесообразно в рамках использования возможностей современной информационной образовательной среды как:</w:t>
      </w:r>
    </w:p>
    <w:p w:rsidR="00FA13F2" w:rsidRPr="00803362" w:rsidRDefault="00FA13F2" w:rsidP="004B0876">
      <w:pPr>
        <w:numPr>
          <w:ilvl w:val="0"/>
          <w:numId w:val="10"/>
        </w:numPr>
        <w:spacing w:before="100" w:beforeAutospacing="1" w:after="100" w:afterAutospacing="1" w:line="360" w:lineRule="auto"/>
        <w:jc w:val="both"/>
      </w:pPr>
      <w:r w:rsidRPr="00803362">
        <w:t>средства обучения, повышающего эффективность и качество подготовки</w:t>
      </w:r>
      <w:r w:rsidR="00C5237B" w:rsidRPr="00803362">
        <w:t xml:space="preserve"> обучающегося</w:t>
      </w:r>
      <w:r w:rsidRPr="00803362">
        <w:t>, организующего оперативную консультационную помощь в целях формирования культуры учебной деятельности в ОУ;</w:t>
      </w:r>
    </w:p>
    <w:p w:rsidR="00FA13F2" w:rsidRPr="00803362" w:rsidRDefault="00FA13F2" w:rsidP="004B0876">
      <w:pPr>
        <w:numPr>
          <w:ilvl w:val="0"/>
          <w:numId w:val="10"/>
        </w:numPr>
        <w:spacing w:before="100" w:beforeAutospacing="1" w:after="100" w:afterAutospacing="1" w:line="360" w:lineRule="auto"/>
        <w:jc w:val="both"/>
      </w:pPr>
      <w:r w:rsidRPr="00803362">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w:t>
      </w:r>
      <w:r w:rsidR="00182295" w:rsidRPr="00803362">
        <w:t xml:space="preserve">обучающихся </w:t>
      </w:r>
      <w:r w:rsidRPr="00803362">
        <w:t>и учителей, возможностей оперативной и самостоятельной обработки результатов экспериментальной деятельности;</w:t>
      </w:r>
    </w:p>
    <w:p w:rsidR="00FA13F2" w:rsidRPr="00803362" w:rsidRDefault="00FA13F2" w:rsidP="004B0876">
      <w:pPr>
        <w:numPr>
          <w:ilvl w:val="0"/>
          <w:numId w:val="10"/>
        </w:numPr>
        <w:spacing w:before="100" w:beforeAutospacing="1" w:after="100" w:afterAutospacing="1" w:line="360" w:lineRule="auto"/>
        <w:jc w:val="both"/>
      </w:pPr>
      <w:r w:rsidRPr="00803362">
        <w:t>средства телекоммуникации, формирующего умения и навыки получения необходимой информации из разнообразных источников;</w:t>
      </w:r>
    </w:p>
    <w:p w:rsidR="00FA13F2" w:rsidRPr="00803362" w:rsidRDefault="00FA13F2" w:rsidP="004B0876">
      <w:pPr>
        <w:numPr>
          <w:ilvl w:val="0"/>
          <w:numId w:val="10"/>
        </w:numPr>
        <w:spacing w:before="100" w:beforeAutospacing="1" w:after="100" w:afterAutospacing="1" w:line="360" w:lineRule="auto"/>
        <w:jc w:val="both"/>
      </w:pPr>
      <w:r w:rsidRPr="00803362">
        <w:t>средства развития личности за счёт формирования навыков культуры общения;</w:t>
      </w:r>
    </w:p>
    <w:p w:rsidR="00FA13F2" w:rsidRPr="00803362" w:rsidRDefault="00FA13F2" w:rsidP="004B0876">
      <w:pPr>
        <w:numPr>
          <w:ilvl w:val="0"/>
          <w:numId w:val="10"/>
        </w:numPr>
        <w:spacing w:before="100" w:beforeAutospacing="1" w:after="100" w:afterAutospacing="1" w:line="360" w:lineRule="auto"/>
        <w:jc w:val="both"/>
      </w:pPr>
      <w:r w:rsidRPr="00803362">
        <w:t>эффективного инструмента контроля и коррекции результатов учебной деятельности.</w:t>
      </w:r>
    </w:p>
    <w:p w:rsidR="00FA13F2" w:rsidRPr="00803362" w:rsidRDefault="00FA13F2" w:rsidP="00C5237B">
      <w:pPr>
        <w:pStyle w:val="af9"/>
        <w:spacing w:line="360" w:lineRule="auto"/>
        <w:ind w:firstLine="360"/>
        <w:jc w:val="both"/>
      </w:pPr>
      <w:r w:rsidRPr="00803362">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DE0B4C" w:rsidRPr="00803362" w:rsidRDefault="00FA13F2" w:rsidP="00DE0B4C">
      <w:pPr>
        <w:pStyle w:val="af9"/>
        <w:spacing w:before="0" w:beforeAutospacing="0" w:after="0" w:afterAutospacing="0" w:line="360" w:lineRule="auto"/>
        <w:ind w:firstLine="360"/>
        <w:jc w:val="both"/>
      </w:pPr>
      <w:r w:rsidRPr="00803362">
        <w:t xml:space="preserve">Среди технологий, методов и приёмов развития УУД в основной школе особое место занимают </w:t>
      </w:r>
      <w:r w:rsidRPr="00803362">
        <w:rPr>
          <w:rStyle w:val="af8"/>
          <w:rFonts w:eastAsia="@Arial Unicode MS"/>
        </w:rPr>
        <w:t>учебные ситуации</w:t>
      </w:r>
      <w:r w:rsidRPr="00803362">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FA13F2" w:rsidRPr="00803362" w:rsidRDefault="00FA13F2" w:rsidP="00DE0B4C">
      <w:pPr>
        <w:pStyle w:val="af9"/>
        <w:spacing w:before="0" w:beforeAutospacing="0" w:after="0" w:afterAutospacing="0" w:line="360" w:lineRule="auto"/>
        <w:ind w:firstLine="360"/>
        <w:jc w:val="both"/>
      </w:pPr>
      <w:r w:rsidRPr="00803362">
        <w:br/>
        <w:t>Типология учебных ситуаций в основной школе может быть представлена такими ситуациями, как:</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ситуация-проблема</w:t>
      </w:r>
      <w:r w:rsidRPr="00803362">
        <w:t xml:space="preserve"> </w:t>
      </w:r>
      <w:r w:rsidR="00501BFE" w:rsidRPr="00803362">
        <w:t>-</w:t>
      </w:r>
      <w:r w:rsidRPr="00803362">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ситуация-иллюстрация</w:t>
      </w:r>
      <w:r w:rsidRPr="00803362">
        <w:t xml:space="preserve"> </w:t>
      </w:r>
      <w:r w:rsidR="00501BFE" w:rsidRPr="00803362">
        <w:t>-</w:t>
      </w:r>
      <w:r w:rsidRPr="00803362">
        <w:t xml:space="preserve"> прототип реальной ситуации, которая включается в качестве факта в лекционный материал (визуальная образная ситуация, </w:t>
      </w:r>
      <w:r w:rsidRPr="00803362">
        <w:lastRenderedPageBreak/>
        <w:t>представленная средствами ИКТ, вырабатывает умение визуализировать информацию для нахождения более простого способа её решения);</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ситуация-оценка</w:t>
      </w:r>
      <w:r w:rsidRPr="00803362">
        <w:t xml:space="preserve"> </w:t>
      </w:r>
      <w:r w:rsidR="00501BFE" w:rsidRPr="00803362">
        <w:t>-</w:t>
      </w:r>
      <w:r w:rsidRPr="00803362">
        <w:t xml:space="preserve"> прототип реальной ситуации с готовым предполагаемым решением, которое следует оценить, и предложить своё адекватное решение;</w:t>
      </w:r>
    </w:p>
    <w:p w:rsidR="00FA13F2" w:rsidRPr="00803362" w:rsidRDefault="00FA13F2" w:rsidP="004B0876">
      <w:pPr>
        <w:numPr>
          <w:ilvl w:val="0"/>
          <w:numId w:val="11"/>
        </w:numPr>
        <w:spacing w:before="100" w:beforeAutospacing="1" w:after="100" w:afterAutospacing="1" w:line="360" w:lineRule="auto"/>
        <w:jc w:val="both"/>
      </w:pPr>
      <w:r w:rsidRPr="00803362">
        <w:rPr>
          <w:rStyle w:val="ac"/>
        </w:rPr>
        <w:t>ситуация-тренинг</w:t>
      </w:r>
      <w:r w:rsidRPr="00803362">
        <w:t xml:space="preserve"> </w:t>
      </w:r>
      <w:r w:rsidR="00501BFE" w:rsidRPr="00803362">
        <w:t>-</w:t>
      </w:r>
      <w:r w:rsidRPr="00803362">
        <w:t xml:space="preserve"> прототип стандартной или другой ситуации (тренинг возможно проводить как по описанию ситуации, так и по её решению).</w:t>
      </w:r>
    </w:p>
    <w:p w:rsidR="00FA13F2" w:rsidRPr="00803362" w:rsidRDefault="00FA13F2" w:rsidP="00FA13F2">
      <w:pPr>
        <w:pStyle w:val="af9"/>
        <w:spacing w:line="360" w:lineRule="auto"/>
      </w:pPr>
      <w:r w:rsidRPr="00803362">
        <w:t>Наряду с учебными ситуациями для</w:t>
      </w:r>
      <w:r w:rsidR="00F57E63" w:rsidRPr="00803362">
        <w:t xml:space="preserve"> развития УУД в основной школе </w:t>
      </w:r>
      <w:r w:rsidRPr="00803362">
        <w:t>использовуются следующие типы задач.</w:t>
      </w:r>
    </w:p>
    <w:p w:rsidR="00FA13F2" w:rsidRPr="00803362" w:rsidRDefault="00FA13F2" w:rsidP="00F57E63">
      <w:pPr>
        <w:pStyle w:val="af9"/>
        <w:spacing w:before="0" w:beforeAutospacing="0" w:after="0" w:afterAutospacing="0" w:line="360" w:lineRule="auto"/>
      </w:pPr>
      <w:r w:rsidRPr="00803362">
        <w:rPr>
          <w:rStyle w:val="ac"/>
          <w:b/>
          <w:bCs/>
        </w:rPr>
        <w:t>Личностные универсальные учебные действия:</w:t>
      </w:r>
    </w:p>
    <w:p w:rsidR="00FA13F2" w:rsidRPr="00803362" w:rsidRDefault="00FA13F2" w:rsidP="004B0876">
      <w:pPr>
        <w:numPr>
          <w:ilvl w:val="0"/>
          <w:numId w:val="12"/>
        </w:numPr>
        <w:spacing w:line="360" w:lineRule="auto"/>
      </w:pPr>
      <w:r w:rsidRPr="00803362">
        <w:t>на личностное самоопределение;</w:t>
      </w:r>
    </w:p>
    <w:p w:rsidR="00FA13F2" w:rsidRPr="00803362" w:rsidRDefault="00FA13F2" w:rsidP="004B0876">
      <w:pPr>
        <w:numPr>
          <w:ilvl w:val="0"/>
          <w:numId w:val="12"/>
        </w:numPr>
        <w:spacing w:before="100" w:beforeAutospacing="1" w:after="100" w:afterAutospacing="1" w:line="360" w:lineRule="auto"/>
      </w:pPr>
      <w:r w:rsidRPr="00803362">
        <w:t>на развитие Я-концепции;</w:t>
      </w:r>
    </w:p>
    <w:p w:rsidR="00FA13F2" w:rsidRPr="00803362" w:rsidRDefault="00FA13F2" w:rsidP="004B0876">
      <w:pPr>
        <w:numPr>
          <w:ilvl w:val="0"/>
          <w:numId w:val="12"/>
        </w:numPr>
        <w:spacing w:before="100" w:beforeAutospacing="1" w:after="100" w:afterAutospacing="1" w:line="360" w:lineRule="auto"/>
      </w:pPr>
      <w:r w:rsidRPr="00803362">
        <w:t>на смыслообразование;</w:t>
      </w:r>
    </w:p>
    <w:p w:rsidR="00FA13F2" w:rsidRPr="00803362" w:rsidRDefault="00FA13F2" w:rsidP="004B0876">
      <w:pPr>
        <w:numPr>
          <w:ilvl w:val="0"/>
          <w:numId w:val="12"/>
        </w:numPr>
        <w:spacing w:before="100" w:beforeAutospacing="1" w:after="100" w:afterAutospacing="1" w:line="360" w:lineRule="auto"/>
      </w:pPr>
      <w:r w:rsidRPr="00803362">
        <w:t>на мотивацию;</w:t>
      </w:r>
    </w:p>
    <w:p w:rsidR="00FA13F2" w:rsidRPr="00803362" w:rsidRDefault="00FA13F2" w:rsidP="004B0876">
      <w:pPr>
        <w:numPr>
          <w:ilvl w:val="0"/>
          <w:numId w:val="12"/>
        </w:numPr>
        <w:spacing w:before="100" w:beforeAutospacing="1" w:after="100" w:afterAutospacing="1" w:line="360" w:lineRule="auto"/>
      </w:pPr>
      <w:r w:rsidRPr="00803362">
        <w:t>на нравственно-этическое оценивание.</w:t>
      </w:r>
    </w:p>
    <w:p w:rsidR="00FA13F2" w:rsidRPr="00803362" w:rsidRDefault="00FA13F2" w:rsidP="00F57E63">
      <w:pPr>
        <w:pStyle w:val="af9"/>
        <w:spacing w:before="0" w:beforeAutospacing="0" w:after="0" w:afterAutospacing="0" w:line="360" w:lineRule="auto"/>
      </w:pPr>
      <w:r w:rsidRPr="00803362">
        <w:rPr>
          <w:rStyle w:val="ac"/>
          <w:b/>
          <w:bCs/>
        </w:rPr>
        <w:t>Коммуникативные универсальные учебные действия:</w:t>
      </w:r>
    </w:p>
    <w:p w:rsidR="00FA13F2" w:rsidRPr="00803362" w:rsidRDefault="00FA13F2" w:rsidP="004B0876">
      <w:pPr>
        <w:numPr>
          <w:ilvl w:val="0"/>
          <w:numId w:val="13"/>
        </w:numPr>
        <w:spacing w:line="360" w:lineRule="auto"/>
      </w:pPr>
      <w:r w:rsidRPr="00803362">
        <w:t>на учёт позиции партнёра;</w:t>
      </w:r>
    </w:p>
    <w:p w:rsidR="00FA13F2" w:rsidRPr="00803362" w:rsidRDefault="00FA13F2" w:rsidP="004B0876">
      <w:pPr>
        <w:numPr>
          <w:ilvl w:val="0"/>
          <w:numId w:val="13"/>
        </w:numPr>
        <w:spacing w:before="100" w:beforeAutospacing="1" w:after="100" w:afterAutospacing="1" w:line="360" w:lineRule="auto"/>
      </w:pPr>
      <w:r w:rsidRPr="00803362">
        <w:t>на организацию и осуществление сотрудничества;</w:t>
      </w:r>
    </w:p>
    <w:p w:rsidR="00FA13F2" w:rsidRPr="00803362" w:rsidRDefault="00FA13F2" w:rsidP="004B0876">
      <w:pPr>
        <w:numPr>
          <w:ilvl w:val="0"/>
          <w:numId w:val="13"/>
        </w:numPr>
        <w:spacing w:before="100" w:beforeAutospacing="1" w:after="100" w:afterAutospacing="1" w:line="360" w:lineRule="auto"/>
      </w:pPr>
      <w:r w:rsidRPr="00803362">
        <w:t>на передачу информации и отображению предметного содержания;</w:t>
      </w:r>
    </w:p>
    <w:p w:rsidR="00FA13F2" w:rsidRPr="00803362" w:rsidRDefault="00FA13F2" w:rsidP="004B0876">
      <w:pPr>
        <w:numPr>
          <w:ilvl w:val="0"/>
          <w:numId w:val="13"/>
        </w:numPr>
        <w:spacing w:before="100" w:beforeAutospacing="1" w:after="100" w:afterAutospacing="1" w:line="360" w:lineRule="auto"/>
      </w:pPr>
      <w:r w:rsidRPr="00803362">
        <w:t>тренинги коммуникативных навыков;</w:t>
      </w:r>
    </w:p>
    <w:p w:rsidR="00FA13F2" w:rsidRPr="00803362" w:rsidRDefault="00FA13F2" w:rsidP="004B0876">
      <w:pPr>
        <w:numPr>
          <w:ilvl w:val="0"/>
          <w:numId w:val="13"/>
        </w:numPr>
        <w:spacing w:before="100" w:beforeAutospacing="1" w:after="100" w:afterAutospacing="1" w:line="360" w:lineRule="auto"/>
      </w:pPr>
      <w:r w:rsidRPr="00803362">
        <w:t>ролевые игры;</w:t>
      </w:r>
    </w:p>
    <w:p w:rsidR="00FA13F2" w:rsidRPr="00803362" w:rsidRDefault="00FA13F2" w:rsidP="004B0876">
      <w:pPr>
        <w:numPr>
          <w:ilvl w:val="0"/>
          <w:numId w:val="13"/>
        </w:numPr>
        <w:spacing w:before="100" w:beforeAutospacing="1" w:after="100" w:afterAutospacing="1" w:line="360" w:lineRule="auto"/>
      </w:pPr>
      <w:r w:rsidRPr="00803362">
        <w:t>групповые игры.</w:t>
      </w:r>
    </w:p>
    <w:p w:rsidR="00FA13F2" w:rsidRPr="00803362" w:rsidRDefault="00FA13F2" w:rsidP="00F57E63">
      <w:pPr>
        <w:pStyle w:val="af9"/>
        <w:spacing w:before="0" w:beforeAutospacing="0" w:after="0" w:afterAutospacing="0" w:line="360" w:lineRule="auto"/>
      </w:pPr>
      <w:r w:rsidRPr="00803362">
        <w:rPr>
          <w:rStyle w:val="ac"/>
          <w:b/>
          <w:bCs/>
        </w:rPr>
        <w:t>Познавательные универсальные учебные действия:</w:t>
      </w:r>
    </w:p>
    <w:p w:rsidR="00FA13F2" w:rsidRPr="00803362" w:rsidRDefault="00FA13F2" w:rsidP="004B0876">
      <w:pPr>
        <w:numPr>
          <w:ilvl w:val="0"/>
          <w:numId w:val="14"/>
        </w:numPr>
        <w:spacing w:line="360" w:lineRule="auto"/>
      </w:pPr>
      <w:r w:rsidRPr="00803362">
        <w:t>проекты на выстраивание стратегии поиска решения задач;</w:t>
      </w:r>
    </w:p>
    <w:p w:rsidR="00FA13F2" w:rsidRPr="00803362" w:rsidRDefault="000A7251" w:rsidP="004B0876">
      <w:pPr>
        <w:numPr>
          <w:ilvl w:val="0"/>
          <w:numId w:val="14"/>
        </w:numPr>
        <w:spacing w:before="100" w:beforeAutospacing="1" w:after="100" w:afterAutospacing="1" w:line="360" w:lineRule="auto"/>
      </w:pPr>
      <w:r w:rsidRPr="00803362">
        <w:t>задачи</w:t>
      </w:r>
      <w:r w:rsidR="00977E2B" w:rsidRPr="00803362">
        <w:t xml:space="preserve"> </w:t>
      </w:r>
      <w:r w:rsidRPr="00803362">
        <w:t xml:space="preserve"> на</w:t>
      </w:r>
      <w:r w:rsidR="00FA13F2" w:rsidRPr="00803362">
        <w:t xml:space="preserve"> </w:t>
      </w:r>
      <w:r w:rsidR="00977E2B" w:rsidRPr="00803362">
        <w:t xml:space="preserve">сериацию, </w:t>
      </w:r>
      <w:r w:rsidR="00FA13F2" w:rsidRPr="00803362">
        <w:t>сравнение, оценивание;</w:t>
      </w:r>
    </w:p>
    <w:p w:rsidR="00FA13F2" w:rsidRPr="00803362" w:rsidRDefault="00FA13F2" w:rsidP="004B0876">
      <w:pPr>
        <w:numPr>
          <w:ilvl w:val="0"/>
          <w:numId w:val="14"/>
        </w:numPr>
        <w:spacing w:before="100" w:beforeAutospacing="1" w:after="100" w:afterAutospacing="1" w:line="360" w:lineRule="auto"/>
      </w:pPr>
      <w:r w:rsidRPr="00803362">
        <w:t>проведение эмпирического исследования;</w:t>
      </w:r>
    </w:p>
    <w:p w:rsidR="00FA13F2" w:rsidRPr="00803362" w:rsidRDefault="00FA13F2" w:rsidP="004B0876">
      <w:pPr>
        <w:numPr>
          <w:ilvl w:val="0"/>
          <w:numId w:val="14"/>
        </w:numPr>
        <w:spacing w:before="100" w:beforeAutospacing="1" w:after="100" w:afterAutospacing="1" w:line="360" w:lineRule="auto"/>
      </w:pPr>
      <w:r w:rsidRPr="00803362">
        <w:t>проведение теоретического исследования;</w:t>
      </w:r>
    </w:p>
    <w:p w:rsidR="00FA13F2" w:rsidRPr="00803362" w:rsidRDefault="00FA13F2" w:rsidP="004B0876">
      <w:pPr>
        <w:numPr>
          <w:ilvl w:val="0"/>
          <w:numId w:val="14"/>
        </w:numPr>
        <w:spacing w:before="100" w:beforeAutospacing="1" w:after="100" w:afterAutospacing="1" w:line="360" w:lineRule="auto"/>
      </w:pPr>
      <w:r w:rsidRPr="00803362">
        <w:t>задачи на смысловое чтение.</w:t>
      </w:r>
    </w:p>
    <w:p w:rsidR="00FA13F2" w:rsidRPr="00803362" w:rsidRDefault="00FA13F2" w:rsidP="00F57E63">
      <w:pPr>
        <w:pStyle w:val="af9"/>
        <w:spacing w:before="0" w:beforeAutospacing="0" w:after="0" w:afterAutospacing="0" w:line="360" w:lineRule="auto"/>
      </w:pPr>
      <w:r w:rsidRPr="00803362">
        <w:rPr>
          <w:rStyle w:val="ac"/>
          <w:b/>
          <w:bCs/>
        </w:rPr>
        <w:t>Регулятивные универсальные учебные действия:</w:t>
      </w:r>
    </w:p>
    <w:p w:rsidR="00FA13F2" w:rsidRPr="00803362" w:rsidRDefault="00FA13F2" w:rsidP="004B0876">
      <w:pPr>
        <w:numPr>
          <w:ilvl w:val="0"/>
          <w:numId w:val="15"/>
        </w:numPr>
        <w:spacing w:line="360" w:lineRule="auto"/>
      </w:pPr>
      <w:r w:rsidRPr="00803362">
        <w:t>на планирование;</w:t>
      </w:r>
    </w:p>
    <w:p w:rsidR="00FA13F2" w:rsidRPr="00803362" w:rsidRDefault="00FA13F2" w:rsidP="004B0876">
      <w:pPr>
        <w:numPr>
          <w:ilvl w:val="0"/>
          <w:numId w:val="15"/>
        </w:numPr>
        <w:spacing w:before="100" w:beforeAutospacing="1" w:after="100" w:afterAutospacing="1" w:line="360" w:lineRule="auto"/>
      </w:pPr>
      <w:r w:rsidRPr="00803362">
        <w:t>на рефлексию;</w:t>
      </w:r>
    </w:p>
    <w:p w:rsidR="00FA13F2" w:rsidRPr="00803362" w:rsidRDefault="00FA13F2" w:rsidP="004B0876">
      <w:pPr>
        <w:numPr>
          <w:ilvl w:val="0"/>
          <w:numId w:val="15"/>
        </w:numPr>
        <w:spacing w:before="100" w:beforeAutospacing="1" w:after="100" w:afterAutospacing="1" w:line="360" w:lineRule="auto"/>
      </w:pPr>
      <w:r w:rsidRPr="00803362">
        <w:t>на ориентировку в ситуации;</w:t>
      </w:r>
    </w:p>
    <w:p w:rsidR="00FA13F2" w:rsidRPr="00803362" w:rsidRDefault="00FA13F2" w:rsidP="004B0876">
      <w:pPr>
        <w:numPr>
          <w:ilvl w:val="0"/>
          <w:numId w:val="15"/>
        </w:numPr>
        <w:spacing w:before="100" w:beforeAutospacing="1" w:line="360" w:lineRule="auto"/>
      </w:pPr>
      <w:r w:rsidRPr="00803362">
        <w:lastRenderedPageBreak/>
        <w:t>на прогнозирование;</w:t>
      </w:r>
    </w:p>
    <w:p w:rsidR="00FA13F2" w:rsidRPr="00803362" w:rsidRDefault="00FA13F2" w:rsidP="004B0876">
      <w:pPr>
        <w:numPr>
          <w:ilvl w:val="0"/>
          <w:numId w:val="15"/>
        </w:numPr>
        <w:spacing w:before="100" w:beforeAutospacing="1" w:line="360" w:lineRule="auto"/>
      </w:pPr>
      <w:r w:rsidRPr="00803362">
        <w:t>на целеполагание;</w:t>
      </w:r>
    </w:p>
    <w:p w:rsidR="00FA13F2" w:rsidRPr="00803362" w:rsidRDefault="00FA13F2" w:rsidP="004B0876">
      <w:pPr>
        <w:numPr>
          <w:ilvl w:val="0"/>
          <w:numId w:val="15"/>
        </w:numPr>
        <w:spacing w:before="100" w:beforeAutospacing="1" w:line="360" w:lineRule="auto"/>
      </w:pPr>
      <w:r w:rsidRPr="00803362">
        <w:t>на оценивание;</w:t>
      </w:r>
    </w:p>
    <w:p w:rsidR="00FA13F2" w:rsidRPr="00803362" w:rsidRDefault="00FA13F2" w:rsidP="004B0876">
      <w:pPr>
        <w:numPr>
          <w:ilvl w:val="0"/>
          <w:numId w:val="15"/>
        </w:numPr>
        <w:spacing w:before="100" w:beforeAutospacing="1" w:line="360" w:lineRule="auto"/>
      </w:pPr>
      <w:r w:rsidRPr="00803362">
        <w:t>на принятие решения;</w:t>
      </w:r>
    </w:p>
    <w:p w:rsidR="00FA13F2" w:rsidRPr="00803362" w:rsidRDefault="00FA13F2" w:rsidP="004B0876">
      <w:pPr>
        <w:numPr>
          <w:ilvl w:val="0"/>
          <w:numId w:val="15"/>
        </w:numPr>
        <w:spacing w:before="100" w:beforeAutospacing="1" w:after="100" w:afterAutospacing="1" w:line="360" w:lineRule="auto"/>
      </w:pPr>
      <w:r w:rsidRPr="00803362">
        <w:t>на самоконтроль;</w:t>
      </w:r>
    </w:p>
    <w:p w:rsidR="00FA13F2" w:rsidRPr="00803362" w:rsidRDefault="00FA13F2" w:rsidP="004B0876">
      <w:pPr>
        <w:numPr>
          <w:ilvl w:val="0"/>
          <w:numId w:val="15"/>
        </w:numPr>
        <w:spacing w:before="100" w:beforeAutospacing="1" w:after="100" w:afterAutospacing="1" w:line="360" w:lineRule="auto"/>
      </w:pPr>
      <w:r w:rsidRPr="00803362">
        <w:t>на коррекцию.</w:t>
      </w:r>
    </w:p>
    <w:p w:rsidR="00FA13F2" w:rsidRPr="00803362" w:rsidRDefault="00FA13F2" w:rsidP="00F57E63">
      <w:pPr>
        <w:pStyle w:val="af9"/>
        <w:spacing w:before="0" w:beforeAutospacing="0" w:after="0" w:afterAutospacing="0" w:line="360" w:lineRule="auto"/>
        <w:ind w:firstLine="360"/>
        <w:jc w:val="both"/>
      </w:pPr>
      <w:r w:rsidRPr="00803362">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w:t>
      </w:r>
      <w:r w:rsidR="004C17C1" w:rsidRPr="00803362">
        <w:t xml:space="preserve">обучающихся </w:t>
      </w:r>
      <w:r w:rsidRPr="00803362">
        <w:t xml:space="preserve">функциями организации их выполнения: </w:t>
      </w:r>
    </w:p>
    <w:p w:rsidR="00FA13F2" w:rsidRPr="00803362" w:rsidRDefault="00FA13F2" w:rsidP="004B0876">
      <w:pPr>
        <w:numPr>
          <w:ilvl w:val="0"/>
          <w:numId w:val="16"/>
        </w:numPr>
        <w:spacing w:line="360" w:lineRule="auto"/>
      </w:pPr>
      <w:r w:rsidRPr="00803362">
        <w:t xml:space="preserve">планирования этапов выполнения работы, </w:t>
      </w:r>
    </w:p>
    <w:p w:rsidR="00FA13F2" w:rsidRPr="00803362" w:rsidRDefault="00FA13F2" w:rsidP="004B0876">
      <w:pPr>
        <w:numPr>
          <w:ilvl w:val="0"/>
          <w:numId w:val="16"/>
        </w:numPr>
        <w:spacing w:before="100" w:beforeAutospacing="1" w:after="100" w:afterAutospacing="1" w:line="360" w:lineRule="auto"/>
      </w:pPr>
      <w:r w:rsidRPr="00803362">
        <w:t xml:space="preserve">отслеживания продвижения в выполнении задания, </w:t>
      </w:r>
    </w:p>
    <w:p w:rsidR="00FA13F2" w:rsidRPr="00803362" w:rsidRDefault="00FA13F2" w:rsidP="004B0876">
      <w:pPr>
        <w:numPr>
          <w:ilvl w:val="0"/>
          <w:numId w:val="16"/>
        </w:numPr>
        <w:spacing w:before="100" w:beforeAutospacing="1" w:after="100" w:afterAutospacing="1" w:line="360" w:lineRule="auto"/>
      </w:pPr>
      <w:r w:rsidRPr="00803362">
        <w:t xml:space="preserve">соблюдения графика подготовки и предоставления материалов, </w:t>
      </w:r>
    </w:p>
    <w:p w:rsidR="00FA13F2" w:rsidRPr="00803362" w:rsidRDefault="00FA13F2" w:rsidP="004B0876">
      <w:pPr>
        <w:numPr>
          <w:ilvl w:val="0"/>
          <w:numId w:val="16"/>
        </w:numPr>
        <w:spacing w:before="100" w:beforeAutospacing="1" w:after="100" w:afterAutospacing="1" w:line="360" w:lineRule="auto"/>
      </w:pPr>
      <w:r w:rsidRPr="00803362">
        <w:t xml:space="preserve">поиска необходимых ресурсов, </w:t>
      </w:r>
    </w:p>
    <w:p w:rsidR="00FA13F2" w:rsidRPr="00803362" w:rsidRDefault="00FA13F2" w:rsidP="004B0876">
      <w:pPr>
        <w:numPr>
          <w:ilvl w:val="0"/>
          <w:numId w:val="16"/>
        </w:numPr>
        <w:spacing w:before="100" w:beforeAutospacing="1" w:after="100" w:afterAutospacing="1" w:line="360" w:lineRule="auto"/>
      </w:pPr>
      <w:r w:rsidRPr="00803362">
        <w:t xml:space="preserve">распределения обязанностей </w:t>
      </w:r>
    </w:p>
    <w:p w:rsidR="00FA13F2" w:rsidRPr="00803362" w:rsidRDefault="00FA13F2" w:rsidP="004B0876">
      <w:pPr>
        <w:numPr>
          <w:ilvl w:val="0"/>
          <w:numId w:val="16"/>
        </w:numPr>
        <w:spacing w:before="100" w:beforeAutospacing="1" w:after="100" w:afterAutospacing="1" w:line="360" w:lineRule="auto"/>
      </w:pPr>
      <w:r w:rsidRPr="00803362">
        <w:t>конт</w:t>
      </w:r>
      <w:r w:rsidR="00CC1127" w:rsidRPr="00803362">
        <w:t>роля качества выполнения работы</w:t>
      </w:r>
      <w:r w:rsidRPr="00803362">
        <w:t xml:space="preserve"> </w:t>
      </w:r>
      <w:r w:rsidR="00501BFE" w:rsidRPr="00803362">
        <w:t>-</w:t>
      </w:r>
      <w:r w:rsidRPr="00803362">
        <w:t xml:space="preserve"> при минимизации пошагового контроля со стороны учителя. </w:t>
      </w:r>
    </w:p>
    <w:p w:rsidR="00FA13F2" w:rsidRPr="00803362" w:rsidRDefault="00FA13F2" w:rsidP="00F57E63">
      <w:pPr>
        <w:pStyle w:val="af9"/>
        <w:spacing w:before="0" w:beforeAutospacing="0" w:after="0" w:afterAutospacing="0" w:line="360" w:lineRule="auto"/>
        <w:ind w:firstLine="360"/>
        <w:jc w:val="both"/>
      </w:pPr>
      <w:r w:rsidRPr="00803362">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FA13F2" w:rsidRPr="00803362" w:rsidRDefault="00CC1127" w:rsidP="004B0876">
      <w:pPr>
        <w:numPr>
          <w:ilvl w:val="0"/>
          <w:numId w:val="17"/>
        </w:numPr>
        <w:spacing w:line="360" w:lineRule="auto"/>
        <w:jc w:val="both"/>
      </w:pPr>
      <w:r w:rsidRPr="00803362">
        <w:t>Ц</w:t>
      </w:r>
      <w:r w:rsidR="00FA13F2" w:rsidRPr="00803362">
        <w:t xml:space="preserve">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w:t>
      </w:r>
      <w:r w:rsidR="00C64082" w:rsidRPr="00803362">
        <w:t xml:space="preserve">обучающихся </w:t>
      </w:r>
      <w:r w:rsidR="00FA13F2" w:rsidRPr="00803362">
        <w:t>в предметной области определённых учебных дисциплин, на развитие их способностей, но и на создание продукта, имеющего значимость для других;</w:t>
      </w:r>
    </w:p>
    <w:p w:rsidR="00FA13F2" w:rsidRPr="00803362" w:rsidRDefault="00CC1127" w:rsidP="004B0876">
      <w:pPr>
        <w:numPr>
          <w:ilvl w:val="0"/>
          <w:numId w:val="17"/>
        </w:numPr>
        <w:spacing w:before="100" w:beforeAutospacing="1" w:after="100" w:afterAutospacing="1" w:line="360" w:lineRule="auto"/>
        <w:jc w:val="both"/>
      </w:pPr>
      <w:r w:rsidRPr="00803362">
        <w:t>У</w:t>
      </w:r>
      <w:r w:rsidR="00FA13F2" w:rsidRPr="00803362">
        <w:t xml:space="preserve">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00E205F3" w:rsidRPr="00803362">
        <w:t xml:space="preserve">обучающиеся </w:t>
      </w:r>
      <w:r w:rsidR="00FA13F2" w:rsidRPr="00803362">
        <w:t xml:space="preserve">овладевают нормами взаимоотношений с разными людьми, </w:t>
      </w:r>
      <w:r w:rsidR="00FA13F2" w:rsidRPr="00803362">
        <w:lastRenderedPageBreak/>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FA13F2" w:rsidRPr="00803362" w:rsidRDefault="00A32ABF" w:rsidP="004B0876">
      <w:pPr>
        <w:numPr>
          <w:ilvl w:val="0"/>
          <w:numId w:val="17"/>
        </w:numPr>
        <w:spacing w:before="100" w:beforeAutospacing="1" w:after="100" w:afterAutospacing="1" w:line="360" w:lineRule="auto"/>
        <w:jc w:val="both"/>
      </w:pPr>
      <w:r w:rsidRPr="00803362">
        <w:t>О</w:t>
      </w:r>
      <w:r w:rsidR="00FA13F2" w:rsidRPr="00803362">
        <w:t xml:space="preserve">рганизация учебно-исследовательских и проектных работ </w:t>
      </w:r>
      <w:r w:rsidR="00960CE5" w:rsidRPr="00803362">
        <w:t xml:space="preserve">обучающихся </w:t>
      </w:r>
      <w:r w:rsidR="00FA13F2" w:rsidRPr="00803362">
        <w:t>обеспечивает сочетание различных видов познавательной деятельности. В этих видах деятельности могут быть востребованы практически любые способности</w:t>
      </w:r>
      <w:r w:rsidR="00347959" w:rsidRPr="00803362">
        <w:t xml:space="preserve"> обучающихся</w:t>
      </w:r>
      <w:r w:rsidR="00FA13F2" w:rsidRPr="00803362">
        <w:t>, реализованы личные пристрастия к тому или иному виду деятельности.</w:t>
      </w:r>
    </w:p>
    <w:p w:rsidR="00FA13F2" w:rsidRPr="00803362" w:rsidRDefault="00FA13F2" w:rsidP="00F57E63">
      <w:pPr>
        <w:pStyle w:val="af9"/>
        <w:spacing w:before="0" w:beforeAutospacing="0" w:after="0" w:afterAutospacing="0" w:line="360" w:lineRule="auto"/>
        <w:jc w:val="both"/>
      </w:pPr>
      <w:r w:rsidRPr="00803362">
        <w:t>При построении учебно-исследовательского процесса учителю важно учесть следующие моменты:</w:t>
      </w:r>
    </w:p>
    <w:p w:rsidR="00FA13F2" w:rsidRPr="00803362" w:rsidRDefault="00A32ABF" w:rsidP="004B0876">
      <w:pPr>
        <w:numPr>
          <w:ilvl w:val="0"/>
          <w:numId w:val="18"/>
        </w:numPr>
        <w:spacing w:line="360" w:lineRule="auto"/>
        <w:jc w:val="both"/>
      </w:pPr>
      <w:r w:rsidRPr="00803362">
        <w:t>Т</w:t>
      </w:r>
      <w:r w:rsidR="00FA13F2" w:rsidRPr="00803362">
        <w:t xml:space="preserve">ема исследования должна быть на самом деле интересна для </w:t>
      </w:r>
      <w:r w:rsidR="00800FD4" w:rsidRPr="00803362">
        <w:t xml:space="preserve">обучающегося </w:t>
      </w:r>
      <w:r w:rsidR="00FA13F2" w:rsidRPr="00803362">
        <w:t>и совпадать с кругом интереса учителя;</w:t>
      </w:r>
    </w:p>
    <w:p w:rsidR="00FA13F2" w:rsidRPr="00803362" w:rsidRDefault="00A32ABF" w:rsidP="004B0876">
      <w:pPr>
        <w:numPr>
          <w:ilvl w:val="0"/>
          <w:numId w:val="18"/>
        </w:numPr>
        <w:spacing w:before="100" w:beforeAutospacing="1" w:after="100" w:afterAutospacing="1" w:line="360" w:lineRule="auto"/>
        <w:jc w:val="both"/>
      </w:pPr>
      <w:r w:rsidRPr="00803362">
        <w:t>Н</w:t>
      </w:r>
      <w:r w:rsidR="00FA13F2" w:rsidRPr="00803362">
        <w:t>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FA13F2" w:rsidRPr="00803362" w:rsidRDefault="00A32ABF" w:rsidP="004B0876">
      <w:pPr>
        <w:numPr>
          <w:ilvl w:val="0"/>
          <w:numId w:val="18"/>
        </w:numPr>
        <w:spacing w:before="100" w:beforeAutospacing="1" w:after="100" w:afterAutospacing="1" w:line="360" w:lineRule="auto"/>
        <w:jc w:val="both"/>
      </w:pPr>
      <w:r w:rsidRPr="00803362">
        <w:t>О</w:t>
      </w:r>
      <w:r w:rsidR="00FA13F2" w:rsidRPr="00803362">
        <w:t xml:space="preserve">рганизация хода работы над раскрытием проблемы исследования должна строиться на взаимоответственности учителя и </w:t>
      </w:r>
      <w:r w:rsidR="00800FD4" w:rsidRPr="00803362">
        <w:t xml:space="preserve">обучающегося </w:t>
      </w:r>
      <w:r w:rsidR="00FA13F2" w:rsidRPr="00803362">
        <w:t>друг перед другом и взаимопомощи;</w:t>
      </w:r>
    </w:p>
    <w:p w:rsidR="00CF0D3F" w:rsidRPr="00803362" w:rsidRDefault="00A32ABF" w:rsidP="004B0876">
      <w:pPr>
        <w:numPr>
          <w:ilvl w:val="0"/>
          <w:numId w:val="18"/>
        </w:numPr>
        <w:spacing w:before="100" w:beforeAutospacing="1" w:after="100" w:afterAutospacing="1" w:line="360" w:lineRule="auto"/>
        <w:jc w:val="both"/>
      </w:pPr>
      <w:r w:rsidRPr="00803362">
        <w:t>Р</w:t>
      </w:r>
      <w:r w:rsidR="00FA13F2" w:rsidRPr="00803362">
        <w:t>аскрытие проблемы в первую очередь должн</w:t>
      </w:r>
      <w:r w:rsidRPr="00803362">
        <w:t xml:space="preserve">о приносить </w:t>
      </w:r>
      <w:r w:rsidR="00CF0D3F" w:rsidRPr="00803362">
        <w:t>«приращение» в компетенциях обучающихся</w:t>
      </w:r>
      <w:r w:rsidR="00E26147" w:rsidRPr="00803362">
        <w:t>.</w:t>
      </w:r>
    </w:p>
    <w:p w:rsidR="00FA13F2" w:rsidRPr="00803362" w:rsidRDefault="00FA13F2" w:rsidP="00CC1127">
      <w:pPr>
        <w:pStyle w:val="af9"/>
        <w:spacing w:line="360" w:lineRule="auto"/>
        <w:jc w:val="both"/>
      </w:pPr>
      <w:r w:rsidRPr="00803362">
        <w:rPr>
          <w:u w:val="single"/>
        </w:rPr>
        <w:t>Учебно-исследовательская и проектная деятельность имеет как общие, так и специфические черты.</w:t>
      </w:r>
    </w:p>
    <w:p w:rsidR="00FA13F2" w:rsidRPr="00803362" w:rsidRDefault="00FA13F2" w:rsidP="00F57E63">
      <w:pPr>
        <w:pStyle w:val="af9"/>
        <w:spacing w:before="0" w:beforeAutospacing="0" w:after="0" w:afterAutospacing="0" w:line="360" w:lineRule="auto"/>
        <w:jc w:val="both"/>
      </w:pPr>
      <w:r w:rsidRPr="00803362">
        <w:t xml:space="preserve">К </w:t>
      </w:r>
      <w:r w:rsidRPr="00803362">
        <w:rPr>
          <w:rStyle w:val="ac"/>
          <w:b/>
          <w:bCs/>
        </w:rPr>
        <w:t>общим характеристикам</w:t>
      </w:r>
      <w:r w:rsidRPr="00803362">
        <w:t xml:space="preserve"> следует отнести:</w:t>
      </w:r>
    </w:p>
    <w:p w:rsidR="00FA13F2" w:rsidRPr="00803362" w:rsidRDefault="00FA13F2" w:rsidP="004B0876">
      <w:pPr>
        <w:numPr>
          <w:ilvl w:val="0"/>
          <w:numId w:val="19"/>
        </w:numPr>
        <w:spacing w:line="360" w:lineRule="auto"/>
        <w:jc w:val="both"/>
      </w:pPr>
      <w:r w:rsidRPr="00803362">
        <w:t>практически значимые цели и задачи учебно-исследовательской и проектной деятельности;</w:t>
      </w:r>
    </w:p>
    <w:p w:rsidR="00FA13F2" w:rsidRPr="00803362" w:rsidRDefault="00FA13F2" w:rsidP="004B0876">
      <w:pPr>
        <w:numPr>
          <w:ilvl w:val="0"/>
          <w:numId w:val="19"/>
        </w:numPr>
        <w:spacing w:before="100" w:beforeAutospacing="1" w:after="100" w:afterAutospacing="1" w:line="360" w:lineRule="auto"/>
        <w:jc w:val="both"/>
      </w:pPr>
      <w:r w:rsidRPr="00803362">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FA13F2" w:rsidRPr="00803362" w:rsidRDefault="00FA13F2" w:rsidP="004B0876">
      <w:pPr>
        <w:numPr>
          <w:ilvl w:val="0"/>
          <w:numId w:val="19"/>
        </w:numPr>
        <w:spacing w:line="360" w:lineRule="auto"/>
        <w:jc w:val="both"/>
      </w:pPr>
      <w:r w:rsidRPr="00803362">
        <w:lastRenderedPageBreak/>
        <w:t>компетентность в выбранной сфере исследования, творческую активность, собранность, аккуратность, целеустремлённость, высокую мотивацию.</w:t>
      </w:r>
    </w:p>
    <w:p w:rsidR="005B4B56" w:rsidRPr="00803362" w:rsidRDefault="00FA13F2" w:rsidP="00DE0B4C">
      <w:pPr>
        <w:pStyle w:val="af9"/>
        <w:spacing w:before="0" w:beforeAutospacing="0" w:after="0" w:afterAutospacing="0" w:line="360" w:lineRule="auto"/>
        <w:jc w:val="both"/>
        <w:rPr>
          <w:rStyle w:val="ac"/>
          <w:i w:val="0"/>
          <w:iCs w:val="0"/>
        </w:rPr>
      </w:pPr>
      <w:r w:rsidRPr="00803362">
        <w:t xml:space="preserve"> </w:t>
      </w:r>
      <w:r w:rsidR="00E26147" w:rsidRPr="00803362">
        <w:tab/>
      </w:r>
      <w:r w:rsidRPr="00803362">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80CAF" w:rsidRPr="00803362" w:rsidRDefault="00380CAF" w:rsidP="005B4B56">
      <w:pPr>
        <w:pStyle w:val="af9"/>
        <w:spacing w:line="360" w:lineRule="auto"/>
        <w:jc w:val="center"/>
      </w:pPr>
      <w:r w:rsidRPr="00803362">
        <w:rPr>
          <w:rStyle w:val="ac"/>
          <w:b/>
          <w:bCs/>
        </w:rPr>
        <w:t>Специфические черты</w:t>
      </w:r>
      <w:r w:rsidRPr="00803362">
        <w:rPr>
          <w:rStyle w:val="af8"/>
          <w:rFonts w:eastAsia="@Arial Unicode MS"/>
        </w:rPr>
        <w:t xml:space="preserve"> (различия) проектной и учебно-исследовательской деятельности</w:t>
      </w:r>
    </w:p>
    <w:tbl>
      <w:tblPr>
        <w:tblpPr w:leftFromText="180" w:rightFromText="180" w:vertAnchor="text" w:horzAnchor="page" w:tblpX="1162" w:tblpY="1016"/>
        <w:tblW w:w="10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55"/>
        <w:gridCol w:w="5250"/>
      </w:tblGrid>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jc w:val="center"/>
            </w:pPr>
            <w:r w:rsidRPr="00803362">
              <w:rPr>
                <w:rStyle w:val="af8"/>
                <w:rFonts w:eastAsia="@Arial Unicode MS"/>
              </w:rPr>
              <w:t>Проектная деятельность</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jc w:val="center"/>
            </w:pPr>
            <w:r w:rsidRPr="00803362">
              <w:rPr>
                <w:rStyle w:val="af8"/>
                <w:rFonts w:eastAsia="@Arial Unicode MS"/>
              </w:rPr>
              <w:t>Учебно-исследовательская деятельность</w:t>
            </w:r>
          </w:p>
        </w:tc>
      </w:tr>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 xml:space="preserve">Проект направлен на получение конкретного запланированного результата </w:t>
            </w:r>
            <w:r w:rsidR="00501BFE" w:rsidRPr="00803362">
              <w:t>-</w:t>
            </w:r>
            <w:r w:rsidRPr="00803362">
              <w:t xml:space="preserve"> продукта, обладающего определёнными свойствами и необходимого для конкретного использования</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13F2" w:rsidRPr="00803362" w:rsidTr="00FA13F2">
        <w:trPr>
          <w:tblCellSpacing w:w="0" w:type="dxa"/>
        </w:trPr>
        <w:tc>
          <w:tcPr>
            <w:tcW w:w="5355"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250" w:type="dxa"/>
            <w:tcBorders>
              <w:top w:val="outset" w:sz="6" w:space="0" w:color="auto"/>
              <w:left w:val="outset" w:sz="6" w:space="0" w:color="auto"/>
              <w:bottom w:val="outset" w:sz="6" w:space="0" w:color="auto"/>
              <w:right w:val="outset" w:sz="6" w:space="0" w:color="auto"/>
            </w:tcBorders>
          </w:tcPr>
          <w:p w:rsidR="00FA13F2" w:rsidRPr="00803362" w:rsidRDefault="00FA13F2" w:rsidP="00FA13F2">
            <w:pPr>
              <w:pStyle w:val="af9"/>
              <w:spacing w:line="360" w:lineRule="auto"/>
            </w:pPr>
            <w:r w:rsidRPr="00803362">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B4B56" w:rsidRPr="00803362" w:rsidRDefault="005B4B56" w:rsidP="005B4B56">
      <w:pPr>
        <w:pStyle w:val="af9"/>
        <w:spacing w:line="360" w:lineRule="auto"/>
        <w:jc w:val="both"/>
      </w:pPr>
    </w:p>
    <w:p w:rsidR="005B4B56" w:rsidRPr="00803362" w:rsidRDefault="005B4B56" w:rsidP="001D0B2C">
      <w:pPr>
        <w:pStyle w:val="af9"/>
        <w:spacing w:line="360" w:lineRule="auto"/>
        <w:ind w:firstLine="708"/>
        <w:jc w:val="both"/>
      </w:pPr>
    </w:p>
    <w:p w:rsidR="001D0B2C" w:rsidRPr="00803362" w:rsidRDefault="00973088" w:rsidP="00973088">
      <w:pPr>
        <w:pStyle w:val="af9"/>
        <w:spacing w:line="360" w:lineRule="auto"/>
        <w:ind w:firstLine="708"/>
        <w:jc w:val="both"/>
      </w:pPr>
      <w:r w:rsidRPr="00803362">
        <w:t xml:space="preserve">При вовлечении обучающихся в проетную деятельность учителю важно помнить, что проект – это форма организации совместной деятльости учителя и обучающихся, совокупность приёмов и действий в их определённой последовательности, направленной на достижение потавленной цели – решении конкретной проблемы, значимой для обучающихся и оформленной в виде некоего конечного продукта. </w:t>
      </w:r>
    </w:p>
    <w:p w:rsidR="00963549" w:rsidRPr="00803362" w:rsidRDefault="00963549" w:rsidP="00973088">
      <w:pPr>
        <w:pStyle w:val="af9"/>
        <w:spacing w:line="360" w:lineRule="auto"/>
        <w:ind w:firstLine="708"/>
        <w:jc w:val="both"/>
      </w:pPr>
      <w:r w:rsidRPr="00803362">
        <w:lastRenderedPageBreak/>
        <w:t>Особое значение для развития УУД имеет индивидуальный проект, представляющий собой самостоятельную работу, осуществляемую обучающимися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обучающийся.</w:t>
      </w:r>
    </w:p>
    <w:p w:rsidR="00FA13F2" w:rsidRPr="00803362" w:rsidRDefault="00FA13F2" w:rsidP="001D0B2C">
      <w:pPr>
        <w:pStyle w:val="af9"/>
        <w:spacing w:line="360" w:lineRule="auto"/>
        <w:ind w:firstLine="708"/>
        <w:jc w:val="both"/>
      </w:pPr>
      <w:r w:rsidRPr="00803362">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FA13F2" w:rsidRPr="00803362" w:rsidRDefault="00FA13F2" w:rsidP="004B0876">
      <w:pPr>
        <w:numPr>
          <w:ilvl w:val="0"/>
          <w:numId w:val="20"/>
        </w:numPr>
        <w:spacing w:before="100" w:beforeAutospacing="1" w:after="100" w:afterAutospacing="1" w:line="360" w:lineRule="auto"/>
        <w:jc w:val="both"/>
      </w:pPr>
      <w:r w:rsidRPr="00803362">
        <w:t xml:space="preserve">оказывать поддержку и содействие тем, от кого зависит достижение цели; </w:t>
      </w:r>
    </w:p>
    <w:p w:rsidR="00FA13F2" w:rsidRPr="00803362" w:rsidRDefault="00FA13F2" w:rsidP="004B0876">
      <w:pPr>
        <w:numPr>
          <w:ilvl w:val="0"/>
          <w:numId w:val="20"/>
        </w:numPr>
        <w:spacing w:before="100" w:beforeAutospacing="1" w:after="100" w:afterAutospacing="1" w:line="360" w:lineRule="auto"/>
        <w:jc w:val="both"/>
      </w:pPr>
      <w:r w:rsidRPr="00803362">
        <w:t xml:space="preserve">обеспечивать бесконфликтную совместную работу в группе; </w:t>
      </w:r>
    </w:p>
    <w:p w:rsidR="00FA13F2" w:rsidRPr="00803362" w:rsidRDefault="00FA13F2" w:rsidP="004B0876">
      <w:pPr>
        <w:numPr>
          <w:ilvl w:val="0"/>
          <w:numId w:val="20"/>
        </w:numPr>
        <w:spacing w:before="100" w:beforeAutospacing="1" w:after="100" w:afterAutospacing="1" w:line="360" w:lineRule="auto"/>
        <w:jc w:val="both"/>
      </w:pPr>
      <w:r w:rsidRPr="00803362">
        <w:t xml:space="preserve">устанавливать с партнёрами отношения взаимопонимания; </w:t>
      </w:r>
    </w:p>
    <w:p w:rsidR="00FA13F2" w:rsidRPr="00803362" w:rsidRDefault="00FA13F2" w:rsidP="004B0876">
      <w:pPr>
        <w:numPr>
          <w:ilvl w:val="0"/>
          <w:numId w:val="20"/>
        </w:numPr>
        <w:spacing w:before="100" w:beforeAutospacing="1" w:after="100" w:afterAutospacing="1" w:line="360" w:lineRule="auto"/>
        <w:jc w:val="both"/>
      </w:pPr>
      <w:r w:rsidRPr="00803362">
        <w:t xml:space="preserve">проводить эффективные групповые обсуждения; </w:t>
      </w:r>
    </w:p>
    <w:p w:rsidR="00FA13F2" w:rsidRPr="00803362" w:rsidRDefault="00FA13F2" w:rsidP="004B0876">
      <w:pPr>
        <w:numPr>
          <w:ilvl w:val="0"/>
          <w:numId w:val="20"/>
        </w:numPr>
        <w:spacing w:before="100" w:beforeAutospacing="1" w:after="100" w:afterAutospacing="1" w:line="360" w:lineRule="auto"/>
        <w:jc w:val="both"/>
      </w:pPr>
      <w:r w:rsidRPr="00803362">
        <w:t xml:space="preserve">обеспечивать обмен знаниями между членами группы для принятия эффективных совместных решений; </w:t>
      </w:r>
    </w:p>
    <w:p w:rsidR="00FA13F2" w:rsidRPr="00803362" w:rsidRDefault="00FA13F2" w:rsidP="004B0876">
      <w:pPr>
        <w:numPr>
          <w:ilvl w:val="0"/>
          <w:numId w:val="20"/>
        </w:numPr>
        <w:spacing w:before="100" w:beforeAutospacing="1" w:after="100" w:afterAutospacing="1" w:line="360" w:lineRule="auto"/>
        <w:jc w:val="both"/>
      </w:pPr>
      <w:r w:rsidRPr="00803362">
        <w:t>чётко формулировать цели группы и позволять её участникам проявлять инициативу для достижения этих целей;</w:t>
      </w:r>
    </w:p>
    <w:p w:rsidR="00FA13F2" w:rsidRPr="00803362" w:rsidRDefault="00FA13F2" w:rsidP="004B0876">
      <w:pPr>
        <w:numPr>
          <w:ilvl w:val="0"/>
          <w:numId w:val="20"/>
        </w:numPr>
        <w:spacing w:before="100" w:beforeAutospacing="1" w:after="100" w:afterAutospacing="1" w:line="360" w:lineRule="auto"/>
        <w:jc w:val="both"/>
      </w:pPr>
      <w:r w:rsidRPr="00803362">
        <w:t>адекватно реагировать на нужды других.</w:t>
      </w:r>
    </w:p>
    <w:p w:rsidR="00FA13F2" w:rsidRPr="00803362" w:rsidRDefault="00FA13F2" w:rsidP="00380CAF">
      <w:pPr>
        <w:pStyle w:val="af9"/>
        <w:spacing w:line="360" w:lineRule="auto"/>
        <w:ind w:firstLine="360"/>
        <w:jc w:val="both"/>
      </w:pPr>
      <w:r w:rsidRPr="00803362">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FA13F2" w:rsidRPr="00803362" w:rsidRDefault="00FA13F2" w:rsidP="00380CAF">
      <w:pPr>
        <w:pStyle w:val="af9"/>
        <w:spacing w:line="360" w:lineRule="auto"/>
        <w:ind w:firstLine="360"/>
        <w:jc w:val="both"/>
      </w:pPr>
      <w:r w:rsidRPr="00803362">
        <w:t xml:space="preserve">Для успешного осуществления </w:t>
      </w:r>
      <w:r w:rsidRPr="00803362">
        <w:rPr>
          <w:rStyle w:val="af8"/>
          <w:rFonts w:eastAsia="@Arial Unicode MS"/>
        </w:rPr>
        <w:t>учебно-исследовательской деятельности</w:t>
      </w:r>
      <w:r w:rsidRPr="00803362">
        <w:t xml:space="preserve"> обучающиеся должны овладеть следующими действиями:</w:t>
      </w:r>
    </w:p>
    <w:p w:rsidR="00FA13F2" w:rsidRPr="00803362" w:rsidRDefault="00FA13F2" w:rsidP="004B0876">
      <w:pPr>
        <w:numPr>
          <w:ilvl w:val="0"/>
          <w:numId w:val="21"/>
        </w:numPr>
        <w:spacing w:before="100" w:beforeAutospacing="1" w:after="100" w:afterAutospacing="1" w:line="360" w:lineRule="auto"/>
        <w:jc w:val="both"/>
      </w:pPr>
      <w:r w:rsidRPr="00803362">
        <w:t>постановка проблемы и аргументирование её актуальности;</w:t>
      </w:r>
    </w:p>
    <w:p w:rsidR="00FA13F2" w:rsidRPr="00803362" w:rsidRDefault="00FA13F2" w:rsidP="004B0876">
      <w:pPr>
        <w:numPr>
          <w:ilvl w:val="0"/>
          <w:numId w:val="21"/>
        </w:numPr>
        <w:spacing w:before="100" w:beforeAutospacing="1" w:after="100" w:afterAutospacing="1" w:line="360" w:lineRule="auto"/>
        <w:jc w:val="both"/>
      </w:pPr>
      <w:r w:rsidRPr="00803362">
        <w:lastRenderedPageBreak/>
        <w:t>формулировка гипотезы исследования и раскрытие замысла </w:t>
      </w:r>
      <w:r w:rsidR="00501BFE" w:rsidRPr="00803362">
        <w:t>-</w:t>
      </w:r>
      <w:r w:rsidRPr="00803362">
        <w:t xml:space="preserve"> сущности будущей деятельности;</w:t>
      </w:r>
    </w:p>
    <w:p w:rsidR="00FA13F2" w:rsidRPr="00803362" w:rsidRDefault="00FA13F2" w:rsidP="004B0876">
      <w:pPr>
        <w:numPr>
          <w:ilvl w:val="0"/>
          <w:numId w:val="21"/>
        </w:numPr>
        <w:spacing w:before="100" w:beforeAutospacing="1" w:after="100" w:afterAutospacing="1" w:line="360" w:lineRule="auto"/>
        <w:jc w:val="both"/>
      </w:pPr>
      <w:r w:rsidRPr="00803362">
        <w:t>планирование исследовательских работ и выбор необходимого инструментария;</w:t>
      </w:r>
    </w:p>
    <w:p w:rsidR="00FA13F2" w:rsidRPr="00803362" w:rsidRDefault="00FA13F2" w:rsidP="004B0876">
      <w:pPr>
        <w:numPr>
          <w:ilvl w:val="0"/>
          <w:numId w:val="21"/>
        </w:numPr>
        <w:spacing w:before="100" w:beforeAutospacing="1" w:after="100" w:afterAutospacing="1" w:line="360" w:lineRule="auto"/>
        <w:jc w:val="both"/>
      </w:pPr>
      <w:r w:rsidRPr="00803362">
        <w:t>собственно проведение исследования с обязательным поэтапным контролем и коррекцией результатов работ;</w:t>
      </w:r>
    </w:p>
    <w:p w:rsidR="00FA13F2" w:rsidRPr="00803362" w:rsidRDefault="00FA13F2" w:rsidP="004B0876">
      <w:pPr>
        <w:numPr>
          <w:ilvl w:val="0"/>
          <w:numId w:val="21"/>
        </w:numPr>
        <w:spacing w:before="100" w:beforeAutospacing="1" w:after="100" w:afterAutospacing="1" w:line="360" w:lineRule="auto"/>
        <w:jc w:val="both"/>
      </w:pPr>
      <w:r w:rsidRPr="00803362">
        <w:t>оформление результатов учебно-исследовательской деятельности как конечного продукта;</w:t>
      </w:r>
    </w:p>
    <w:p w:rsidR="00FA13F2" w:rsidRPr="00803362" w:rsidRDefault="00FA13F2" w:rsidP="004B0876">
      <w:pPr>
        <w:numPr>
          <w:ilvl w:val="0"/>
          <w:numId w:val="21"/>
        </w:numPr>
        <w:spacing w:before="100" w:beforeAutospacing="1" w:after="100" w:afterAutospacing="1" w:line="360" w:lineRule="auto"/>
        <w:jc w:val="both"/>
      </w:pPr>
      <w:r w:rsidRPr="00803362">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A13F2" w:rsidRPr="00803362" w:rsidRDefault="00FA13F2" w:rsidP="00380CAF">
      <w:pPr>
        <w:pStyle w:val="af9"/>
        <w:spacing w:line="360" w:lineRule="auto"/>
        <w:ind w:firstLine="360"/>
        <w:jc w:val="both"/>
      </w:pPr>
      <w:r w:rsidRPr="00803362">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FA13F2" w:rsidRPr="00803362" w:rsidRDefault="00FA13F2" w:rsidP="00046DB9">
      <w:pPr>
        <w:pStyle w:val="af9"/>
        <w:spacing w:line="360" w:lineRule="auto"/>
        <w:jc w:val="both"/>
        <w:rPr>
          <w:rStyle w:val="ac"/>
          <w:b/>
          <w:bCs/>
        </w:rPr>
      </w:pPr>
      <w:r w:rsidRPr="00803362">
        <w:rPr>
          <w:rStyle w:val="ac"/>
          <w:b/>
          <w:bCs/>
        </w:rPr>
        <w:t xml:space="preserve">Формы организации учебно-исследовательской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603"/>
      </w:tblGrid>
      <w:tr w:rsidR="00FA13F2" w:rsidRPr="00803362" w:rsidTr="00245A15">
        <w:tc>
          <w:tcPr>
            <w:tcW w:w="4785" w:type="dxa"/>
          </w:tcPr>
          <w:p w:rsidR="00FA13F2" w:rsidRPr="00803362" w:rsidRDefault="00FA13F2" w:rsidP="00046DB9">
            <w:pPr>
              <w:pStyle w:val="af9"/>
              <w:spacing w:line="360" w:lineRule="auto"/>
              <w:jc w:val="both"/>
            </w:pPr>
            <w:r w:rsidRPr="00803362">
              <w:rPr>
                <w:rStyle w:val="ac"/>
                <w:b/>
                <w:bCs/>
              </w:rPr>
              <w:t>на урочных занятиях:</w:t>
            </w:r>
          </w:p>
          <w:p w:rsidR="00FA13F2" w:rsidRPr="00803362" w:rsidRDefault="00FA13F2" w:rsidP="00046DB9">
            <w:pPr>
              <w:pStyle w:val="af9"/>
              <w:spacing w:line="360" w:lineRule="auto"/>
              <w:jc w:val="both"/>
            </w:pPr>
          </w:p>
        </w:tc>
        <w:tc>
          <w:tcPr>
            <w:tcW w:w="4786" w:type="dxa"/>
          </w:tcPr>
          <w:p w:rsidR="00FA13F2" w:rsidRPr="00803362" w:rsidRDefault="00FA13F2" w:rsidP="00046DB9">
            <w:pPr>
              <w:pStyle w:val="af9"/>
              <w:spacing w:line="360" w:lineRule="auto"/>
              <w:jc w:val="both"/>
            </w:pPr>
            <w:r w:rsidRPr="00803362">
              <w:rPr>
                <w:rStyle w:val="ac"/>
                <w:b/>
                <w:bCs/>
              </w:rPr>
              <w:t>на внеурочных занятиях:</w:t>
            </w:r>
          </w:p>
        </w:tc>
      </w:tr>
      <w:tr w:rsidR="00FA13F2" w:rsidRPr="00803362" w:rsidTr="00245A15">
        <w:tc>
          <w:tcPr>
            <w:tcW w:w="4785" w:type="dxa"/>
          </w:tcPr>
          <w:p w:rsidR="00FA13F2" w:rsidRPr="00803362" w:rsidRDefault="00FA13F2" w:rsidP="004B0876">
            <w:pPr>
              <w:pStyle w:val="af9"/>
              <w:numPr>
                <w:ilvl w:val="0"/>
                <w:numId w:val="43"/>
              </w:numPr>
              <w:spacing w:line="360" w:lineRule="auto"/>
              <w:jc w:val="both"/>
            </w:pPr>
            <w:r w:rsidRPr="00803362">
              <w:t>урок-исследование, урок-л</w:t>
            </w:r>
            <w:r w:rsidR="004E737F" w:rsidRPr="00803362">
              <w:t>аборатория, урок-</w:t>
            </w:r>
            <w:r w:rsidRPr="00803362">
              <w:t>творческий отчёт, урок изобретательства, у</w:t>
            </w:r>
            <w:r w:rsidR="004E737F" w:rsidRPr="00803362">
              <w:t>рок «Удивительное рядом», урок- рассказ об учёных, урок-</w:t>
            </w:r>
            <w:r w:rsidRPr="00803362">
              <w:t>защита исследовательских проектов, урок-экспертиза, урок «Патент на открытие», урок открытых мыслей;</w:t>
            </w:r>
          </w:p>
          <w:p w:rsidR="00FA13F2" w:rsidRPr="00803362" w:rsidRDefault="00FA13F2" w:rsidP="004B0876">
            <w:pPr>
              <w:numPr>
                <w:ilvl w:val="0"/>
                <w:numId w:val="22"/>
              </w:numPr>
              <w:spacing w:before="100" w:beforeAutospacing="1" w:after="100" w:afterAutospacing="1" w:line="360" w:lineRule="auto"/>
              <w:jc w:val="both"/>
            </w:pPr>
            <w:r w:rsidRPr="00803362">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w:t>
            </w:r>
            <w:r w:rsidRPr="00803362">
              <w:lastRenderedPageBreak/>
              <w:t>его результатов;</w:t>
            </w:r>
          </w:p>
          <w:p w:rsidR="00FA13F2" w:rsidRPr="00803362" w:rsidRDefault="00FA13F2" w:rsidP="004B0876">
            <w:pPr>
              <w:numPr>
                <w:ilvl w:val="0"/>
                <w:numId w:val="22"/>
              </w:numPr>
              <w:spacing w:before="100" w:beforeAutospacing="1" w:after="100" w:afterAutospacing="1" w:line="360" w:lineRule="auto"/>
              <w:jc w:val="both"/>
            </w:pPr>
            <w:r w:rsidRPr="00803362">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FA13F2" w:rsidRPr="00803362" w:rsidRDefault="00FA13F2" w:rsidP="00046DB9">
            <w:pPr>
              <w:pStyle w:val="af9"/>
              <w:spacing w:line="360" w:lineRule="auto"/>
              <w:jc w:val="both"/>
            </w:pPr>
          </w:p>
        </w:tc>
        <w:tc>
          <w:tcPr>
            <w:tcW w:w="4786" w:type="dxa"/>
          </w:tcPr>
          <w:p w:rsidR="00FA13F2" w:rsidRPr="00803362" w:rsidRDefault="00FA13F2" w:rsidP="004B0876">
            <w:pPr>
              <w:numPr>
                <w:ilvl w:val="0"/>
                <w:numId w:val="43"/>
              </w:numPr>
              <w:spacing w:before="100" w:beforeAutospacing="1" w:after="100" w:afterAutospacing="1" w:line="360" w:lineRule="auto"/>
              <w:jc w:val="both"/>
            </w:pPr>
            <w:r w:rsidRPr="00803362">
              <w:lastRenderedPageBreak/>
              <w:t>исследовательская практика обучающихся;</w:t>
            </w:r>
          </w:p>
          <w:p w:rsidR="00FA13F2" w:rsidRPr="00803362" w:rsidRDefault="00FA13F2" w:rsidP="004B0876">
            <w:pPr>
              <w:numPr>
                <w:ilvl w:val="0"/>
                <w:numId w:val="23"/>
              </w:numPr>
              <w:spacing w:before="100" w:beforeAutospacing="1" w:after="100" w:afterAutospacing="1" w:line="360" w:lineRule="auto"/>
              <w:jc w:val="both"/>
            </w:pPr>
            <w:r w:rsidRPr="00803362">
              <w:t xml:space="preserve">образовательные экспедиции </w:t>
            </w:r>
            <w:r w:rsidR="00501BFE" w:rsidRPr="00803362">
              <w:t>-</w:t>
            </w:r>
            <w:r w:rsidRPr="00803362">
              <w:t xml:space="preserve">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A13F2" w:rsidRPr="00803362" w:rsidRDefault="00FA13F2" w:rsidP="004B0876">
            <w:pPr>
              <w:numPr>
                <w:ilvl w:val="0"/>
                <w:numId w:val="23"/>
              </w:numPr>
              <w:spacing w:before="100" w:beforeAutospacing="1" w:after="100" w:afterAutospacing="1" w:line="360" w:lineRule="auto"/>
              <w:jc w:val="both"/>
            </w:pPr>
            <w:r w:rsidRPr="00803362">
              <w:t xml:space="preserve">факультативные занятия, предполагающие углублённое изучение предмета, дают большие </w:t>
            </w:r>
            <w:r w:rsidRPr="00803362">
              <w:lastRenderedPageBreak/>
              <w:t>возможности для реализации на них учебно-исследовательской деятельности обучающихся;</w:t>
            </w:r>
          </w:p>
          <w:p w:rsidR="00FA13F2" w:rsidRPr="00803362" w:rsidRDefault="00FA13F2" w:rsidP="004B0876">
            <w:pPr>
              <w:numPr>
                <w:ilvl w:val="0"/>
                <w:numId w:val="23"/>
              </w:numPr>
              <w:spacing w:before="100" w:beforeAutospacing="1" w:after="100" w:afterAutospacing="1" w:line="360" w:lineRule="auto"/>
              <w:jc w:val="both"/>
            </w:pPr>
            <w:r w:rsidRPr="00803362">
              <w:t xml:space="preserve">ученическое научно-исследовательское общество </w:t>
            </w:r>
            <w:r w:rsidR="00501BFE" w:rsidRPr="00803362">
              <w:t>-</w:t>
            </w:r>
            <w:r w:rsidRPr="00803362">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FA13F2" w:rsidRPr="00803362" w:rsidRDefault="00FA13F2" w:rsidP="004B0876">
            <w:pPr>
              <w:numPr>
                <w:ilvl w:val="0"/>
                <w:numId w:val="23"/>
              </w:numPr>
              <w:spacing w:before="100" w:beforeAutospacing="1" w:after="100" w:afterAutospacing="1" w:line="360" w:lineRule="auto"/>
              <w:jc w:val="both"/>
            </w:pPr>
            <w:r w:rsidRPr="00803362">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A13F2" w:rsidRPr="00803362" w:rsidRDefault="00FA13F2" w:rsidP="00046DB9">
            <w:pPr>
              <w:pStyle w:val="af9"/>
              <w:spacing w:line="360" w:lineRule="auto"/>
              <w:jc w:val="both"/>
            </w:pPr>
          </w:p>
        </w:tc>
      </w:tr>
    </w:tbl>
    <w:p w:rsidR="00FA13F2" w:rsidRPr="00803362" w:rsidRDefault="00FA13F2" w:rsidP="00390EDB">
      <w:pPr>
        <w:pStyle w:val="af9"/>
        <w:spacing w:line="360" w:lineRule="auto"/>
        <w:ind w:firstLine="708"/>
        <w:jc w:val="both"/>
      </w:pPr>
      <w:r w:rsidRPr="00803362">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FA13F2" w:rsidRPr="00803362" w:rsidRDefault="00FA13F2" w:rsidP="00FA13F2">
      <w:pPr>
        <w:pStyle w:val="af9"/>
        <w:spacing w:line="360" w:lineRule="auto"/>
      </w:pPr>
      <w:r w:rsidRPr="00803362">
        <w:rPr>
          <w:rStyle w:val="af8"/>
          <w:rFonts w:eastAsia="@Arial Unicode MS"/>
        </w:rPr>
        <w:t>Условия и средства формирования универсальных учебных действий</w:t>
      </w:r>
    </w:p>
    <w:p w:rsidR="00FA13F2" w:rsidRPr="00803362" w:rsidRDefault="00FA13F2" w:rsidP="00FA13F2">
      <w:pPr>
        <w:pStyle w:val="af9"/>
        <w:spacing w:line="360" w:lineRule="auto"/>
      </w:pPr>
      <w:r w:rsidRPr="00803362">
        <w:rPr>
          <w:rStyle w:val="ac"/>
          <w:b/>
          <w:bCs/>
        </w:rPr>
        <w:lastRenderedPageBreak/>
        <w:t>Учебное сотрудничество</w:t>
      </w:r>
    </w:p>
    <w:p w:rsidR="00FA13F2" w:rsidRPr="00803362" w:rsidRDefault="00FA13F2" w:rsidP="00B17275">
      <w:pPr>
        <w:pStyle w:val="af9"/>
        <w:spacing w:line="360" w:lineRule="auto"/>
        <w:ind w:firstLine="360"/>
        <w:jc w:val="both"/>
      </w:pPr>
      <w:r w:rsidRPr="00803362">
        <w:t xml:space="preserve">В условиях </w:t>
      </w:r>
      <w:r w:rsidRPr="00803362">
        <w:rPr>
          <w:rStyle w:val="ac"/>
        </w:rPr>
        <w:t>специально организуемого учебного сотрудничества</w:t>
      </w:r>
      <w:r w:rsidRPr="00803362">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FA13F2" w:rsidRPr="00803362" w:rsidRDefault="00FA13F2" w:rsidP="004B0876">
      <w:pPr>
        <w:numPr>
          <w:ilvl w:val="0"/>
          <w:numId w:val="24"/>
        </w:numPr>
        <w:spacing w:before="100" w:beforeAutospacing="1" w:after="100" w:afterAutospacing="1" w:line="360" w:lineRule="auto"/>
      </w:pPr>
      <w:r w:rsidRPr="00803362">
        <w:t>распределение начальных действий и операций, заданное предметным условием совместной работы;</w:t>
      </w:r>
    </w:p>
    <w:p w:rsidR="00FA13F2" w:rsidRPr="00803362" w:rsidRDefault="00FA13F2" w:rsidP="004B0876">
      <w:pPr>
        <w:numPr>
          <w:ilvl w:val="0"/>
          <w:numId w:val="24"/>
        </w:numPr>
        <w:spacing w:before="100" w:beforeAutospacing="1" w:after="100" w:afterAutospacing="1" w:line="360" w:lineRule="auto"/>
      </w:pPr>
      <w:r w:rsidRPr="00803362">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A13F2" w:rsidRPr="00803362" w:rsidRDefault="00FA13F2" w:rsidP="004B0876">
      <w:pPr>
        <w:numPr>
          <w:ilvl w:val="0"/>
          <w:numId w:val="24"/>
        </w:numPr>
        <w:spacing w:before="100" w:beforeAutospacing="1" w:after="100" w:afterAutospacing="1" w:line="360" w:lineRule="auto"/>
      </w:pPr>
      <w:r w:rsidRPr="00803362">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A13F2" w:rsidRPr="00803362" w:rsidRDefault="00FA13F2" w:rsidP="004B0876">
      <w:pPr>
        <w:numPr>
          <w:ilvl w:val="0"/>
          <w:numId w:val="24"/>
        </w:numPr>
        <w:spacing w:before="100" w:beforeAutospacing="1" w:after="100" w:afterAutospacing="1" w:line="360" w:lineRule="auto"/>
      </w:pPr>
      <w:r w:rsidRPr="00803362">
        <w:t>коммуникацию (общение), обеспечивающую реализацию процессов распределения, обмена и взаимопонимания;</w:t>
      </w:r>
    </w:p>
    <w:p w:rsidR="00FA13F2" w:rsidRPr="00803362" w:rsidRDefault="00FA13F2" w:rsidP="004B0876">
      <w:pPr>
        <w:numPr>
          <w:ilvl w:val="0"/>
          <w:numId w:val="24"/>
        </w:numPr>
        <w:spacing w:before="100" w:beforeAutospacing="1" w:after="100" w:afterAutospacing="1" w:line="360" w:lineRule="auto"/>
      </w:pPr>
      <w:r w:rsidRPr="00803362">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13F2" w:rsidRPr="00803362" w:rsidRDefault="00FA13F2" w:rsidP="004B0876">
      <w:pPr>
        <w:numPr>
          <w:ilvl w:val="0"/>
          <w:numId w:val="24"/>
        </w:numPr>
        <w:spacing w:before="100" w:beforeAutospacing="1" w:after="100" w:afterAutospacing="1" w:line="360" w:lineRule="auto"/>
      </w:pPr>
      <w:r w:rsidRPr="00803362">
        <w:t xml:space="preserve">рефлексию, обеспечивающую преодоление ограничений собственного действия относительно общей схемы деятельности. </w:t>
      </w:r>
    </w:p>
    <w:p w:rsidR="00FA13F2" w:rsidRPr="00803362" w:rsidRDefault="00FA13F2" w:rsidP="00FA13F2">
      <w:pPr>
        <w:pStyle w:val="af9"/>
        <w:spacing w:line="360" w:lineRule="auto"/>
      </w:pPr>
      <w:r w:rsidRPr="00803362">
        <w:rPr>
          <w:rStyle w:val="ac"/>
          <w:b/>
          <w:bCs/>
        </w:rPr>
        <w:t>Совместная деятельность</w:t>
      </w:r>
    </w:p>
    <w:p w:rsidR="00FA13F2" w:rsidRPr="00803362" w:rsidRDefault="00FA13F2" w:rsidP="00B17275">
      <w:pPr>
        <w:pStyle w:val="af9"/>
        <w:spacing w:line="360" w:lineRule="auto"/>
        <w:ind w:firstLine="708"/>
      </w:pPr>
      <w:r w:rsidRPr="00803362">
        <w:t xml:space="preserve">Под совместной деятельностью понимается обмен действиями и операциями, а также вербальными и невербальными средствами между учителем и </w:t>
      </w:r>
      <w:r w:rsidR="00B17275" w:rsidRPr="00803362">
        <w:t xml:space="preserve">обучающимися </w:t>
      </w:r>
      <w:r w:rsidRPr="00803362">
        <w:t>и между самими обучающимися в процессе формирования знаний и умений.</w:t>
      </w:r>
    </w:p>
    <w:p w:rsidR="00FA13F2" w:rsidRPr="00803362" w:rsidRDefault="00FA13F2" w:rsidP="00B17275">
      <w:pPr>
        <w:pStyle w:val="af9"/>
        <w:spacing w:line="360" w:lineRule="auto"/>
        <w:ind w:firstLine="708"/>
      </w:pPr>
      <w:r w:rsidRPr="00803362">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FA13F2" w:rsidRPr="00803362" w:rsidRDefault="00FA13F2" w:rsidP="00B17275">
      <w:pPr>
        <w:pStyle w:val="af9"/>
        <w:spacing w:line="360" w:lineRule="auto"/>
        <w:ind w:firstLine="360"/>
      </w:pPr>
      <w:r w:rsidRPr="00803362">
        <w:lastRenderedPageBreak/>
        <w:t>Совместная учебная деятельность характеризуется умением каждого из участников:</w:t>
      </w:r>
    </w:p>
    <w:p w:rsidR="00FA13F2" w:rsidRPr="00803362" w:rsidRDefault="00FA13F2" w:rsidP="004B0876">
      <w:pPr>
        <w:numPr>
          <w:ilvl w:val="0"/>
          <w:numId w:val="25"/>
        </w:numPr>
        <w:spacing w:before="100" w:beforeAutospacing="1" w:after="100" w:afterAutospacing="1" w:line="360" w:lineRule="auto"/>
      </w:pPr>
      <w:r w:rsidRPr="00803362">
        <w:t xml:space="preserve">ставить цели совместной работы, </w:t>
      </w:r>
    </w:p>
    <w:p w:rsidR="00FA13F2" w:rsidRPr="00803362" w:rsidRDefault="00FA13F2" w:rsidP="004B0876">
      <w:pPr>
        <w:numPr>
          <w:ilvl w:val="0"/>
          <w:numId w:val="25"/>
        </w:numPr>
        <w:spacing w:before="100" w:beforeAutospacing="1" w:after="100" w:afterAutospacing="1" w:line="360" w:lineRule="auto"/>
      </w:pPr>
      <w:r w:rsidRPr="00803362">
        <w:t xml:space="preserve">определять способы совместного выполнения заданий и средства контроля, </w:t>
      </w:r>
    </w:p>
    <w:p w:rsidR="00FA13F2" w:rsidRPr="00803362" w:rsidRDefault="00FA13F2" w:rsidP="004B0876">
      <w:pPr>
        <w:numPr>
          <w:ilvl w:val="0"/>
          <w:numId w:val="25"/>
        </w:numPr>
        <w:spacing w:before="100" w:beforeAutospacing="1" w:after="100" w:afterAutospacing="1" w:line="360" w:lineRule="auto"/>
      </w:pPr>
      <w:r w:rsidRPr="00803362">
        <w:t xml:space="preserve">перестраивать свою деятельность в зависимости от изменившихся условий её совместного осуществления, </w:t>
      </w:r>
    </w:p>
    <w:p w:rsidR="00FA13F2" w:rsidRPr="00803362" w:rsidRDefault="00FA13F2" w:rsidP="004B0876">
      <w:pPr>
        <w:numPr>
          <w:ilvl w:val="0"/>
          <w:numId w:val="25"/>
        </w:numPr>
        <w:spacing w:before="100" w:beforeAutospacing="1" w:after="100" w:afterAutospacing="1" w:line="360" w:lineRule="auto"/>
      </w:pPr>
      <w:r w:rsidRPr="00803362">
        <w:t>понимать и учитывать при выполнении задания позиции других участников.</w:t>
      </w:r>
    </w:p>
    <w:p w:rsidR="00FA13F2" w:rsidRPr="00803362" w:rsidRDefault="00FA13F2" w:rsidP="00B17275">
      <w:pPr>
        <w:pStyle w:val="af9"/>
        <w:spacing w:line="360" w:lineRule="auto"/>
        <w:ind w:firstLine="360"/>
      </w:pPr>
      <w:r w:rsidRPr="00803362">
        <w:t xml:space="preserve">Деятельность учителя на уроке предполагает организацию совместного действия </w:t>
      </w:r>
      <w:r w:rsidR="00B17275" w:rsidRPr="00803362">
        <w:t xml:space="preserve">обучающимися </w:t>
      </w:r>
      <w:r w:rsidRPr="00803362">
        <w:t xml:space="preserve">как внутри одной группы, так и между группами: учитель направляет обучающихся на совместное выполнение задания. </w:t>
      </w:r>
    </w:p>
    <w:p w:rsidR="00FA13F2" w:rsidRPr="00803362" w:rsidRDefault="00FA13F2" w:rsidP="00FA13F2">
      <w:pPr>
        <w:pStyle w:val="af9"/>
        <w:spacing w:line="360" w:lineRule="auto"/>
      </w:pPr>
      <w:r w:rsidRPr="00803362">
        <w:t>Цели организации работы в группе:</w:t>
      </w:r>
    </w:p>
    <w:p w:rsidR="00FA13F2" w:rsidRPr="00803362" w:rsidRDefault="00FA13F2" w:rsidP="004B0876">
      <w:pPr>
        <w:numPr>
          <w:ilvl w:val="0"/>
          <w:numId w:val="26"/>
        </w:numPr>
        <w:spacing w:before="100" w:beforeAutospacing="1" w:after="100" w:afterAutospacing="1" w:line="360" w:lineRule="auto"/>
      </w:pPr>
      <w:r w:rsidRPr="00803362">
        <w:t>создание учебной мотивации;</w:t>
      </w:r>
    </w:p>
    <w:p w:rsidR="00FA13F2" w:rsidRPr="00803362" w:rsidRDefault="00FA13F2" w:rsidP="004B0876">
      <w:pPr>
        <w:numPr>
          <w:ilvl w:val="0"/>
          <w:numId w:val="26"/>
        </w:numPr>
        <w:spacing w:before="100" w:beforeAutospacing="1" w:after="100" w:afterAutospacing="1" w:line="360" w:lineRule="auto"/>
      </w:pPr>
      <w:r w:rsidRPr="00803362">
        <w:t xml:space="preserve">пробуждение в </w:t>
      </w:r>
      <w:r w:rsidR="00B17275" w:rsidRPr="00803362">
        <w:t xml:space="preserve">обучающихся </w:t>
      </w:r>
      <w:r w:rsidRPr="00803362">
        <w:t>познавательного интереса;</w:t>
      </w:r>
    </w:p>
    <w:p w:rsidR="00FA13F2" w:rsidRPr="00803362" w:rsidRDefault="00FA13F2" w:rsidP="004B0876">
      <w:pPr>
        <w:numPr>
          <w:ilvl w:val="0"/>
          <w:numId w:val="26"/>
        </w:numPr>
        <w:spacing w:before="100" w:beforeAutospacing="1" w:after="100" w:afterAutospacing="1" w:line="360" w:lineRule="auto"/>
      </w:pPr>
      <w:r w:rsidRPr="00803362">
        <w:t>развитие стремления к успеху и одобрению;</w:t>
      </w:r>
    </w:p>
    <w:p w:rsidR="00FA13F2" w:rsidRPr="00803362" w:rsidRDefault="00FA13F2" w:rsidP="004B0876">
      <w:pPr>
        <w:numPr>
          <w:ilvl w:val="0"/>
          <w:numId w:val="26"/>
        </w:numPr>
        <w:spacing w:before="100" w:beforeAutospacing="1" w:after="100" w:afterAutospacing="1" w:line="360" w:lineRule="auto"/>
      </w:pPr>
      <w:r w:rsidRPr="00803362">
        <w:t>снятие неуверенности в себе, боязни сделать ошибку и получить за это порицание;</w:t>
      </w:r>
    </w:p>
    <w:p w:rsidR="00FA13F2" w:rsidRPr="00803362" w:rsidRDefault="00FA13F2" w:rsidP="004B0876">
      <w:pPr>
        <w:numPr>
          <w:ilvl w:val="0"/>
          <w:numId w:val="26"/>
        </w:numPr>
        <w:spacing w:before="100" w:beforeAutospacing="1" w:after="100" w:afterAutospacing="1" w:line="360" w:lineRule="auto"/>
      </w:pPr>
      <w:r w:rsidRPr="00803362">
        <w:t>развитие способности к самостоятельной оценке своей работы;</w:t>
      </w:r>
    </w:p>
    <w:p w:rsidR="00FA13F2" w:rsidRPr="00803362" w:rsidRDefault="00FA13F2" w:rsidP="004B0876">
      <w:pPr>
        <w:numPr>
          <w:ilvl w:val="0"/>
          <w:numId w:val="26"/>
        </w:numPr>
        <w:spacing w:before="100" w:beforeAutospacing="1" w:after="100" w:afterAutospacing="1" w:line="360" w:lineRule="auto"/>
      </w:pPr>
      <w:r w:rsidRPr="00803362">
        <w:t>формирование умения общаться и взаимодействовать с другими обучающимися.</w:t>
      </w:r>
    </w:p>
    <w:p w:rsidR="00FA13F2" w:rsidRPr="00803362" w:rsidRDefault="00FA13F2" w:rsidP="00FA13F2">
      <w:pPr>
        <w:pStyle w:val="af9"/>
        <w:spacing w:line="360" w:lineRule="auto"/>
      </w:pPr>
      <w:r w:rsidRPr="00803362">
        <w:t xml:space="preserve">Можно выделить </w:t>
      </w:r>
      <w:r w:rsidRPr="00803362">
        <w:rPr>
          <w:rStyle w:val="af8"/>
          <w:rFonts w:eastAsia="@Arial Unicode MS"/>
        </w:rPr>
        <w:t>три принципа организации совместной деятельности</w:t>
      </w:r>
      <w:r w:rsidRPr="00803362">
        <w:t>:</w:t>
      </w:r>
    </w:p>
    <w:p w:rsidR="00FA13F2" w:rsidRPr="00803362" w:rsidRDefault="00FA13F2" w:rsidP="004B0876">
      <w:pPr>
        <w:numPr>
          <w:ilvl w:val="0"/>
          <w:numId w:val="27"/>
        </w:numPr>
        <w:spacing w:before="100" w:beforeAutospacing="1" w:after="100" w:afterAutospacing="1" w:line="360" w:lineRule="auto"/>
      </w:pPr>
      <w:r w:rsidRPr="00803362">
        <w:t>принцип индивидуальных вкладов;</w:t>
      </w:r>
    </w:p>
    <w:p w:rsidR="00FA13F2" w:rsidRPr="00803362" w:rsidRDefault="00FA13F2" w:rsidP="004B0876">
      <w:pPr>
        <w:numPr>
          <w:ilvl w:val="0"/>
          <w:numId w:val="27"/>
        </w:numPr>
        <w:spacing w:before="100" w:beforeAutospacing="1" w:after="100" w:afterAutospacing="1" w:line="360" w:lineRule="auto"/>
      </w:pPr>
      <w:r w:rsidRPr="00803362">
        <w:t>позиционный принцип, при котором важно столкновение и координация разных позиций членов группы;</w:t>
      </w:r>
    </w:p>
    <w:p w:rsidR="00FA13F2" w:rsidRPr="00803362" w:rsidRDefault="00FA13F2" w:rsidP="004B0876">
      <w:pPr>
        <w:numPr>
          <w:ilvl w:val="0"/>
          <w:numId w:val="27"/>
        </w:numPr>
        <w:spacing w:before="100" w:beforeAutospacing="1" w:after="100" w:afterAutospacing="1" w:line="360" w:lineRule="auto"/>
      </w:pPr>
      <w:r w:rsidRPr="00803362">
        <w:t xml:space="preserve">принцип содержательного распределения действий, при котором за обучающимися закреплены определённые модели действий. </w:t>
      </w:r>
    </w:p>
    <w:p w:rsidR="00FA13F2" w:rsidRPr="00803362" w:rsidRDefault="00FA13F2" w:rsidP="00FA13F2">
      <w:pPr>
        <w:pStyle w:val="af9"/>
        <w:spacing w:line="360" w:lineRule="auto"/>
      </w:pPr>
      <w:r w:rsidRPr="00803362">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FA13F2" w:rsidRPr="00803362" w:rsidRDefault="00FA13F2" w:rsidP="00FA13F2">
      <w:pPr>
        <w:pStyle w:val="af9"/>
        <w:spacing w:line="360" w:lineRule="auto"/>
      </w:pPr>
      <w:r w:rsidRPr="00803362">
        <w:lastRenderedPageBreak/>
        <w:t>Роли обучающихся при работе в группе могут распределяться по-разному:</w:t>
      </w:r>
    </w:p>
    <w:p w:rsidR="00FA13F2" w:rsidRPr="00803362" w:rsidRDefault="00FA13F2" w:rsidP="004B0876">
      <w:pPr>
        <w:numPr>
          <w:ilvl w:val="0"/>
          <w:numId w:val="28"/>
        </w:numPr>
        <w:spacing w:before="100" w:beforeAutospacing="1" w:after="100" w:afterAutospacing="1" w:line="360" w:lineRule="auto"/>
      </w:pPr>
      <w:r w:rsidRPr="00803362">
        <w:t>все роли заранее распределены учителем;</w:t>
      </w:r>
    </w:p>
    <w:p w:rsidR="00FA13F2" w:rsidRPr="00803362" w:rsidRDefault="00FA13F2" w:rsidP="004B0876">
      <w:pPr>
        <w:numPr>
          <w:ilvl w:val="0"/>
          <w:numId w:val="28"/>
        </w:numPr>
        <w:spacing w:before="100" w:beforeAutospacing="1" w:after="100" w:afterAutospacing="1" w:line="360" w:lineRule="auto"/>
      </w:pPr>
      <w:r w:rsidRPr="00803362">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FA13F2" w:rsidRPr="00803362" w:rsidRDefault="00FA13F2" w:rsidP="004B0876">
      <w:pPr>
        <w:numPr>
          <w:ilvl w:val="0"/>
          <w:numId w:val="28"/>
        </w:numPr>
        <w:spacing w:before="100" w:beforeAutospacing="1" w:after="100" w:afterAutospacing="1" w:line="360" w:lineRule="auto"/>
      </w:pPr>
      <w:r w:rsidRPr="00803362">
        <w:t>участники группы сами выбирают себе роли.</w:t>
      </w:r>
    </w:p>
    <w:p w:rsidR="00FA13F2" w:rsidRPr="00803362" w:rsidRDefault="00FA13F2" w:rsidP="00FA13F2">
      <w:pPr>
        <w:pStyle w:val="af9"/>
        <w:spacing w:line="360" w:lineRule="auto"/>
      </w:pPr>
      <w:r w:rsidRPr="00803362">
        <w:t>Во время работы обучающихся в группах учитель может занимать следующие позиции:</w:t>
      </w:r>
    </w:p>
    <w:p w:rsidR="00FA13F2" w:rsidRPr="00803362" w:rsidRDefault="00FA13F2" w:rsidP="004B0876">
      <w:pPr>
        <w:numPr>
          <w:ilvl w:val="0"/>
          <w:numId w:val="29"/>
        </w:numPr>
        <w:spacing w:before="100" w:beforeAutospacing="1" w:after="100" w:afterAutospacing="1" w:line="360" w:lineRule="auto"/>
      </w:pPr>
      <w:r w:rsidRPr="00803362">
        <w:t xml:space="preserve">руководителя, «режиссёра» группы; </w:t>
      </w:r>
    </w:p>
    <w:p w:rsidR="00FA13F2" w:rsidRPr="00803362" w:rsidRDefault="00FA13F2" w:rsidP="004B0876">
      <w:pPr>
        <w:numPr>
          <w:ilvl w:val="0"/>
          <w:numId w:val="29"/>
        </w:numPr>
        <w:spacing w:before="100" w:beforeAutospacing="1" w:after="100" w:afterAutospacing="1" w:line="360" w:lineRule="auto"/>
      </w:pPr>
      <w:r w:rsidRPr="00803362">
        <w:t xml:space="preserve">выполнять функции одного из участников группы; </w:t>
      </w:r>
    </w:p>
    <w:p w:rsidR="00FA13F2" w:rsidRPr="00803362" w:rsidRDefault="00FA13F2" w:rsidP="004B0876">
      <w:pPr>
        <w:numPr>
          <w:ilvl w:val="0"/>
          <w:numId w:val="29"/>
        </w:numPr>
        <w:spacing w:before="100" w:beforeAutospacing="1" w:after="100" w:afterAutospacing="1" w:line="360" w:lineRule="auto"/>
      </w:pPr>
      <w:r w:rsidRPr="00803362">
        <w:t xml:space="preserve">быть экспертом, отслеживающим и оценивающим ход и результаты групповой работы, </w:t>
      </w:r>
    </w:p>
    <w:p w:rsidR="00FA13F2" w:rsidRPr="00803362" w:rsidRDefault="00FA13F2" w:rsidP="004B0876">
      <w:pPr>
        <w:numPr>
          <w:ilvl w:val="0"/>
          <w:numId w:val="29"/>
        </w:numPr>
        <w:spacing w:before="100" w:beforeAutospacing="1" w:after="100" w:afterAutospacing="1" w:line="360" w:lineRule="auto"/>
      </w:pPr>
      <w:r w:rsidRPr="00803362">
        <w:t>наблюдателем за работой группы.</w:t>
      </w:r>
    </w:p>
    <w:p w:rsidR="00FA13F2" w:rsidRPr="00803362" w:rsidRDefault="00FA13F2" w:rsidP="005E14BD">
      <w:pPr>
        <w:pStyle w:val="af9"/>
        <w:spacing w:line="360" w:lineRule="auto"/>
        <w:ind w:firstLine="360"/>
      </w:pPr>
      <w:r w:rsidRPr="00803362">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FA13F2" w:rsidRPr="00803362" w:rsidRDefault="00FA13F2" w:rsidP="005E14BD">
      <w:pPr>
        <w:pStyle w:val="af9"/>
        <w:spacing w:line="360" w:lineRule="auto"/>
      </w:pPr>
      <w:r w:rsidRPr="00803362">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A13F2" w:rsidRPr="00803362" w:rsidRDefault="00FA13F2" w:rsidP="005E14BD">
      <w:pPr>
        <w:pStyle w:val="af9"/>
        <w:spacing w:line="360" w:lineRule="auto"/>
      </w:pPr>
      <w:r w:rsidRPr="00803362">
        <w:rPr>
          <w:rStyle w:val="ac"/>
          <w:b/>
          <w:bCs/>
        </w:rPr>
        <w:t>Разновозрастное сотрудничество</w:t>
      </w:r>
    </w:p>
    <w:p w:rsidR="00FA13F2" w:rsidRPr="00803362" w:rsidRDefault="00FA13F2" w:rsidP="005E14BD">
      <w:pPr>
        <w:pStyle w:val="af9"/>
        <w:spacing w:line="360" w:lineRule="auto"/>
      </w:pPr>
      <w:r w:rsidRPr="00803362">
        <w:t xml:space="preserve">Особое место в развитии коммуникативных и кооперативных компетенций </w:t>
      </w:r>
      <w:r w:rsidR="005E14BD" w:rsidRPr="00803362">
        <w:t xml:space="preserve">обуающихся </w:t>
      </w:r>
      <w:r w:rsidRPr="00803362">
        <w:t xml:space="preserve">может принадлежать такой форме организации обучения, как разновозрастное сотрудничество. Чтобы научиться учить себя, т. е. овладеть деятельностью учения, </w:t>
      </w:r>
      <w:r w:rsidR="00B17275" w:rsidRPr="00803362">
        <w:t xml:space="preserve">обучающемуся </w:t>
      </w:r>
      <w:r w:rsidRPr="00803362">
        <w:t xml:space="preserve">нужно поработать в позиции учителя по отношению к другому (пробую учить других) или к самому себе (учу себя сам). </w:t>
      </w:r>
    </w:p>
    <w:p w:rsidR="00FA13F2" w:rsidRPr="00803362" w:rsidRDefault="00FA13F2" w:rsidP="005E14BD">
      <w:pPr>
        <w:pStyle w:val="af9"/>
        <w:spacing w:line="360" w:lineRule="auto"/>
      </w:pPr>
      <w:r w:rsidRPr="00803362">
        <w:lastRenderedPageBreak/>
        <w:t>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FA13F2" w:rsidRPr="00803362" w:rsidRDefault="00FA13F2" w:rsidP="005E14BD">
      <w:pPr>
        <w:pStyle w:val="af9"/>
        <w:spacing w:line="360" w:lineRule="auto"/>
      </w:pPr>
      <w:r w:rsidRPr="00803362">
        <w:rPr>
          <w:rStyle w:val="ac"/>
          <w:b/>
          <w:bCs/>
        </w:rPr>
        <w:t>Проектная деятельность обучающихся как форма сотрудничества</w:t>
      </w:r>
    </w:p>
    <w:p w:rsidR="00FA13F2" w:rsidRPr="00803362" w:rsidRDefault="00FA13F2" w:rsidP="005E14BD">
      <w:pPr>
        <w:pStyle w:val="af9"/>
        <w:spacing w:line="360" w:lineRule="auto"/>
      </w:pPr>
      <w:r w:rsidRPr="00803362">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803362">
        <w:rPr>
          <w:rStyle w:val="ac"/>
        </w:rPr>
        <w:t>сотрудничества</w:t>
      </w:r>
      <w:r w:rsidRPr="00803362">
        <w:t xml:space="preserve">, </w:t>
      </w:r>
      <w:r w:rsidRPr="00803362">
        <w:rPr>
          <w:rStyle w:val="ac"/>
        </w:rPr>
        <w:t>кооперации</w:t>
      </w:r>
      <w:r w:rsidRPr="00803362">
        <w:t xml:space="preserve"> между</w:t>
      </w:r>
      <w:r w:rsidR="005E14BD" w:rsidRPr="00803362">
        <w:t xml:space="preserve"> обучающимися</w:t>
      </w:r>
      <w:r w:rsidRPr="00803362">
        <w:t xml:space="preserve">, а также для вхождения в проектную (продуктивную) деятельность. </w:t>
      </w:r>
    </w:p>
    <w:p w:rsidR="00FA13F2" w:rsidRPr="00803362" w:rsidRDefault="00FA13F2" w:rsidP="005E14BD">
      <w:pPr>
        <w:pStyle w:val="af9"/>
        <w:spacing w:line="360" w:lineRule="auto"/>
      </w:pPr>
      <w:r w:rsidRPr="00803362">
        <w:t xml:space="preserve">Исходными умениями здесь могут выступать: </w:t>
      </w:r>
    </w:p>
    <w:p w:rsidR="00FA13F2" w:rsidRPr="00803362" w:rsidRDefault="00FA13F2" w:rsidP="004B0876">
      <w:pPr>
        <w:numPr>
          <w:ilvl w:val="0"/>
          <w:numId w:val="30"/>
        </w:numPr>
        <w:spacing w:before="100" w:beforeAutospacing="1" w:after="100" w:afterAutospacing="1" w:line="360" w:lineRule="auto"/>
      </w:pPr>
      <w:r w:rsidRPr="00803362">
        <w:t xml:space="preserve">соблюдение договорённости о правилах взаимодействия (один отвечает </w:t>
      </w:r>
      <w:r w:rsidR="00501BFE" w:rsidRPr="00803362">
        <w:t>-</w:t>
      </w:r>
      <w:r w:rsidRPr="00803362">
        <w:t xml:space="preserve"> остальные слушают); </w:t>
      </w:r>
    </w:p>
    <w:p w:rsidR="00FA13F2" w:rsidRPr="00803362" w:rsidRDefault="00FA13F2" w:rsidP="004B0876">
      <w:pPr>
        <w:numPr>
          <w:ilvl w:val="0"/>
          <w:numId w:val="30"/>
        </w:numPr>
        <w:spacing w:before="100" w:beforeAutospacing="1" w:after="100" w:afterAutospacing="1" w:line="360" w:lineRule="auto"/>
      </w:pPr>
      <w:r w:rsidRPr="00803362">
        <w:t xml:space="preserve">оценка ответа </w:t>
      </w:r>
      <w:r w:rsidR="005E14BD" w:rsidRPr="00803362">
        <w:t xml:space="preserve">одноклассника </w:t>
      </w:r>
      <w:r w:rsidRPr="00803362">
        <w:t xml:space="preserve">только после завершения его выступления; </w:t>
      </w:r>
    </w:p>
    <w:p w:rsidR="00FA13F2" w:rsidRPr="00803362" w:rsidRDefault="00FA13F2" w:rsidP="004B0876">
      <w:pPr>
        <w:numPr>
          <w:ilvl w:val="0"/>
          <w:numId w:val="30"/>
        </w:numPr>
        <w:spacing w:before="100" w:beforeAutospacing="1" w:after="100" w:afterAutospacing="1" w:line="360" w:lineRule="auto"/>
      </w:pPr>
      <w:r w:rsidRPr="00803362">
        <w:t xml:space="preserve">правила работы в группе, паре; </w:t>
      </w:r>
    </w:p>
    <w:p w:rsidR="00FA13F2" w:rsidRPr="00803362" w:rsidRDefault="00FA13F2" w:rsidP="004B0876">
      <w:pPr>
        <w:numPr>
          <w:ilvl w:val="0"/>
          <w:numId w:val="30"/>
        </w:numPr>
        <w:spacing w:before="100" w:beforeAutospacing="1" w:after="100" w:afterAutospacing="1" w:line="360" w:lineRule="auto"/>
      </w:pPr>
      <w:r w:rsidRPr="00803362">
        <w:t xml:space="preserve">действия обучающихся на основе заданного эталона и т. д. </w:t>
      </w:r>
    </w:p>
    <w:p w:rsidR="00FA13F2" w:rsidRPr="00803362" w:rsidRDefault="00FA13F2" w:rsidP="005E14BD">
      <w:pPr>
        <w:pStyle w:val="af9"/>
        <w:spacing w:line="360" w:lineRule="auto"/>
      </w:pPr>
      <w:r w:rsidRPr="00803362">
        <w:t xml:space="preserve">Целесообразно разделять разные типы ситуаций сотрудничества.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сотрудничества со сверстниками</w:t>
      </w:r>
      <w:r w:rsidRPr="00803362">
        <w:t xml:space="preserve"> </w:t>
      </w:r>
      <w:r w:rsidRPr="00803362">
        <w:rPr>
          <w:rStyle w:val="ac"/>
        </w:rPr>
        <w:t>с распределением функций</w:t>
      </w:r>
      <w:r w:rsidRPr="00803362">
        <w:t>. Способность сформулировать вопрос, помогающий добыть информацию, недостающую для успешного действия, является существенным показателем</w:t>
      </w:r>
      <w:r w:rsidRPr="00803362">
        <w:rPr>
          <w:rStyle w:val="af8"/>
          <w:rFonts w:eastAsia="@Arial Unicode MS"/>
        </w:rPr>
        <w:t xml:space="preserve"> </w:t>
      </w:r>
      <w:r w:rsidRPr="00803362">
        <w:t xml:space="preserve">учебной инициативности обучающегося, перехода от позиции обучаемого </w:t>
      </w:r>
      <w:r w:rsidR="005E14BD" w:rsidRPr="00803362">
        <w:t xml:space="preserve">с помощью других людей </w:t>
      </w:r>
      <w:r w:rsidRPr="00803362">
        <w:t xml:space="preserve">к позиции </w:t>
      </w:r>
      <w:r w:rsidR="005E14BD" w:rsidRPr="00803362">
        <w:t>об</w:t>
      </w:r>
      <w:r w:rsidRPr="00803362">
        <w:t>уча</w:t>
      </w:r>
      <w:r w:rsidR="005E14BD" w:rsidRPr="00803362">
        <w:t>ю</w:t>
      </w:r>
      <w:r w:rsidRPr="00803362">
        <w:t xml:space="preserve">щего себя самостоятельно.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сотрудничества с</w:t>
      </w:r>
      <w:r w:rsidR="005E14BD" w:rsidRPr="00803362">
        <w:rPr>
          <w:rStyle w:val="ac"/>
        </w:rPr>
        <w:t xml:space="preserve"> учителем </w:t>
      </w:r>
      <w:r w:rsidRPr="00803362">
        <w:rPr>
          <w:rStyle w:val="ac"/>
        </w:rPr>
        <w:t>с распределением функций</w:t>
      </w:r>
      <w:r w:rsidRPr="00803362">
        <w:t>. Эта ситуация отличается от предыдущей тем, что партнёром обучающегося выступает не</w:t>
      </w:r>
      <w:r w:rsidR="003979AC" w:rsidRPr="00803362">
        <w:t xml:space="preserve"> одноклассник</w:t>
      </w:r>
      <w:r w:rsidRPr="00803362">
        <w:t>, а</w:t>
      </w:r>
      <w:r w:rsidR="005B51BE" w:rsidRPr="00803362">
        <w:t xml:space="preserve"> учитель</w:t>
      </w:r>
      <w:r w:rsidRPr="00803362">
        <w:t xml:space="preserve">.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003979AC" w:rsidRPr="00803362">
        <w:rPr>
          <w:rStyle w:val="ac"/>
        </w:rPr>
        <w:t xml:space="preserve">взаимодействия с одноклассниками </w:t>
      </w:r>
      <w:r w:rsidRPr="00803362">
        <w:rPr>
          <w:rStyle w:val="ac"/>
        </w:rPr>
        <w:t>без чёткого разделения функций</w:t>
      </w:r>
      <w:r w:rsidRPr="00803362">
        <w:t>.</w:t>
      </w:r>
    </w:p>
    <w:p w:rsidR="00FA13F2" w:rsidRPr="00803362" w:rsidRDefault="00FA13F2" w:rsidP="004B0876">
      <w:pPr>
        <w:numPr>
          <w:ilvl w:val="0"/>
          <w:numId w:val="31"/>
        </w:numPr>
        <w:spacing w:before="100" w:beforeAutospacing="1" w:after="100" w:afterAutospacing="1" w:line="360" w:lineRule="auto"/>
      </w:pPr>
      <w:r w:rsidRPr="00803362">
        <w:t xml:space="preserve">Ситуация </w:t>
      </w:r>
      <w:r w:rsidRPr="00803362">
        <w:rPr>
          <w:rStyle w:val="ac"/>
        </w:rPr>
        <w:t>конфликтного взаимодействия с</w:t>
      </w:r>
      <w:r w:rsidR="003979AC" w:rsidRPr="00803362">
        <w:rPr>
          <w:rStyle w:val="ac"/>
        </w:rPr>
        <w:t xml:space="preserve"> одноклассниками</w:t>
      </w:r>
      <w:r w:rsidRPr="00803362">
        <w:t xml:space="preserve">. </w:t>
      </w:r>
    </w:p>
    <w:p w:rsidR="00FA13F2" w:rsidRPr="00803362" w:rsidRDefault="00FA13F2" w:rsidP="003979AC">
      <w:pPr>
        <w:pStyle w:val="af9"/>
        <w:spacing w:line="360" w:lineRule="auto"/>
        <w:ind w:firstLine="360"/>
      </w:pPr>
      <w:r w:rsidRPr="00803362">
        <w:lastRenderedPageBreak/>
        <w:t>Установлено, что у обучающихся, занимающихся проектной деятельностью, учебная мотивация учения в целом выражена выше</w:t>
      </w:r>
      <w:r w:rsidR="00845250" w:rsidRPr="00803362">
        <w:t>.</w:t>
      </w:r>
    </w:p>
    <w:p w:rsidR="00FA13F2" w:rsidRPr="00803362" w:rsidRDefault="00FA13F2" w:rsidP="005E14BD">
      <w:pPr>
        <w:pStyle w:val="af9"/>
        <w:spacing w:line="360" w:lineRule="auto"/>
      </w:pPr>
      <w:r w:rsidRPr="00803362">
        <w:rPr>
          <w:rStyle w:val="ac"/>
          <w:b/>
          <w:bCs/>
        </w:rPr>
        <w:t>Дискуссия</w:t>
      </w:r>
    </w:p>
    <w:p w:rsidR="00FA13F2" w:rsidRPr="00803362" w:rsidRDefault="00FA13F2" w:rsidP="00845250">
      <w:pPr>
        <w:pStyle w:val="af9"/>
        <w:spacing w:line="360" w:lineRule="auto"/>
        <w:ind w:firstLine="708"/>
      </w:pPr>
      <w:r w:rsidRPr="00803362">
        <w:t>Диалог обуча</w:t>
      </w:r>
      <w:r w:rsidR="0063634D" w:rsidRPr="00803362">
        <w:t xml:space="preserve">ющихся может проходить в устной </w:t>
      </w:r>
      <w:r w:rsidRPr="00803362">
        <w:t>форме.</w:t>
      </w:r>
      <w:r w:rsidR="0063634D" w:rsidRPr="00803362">
        <w:t xml:space="preserve"> </w:t>
      </w:r>
      <w:r w:rsidRPr="00803362">
        <w:t xml:space="preserve">Устная дискуссия помогает </w:t>
      </w:r>
      <w:r w:rsidR="0063634D" w:rsidRPr="00803362">
        <w:t xml:space="preserve">учащемуся </w:t>
      </w:r>
      <w:r w:rsidRPr="00803362">
        <w:t xml:space="preserve">сформировать свою точку зрения, отличить её от других точек зрения, а также скоординировать разные точки зрения для достижения общей цели. </w:t>
      </w:r>
    </w:p>
    <w:p w:rsidR="00FA13F2" w:rsidRPr="00803362" w:rsidRDefault="00FA13F2" w:rsidP="005E14BD">
      <w:pPr>
        <w:pStyle w:val="af9"/>
        <w:spacing w:line="360" w:lineRule="auto"/>
      </w:pPr>
      <w:r w:rsidRPr="00803362">
        <w:t xml:space="preserve">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w:t>
      </w:r>
      <w:r w:rsidRPr="00803362">
        <w:rPr>
          <w:rStyle w:val="ac"/>
        </w:rPr>
        <w:t>функции письменной дискуссии</w:t>
      </w:r>
      <w:r w:rsidRPr="00803362">
        <w:t>:</w:t>
      </w:r>
    </w:p>
    <w:p w:rsidR="00FA13F2" w:rsidRPr="00803362" w:rsidRDefault="00FA13F2" w:rsidP="004B0876">
      <w:pPr>
        <w:numPr>
          <w:ilvl w:val="0"/>
          <w:numId w:val="32"/>
        </w:numPr>
        <w:spacing w:before="100" w:beforeAutospacing="1" w:after="100" w:afterAutospacing="1" w:line="360" w:lineRule="auto"/>
      </w:pPr>
      <w:r w:rsidRPr="00803362">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w:t>
      </w:r>
      <w:r w:rsidR="0063634D" w:rsidRPr="00803362">
        <w:t>ов, из которых обучающиеся</w:t>
      </w:r>
      <w:r w:rsidRPr="00803362">
        <w:t xml:space="preserve"> получают сведения о взглядах на проблемы, существующие в разных областях знаний;</w:t>
      </w:r>
    </w:p>
    <w:p w:rsidR="00FA13F2" w:rsidRPr="00803362" w:rsidRDefault="00FA13F2" w:rsidP="004B0876">
      <w:pPr>
        <w:numPr>
          <w:ilvl w:val="0"/>
          <w:numId w:val="32"/>
        </w:numPr>
        <w:spacing w:before="100" w:beforeAutospacing="1" w:after="100" w:afterAutospacing="1" w:line="360" w:lineRule="auto"/>
      </w:pPr>
      <w:r w:rsidRPr="00803362">
        <w:t>усиление письменного оформления мысли за счёт развития речи</w:t>
      </w:r>
      <w:r w:rsidR="0063634D" w:rsidRPr="00803362">
        <w:t xml:space="preserve"> обучающихся</w:t>
      </w:r>
      <w:r w:rsidRPr="00803362">
        <w:t>, умения формулировать своё мнение так, чтобы быть понятым другими;</w:t>
      </w:r>
    </w:p>
    <w:p w:rsidR="00FA13F2" w:rsidRPr="00803362" w:rsidRDefault="00FA13F2" w:rsidP="004B0876">
      <w:pPr>
        <w:numPr>
          <w:ilvl w:val="0"/>
          <w:numId w:val="32"/>
        </w:numPr>
        <w:spacing w:before="100" w:beforeAutospacing="1" w:after="100" w:afterAutospacing="1" w:line="360" w:lineRule="auto"/>
      </w:pPr>
      <w:r w:rsidRPr="00803362">
        <w:t xml:space="preserve">письменная речь как средство развития теоретического мышления </w:t>
      </w:r>
      <w:r w:rsidR="0063634D" w:rsidRPr="00803362">
        <w:t xml:space="preserve">обучающегося </w:t>
      </w:r>
      <w:r w:rsidRPr="00803362">
        <w:t>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FA13F2" w:rsidRPr="00803362" w:rsidRDefault="00FA13F2" w:rsidP="004B0876">
      <w:pPr>
        <w:numPr>
          <w:ilvl w:val="0"/>
          <w:numId w:val="32"/>
        </w:numPr>
        <w:spacing w:before="100" w:beforeAutospacing="1" w:after="100" w:afterAutospacing="1" w:line="360" w:lineRule="auto"/>
      </w:pPr>
      <w:r w:rsidRPr="00803362">
        <w:t>предоставление при организации на уроке письменной дискуссии возможности высказаться всем желающим, даже тем</w:t>
      </w:r>
      <w:r w:rsidR="0063634D" w:rsidRPr="00803362">
        <w:t xml:space="preserve"> обучающимся</w:t>
      </w:r>
      <w:r w:rsidRPr="00803362">
        <w:t xml:space="preserve">,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w:t>
      </w:r>
      <w:r w:rsidR="0063634D" w:rsidRPr="00803362">
        <w:t xml:space="preserve">обучающихся </w:t>
      </w:r>
      <w:r w:rsidRPr="00803362">
        <w:t>на уроке.</w:t>
      </w:r>
    </w:p>
    <w:p w:rsidR="00FA13F2" w:rsidRPr="00803362" w:rsidRDefault="00FA13F2" w:rsidP="00FA13F2">
      <w:pPr>
        <w:pStyle w:val="af9"/>
        <w:spacing w:line="360" w:lineRule="auto"/>
      </w:pPr>
      <w:r w:rsidRPr="00803362">
        <w:rPr>
          <w:rStyle w:val="ac"/>
          <w:b/>
          <w:bCs/>
        </w:rPr>
        <w:t>Тренинги</w:t>
      </w:r>
    </w:p>
    <w:p w:rsidR="00FA13F2" w:rsidRPr="00803362" w:rsidRDefault="00FA13F2" w:rsidP="00FA13F2">
      <w:pPr>
        <w:pStyle w:val="af9"/>
        <w:spacing w:line="360" w:lineRule="auto"/>
      </w:pPr>
      <w:r w:rsidRPr="00803362">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803362">
        <w:rPr>
          <w:rStyle w:val="ac"/>
          <w:b/>
          <w:bCs/>
        </w:rPr>
        <w:t>тренингов</w:t>
      </w:r>
      <w:r w:rsidRPr="00803362">
        <w:t xml:space="preserve"> для</w:t>
      </w:r>
      <w:r w:rsidR="00083507" w:rsidRPr="00803362">
        <w:t xml:space="preserve"> обучающихся</w:t>
      </w:r>
      <w:r w:rsidRPr="00803362">
        <w:t xml:space="preserve">. Программы тренингов позволяют ставить и достигать следующих конкретных целей: </w:t>
      </w:r>
    </w:p>
    <w:p w:rsidR="00FA13F2" w:rsidRPr="00803362" w:rsidRDefault="00FA13F2" w:rsidP="004B0876">
      <w:pPr>
        <w:numPr>
          <w:ilvl w:val="0"/>
          <w:numId w:val="33"/>
        </w:numPr>
        <w:spacing w:before="100" w:beforeAutospacing="1" w:after="100" w:afterAutospacing="1" w:line="360" w:lineRule="auto"/>
      </w:pPr>
      <w:r w:rsidRPr="00803362">
        <w:lastRenderedPageBreak/>
        <w:t>вырабатывать положительное отношение друг к другу и умение общаться так, чтобы общение с тобой приносило радость окружающим;</w:t>
      </w:r>
    </w:p>
    <w:p w:rsidR="00FA13F2" w:rsidRPr="00803362" w:rsidRDefault="00FA13F2" w:rsidP="004B0876">
      <w:pPr>
        <w:numPr>
          <w:ilvl w:val="0"/>
          <w:numId w:val="33"/>
        </w:numPr>
        <w:spacing w:before="100" w:beforeAutospacing="1" w:after="100" w:afterAutospacing="1" w:line="360" w:lineRule="auto"/>
      </w:pPr>
      <w:r w:rsidRPr="00803362">
        <w:t>развивать навыки взаимодействия в группе;</w:t>
      </w:r>
    </w:p>
    <w:p w:rsidR="00FA13F2" w:rsidRPr="00803362" w:rsidRDefault="00FA13F2" w:rsidP="004B0876">
      <w:pPr>
        <w:numPr>
          <w:ilvl w:val="0"/>
          <w:numId w:val="33"/>
        </w:numPr>
        <w:spacing w:before="100" w:beforeAutospacing="1" w:after="100" w:afterAutospacing="1" w:line="360" w:lineRule="auto"/>
      </w:pPr>
      <w:r w:rsidRPr="00803362">
        <w:t>создать положительное настроение на дальнейшее продолжительное взаимодействие в тренинговой группе;</w:t>
      </w:r>
    </w:p>
    <w:p w:rsidR="00FA13F2" w:rsidRPr="00803362" w:rsidRDefault="00FA13F2" w:rsidP="004B0876">
      <w:pPr>
        <w:numPr>
          <w:ilvl w:val="0"/>
          <w:numId w:val="33"/>
        </w:numPr>
        <w:spacing w:before="100" w:beforeAutospacing="1" w:after="100" w:afterAutospacing="1" w:line="360" w:lineRule="auto"/>
      </w:pPr>
      <w:r w:rsidRPr="00803362">
        <w:t>развивать невербальные навыки общения;</w:t>
      </w:r>
    </w:p>
    <w:p w:rsidR="00FA13F2" w:rsidRPr="00803362" w:rsidRDefault="00FA13F2" w:rsidP="004B0876">
      <w:pPr>
        <w:numPr>
          <w:ilvl w:val="0"/>
          <w:numId w:val="33"/>
        </w:numPr>
        <w:spacing w:before="100" w:beforeAutospacing="1" w:after="100" w:afterAutospacing="1" w:line="360" w:lineRule="auto"/>
      </w:pPr>
      <w:r w:rsidRPr="00803362">
        <w:t>развивать навыки самопознания;</w:t>
      </w:r>
    </w:p>
    <w:p w:rsidR="00FA13F2" w:rsidRPr="00803362" w:rsidRDefault="00FA13F2" w:rsidP="004B0876">
      <w:pPr>
        <w:numPr>
          <w:ilvl w:val="0"/>
          <w:numId w:val="33"/>
        </w:numPr>
        <w:spacing w:before="100" w:beforeAutospacing="1" w:after="100" w:afterAutospacing="1" w:line="360" w:lineRule="auto"/>
      </w:pPr>
      <w:r w:rsidRPr="00803362">
        <w:t>развивать навыки восприятия и понимания других людей;</w:t>
      </w:r>
    </w:p>
    <w:p w:rsidR="00FA13F2" w:rsidRPr="00803362" w:rsidRDefault="00FA13F2" w:rsidP="004B0876">
      <w:pPr>
        <w:numPr>
          <w:ilvl w:val="0"/>
          <w:numId w:val="33"/>
        </w:numPr>
        <w:spacing w:before="100" w:beforeAutospacing="1" w:after="100" w:afterAutospacing="1" w:line="360" w:lineRule="auto"/>
      </w:pPr>
      <w:r w:rsidRPr="00803362">
        <w:t>учиться познавать себя через восприятие другого;</w:t>
      </w:r>
    </w:p>
    <w:p w:rsidR="00FA13F2" w:rsidRPr="00803362" w:rsidRDefault="00FA13F2" w:rsidP="004B0876">
      <w:pPr>
        <w:numPr>
          <w:ilvl w:val="0"/>
          <w:numId w:val="33"/>
        </w:numPr>
        <w:spacing w:before="100" w:beforeAutospacing="1" w:after="100" w:afterAutospacing="1" w:line="360" w:lineRule="auto"/>
      </w:pPr>
      <w:r w:rsidRPr="00803362">
        <w:t>получить представление о «неверных средствах общения»;</w:t>
      </w:r>
    </w:p>
    <w:p w:rsidR="00FA13F2" w:rsidRPr="00803362" w:rsidRDefault="00FA13F2" w:rsidP="004B0876">
      <w:pPr>
        <w:numPr>
          <w:ilvl w:val="0"/>
          <w:numId w:val="33"/>
        </w:numPr>
        <w:spacing w:before="100" w:beforeAutospacing="1" w:after="100" w:afterAutospacing="1" w:line="360" w:lineRule="auto"/>
      </w:pPr>
      <w:r w:rsidRPr="00803362">
        <w:t>развивать положительную самооценку;</w:t>
      </w:r>
    </w:p>
    <w:p w:rsidR="00FA13F2" w:rsidRPr="00803362" w:rsidRDefault="00FA13F2" w:rsidP="004B0876">
      <w:pPr>
        <w:numPr>
          <w:ilvl w:val="0"/>
          <w:numId w:val="33"/>
        </w:numPr>
        <w:spacing w:before="100" w:beforeAutospacing="1" w:after="100" w:afterAutospacing="1" w:line="360" w:lineRule="auto"/>
      </w:pPr>
      <w:r w:rsidRPr="00803362">
        <w:t>сформировать чувство уверенности в себе и осознание себя в новом качестве;</w:t>
      </w:r>
    </w:p>
    <w:p w:rsidR="00FA13F2" w:rsidRPr="00803362" w:rsidRDefault="00FA13F2" w:rsidP="004B0876">
      <w:pPr>
        <w:numPr>
          <w:ilvl w:val="0"/>
          <w:numId w:val="33"/>
        </w:numPr>
        <w:spacing w:before="100" w:beforeAutospacing="1" w:after="100" w:afterAutospacing="1" w:line="360" w:lineRule="auto"/>
      </w:pPr>
      <w:r w:rsidRPr="00803362">
        <w:t>познакомить с понятием «конфликт»;</w:t>
      </w:r>
    </w:p>
    <w:p w:rsidR="00FA13F2" w:rsidRPr="00803362" w:rsidRDefault="00FA13F2" w:rsidP="004B0876">
      <w:pPr>
        <w:numPr>
          <w:ilvl w:val="0"/>
          <w:numId w:val="33"/>
        </w:numPr>
        <w:spacing w:before="100" w:beforeAutospacing="1" w:after="100" w:afterAutospacing="1" w:line="360" w:lineRule="auto"/>
      </w:pPr>
      <w:r w:rsidRPr="00803362">
        <w:t>определить особенности поведения в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обучить способам выхода из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отработать ситуации предотвращения конфликтов;</w:t>
      </w:r>
    </w:p>
    <w:p w:rsidR="00FA13F2" w:rsidRPr="00803362" w:rsidRDefault="00FA13F2" w:rsidP="004B0876">
      <w:pPr>
        <w:numPr>
          <w:ilvl w:val="0"/>
          <w:numId w:val="33"/>
        </w:numPr>
        <w:spacing w:before="100" w:beforeAutospacing="1" w:after="100" w:afterAutospacing="1" w:line="360" w:lineRule="auto"/>
      </w:pPr>
      <w:r w:rsidRPr="00803362">
        <w:t>закрепить навыки поведения в конфликтной ситуации;</w:t>
      </w:r>
    </w:p>
    <w:p w:rsidR="00FA13F2" w:rsidRPr="00803362" w:rsidRDefault="00FA13F2" w:rsidP="004B0876">
      <w:pPr>
        <w:numPr>
          <w:ilvl w:val="0"/>
          <w:numId w:val="33"/>
        </w:numPr>
        <w:spacing w:before="100" w:beforeAutospacing="1" w:after="100" w:afterAutospacing="1" w:line="360" w:lineRule="auto"/>
      </w:pPr>
      <w:r w:rsidRPr="00803362">
        <w:t>снизить уровень конфликтности</w:t>
      </w:r>
      <w:r w:rsidR="00083507" w:rsidRPr="00803362">
        <w:t xml:space="preserve"> обучающихся</w:t>
      </w:r>
      <w:r w:rsidRPr="00803362">
        <w:t>.</w:t>
      </w:r>
    </w:p>
    <w:p w:rsidR="00FA13F2" w:rsidRPr="00803362" w:rsidRDefault="00FA13F2" w:rsidP="00FC013D">
      <w:pPr>
        <w:pStyle w:val="af9"/>
        <w:spacing w:line="360" w:lineRule="auto"/>
        <w:jc w:val="both"/>
      </w:pPr>
      <w:r w:rsidRPr="00803362">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w:t>
      </w:r>
      <w:r w:rsidR="00083507" w:rsidRPr="00803362">
        <w:t xml:space="preserve">обучающемуся </w:t>
      </w:r>
      <w:r w:rsidRPr="00803362">
        <w:t>чувство благополучия и устойчивости.</w:t>
      </w:r>
      <w:r w:rsidRPr="00803362">
        <w:br/>
        <w:t xml:space="preserve">В ходе тренингов коммуникативной компетентности </w:t>
      </w:r>
      <w:r w:rsidR="00083507" w:rsidRPr="00803362">
        <w:t xml:space="preserve">обучающихся </w:t>
      </w:r>
      <w:r w:rsidRPr="00803362">
        <w:t xml:space="preserve">необходимо также уделять внимание вопросам культуры общения и выработке элементарных правил вежливости </w:t>
      </w:r>
      <w:r w:rsidR="00501BFE" w:rsidRPr="00803362">
        <w:t>-</w:t>
      </w:r>
      <w:r w:rsidRPr="00803362">
        <w:t xml:space="preserve"> повседневному этикету. Очень важно, чтобы современные </w:t>
      </w:r>
      <w:r w:rsidR="00994057" w:rsidRPr="00803362">
        <w:t xml:space="preserve">молодые люди </w:t>
      </w:r>
      <w:r w:rsidRPr="00803362">
        <w:t xml:space="preserve">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A13F2" w:rsidRPr="00803362" w:rsidRDefault="00FA13F2" w:rsidP="00FA13F2">
      <w:pPr>
        <w:pStyle w:val="af9"/>
        <w:spacing w:line="360" w:lineRule="auto"/>
      </w:pPr>
      <w:r w:rsidRPr="00803362">
        <w:rPr>
          <w:rStyle w:val="ac"/>
          <w:b/>
          <w:bCs/>
        </w:rPr>
        <w:t>Общий приём доказательства</w:t>
      </w:r>
    </w:p>
    <w:p w:rsidR="00FA13F2" w:rsidRPr="00803362" w:rsidRDefault="00FA13F2" w:rsidP="00FA13F2">
      <w:pPr>
        <w:pStyle w:val="af9"/>
        <w:spacing w:line="360" w:lineRule="auto"/>
      </w:pPr>
      <w:r w:rsidRPr="00803362">
        <w:t xml:space="preserve">Доказательства могут выступать в процессе обучения в разнообразных функциях: </w:t>
      </w:r>
    </w:p>
    <w:p w:rsidR="00FA13F2" w:rsidRPr="00803362" w:rsidRDefault="00FA13F2" w:rsidP="004B0876">
      <w:pPr>
        <w:numPr>
          <w:ilvl w:val="0"/>
          <w:numId w:val="34"/>
        </w:numPr>
        <w:spacing w:before="100" w:beforeAutospacing="1" w:after="100" w:afterAutospacing="1" w:line="360" w:lineRule="auto"/>
      </w:pPr>
      <w:r w:rsidRPr="00803362">
        <w:lastRenderedPageBreak/>
        <w:t xml:space="preserve">как средство развития логического мышления обучающихся; </w:t>
      </w:r>
    </w:p>
    <w:p w:rsidR="00FA13F2" w:rsidRPr="00803362" w:rsidRDefault="00FA13F2" w:rsidP="004B0876">
      <w:pPr>
        <w:numPr>
          <w:ilvl w:val="0"/>
          <w:numId w:val="34"/>
        </w:numPr>
        <w:spacing w:before="100" w:beforeAutospacing="1" w:after="100" w:afterAutospacing="1" w:line="360" w:lineRule="auto"/>
      </w:pPr>
      <w:r w:rsidRPr="00803362">
        <w:t xml:space="preserve">как приём активизации мыслительной деятельности; </w:t>
      </w:r>
    </w:p>
    <w:p w:rsidR="00FA13F2" w:rsidRPr="00803362" w:rsidRDefault="00FA13F2" w:rsidP="004B0876">
      <w:pPr>
        <w:numPr>
          <w:ilvl w:val="0"/>
          <w:numId w:val="34"/>
        </w:numPr>
        <w:spacing w:before="100" w:beforeAutospacing="1" w:after="100" w:afterAutospacing="1" w:line="360" w:lineRule="auto"/>
      </w:pPr>
      <w:r w:rsidRPr="00803362">
        <w:t xml:space="preserve">как особый способ организации усвоения знаний; </w:t>
      </w:r>
    </w:p>
    <w:p w:rsidR="00FA13F2" w:rsidRPr="00803362" w:rsidRDefault="00FA13F2" w:rsidP="004B0876">
      <w:pPr>
        <w:numPr>
          <w:ilvl w:val="0"/>
          <w:numId w:val="34"/>
        </w:numPr>
        <w:spacing w:before="100" w:beforeAutospacing="1" w:after="100" w:afterAutospacing="1" w:line="360" w:lineRule="auto"/>
      </w:pPr>
      <w:r w:rsidRPr="00803362">
        <w:t xml:space="preserve">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w:t>
      </w:r>
    </w:p>
    <w:p w:rsidR="00FA13F2" w:rsidRPr="00803362" w:rsidRDefault="00FA13F2" w:rsidP="004B0876">
      <w:pPr>
        <w:numPr>
          <w:ilvl w:val="0"/>
          <w:numId w:val="34"/>
        </w:numPr>
        <w:spacing w:before="100" w:beforeAutospacing="1" w:after="100" w:afterAutospacing="1" w:line="360" w:lineRule="auto"/>
      </w:pPr>
      <w:r w:rsidRPr="00803362">
        <w:t xml:space="preserve">как средство формирования и проявления поисковых, творческих умений и навыков </w:t>
      </w:r>
      <w:r w:rsidR="00A85851" w:rsidRPr="00803362">
        <w:t>об</w:t>
      </w:r>
      <w:r w:rsidRPr="00803362">
        <w:t>уча</w:t>
      </w:r>
      <w:r w:rsidR="00A85851" w:rsidRPr="00803362">
        <w:t>ю</w:t>
      </w:r>
      <w:r w:rsidRPr="00803362">
        <w:t xml:space="preserve">щихся. </w:t>
      </w:r>
    </w:p>
    <w:p w:rsidR="00FA13F2" w:rsidRPr="00803362" w:rsidRDefault="00FA13F2" w:rsidP="00FA13F2">
      <w:pPr>
        <w:pStyle w:val="af9"/>
        <w:spacing w:line="360" w:lineRule="auto"/>
      </w:pPr>
      <w:r w:rsidRPr="00803362">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FA13F2" w:rsidRPr="00803362" w:rsidRDefault="00FA13F2" w:rsidP="004B0876">
      <w:pPr>
        <w:numPr>
          <w:ilvl w:val="0"/>
          <w:numId w:val="35"/>
        </w:numPr>
        <w:spacing w:before="100" w:beforeAutospacing="1" w:after="100" w:afterAutospacing="1" w:line="360" w:lineRule="auto"/>
      </w:pPr>
      <w:r w:rsidRPr="00803362">
        <w:t>анализ и воспроизведение готовых доказательств;</w:t>
      </w:r>
    </w:p>
    <w:p w:rsidR="00FA13F2" w:rsidRPr="00803362" w:rsidRDefault="00FA13F2" w:rsidP="004B0876">
      <w:pPr>
        <w:numPr>
          <w:ilvl w:val="0"/>
          <w:numId w:val="35"/>
        </w:numPr>
        <w:spacing w:before="100" w:beforeAutospacing="1" w:after="100" w:afterAutospacing="1" w:line="360" w:lineRule="auto"/>
      </w:pPr>
      <w:r w:rsidRPr="00803362">
        <w:t>опровержение предложенных доказательств;</w:t>
      </w:r>
    </w:p>
    <w:p w:rsidR="00FA13F2" w:rsidRPr="00803362" w:rsidRDefault="00FA13F2" w:rsidP="004B0876">
      <w:pPr>
        <w:numPr>
          <w:ilvl w:val="0"/>
          <w:numId w:val="35"/>
        </w:numPr>
        <w:spacing w:before="100" w:beforeAutospacing="1" w:after="100" w:afterAutospacing="1" w:line="360" w:lineRule="auto"/>
      </w:pPr>
      <w:r w:rsidRPr="00803362">
        <w:t>самостоятельный поиск, конструирование и осуществление доказательства.</w:t>
      </w:r>
    </w:p>
    <w:p w:rsidR="00FA13F2" w:rsidRPr="00803362" w:rsidRDefault="00FA13F2" w:rsidP="00FA13F2">
      <w:pPr>
        <w:pStyle w:val="af9"/>
        <w:spacing w:line="360" w:lineRule="auto"/>
      </w:pPr>
      <w:r w:rsidRPr="00803362">
        <w:t>Необходимость использования обучающимися доказательства возникает в ситуациях, когда:</w:t>
      </w:r>
    </w:p>
    <w:p w:rsidR="00FA13F2" w:rsidRPr="00803362" w:rsidRDefault="00FA13F2" w:rsidP="004B0876">
      <w:pPr>
        <w:numPr>
          <w:ilvl w:val="0"/>
          <w:numId w:val="36"/>
        </w:numPr>
        <w:spacing w:before="100" w:beforeAutospacing="1" w:after="100" w:afterAutospacing="1" w:line="360" w:lineRule="auto"/>
      </w:pPr>
      <w:r w:rsidRPr="00803362">
        <w:t>учитель сам формулирует то или иное положение и предлагает обучающимся доказать его;</w:t>
      </w:r>
    </w:p>
    <w:p w:rsidR="00FA13F2" w:rsidRPr="00803362" w:rsidRDefault="00FA13F2" w:rsidP="004B0876">
      <w:pPr>
        <w:numPr>
          <w:ilvl w:val="0"/>
          <w:numId w:val="36"/>
        </w:numPr>
        <w:spacing w:before="100" w:beforeAutospacing="1" w:after="100" w:afterAutospacing="1" w:line="360" w:lineRule="auto"/>
      </w:pPr>
      <w:r w:rsidRPr="00803362">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A13F2" w:rsidRPr="00803362" w:rsidRDefault="00FA13F2" w:rsidP="00FA13F2">
      <w:pPr>
        <w:pStyle w:val="af9"/>
        <w:spacing w:line="360" w:lineRule="auto"/>
      </w:pPr>
      <w:r w:rsidRPr="00803362">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A13F2" w:rsidRPr="00803362" w:rsidRDefault="00FA13F2" w:rsidP="00FA13F2">
      <w:pPr>
        <w:pStyle w:val="af9"/>
        <w:spacing w:line="360" w:lineRule="auto"/>
      </w:pPr>
      <w:r w:rsidRPr="00803362">
        <w:t xml:space="preserve">Доказательство в широком смысле </w:t>
      </w:r>
      <w:r w:rsidR="00501BFE" w:rsidRPr="00803362">
        <w:t>-</w:t>
      </w:r>
      <w:r w:rsidRPr="00803362">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FA13F2" w:rsidRPr="00803362" w:rsidRDefault="00FA13F2" w:rsidP="00FA13F2">
      <w:pPr>
        <w:pStyle w:val="af9"/>
        <w:spacing w:line="360" w:lineRule="auto"/>
      </w:pPr>
      <w:r w:rsidRPr="00803362">
        <w:t>Любое доказательство включает:</w:t>
      </w:r>
    </w:p>
    <w:p w:rsidR="00FA13F2" w:rsidRPr="00803362" w:rsidRDefault="00FA13F2" w:rsidP="004B0876">
      <w:pPr>
        <w:numPr>
          <w:ilvl w:val="0"/>
          <w:numId w:val="37"/>
        </w:numPr>
        <w:spacing w:before="100" w:beforeAutospacing="1" w:after="100" w:afterAutospacing="1" w:line="360" w:lineRule="auto"/>
      </w:pPr>
      <w:r w:rsidRPr="00803362">
        <w:rPr>
          <w:rStyle w:val="ac"/>
        </w:rPr>
        <w:lastRenderedPageBreak/>
        <w:t>тезис</w:t>
      </w:r>
      <w:r w:rsidRPr="00803362">
        <w:t xml:space="preserve"> </w:t>
      </w:r>
      <w:r w:rsidR="00501BFE" w:rsidRPr="00803362">
        <w:t>-</w:t>
      </w:r>
      <w:r w:rsidRPr="00803362">
        <w:t xml:space="preserve"> суждение (утверждение), истинность которого доказывается;</w:t>
      </w:r>
    </w:p>
    <w:p w:rsidR="00FA13F2" w:rsidRPr="00803362" w:rsidRDefault="00FA13F2" w:rsidP="004B0876">
      <w:pPr>
        <w:numPr>
          <w:ilvl w:val="0"/>
          <w:numId w:val="37"/>
        </w:numPr>
        <w:spacing w:before="100" w:beforeAutospacing="1" w:after="100" w:afterAutospacing="1" w:line="360" w:lineRule="auto"/>
      </w:pPr>
      <w:r w:rsidRPr="00803362">
        <w:rPr>
          <w:rStyle w:val="ac"/>
        </w:rPr>
        <w:t>аргументы</w:t>
      </w:r>
      <w:r w:rsidRPr="00803362">
        <w:t xml:space="preserve"> (основания, доводы) </w:t>
      </w:r>
      <w:r w:rsidR="00501BFE" w:rsidRPr="00803362">
        <w:t>-</w:t>
      </w:r>
      <w:r w:rsidRPr="00803362">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FA13F2" w:rsidRPr="00803362" w:rsidRDefault="00FA13F2" w:rsidP="004B0876">
      <w:pPr>
        <w:numPr>
          <w:ilvl w:val="0"/>
          <w:numId w:val="37"/>
        </w:numPr>
        <w:spacing w:before="100" w:beforeAutospacing="1" w:after="100" w:afterAutospacing="1" w:line="360" w:lineRule="auto"/>
      </w:pPr>
      <w:r w:rsidRPr="00803362">
        <w:rPr>
          <w:rStyle w:val="ac"/>
        </w:rPr>
        <w:t>демонстрация</w:t>
      </w:r>
      <w:r w:rsidRPr="00803362">
        <w:t xml:space="preserve"> </w:t>
      </w:r>
      <w:r w:rsidR="00501BFE" w:rsidRPr="00803362">
        <w:t>-</w:t>
      </w:r>
      <w:r w:rsidRPr="00803362">
        <w:t xml:space="preserve"> последовательность умозаключений </w:t>
      </w:r>
      <w:r w:rsidR="00501BFE" w:rsidRPr="00803362">
        <w:t>-</w:t>
      </w:r>
      <w:r w:rsidRPr="00803362">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A13F2" w:rsidRPr="00803362" w:rsidRDefault="00FA13F2" w:rsidP="00FA13F2">
      <w:pPr>
        <w:pStyle w:val="af9"/>
        <w:spacing w:line="360" w:lineRule="auto"/>
      </w:pPr>
      <w:r w:rsidRPr="00803362">
        <w:t>В целях обеспечения освоения обучающимися деятельности доказательства в работе учителей, наряду с обучением конкретному док</w:t>
      </w:r>
      <w:r w:rsidR="00E460DE" w:rsidRPr="00803362">
        <w:t>азательству тех или иных теорем</w:t>
      </w:r>
      <w:r w:rsidRPr="00803362">
        <w:t xml:space="preserve"> особое внимание должно уделяться вооружению обучающихся обобщённым умением доказывать.</w:t>
      </w:r>
    </w:p>
    <w:p w:rsidR="00FA13F2" w:rsidRPr="00803362" w:rsidRDefault="00FA13F2" w:rsidP="00FA13F2">
      <w:pPr>
        <w:pStyle w:val="af9"/>
        <w:spacing w:line="360" w:lineRule="auto"/>
      </w:pPr>
      <w:r w:rsidRPr="00803362">
        <w:rPr>
          <w:rStyle w:val="ac"/>
          <w:b/>
          <w:bCs/>
        </w:rPr>
        <w:t>Рефлексия</w:t>
      </w:r>
    </w:p>
    <w:p w:rsidR="00FA13F2" w:rsidRPr="00803362" w:rsidRDefault="00FA13F2" w:rsidP="00FA13F2">
      <w:pPr>
        <w:pStyle w:val="af9"/>
        <w:spacing w:line="360" w:lineRule="auto"/>
        <w:rPr>
          <w:i/>
        </w:rPr>
      </w:pPr>
      <w:r w:rsidRPr="00803362">
        <w:t xml:space="preserve">В наиболее широком значении </w:t>
      </w:r>
      <w:r w:rsidRPr="00803362">
        <w:rPr>
          <w:rStyle w:val="ac"/>
          <w:bCs/>
          <w:i w:val="0"/>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803362">
        <w:rPr>
          <w:i/>
        </w:rPr>
        <w:t xml:space="preserve"> </w:t>
      </w:r>
    </w:p>
    <w:p w:rsidR="00FA13F2" w:rsidRPr="00803362" w:rsidRDefault="00FA13F2" w:rsidP="00FA13F2">
      <w:pPr>
        <w:pStyle w:val="af9"/>
        <w:spacing w:line="360" w:lineRule="auto"/>
      </w:pPr>
      <w:r w:rsidRPr="00803362">
        <w:t xml:space="preserve">Задача рефлексии </w:t>
      </w:r>
      <w:r w:rsidR="00501BFE" w:rsidRPr="00803362">
        <w:t>-</w:t>
      </w:r>
      <w:r w:rsidRPr="00803362">
        <w:t xml:space="preserve"> осознание внешнего и внутреннего опыта субъекта и его отражение в той или иной форме.</w:t>
      </w:r>
      <w:r w:rsidRPr="00803362">
        <w:br/>
        <w:t xml:space="preserve">Выделяются </w:t>
      </w:r>
      <w:r w:rsidRPr="00803362">
        <w:rPr>
          <w:rStyle w:val="ac"/>
          <w:i w:val="0"/>
        </w:rPr>
        <w:t>три основные сферы</w:t>
      </w:r>
      <w:r w:rsidRPr="00803362">
        <w:t xml:space="preserve"> существования рефлексии:</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коммуникации и кооперации</w:t>
      </w:r>
      <w:r w:rsidRPr="00803362">
        <w:t xml:space="preserve">, где рефлексия является механизмом выхода в позицию «над» и позицию «вне» </w:t>
      </w:r>
      <w:r w:rsidR="00501BFE" w:rsidRPr="00803362">
        <w:t>-</w:t>
      </w:r>
      <w:r w:rsidRPr="00803362">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мыслительных процессов</w:t>
      </w:r>
      <w:r w:rsidRPr="00803362">
        <w:rPr>
          <w:rStyle w:val="ac"/>
        </w:rPr>
        <w:t>,</w:t>
      </w:r>
      <w:r w:rsidRPr="00803362">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w:t>
      </w:r>
      <w:r w:rsidRPr="00803362">
        <w:lastRenderedPageBreak/>
        <w:t xml:space="preserve">качестве направленности мышления на самоё себя, на собственные процессы и собственные продукты.  </w:t>
      </w:r>
    </w:p>
    <w:p w:rsidR="00FA13F2" w:rsidRPr="00803362" w:rsidRDefault="00FA13F2" w:rsidP="004B0876">
      <w:pPr>
        <w:numPr>
          <w:ilvl w:val="0"/>
          <w:numId w:val="38"/>
        </w:numPr>
        <w:spacing w:before="100" w:beforeAutospacing="1" w:after="100" w:afterAutospacing="1" w:line="360" w:lineRule="auto"/>
      </w:pPr>
      <w:r w:rsidRPr="00803362">
        <w:rPr>
          <w:rStyle w:val="ac"/>
          <w:b/>
          <w:bCs/>
        </w:rPr>
        <w:t>сфера самосознания</w:t>
      </w:r>
      <w:r w:rsidRPr="00803362">
        <w:t xml:space="preserve">, нуждающаяся в рефлексии при самоопределении внутренних ориентиров и способов разграничения Я и не-Я. </w:t>
      </w:r>
    </w:p>
    <w:p w:rsidR="00FA13F2" w:rsidRPr="00803362" w:rsidRDefault="00FA13F2" w:rsidP="00FA13F2">
      <w:pPr>
        <w:pStyle w:val="af9"/>
        <w:spacing w:line="360" w:lineRule="auto"/>
      </w:pPr>
      <w:r w:rsidRPr="00803362">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A13F2" w:rsidRPr="00803362" w:rsidRDefault="00FA13F2" w:rsidP="004B0876">
      <w:pPr>
        <w:numPr>
          <w:ilvl w:val="0"/>
          <w:numId w:val="39"/>
        </w:numPr>
        <w:spacing w:before="100" w:beforeAutospacing="1" w:after="100" w:afterAutospacing="1" w:line="360" w:lineRule="auto"/>
      </w:pPr>
      <w:r w:rsidRPr="00803362">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FA13F2" w:rsidRPr="00803362" w:rsidRDefault="00FA13F2" w:rsidP="004B0876">
      <w:pPr>
        <w:numPr>
          <w:ilvl w:val="0"/>
          <w:numId w:val="39"/>
        </w:numPr>
        <w:spacing w:before="100" w:beforeAutospacing="1" w:after="100" w:afterAutospacing="1" w:line="360" w:lineRule="auto"/>
      </w:pPr>
      <w:r w:rsidRPr="00803362">
        <w:t>понимание цели учебной деятельности (чему я научился на уроке? каких целей добился? чему можно было научиться ещё?);</w:t>
      </w:r>
    </w:p>
    <w:p w:rsidR="00FA13F2" w:rsidRPr="00803362" w:rsidRDefault="00FA13F2" w:rsidP="004B0876">
      <w:pPr>
        <w:numPr>
          <w:ilvl w:val="0"/>
          <w:numId w:val="39"/>
        </w:numPr>
        <w:spacing w:before="100" w:beforeAutospacing="1" w:after="100" w:afterAutospacing="1" w:line="360" w:lineRule="auto"/>
      </w:pPr>
      <w:r w:rsidRPr="00803362">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A13F2" w:rsidRPr="00803362" w:rsidRDefault="00FA13F2" w:rsidP="00FA13F2">
      <w:pPr>
        <w:pStyle w:val="af9"/>
        <w:spacing w:line="360" w:lineRule="auto"/>
      </w:pPr>
      <w:r w:rsidRPr="00803362">
        <w:t xml:space="preserve">Соответственно развитию рефлексии будет способствовать  организация учебной деятельности, отвечающая следующим критериям: </w:t>
      </w:r>
    </w:p>
    <w:p w:rsidR="00FA13F2" w:rsidRPr="00803362" w:rsidRDefault="00FA13F2" w:rsidP="004B0876">
      <w:pPr>
        <w:numPr>
          <w:ilvl w:val="0"/>
          <w:numId w:val="40"/>
        </w:numPr>
        <w:spacing w:before="100" w:beforeAutospacing="1" w:after="100" w:afterAutospacing="1" w:line="360" w:lineRule="auto"/>
      </w:pPr>
      <w:r w:rsidRPr="00803362">
        <w:t xml:space="preserve">постановка всякой новой задачи как задачи с недостающими данными; </w:t>
      </w:r>
    </w:p>
    <w:p w:rsidR="00FA13F2" w:rsidRPr="00803362" w:rsidRDefault="00FA13F2" w:rsidP="004B0876">
      <w:pPr>
        <w:numPr>
          <w:ilvl w:val="0"/>
          <w:numId w:val="40"/>
        </w:numPr>
        <w:spacing w:before="100" w:beforeAutospacing="1" w:after="100" w:afterAutospacing="1" w:line="360" w:lineRule="auto"/>
      </w:pPr>
      <w:r w:rsidRPr="00803362">
        <w:t xml:space="preserve">анализ наличия способов и средств выполнения задачи; </w:t>
      </w:r>
    </w:p>
    <w:p w:rsidR="00FA13F2" w:rsidRPr="00803362" w:rsidRDefault="00FA13F2" w:rsidP="004B0876">
      <w:pPr>
        <w:numPr>
          <w:ilvl w:val="0"/>
          <w:numId w:val="40"/>
        </w:numPr>
        <w:spacing w:before="100" w:beforeAutospacing="1" w:after="100" w:afterAutospacing="1" w:line="360" w:lineRule="auto"/>
      </w:pPr>
      <w:r w:rsidRPr="00803362">
        <w:t xml:space="preserve">оценка своей готовности к решению проблемы; </w:t>
      </w:r>
    </w:p>
    <w:p w:rsidR="00FA13F2" w:rsidRPr="00803362" w:rsidRDefault="00FA13F2" w:rsidP="004B0876">
      <w:pPr>
        <w:numPr>
          <w:ilvl w:val="0"/>
          <w:numId w:val="40"/>
        </w:numPr>
        <w:spacing w:before="100" w:beforeAutospacing="1" w:after="100" w:afterAutospacing="1" w:line="360" w:lineRule="auto"/>
      </w:pPr>
      <w:r w:rsidRPr="00803362">
        <w:t xml:space="preserve">самостоятельный поиск недостающей информации в любом «хранилище» (учебнике, справочнике, книге, у учителя); </w:t>
      </w:r>
    </w:p>
    <w:p w:rsidR="00FA13F2" w:rsidRPr="00803362" w:rsidRDefault="00FA13F2" w:rsidP="004B0876">
      <w:pPr>
        <w:numPr>
          <w:ilvl w:val="0"/>
          <w:numId w:val="40"/>
        </w:numPr>
        <w:spacing w:before="100" w:beforeAutospacing="1" w:after="100" w:afterAutospacing="1" w:line="360" w:lineRule="auto"/>
      </w:pPr>
      <w:r w:rsidRPr="00803362">
        <w:t>самостоятельное изобретение недостающего способа действия (практически это перевод учебной задачи в творческую).</w:t>
      </w:r>
    </w:p>
    <w:p w:rsidR="00FA13F2" w:rsidRPr="00803362" w:rsidRDefault="00FA13F2" w:rsidP="00FC013D">
      <w:pPr>
        <w:pStyle w:val="af9"/>
        <w:spacing w:line="360" w:lineRule="auto"/>
        <w:jc w:val="both"/>
      </w:pPr>
      <w:r w:rsidRPr="00803362">
        <w:t xml:space="preserve">Формирование у </w:t>
      </w:r>
      <w:r w:rsidR="00E460DE" w:rsidRPr="00803362">
        <w:t xml:space="preserve">обучающихся </w:t>
      </w:r>
      <w:r w:rsidRPr="00803362">
        <w:t xml:space="preserve">привычки к </w:t>
      </w:r>
      <w:r w:rsidRPr="00803362">
        <w:rPr>
          <w:rStyle w:val="ac"/>
          <w:i w:val="0"/>
        </w:rPr>
        <w:t>систематическому развёрнутому словесному</w:t>
      </w:r>
      <w:r w:rsidRPr="00803362">
        <w:rPr>
          <w:rStyle w:val="ac"/>
        </w:rPr>
        <w:t xml:space="preserve"> </w:t>
      </w:r>
      <w:r w:rsidRPr="00803362">
        <w:rPr>
          <w:rStyle w:val="ac"/>
          <w:i w:val="0"/>
        </w:rPr>
        <w:t>разъяснению всех совершаемых действий</w:t>
      </w:r>
      <w:r w:rsidRPr="00803362">
        <w:t xml:space="preserve"> (а это возможно только в условиях совместной деятельности или учебного сотрудничества) способствует возникновению </w:t>
      </w:r>
      <w:r w:rsidRPr="00803362">
        <w:rPr>
          <w:rStyle w:val="ac"/>
        </w:rPr>
        <w:t>рефлексии</w:t>
      </w:r>
      <w:r w:rsidRPr="00803362">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w:t>
      </w:r>
      <w:r w:rsidRPr="00803362">
        <w:lastRenderedPageBreak/>
        <w:t xml:space="preserve">иначе?» </w:t>
      </w:r>
      <w:r w:rsidR="00501BFE" w:rsidRPr="00803362">
        <w:t>-</w:t>
      </w:r>
      <w:r w:rsidRPr="00803362">
        <w:t xml:space="preserve"> в ответах на такие вопросы о собственных действиях и рождается </w:t>
      </w:r>
      <w:r w:rsidRPr="00803362">
        <w:rPr>
          <w:rStyle w:val="ac"/>
          <w:i w:val="0"/>
        </w:rPr>
        <w:t>рефлексия</w:t>
      </w:r>
      <w:r w:rsidRPr="00803362">
        <w:t xml:space="preserve">. В конечном счёте рефлексия даёт возможность человеку определять подлинные </w:t>
      </w:r>
      <w:r w:rsidRPr="00803362">
        <w:rPr>
          <w:rStyle w:val="ac"/>
          <w:i w:val="0"/>
        </w:rPr>
        <w:t>основания</w:t>
      </w:r>
      <w:r w:rsidRPr="00803362">
        <w:rPr>
          <w:i/>
        </w:rPr>
        <w:t xml:space="preserve"> </w:t>
      </w:r>
      <w:r w:rsidRPr="00803362">
        <w:t>собственных действий при решении задач.</w:t>
      </w:r>
    </w:p>
    <w:p w:rsidR="00FA13F2" w:rsidRPr="00803362" w:rsidRDefault="00FA13F2" w:rsidP="00FA13F2">
      <w:pPr>
        <w:pStyle w:val="af9"/>
        <w:spacing w:line="360" w:lineRule="auto"/>
      </w:pPr>
      <w:r w:rsidRPr="00803362">
        <w:rPr>
          <w:rStyle w:val="ac"/>
          <w:b/>
          <w:bCs/>
        </w:rPr>
        <w:t>Педагогическое общение</w:t>
      </w:r>
    </w:p>
    <w:p w:rsidR="00E460DE" w:rsidRPr="00803362" w:rsidRDefault="00FA13F2" w:rsidP="00FA13F2">
      <w:pPr>
        <w:pStyle w:val="af9"/>
        <w:spacing w:line="360" w:lineRule="auto"/>
      </w:pPr>
      <w:r w:rsidRPr="00803362">
        <w:t>Наря</w:t>
      </w:r>
      <w:r w:rsidR="00E460DE" w:rsidRPr="00803362">
        <w:t xml:space="preserve">ду с учебным сотрудничеством с одноклассниками </w:t>
      </w:r>
      <w:r w:rsidRPr="00803362">
        <w:t xml:space="preserve">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FA13F2" w:rsidRPr="00803362" w:rsidRDefault="00FA13F2" w:rsidP="00FA13F2">
      <w:pPr>
        <w:pStyle w:val="af9"/>
        <w:spacing w:line="360" w:lineRule="auto"/>
      </w:pPr>
      <w:r w:rsidRPr="00803362">
        <w:t>Анализ педагогического общения позволяет выделить такие виды педагогического стиля, как:</w:t>
      </w:r>
    </w:p>
    <w:p w:rsidR="00FA13F2" w:rsidRPr="00803362" w:rsidRDefault="00FA13F2" w:rsidP="004B0876">
      <w:pPr>
        <w:numPr>
          <w:ilvl w:val="0"/>
          <w:numId w:val="41"/>
        </w:numPr>
        <w:spacing w:before="100" w:beforeAutospacing="1" w:after="100" w:afterAutospacing="1" w:line="360" w:lineRule="auto"/>
      </w:pPr>
      <w:r w:rsidRPr="00803362">
        <w:t xml:space="preserve">авторитарный (директивный), </w:t>
      </w:r>
    </w:p>
    <w:p w:rsidR="00FA13F2" w:rsidRPr="00803362" w:rsidRDefault="00FA13F2" w:rsidP="004B0876">
      <w:pPr>
        <w:numPr>
          <w:ilvl w:val="0"/>
          <w:numId w:val="41"/>
        </w:numPr>
        <w:spacing w:before="100" w:beforeAutospacing="1" w:after="100" w:afterAutospacing="1" w:line="360" w:lineRule="auto"/>
      </w:pPr>
      <w:r w:rsidRPr="00803362">
        <w:t xml:space="preserve">демократический </w:t>
      </w:r>
    </w:p>
    <w:p w:rsidR="00FA13F2" w:rsidRPr="00803362" w:rsidRDefault="00FA13F2" w:rsidP="004B0876">
      <w:pPr>
        <w:numPr>
          <w:ilvl w:val="0"/>
          <w:numId w:val="41"/>
        </w:numPr>
        <w:spacing w:before="100" w:beforeAutospacing="1" w:after="100" w:afterAutospacing="1" w:line="360" w:lineRule="auto"/>
      </w:pPr>
      <w:r w:rsidRPr="00803362">
        <w:t xml:space="preserve">либеральный (попустительский). </w:t>
      </w:r>
    </w:p>
    <w:p w:rsidR="00FA13F2" w:rsidRPr="00803362" w:rsidRDefault="00FA13F2" w:rsidP="00FA13F2">
      <w:pPr>
        <w:pStyle w:val="af9"/>
        <w:spacing w:line="360" w:lineRule="auto"/>
      </w:pPr>
      <w:r w:rsidRPr="00803362">
        <w:t xml:space="preserve">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r w:rsidR="00E460DE" w:rsidRPr="00803362">
        <w:t xml:space="preserve">обучающимся </w:t>
      </w:r>
      <w:r w:rsidRPr="00803362">
        <w:t xml:space="preserve">лишь одна из составляющих педагогического стиля. </w:t>
      </w:r>
      <w:r w:rsidRPr="00803362">
        <w:br/>
        <w:t>Можно выделить две основные позиции педагога:</w:t>
      </w:r>
    </w:p>
    <w:p w:rsidR="00FA13F2" w:rsidRPr="00803362" w:rsidRDefault="00FA13F2" w:rsidP="004B0876">
      <w:pPr>
        <w:numPr>
          <w:ilvl w:val="0"/>
          <w:numId w:val="42"/>
        </w:numPr>
        <w:spacing w:before="100" w:beforeAutospacing="1" w:after="100" w:afterAutospacing="1" w:line="360" w:lineRule="auto"/>
      </w:pPr>
      <w:r w:rsidRPr="00803362">
        <w:t>авторитарную</w:t>
      </w:r>
    </w:p>
    <w:p w:rsidR="00FA13F2" w:rsidRPr="00803362" w:rsidRDefault="00FA13F2" w:rsidP="004B0876">
      <w:pPr>
        <w:numPr>
          <w:ilvl w:val="0"/>
          <w:numId w:val="42"/>
        </w:numPr>
        <w:spacing w:before="100" w:beforeAutospacing="1" w:after="100" w:afterAutospacing="1" w:line="360" w:lineRule="auto"/>
      </w:pPr>
      <w:r w:rsidRPr="00803362">
        <w:t xml:space="preserve">партнёрскую. </w:t>
      </w:r>
    </w:p>
    <w:p w:rsidR="00FA13F2" w:rsidRPr="00803362" w:rsidRDefault="00FA13F2" w:rsidP="00FA13F2">
      <w:pPr>
        <w:pStyle w:val="af9"/>
        <w:spacing w:line="360" w:lineRule="auto"/>
      </w:pPr>
      <w:r w:rsidRPr="00803362">
        <w:t>Партнерская позиция может быть признана адекватной возрастно-психологическим особенностям</w:t>
      </w:r>
      <w:r w:rsidR="00E460DE" w:rsidRPr="00803362">
        <w:t xml:space="preserve"> обучающегося</w:t>
      </w:r>
      <w:r w:rsidRPr="00803362">
        <w:t>, задачам развития, в первую, очередь задачам формирования самосознания и чувства взрослости.</w:t>
      </w:r>
    </w:p>
    <w:p w:rsidR="00420169" w:rsidRPr="00803362" w:rsidRDefault="00420169" w:rsidP="00420169">
      <w:pPr>
        <w:pStyle w:val="115"/>
        <w:keepNext/>
        <w:keepLines/>
        <w:shd w:val="clear" w:color="auto" w:fill="auto"/>
        <w:spacing w:after="0" w:line="360" w:lineRule="auto"/>
        <w:jc w:val="center"/>
        <w:rPr>
          <w:rFonts w:ascii="Times New Roman" w:hAnsi="Times New Roman"/>
          <w:b/>
          <w:sz w:val="24"/>
          <w:szCs w:val="24"/>
        </w:rPr>
      </w:pPr>
      <w:bookmarkStart w:id="62" w:name="bookmark191"/>
      <w:r w:rsidRPr="00803362">
        <w:rPr>
          <w:rStyle w:val="1110"/>
          <w:rFonts w:ascii="Times New Roman" w:hAnsi="Times New Roman"/>
          <w:b/>
          <w:sz w:val="24"/>
          <w:szCs w:val="24"/>
        </w:rPr>
        <w:t>2.2. Программы отдельных</w:t>
      </w:r>
      <w:r w:rsidRPr="00803362">
        <w:rPr>
          <w:rStyle w:val="1100"/>
          <w:rFonts w:ascii="Times New Roman" w:hAnsi="Times New Roman"/>
          <w:b/>
          <w:sz w:val="24"/>
          <w:szCs w:val="24"/>
        </w:rPr>
        <w:t xml:space="preserve"> </w:t>
      </w:r>
      <w:r w:rsidRPr="00803362">
        <w:rPr>
          <w:rStyle w:val="1110"/>
          <w:rFonts w:ascii="Times New Roman" w:hAnsi="Times New Roman"/>
          <w:b/>
          <w:sz w:val="24"/>
          <w:szCs w:val="24"/>
        </w:rPr>
        <w:t>учебных предметов, курсов</w:t>
      </w:r>
      <w:bookmarkEnd w:id="62"/>
    </w:p>
    <w:p w:rsidR="00420169" w:rsidRPr="00803362" w:rsidRDefault="00420169" w:rsidP="00420169">
      <w:pPr>
        <w:pStyle w:val="221"/>
        <w:keepNext/>
        <w:keepLines/>
        <w:shd w:val="clear" w:color="auto" w:fill="auto"/>
        <w:spacing w:before="0" w:after="0" w:line="360" w:lineRule="auto"/>
        <w:ind w:firstLine="454"/>
        <w:rPr>
          <w:sz w:val="24"/>
          <w:szCs w:val="24"/>
        </w:rPr>
      </w:pPr>
      <w:bookmarkStart w:id="63" w:name="bookmark192"/>
      <w:r w:rsidRPr="00803362">
        <w:rPr>
          <w:rStyle w:val="228"/>
          <w:sz w:val="24"/>
          <w:szCs w:val="24"/>
        </w:rPr>
        <w:t>2.2.1. Общие положения</w:t>
      </w:r>
      <w:bookmarkEnd w:id="63"/>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 xml:space="preserve">Каждая ступень общего образования </w:t>
      </w:r>
      <w:r w:rsidR="00501BFE" w:rsidRPr="00803362">
        <w:rPr>
          <w:sz w:val="24"/>
          <w:szCs w:val="24"/>
        </w:rPr>
        <w:t>-</w:t>
      </w:r>
      <w:r w:rsidRPr="00803362">
        <w:rPr>
          <w:sz w:val="24"/>
          <w:szCs w:val="24"/>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w:t>
      </w:r>
      <w:r w:rsidRPr="00803362">
        <w:rPr>
          <w:sz w:val="24"/>
          <w:szCs w:val="24"/>
        </w:rPr>
        <w:lastRenderedPageBreak/>
        <w:t>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420169" w:rsidRPr="00803362" w:rsidRDefault="00420169" w:rsidP="00420169">
      <w:pPr>
        <w:pStyle w:val="310"/>
        <w:keepNext/>
        <w:keepLines/>
        <w:shd w:val="clear" w:color="auto" w:fill="auto"/>
        <w:spacing w:line="360" w:lineRule="auto"/>
        <w:ind w:firstLine="454"/>
        <w:rPr>
          <w:sz w:val="24"/>
          <w:szCs w:val="24"/>
        </w:rPr>
      </w:pPr>
      <w:bookmarkStart w:id="64" w:name="bookmark193"/>
      <w:r w:rsidRPr="00803362">
        <w:rPr>
          <w:rStyle w:val="340"/>
          <w:sz w:val="24"/>
          <w:szCs w:val="24"/>
        </w:rPr>
        <w:t>Как указывалось в предыдущих разделах, учебная деятельность на этой ступени образования приобретает черты</w:t>
      </w:r>
      <w:r w:rsidRPr="00803362">
        <w:rPr>
          <w:rStyle w:val="333"/>
          <w:sz w:val="24"/>
          <w:szCs w:val="24"/>
        </w:rPr>
        <w:t xml:space="preserve"> </w:t>
      </w:r>
      <w:r w:rsidRPr="00803362">
        <w:rPr>
          <w:rStyle w:val="340"/>
          <w:sz w:val="24"/>
          <w:szCs w:val="24"/>
        </w:rPr>
        <w:t>деятельности по саморазвитию и самообразованию.</w:t>
      </w:r>
      <w:bookmarkEnd w:id="64"/>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В средних классах у обучающихся на основе усвоения научных понятий закладываются основы</w:t>
      </w:r>
      <w:r w:rsidRPr="00803362">
        <w:rPr>
          <w:rStyle w:val="90"/>
          <w:sz w:val="24"/>
          <w:szCs w:val="24"/>
        </w:rPr>
        <w:t xml:space="preserve"> теоретического,</w:t>
      </w:r>
      <w:r w:rsidRPr="00803362">
        <w:rPr>
          <w:rStyle w:val="8"/>
          <w:sz w:val="24"/>
          <w:szCs w:val="24"/>
        </w:rPr>
        <w:t xml:space="preserve"> </w:t>
      </w:r>
      <w:r w:rsidRPr="00803362">
        <w:rPr>
          <w:rStyle w:val="90"/>
          <w:sz w:val="24"/>
          <w:szCs w:val="24"/>
        </w:rPr>
        <w:t>формального и рефлексивного мышления,</w:t>
      </w:r>
      <w:r w:rsidRPr="00803362">
        <w:rPr>
          <w:sz w:val="24"/>
          <w:szCs w:val="24"/>
        </w:rPr>
        <w:t xml:space="preserve"> появляются</w:t>
      </w:r>
      <w:r w:rsidRPr="00803362">
        <w:rPr>
          <w:rStyle w:val="90"/>
          <w:sz w:val="24"/>
          <w:szCs w:val="24"/>
        </w:rPr>
        <w:t xml:space="preserve"> способности рассуждать</w:t>
      </w:r>
      <w:r w:rsidRPr="00803362">
        <w:rPr>
          <w:sz w:val="24"/>
          <w:szCs w:val="24"/>
        </w:rPr>
        <w:t xml:space="preserve"> на основе общих посылок,</w:t>
      </w:r>
      <w:r w:rsidRPr="00803362">
        <w:rPr>
          <w:rStyle w:val="90"/>
          <w:sz w:val="24"/>
          <w:szCs w:val="24"/>
        </w:rPr>
        <w:t xml:space="preserve"> умение оперировать гипотезами как отличительным инструментом</w:t>
      </w:r>
      <w:r w:rsidRPr="00803362">
        <w:rPr>
          <w:rStyle w:val="8"/>
          <w:sz w:val="24"/>
          <w:szCs w:val="24"/>
        </w:rPr>
        <w:t xml:space="preserve"> </w:t>
      </w:r>
      <w:r w:rsidRPr="00803362">
        <w:rPr>
          <w:rStyle w:val="90"/>
          <w:sz w:val="24"/>
          <w:szCs w:val="24"/>
        </w:rPr>
        <w:t>научного рассуждения. Контролируемой и управляемой</w:t>
      </w:r>
      <w:r w:rsidRPr="00803362">
        <w:rPr>
          <w:sz w:val="24"/>
          <w:szCs w:val="24"/>
        </w:rPr>
        <w:t xml:space="preserve"> становится</w:t>
      </w:r>
      <w:r w:rsidRPr="00803362">
        <w:rPr>
          <w:rStyle w:val="90"/>
          <w:sz w:val="24"/>
          <w:szCs w:val="24"/>
        </w:rPr>
        <w:t xml:space="preserve"> речь</w:t>
      </w:r>
      <w:r w:rsidRPr="00803362">
        <w:rPr>
          <w:sz w:val="24"/>
          <w:szCs w:val="24"/>
        </w:rPr>
        <w:t xml:space="preserve"> (обучающийся способен осознанно и произвольно строить свой рассказ), а также другие высшие психические функции </w:t>
      </w:r>
      <w:r w:rsidR="00501BFE" w:rsidRPr="00803362">
        <w:rPr>
          <w:sz w:val="24"/>
          <w:szCs w:val="24"/>
        </w:rPr>
        <w:t>-</w:t>
      </w:r>
      <w:r w:rsidRPr="00803362">
        <w:rPr>
          <w:sz w:val="24"/>
          <w:szCs w:val="24"/>
        </w:rPr>
        <w:t xml:space="preserve"> внимание и память. У </w:t>
      </w:r>
      <w:r w:rsidR="00DA78C6" w:rsidRPr="00803362">
        <w:rPr>
          <w:sz w:val="24"/>
          <w:szCs w:val="24"/>
        </w:rPr>
        <w:t xml:space="preserve">обучающихся продолжает формироваться </w:t>
      </w:r>
      <w:r w:rsidRPr="00803362">
        <w:rPr>
          <w:rStyle w:val="90"/>
          <w:sz w:val="24"/>
          <w:szCs w:val="24"/>
        </w:rPr>
        <w:t>умение длительное время удерживать внимание</w:t>
      </w:r>
      <w:r w:rsidRPr="00803362">
        <w:rPr>
          <w:rStyle w:val="8"/>
          <w:sz w:val="24"/>
          <w:szCs w:val="24"/>
        </w:rPr>
        <w:t xml:space="preserve"> </w:t>
      </w:r>
      <w:r w:rsidRPr="00803362">
        <w:rPr>
          <w:rStyle w:val="90"/>
          <w:sz w:val="24"/>
          <w:szCs w:val="24"/>
        </w:rPr>
        <w:t>на отвлечённом, логически организованном материале. Интеллектуализируется</w:t>
      </w:r>
      <w:r w:rsidRPr="00803362">
        <w:rPr>
          <w:sz w:val="24"/>
          <w:szCs w:val="24"/>
        </w:rPr>
        <w:t xml:space="preserve"> процесс</w:t>
      </w:r>
      <w:r w:rsidRPr="00803362">
        <w:rPr>
          <w:rStyle w:val="90"/>
          <w:sz w:val="24"/>
          <w:szCs w:val="24"/>
        </w:rPr>
        <w:t xml:space="preserve"> восприятия</w:t>
      </w:r>
      <w:r w:rsidRPr="00803362">
        <w:rPr>
          <w:sz w:val="24"/>
          <w:szCs w:val="24"/>
        </w:rPr>
        <w:t xml:space="preserve"> </w:t>
      </w:r>
      <w:r w:rsidR="00501BFE" w:rsidRPr="00803362">
        <w:rPr>
          <w:sz w:val="24"/>
          <w:szCs w:val="24"/>
        </w:rPr>
        <w:t>-</w:t>
      </w:r>
      <w:r w:rsidRPr="00803362">
        <w:rPr>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803362">
        <w:rPr>
          <w:rStyle w:val="90"/>
          <w:sz w:val="24"/>
          <w:szCs w:val="24"/>
        </w:rPr>
        <w:t xml:space="preserve"> осмысления</w:t>
      </w:r>
      <w:r w:rsidRPr="00803362">
        <w:rPr>
          <w:sz w:val="24"/>
          <w:szCs w:val="24"/>
        </w:rPr>
        <w:t xml:space="preserve"> первичных зрительных ощущений.</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168F3" w:rsidRPr="00803362" w:rsidRDefault="00420169" w:rsidP="00420169">
      <w:pPr>
        <w:pStyle w:val="a8"/>
        <w:shd w:val="clear" w:color="auto" w:fill="auto"/>
        <w:spacing w:after="0" w:line="360" w:lineRule="auto"/>
        <w:ind w:firstLine="454"/>
        <w:jc w:val="both"/>
        <w:rPr>
          <w:sz w:val="24"/>
          <w:szCs w:val="24"/>
        </w:rPr>
      </w:pPr>
      <w:r w:rsidRPr="00803362">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w:t>
      </w:r>
      <w:r w:rsidR="000168F3" w:rsidRPr="00803362">
        <w:rPr>
          <w:sz w:val="24"/>
          <w:szCs w:val="24"/>
        </w:rPr>
        <w:t xml:space="preserve"> необходимость выделить в </w:t>
      </w:r>
      <w:r w:rsidRPr="00803362">
        <w:rPr>
          <w:sz w:val="24"/>
          <w:szCs w:val="24"/>
        </w:rPr>
        <w:t xml:space="preserve"> программах не только содержание знаний, но и содержание видов деятельности, включающих конкретные УУД. </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lastRenderedPageBreak/>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20169" w:rsidRPr="00803362" w:rsidRDefault="000168F3" w:rsidP="00420169">
      <w:pPr>
        <w:pStyle w:val="a8"/>
        <w:shd w:val="clear" w:color="auto" w:fill="auto"/>
        <w:spacing w:after="0" w:line="360" w:lineRule="auto"/>
        <w:ind w:firstLine="454"/>
        <w:jc w:val="both"/>
        <w:rPr>
          <w:sz w:val="24"/>
          <w:szCs w:val="24"/>
        </w:rPr>
      </w:pPr>
      <w:r w:rsidRPr="00803362">
        <w:rPr>
          <w:sz w:val="24"/>
          <w:szCs w:val="24"/>
        </w:rPr>
        <w:t xml:space="preserve"> П</w:t>
      </w:r>
      <w:r w:rsidR="00420169" w:rsidRPr="00803362">
        <w:rPr>
          <w:sz w:val="24"/>
          <w:szCs w:val="24"/>
        </w:rPr>
        <w:t>рограммы по учебным предметам включают:</w:t>
      </w:r>
    </w:p>
    <w:p w:rsidR="00420169" w:rsidRPr="00803362" w:rsidRDefault="0042016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пояснительную записку</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планируемые предметные резульаты освоения конкретного учебного предмета, курса;</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содержание учебного предмета, курса с указаним форм организации учебных зантий, основных видов учебной деятельности;</w:t>
      </w:r>
    </w:p>
    <w:p w:rsidR="00527AE9" w:rsidRPr="00803362" w:rsidRDefault="00527AE9" w:rsidP="004B0876">
      <w:pPr>
        <w:pStyle w:val="a8"/>
        <w:numPr>
          <w:ilvl w:val="1"/>
          <w:numId w:val="41"/>
        </w:numPr>
        <w:shd w:val="clear" w:color="auto" w:fill="auto"/>
        <w:tabs>
          <w:tab w:val="left" w:pos="1156"/>
        </w:tabs>
        <w:spacing w:after="0" w:line="360" w:lineRule="auto"/>
        <w:jc w:val="both"/>
        <w:rPr>
          <w:sz w:val="24"/>
          <w:szCs w:val="24"/>
        </w:rPr>
      </w:pPr>
      <w:r w:rsidRPr="00803362">
        <w:rPr>
          <w:sz w:val="24"/>
          <w:szCs w:val="24"/>
        </w:rPr>
        <w:t>календарно-тематичеое планировании с указанием количтва часов, отодимых на освоение каждой темы.</w:t>
      </w:r>
    </w:p>
    <w:p w:rsidR="00420169" w:rsidRPr="00803362" w:rsidRDefault="00420169" w:rsidP="00420169">
      <w:pPr>
        <w:pStyle w:val="a8"/>
        <w:shd w:val="clear" w:color="auto" w:fill="auto"/>
        <w:spacing w:after="0" w:line="360" w:lineRule="auto"/>
        <w:ind w:firstLine="454"/>
        <w:jc w:val="both"/>
        <w:rPr>
          <w:sz w:val="24"/>
          <w:szCs w:val="24"/>
        </w:rPr>
      </w:pPr>
      <w:r w:rsidRPr="00803362">
        <w:rPr>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 которое должно быть в полном объёме отражено в соответствующих разделах рабочих программ учебных предметов.</w:t>
      </w:r>
    </w:p>
    <w:p w:rsidR="00420169" w:rsidRPr="00803362" w:rsidRDefault="00420169" w:rsidP="00420169">
      <w:pPr>
        <w:pStyle w:val="221"/>
        <w:keepNext/>
        <w:keepLines/>
        <w:shd w:val="clear" w:color="auto" w:fill="auto"/>
        <w:spacing w:before="0" w:after="0" w:line="360" w:lineRule="auto"/>
        <w:ind w:firstLine="454"/>
        <w:jc w:val="left"/>
        <w:rPr>
          <w:position w:val="6"/>
          <w:sz w:val="24"/>
          <w:szCs w:val="24"/>
        </w:rPr>
      </w:pPr>
      <w:bookmarkStart w:id="65" w:name="bookmark194"/>
      <w:r w:rsidRPr="00803362">
        <w:rPr>
          <w:rStyle w:val="228"/>
          <w:position w:val="6"/>
          <w:sz w:val="24"/>
          <w:szCs w:val="24"/>
        </w:rPr>
        <w:t>2.2.2. Основное содержание учебных</w:t>
      </w:r>
      <w:r w:rsidRPr="00803362">
        <w:rPr>
          <w:rStyle w:val="2220"/>
          <w:bCs w:val="0"/>
          <w:position w:val="6"/>
          <w:sz w:val="24"/>
          <w:szCs w:val="24"/>
        </w:rPr>
        <w:t xml:space="preserve"> </w:t>
      </w:r>
      <w:r w:rsidRPr="00803362">
        <w:rPr>
          <w:rStyle w:val="228"/>
          <w:position w:val="6"/>
          <w:sz w:val="24"/>
          <w:szCs w:val="24"/>
        </w:rPr>
        <w:t>предметов на ступени основного общего</w:t>
      </w:r>
      <w:r w:rsidRPr="00803362">
        <w:rPr>
          <w:rStyle w:val="2220"/>
          <w:bCs w:val="0"/>
          <w:position w:val="6"/>
          <w:sz w:val="24"/>
          <w:szCs w:val="24"/>
        </w:rPr>
        <w:t xml:space="preserve"> </w:t>
      </w:r>
      <w:r w:rsidRPr="00803362">
        <w:rPr>
          <w:rStyle w:val="228"/>
          <w:position w:val="6"/>
          <w:sz w:val="24"/>
          <w:szCs w:val="24"/>
        </w:rPr>
        <w:t>образования</w:t>
      </w:r>
      <w:bookmarkEnd w:id="65"/>
    </w:p>
    <w:p w:rsidR="00420169" w:rsidRPr="00803362" w:rsidRDefault="00420169" w:rsidP="00420169">
      <w:pPr>
        <w:pStyle w:val="3310"/>
        <w:keepNext/>
        <w:keepLines/>
        <w:shd w:val="clear" w:color="auto" w:fill="auto"/>
        <w:spacing w:before="0" w:after="0" w:line="360" w:lineRule="auto"/>
        <w:ind w:firstLine="454"/>
        <w:rPr>
          <w:rFonts w:ascii="Times New Roman" w:hAnsi="Times New Roman"/>
          <w:position w:val="6"/>
          <w:sz w:val="24"/>
          <w:szCs w:val="24"/>
        </w:rPr>
      </w:pPr>
      <w:bookmarkStart w:id="66" w:name="bookmark195"/>
      <w:r w:rsidRPr="00803362">
        <w:rPr>
          <w:rStyle w:val="338"/>
          <w:rFonts w:ascii="Times New Roman" w:hAnsi="Times New Roman" w:cs="Times New Roman"/>
          <w:b w:val="0"/>
          <w:bCs w:val="0"/>
          <w:position w:val="6"/>
          <w:sz w:val="24"/>
          <w:szCs w:val="24"/>
        </w:rPr>
        <w:t>2.2.2.1. РУССКИЙ ЯЗЫК</w:t>
      </w:r>
      <w:bookmarkEnd w:id="66"/>
    </w:p>
    <w:p w:rsidR="00420169" w:rsidRPr="00803362" w:rsidRDefault="00420169" w:rsidP="00420169">
      <w:pPr>
        <w:pStyle w:val="310"/>
        <w:keepNext/>
        <w:keepLines/>
        <w:shd w:val="clear" w:color="auto" w:fill="auto"/>
        <w:spacing w:line="360" w:lineRule="auto"/>
        <w:ind w:firstLine="454"/>
        <w:rPr>
          <w:position w:val="6"/>
          <w:sz w:val="24"/>
          <w:szCs w:val="24"/>
        </w:rPr>
      </w:pPr>
      <w:bookmarkStart w:id="67" w:name="bookmark196"/>
      <w:r w:rsidRPr="00803362">
        <w:rPr>
          <w:rStyle w:val="340"/>
          <w:position w:val="6"/>
          <w:sz w:val="24"/>
          <w:szCs w:val="24"/>
        </w:rPr>
        <w:t>Речь и речевое общение</w:t>
      </w:r>
      <w:bookmarkEnd w:id="67"/>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68" w:name="bookmark197"/>
      <w:r w:rsidRPr="00803362">
        <w:rPr>
          <w:rStyle w:val="340"/>
          <w:position w:val="6"/>
          <w:sz w:val="24"/>
          <w:szCs w:val="24"/>
        </w:rPr>
        <w:t>Речевая деятельность</w:t>
      </w:r>
      <w:bookmarkEnd w:id="68"/>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Виды речевой деятельности: чтение, аудирование (слушание), говорение, письмо.</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Культура чтения, аудирования, говорения и письма.</w:t>
      </w:r>
    </w:p>
    <w:p w:rsidR="00420169" w:rsidRPr="00803362" w:rsidRDefault="00420169" w:rsidP="00420169">
      <w:pPr>
        <w:pStyle w:val="a8"/>
        <w:shd w:val="clear" w:color="auto" w:fill="auto"/>
        <w:tabs>
          <w:tab w:val="left" w:pos="682"/>
        </w:tabs>
        <w:spacing w:after="0" w:line="360" w:lineRule="auto"/>
        <w:ind w:firstLine="454"/>
        <w:jc w:val="both"/>
        <w:rPr>
          <w:position w:val="6"/>
          <w:sz w:val="24"/>
          <w:szCs w:val="24"/>
        </w:rPr>
      </w:pPr>
      <w:r w:rsidRPr="00803362">
        <w:rPr>
          <w:position w:val="6"/>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69" w:name="bookmark198"/>
      <w:r w:rsidRPr="00803362">
        <w:rPr>
          <w:rStyle w:val="340"/>
          <w:position w:val="6"/>
          <w:sz w:val="24"/>
          <w:szCs w:val="24"/>
        </w:rPr>
        <w:t>Текст</w:t>
      </w:r>
      <w:bookmarkEnd w:id="69"/>
    </w:p>
    <w:p w:rsidR="00420169" w:rsidRPr="00803362" w:rsidRDefault="00420169" w:rsidP="00420169">
      <w:pPr>
        <w:pStyle w:val="a8"/>
        <w:shd w:val="clear" w:color="auto" w:fill="auto"/>
        <w:tabs>
          <w:tab w:val="left" w:pos="1098"/>
        </w:tabs>
        <w:spacing w:after="0" w:line="360" w:lineRule="auto"/>
        <w:ind w:firstLine="454"/>
        <w:jc w:val="both"/>
        <w:rPr>
          <w:position w:val="6"/>
          <w:sz w:val="24"/>
          <w:szCs w:val="24"/>
        </w:rPr>
      </w:pPr>
      <w:r w:rsidRPr="00803362">
        <w:rPr>
          <w:position w:val="6"/>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Средства связи предложений и частей текста. Абзац как средство композиционно-стилистического членения текста.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20169" w:rsidRPr="00803362" w:rsidRDefault="00420169" w:rsidP="00420169">
      <w:pPr>
        <w:pStyle w:val="a8"/>
        <w:shd w:val="clear" w:color="auto" w:fill="auto"/>
        <w:tabs>
          <w:tab w:val="left" w:pos="1089"/>
        </w:tabs>
        <w:spacing w:after="0" w:line="360" w:lineRule="auto"/>
        <w:ind w:firstLine="454"/>
        <w:jc w:val="both"/>
        <w:rPr>
          <w:position w:val="6"/>
          <w:sz w:val="24"/>
          <w:szCs w:val="24"/>
        </w:rPr>
      </w:pPr>
      <w:r w:rsidRPr="00803362">
        <w:rPr>
          <w:position w:val="6"/>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0" w:name="bookmark199"/>
      <w:r w:rsidRPr="00803362">
        <w:rPr>
          <w:rStyle w:val="340"/>
          <w:position w:val="6"/>
          <w:sz w:val="24"/>
          <w:szCs w:val="24"/>
        </w:rPr>
        <w:t>Функциональные разновидности языка</w:t>
      </w:r>
      <w:bookmarkEnd w:id="70"/>
    </w:p>
    <w:p w:rsidR="00420169" w:rsidRPr="00803362" w:rsidRDefault="00420169" w:rsidP="00420169">
      <w:pPr>
        <w:pStyle w:val="a8"/>
        <w:shd w:val="clear" w:color="auto" w:fill="auto"/>
        <w:tabs>
          <w:tab w:val="left" w:pos="1103"/>
        </w:tabs>
        <w:spacing w:after="0" w:line="360" w:lineRule="auto"/>
        <w:ind w:firstLine="454"/>
        <w:jc w:val="both"/>
        <w:rPr>
          <w:position w:val="6"/>
          <w:sz w:val="24"/>
          <w:szCs w:val="24"/>
        </w:rPr>
      </w:pPr>
      <w:r w:rsidRPr="00803362">
        <w:rPr>
          <w:position w:val="6"/>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20169" w:rsidRPr="00803362" w:rsidRDefault="00420169" w:rsidP="00420169">
      <w:pPr>
        <w:pStyle w:val="a8"/>
        <w:shd w:val="clear" w:color="auto" w:fill="auto"/>
        <w:tabs>
          <w:tab w:val="left" w:pos="1089"/>
        </w:tabs>
        <w:spacing w:after="0" w:line="360" w:lineRule="auto"/>
        <w:ind w:firstLine="454"/>
        <w:jc w:val="both"/>
        <w:rPr>
          <w:position w:val="6"/>
          <w:sz w:val="24"/>
          <w:szCs w:val="24"/>
        </w:rPr>
      </w:pPr>
      <w:r w:rsidRPr="00803362">
        <w:rPr>
          <w:position w:val="6"/>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1" w:name="bookmark200"/>
      <w:r w:rsidRPr="00803362">
        <w:rPr>
          <w:rStyle w:val="340"/>
          <w:position w:val="6"/>
          <w:sz w:val="24"/>
          <w:szCs w:val="24"/>
        </w:rPr>
        <w:t>Общие сведения о языке</w:t>
      </w:r>
      <w:bookmarkEnd w:id="71"/>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Русский язык</w:t>
      </w:r>
      <w:r w:rsidR="00501BFE" w:rsidRPr="00803362">
        <w:rPr>
          <w:position w:val="6"/>
          <w:sz w:val="24"/>
          <w:szCs w:val="24"/>
        </w:rPr>
        <w:t>-</w:t>
      </w:r>
      <w:r w:rsidRPr="00803362">
        <w:rPr>
          <w:position w:val="6"/>
          <w:sz w:val="24"/>
          <w:szCs w:val="24"/>
        </w:rPr>
        <w:t>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Русский язык в кругу других славянских языков. Роль старославянского (церковнославянского) языка в развитии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Русский язык </w:t>
      </w:r>
      <w:r w:rsidR="00501BFE" w:rsidRPr="00803362">
        <w:rPr>
          <w:position w:val="6"/>
          <w:sz w:val="24"/>
          <w:szCs w:val="24"/>
        </w:rPr>
        <w:t>-</w:t>
      </w:r>
      <w:r w:rsidRPr="00803362">
        <w:rPr>
          <w:position w:val="6"/>
          <w:sz w:val="24"/>
          <w:szCs w:val="24"/>
        </w:rPr>
        <w:t xml:space="preserve"> язык русской художественной литературы. Основные изобразительные средства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Лингвистика как наука о языке.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разделы лингвистики.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Выдающиеся отечественные лингвисты.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2" w:name="bookmark201"/>
      <w:r w:rsidRPr="00803362">
        <w:rPr>
          <w:rStyle w:val="340"/>
          <w:position w:val="6"/>
          <w:sz w:val="24"/>
          <w:szCs w:val="24"/>
        </w:rPr>
        <w:t>Фонетика и орфоэпия</w:t>
      </w:r>
      <w:bookmarkEnd w:id="72"/>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Фонетика как раздел лингвистики.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Орфоэпия как раздел лингвистики. Основные правила нормативного произношения и ударения.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Орфоэпический словарь.</w:t>
      </w:r>
    </w:p>
    <w:p w:rsidR="00420169" w:rsidRPr="00803362" w:rsidRDefault="00420169" w:rsidP="00420169">
      <w:pPr>
        <w:pStyle w:val="a8"/>
        <w:shd w:val="clear" w:color="auto" w:fill="auto"/>
        <w:tabs>
          <w:tab w:val="left" w:pos="678"/>
        </w:tabs>
        <w:spacing w:after="0" w:line="360" w:lineRule="auto"/>
        <w:ind w:firstLine="454"/>
        <w:jc w:val="both"/>
        <w:rPr>
          <w:position w:val="6"/>
          <w:sz w:val="24"/>
          <w:szCs w:val="24"/>
        </w:rPr>
      </w:pPr>
      <w:r w:rsidRPr="00803362">
        <w:rPr>
          <w:position w:val="6"/>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Нормативное произношение слов. Оценка собственной и чужой речи с точки зрения орфоэпической правильности.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фонетико-орфоэпических знаний и умений в собственной речевой практике.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орфоэпического словаря для овладения произносительной культурой.</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3" w:name="bookmark202"/>
      <w:r w:rsidRPr="00803362">
        <w:rPr>
          <w:rStyle w:val="340"/>
          <w:position w:val="6"/>
          <w:sz w:val="24"/>
          <w:szCs w:val="24"/>
        </w:rPr>
        <w:t>Графика</w:t>
      </w:r>
      <w:bookmarkEnd w:id="73"/>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w:t>
      </w:r>
      <w:r w:rsidRPr="00803362">
        <w:rPr>
          <w:position w:val="6"/>
          <w:sz w:val="24"/>
          <w:szCs w:val="24"/>
          <w:lang w:eastAsia="en-US"/>
        </w:rPr>
        <w:t>[</w:t>
      </w:r>
      <w:r w:rsidRPr="00803362">
        <w:rPr>
          <w:position w:val="6"/>
          <w:sz w:val="24"/>
          <w:szCs w:val="24"/>
          <w:lang w:val="en-US" w:eastAsia="en-US"/>
        </w:rPr>
        <w:t>j</w:t>
      </w:r>
      <w:r w:rsidRPr="00803362">
        <w:rPr>
          <w:position w:val="6"/>
          <w:sz w:val="24"/>
          <w:szCs w:val="24"/>
          <w:lang w:eastAsia="en-US"/>
        </w:rPr>
        <w:t>’].</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03362">
        <w:rPr>
          <w:position w:val="6"/>
          <w:sz w:val="24"/>
          <w:szCs w:val="24"/>
          <w:lang w:val="en-US" w:eastAsia="en-US"/>
        </w:rPr>
        <w:t>SMS</w:t>
      </w:r>
      <w:r w:rsidRPr="00803362">
        <w:rPr>
          <w:position w:val="6"/>
          <w:sz w:val="24"/>
          <w:szCs w:val="24"/>
        </w:rPr>
        <w:t>-сообщениях.</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4" w:name="bookmark203"/>
      <w:r w:rsidRPr="00803362">
        <w:rPr>
          <w:rStyle w:val="340"/>
          <w:position w:val="6"/>
          <w:sz w:val="24"/>
          <w:szCs w:val="24"/>
        </w:rPr>
        <w:t>Морфемика и словообразование</w:t>
      </w:r>
      <w:bookmarkEnd w:id="74"/>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Морфемика как раздел лингвистики. Морфема как минимальная значимая единица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Словообразующие и формообразующие морфемы. Окончание как формообразующая морфема.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Приставка, суффикс как словообразующие морфемы.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Корень. Однокоренные слова. Чередование гласных и согласных в корнях слов. Варианты морфем.</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Возможность исторических изменений в структуре слова. Понятие об этимологии. Этимологический словарь.</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Словообразование как раздел лингвистики. Исходная (производящая) основа и словообразующая морфема.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w:t>
      </w:r>
      <w:r w:rsidRPr="00803362">
        <w:rPr>
          <w:position w:val="6"/>
          <w:sz w:val="24"/>
          <w:szCs w:val="24"/>
        </w:rPr>
        <w:lastRenderedPageBreak/>
        <w:t>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Словообразовательный и морфемный словари.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Основные выразительные средства словообразования.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Осмысление морфемы как значимой единицы языка. Осознание роли морфем в процессах формо- и словообразования.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Определение основных способов словообразования, построение словообразовательных цепочек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знаний и умений по морфемике и словообразованию в практике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словообразовательного, морфемного и этимологического словарей при решении разнообразных учебных задач.</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5" w:name="bookmark204"/>
      <w:r w:rsidRPr="00803362">
        <w:rPr>
          <w:rStyle w:val="340"/>
          <w:position w:val="6"/>
          <w:sz w:val="24"/>
          <w:szCs w:val="24"/>
        </w:rPr>
        <w:t>Лексикология и фразеология</w:t>
      </w:r>
      <w:bookmarkEnd w:id="75"/>
    </w:p>
    <w:p w:rsidR="00420169" w:rsidRPr="00803362" w:rsidRDefault="00420169" w:rsidP="00420169">
      <w:pPr>
        <w:pStyle w:val="a8"/>
        <w:shd w:val="clear" w:color="auto" w:fill="auto"/>
        <w:tabs>
          <w:tab w:val="left" w:pos="1138"/>
        </w:tabs>
        <w:spacing w:after="0" w:line="360" w:lineRule="auto"/>
        <w:ind w:firstLine="454"/>
        <w:jc w:val="both"/>
        <w:rPr>
          <w:position w:val="6"/>
          <w:sz w:val="24"/>
          <w:szCs w:val="24"/>
        </w:rPr>
      </w:pPr>
      <w:r w:rsidRPr="00803362">
        <w:rPr>
          <w:position w:val="6"/>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Тематические группы слов. Толковые словари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Синонимы. Антонимы. Омонимы. Словари синонимов и антонимов русского языка.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её происхождения: исконно русские и заимствованные слова. Словари иностранных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её активного и пассивного запаса. Архаизмы, историзмы, неологизмы.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Стилистические пласты лексики.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Фразеология как раздел лингвистики. Фразеологизмы. Пословицы, поговорки, афоризмы, крылатые слова. Фразеологические словари.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Разные виды лексических словарей и их роль в овладении словарным богатством родного языка.</w:t>
      </w:r>
    </w:p>
    <w:p w:rsidR="00420169" w:rsidRPr="00803362" w:rsidRDefault="00420169" w:rsidP="00420169">
      <w:pPr>
        <w:pStyle w:val="a8"/>
        <w:shd w:val="clear" w:color="auto" w:fill="auto"/>
        <w:tabs>
          <w:tab w:val="left" w:pos="1118"/>
        </w:tabs>
        <w:spacing w:after="0" w:line="360" w:lineRule="auto"/>
        <w:ind w:firstLine="454"/>
        <w:jc w:val="both"/>
        <w:rPr>
          <w:position w:val="6"/>
          <w:sz w:val="24"/>
          <w:szCs w:val="24"/>
        </w:rPr>
      </w:pPr>
      <w:r w:rsidRPr="00803362">
        <w:rPr>
          <w:position w:val="6"/>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Проведение лексического разбора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6" w:name="bookmark205"/>
      <w:r w:rsidRPr="00803362">
        <w:rPr>
          <w:rStyle w:val="340"/>
          <w:position w:val="6"/>
          <w:sz w:val="24"/>
          <w:szCs w:val="24"/>
        </w:rPr>
        <w:t>Морфология</w:t>
      </w:r>
      <w:bookmarkEnd w:id="76"/>
    </w:p>
    <w:p w:rsidR="00420169" w:rsidRPr="00803362" w:rsidRDefault="00420169" w:rsidP="00420169">
      <w:pPr>
        <w:pStyle w:val="a8"/>
        <w:shd w:val="clear" w:color="auto" w:fill="auto"/>
        <w:tabs>
          <w:tab w:val="left" w:pos="641"/>
        </w:tabs>
        <w:spacing w:after="0" w:line="360" w:lineRule="auto"/>
        <w:ind w:firstLine="454"/>
        <w:jc w:val="both"/>
        <w:rPr>
          <w:position w:val="6"/>
          <w:sz w:val="24"/>
          <w:szCs w:val="24"/>
        </w:rPr>
      </w:pPr>
      <w:r w:rsidRPr="00803362">
        <w:rPr>
          <w:position w:val="6"/>
          <w:sz w:val="24"/>
          <w:szCs w:val="24"/>
        </w:rPr>
        <w:t>1. Морфология как раздел грамматики.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Части речи как лексико-грамматические разряды слов. Система частей речи в русском языке.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Служебные части речи, их разряды по значению, структуре и синтаксическому употреблению.</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Междометия и звукоподражательные слова.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Омонимия слов разных частей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Словари грамматических трудностей.</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словарей грамматических трудностей в речевой практике.</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7" w:name="bookmark206"/>
      <w:r w:rsidRPr="00803362">
        <w:rPr>
          <w:rStyle w:val="340"/>
          <w:position w:val="6"/>
          <w:sz w:val="24"/>
          <w:szCs w:val="24"/>
        </w:rPr>
        <w:t>Синтаксис</w:t>
      </w:r>
      <w:bookmarkEnd w:id="77"/>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1. Синтаксис как раздел грамматики. Словосочетание и предложение как единицы синтаксиса.</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Словосочетание как синтаксическая единица, типы словосочетаний. Виды связи в словосочетании.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Виды односоставных предложений.</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Способы передачи чужой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Применение синтаксических знаний и умений в практике правописания.</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8" w:name="bookmark207"/>
      <w:r w:rsidRPr="00803362">
        <w:rPr>
          <w:rStyle w:val="340"/>
          <w:position w:val="6"/>
          <w:sz w:val="24"/>
          <w:szCs w:val="24"/>
        </w:rPr>
        <w:t>Правописание: орфография и пунктуация</w:t>
      </w:r>
      <w:bookmarkEnd w:id="78"/>
    </w:p>
    <w:p w:rsidR="00420169" w:rsidRPr="00803362" w:rsidRDefault="00420169" w:rsidP="00420169">
      <w:pPr>
        <w:pStyle w:val="a8"/>
        <w:shd w:val="clear" w:color="auto" w:fill="auto"/>
        <w:tabs>
          <w:tab w:val="left" w:pos="1108"/>
        </w:tabs>
        <w:spacing w:after="0" w:line="360" w:lineRule="auto"/>
        <w:ind w:firstLine="454"/>
        <w:jc w:val="both"/>
        <w:rPr>
          <w:position w:val="6"/>
          <w:sz w:val="24"/>
          <w:szCs w:val="24"/>
        </w:rPr>
      </w:pPr>
      <w:r w:rsidRPr="00803362">
        <w:rPr>
          <w:position w:val="6"/>
          <w:sz w:val="24"/>
          <w:szCs w:val="24"/>
        </w:rPr>
        <w:t>1. Орфография как система правил правописания. Понятие орфограммы.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Правописание гласных и согласных в составе морфем. Правописание</w:t>
      </w:r>
      <w:r w:rsidRPr="00803362">
        <w:rPr>
          <w:rStyle w:val="90"/>
          <w:position w:val="6"/>
          <w:sz w:val="24"/>
          <w:szCs w:val="24"/>
        </w:rPr>
        <w:t xml:space="preserve"> ъ</w:t>
      </w:r>
      <w:r w:rsidRPr="00803362">
        <w:rPr>
          <w:position w:val="6"/>
          <w:sz w:val="24"/>
          <w:szCs w:val="24"/>
        </w:rPr>
        <w:t xml:space="preserve"> и</w:t>
      </w:r>
      <w:r w:rsidRPr="00803362">
        <w:rPr>
          <w:rStyle w:val="90"/>
          <w:position w:val="6"/>
          <w:sz w:val="24"/>
          <w:szCs w:val="24"/>
        </w:rPr>
        <w:t xml:space="preserve"> ь.</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Слитные, дефисные и раздельные написания.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Употребление прописной и строчной буквы.</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Перенос слов.</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Орфографические словари и справочники.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Пунктуация как система правил правописания.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и их функции. Одиночные и парные знаки препинания.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конце предложения.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простом неосложнённом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простом осложнённом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Знаки препинания при прямой речи и цитировании, в диалоге.</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lastRenderedPageBreak/>
        <w:t>Сочетание знаков препинания.</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20169" w:rsidRPr="00803362" w:rsidRDefault="00420169" w:rsidP="00420169">
      <w:pPr>
        <w:pStyle w:val="a8"/>
        <w:shd w:val="clear" w:color="auto" w:fill="auto"/>
        <w:spacing w:after="0" w:line="360" w:lineRule="auto"/>
        <w:ind w:firstLine="454"/>
        <w:jc w:val="both"/>
        <w:rPr>
          <w:position w:val="6"/>
          <w:sz w:val="24"/>
          <w:szCs w:val="24"/>
        </w:rPr>
      </w:pPr>
      <w:r w:rsidRPr="00803362">
        <w:rPr>
          <w:position w:val="6"/>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20169" w:rsidRPr="00803362" w:rsidRDefault="00420169" w:rsidP="00420169">
      <w:pPr>
        <w:pStyle w:val="310"/>
        <w:keepNext/>
        <w:keepLines/>
        <w:shd w:val="clear" w:color="auto" w:fill="auto"/>
        <w:spacing w:line="360" w:lineRule="auto"/>
        <w:ind w:firstLine="454"/>
        <w:rPr>
          <w:position w:val="6"/>
          <w:sz w:val="24"/>
          <w:szCs w:val="24"/>
        </w:rPr>
      </w:pPr>
      <w:bookmarkStart w:id="79" w:name="bookmark208"/>
      <w:r w:rsidRPr="00803362">
        <w:rPr>
          <w:rStyle w:val="340"/>
          <w:position w:val="6"/>
          <w:sz w:val="24"/>
          <w:szCs w:val="24"/>
        </w:rPr>
        <w:t>Язык и культура</w:t>
      </w:r>
      <w:bookmarkEnd w:id="79"/>
    </w:p>
    <w:p w:rsidR="00420169" w:rsidRPr="00803362" w:rsidRDefault="00420169" w:rsidP="00420169">
      <w:pPr>
        <w:pStyle w:val="a8"/>
        <w:shd w:val="clear" w:color="auto" w:fill="auto"/>
        <w:tabs>
          <w:tab w:val="left" w:pos="663"/>
        </w:tabs>
        <w:spacing w:after="0" w:line="360" w:lineRule="auto"/>
        <w:ind w:firstLine="454"/>
        <w:jc w:val="both"/>
        <w:rPr>
          <w:position w:val="6"/>
          <w:sz w:val="24"/>
          <w:szCs w:val="24"/>
        </w:rPr>
      </w:pPr>
      <w:r w:rsidRPr="00803362">
        <w:rPr>
          <w:position w:val="6"/>
          <w:sz w:val="24"/>
          <w:szCs w:val="24"/>
        </w:rPr>
        <w:t>1. Взаимосвязь языка и культуры, истории народа. Русский речевой этикет.</w:t>
      </w:r>
    </w:p>
    <w:p w:rsidR="00420169" w:rsidRPr="00803362" w:rsidRDefault="00420169" w:rsidP="00420169">
      <w:pPr>
        <w:pStyle w:val="a8"/>
        <w:shd w:val="clear" w:color="auto" w:fill="auto"/>
        <w:tabs>
          <w:tab w:val="left" w:pos="678"/>
        </w:tabs>
        <w:spacing w:after="0" w:line="360" w:lineRule="auto"/>
        <w:ind w:firstLine="454"/>
        <w:jc w:val="both"/>
        <w:rPr>
          <w:position w:val="6"/>
          <w:sz w:val="24"/>
          <w:szCs w:val="24"/>
        </w:rPr>
      </w:pPr>
      <w:r w:rsidRPr="00803362">
        <w:rPr>
          <w:position w:val="6"/>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24CE7" w:rsidRPr="00803362" w:rsidRDefault="00724CE7" w:rsidP="00724CE7">
      <w:pPr>
        <w:pStyle w:val="4"/>
        <w:rPr>
          <w:rFonts w:ascii="Times New Roman" w:hAnsi="Times New Roman"/>
          <w:sz w:val="24"/>
          <w:szCs w:val="24"/>
        </w:rPr>
      </w:pPr>
      <w:bookmarkStart w:id="80" w:name="_Toc409691670"/>
      <w:bookmarkStart w:id="81" w:name="_Toc410653995"/>
      <w:bookmarkStart w:id="82" w:name="_Toc31893437"/>
      <w:bookmarkStart w:id="83" w:name="_Toc31898634"/>
      <w:r w:rsidRPr="00803362">
        <w:rPr>
          <w:rFonts w:ascii="Times New Roman" w:hAnsi="Times New Roman"/>
          <w:sz w:val="24"/>
          <w:szCs w:val="24"/>
        </w:rPr>
        <w:t>2.2.2.2. Литература</w:t>
      </w:r>
      <w:bookmarkEnd w:id="80"/>
      <w:bookmarkEnd w:id="81"/>
      <w:bookmarkEnd w:id="82"/>
      <w:bookmarkEnd w:id="83"/>
    </w:p>
    <w:p w:rsidR="00724CE7" w:rsidRPr="00803362" w:rsidRDefault="00724CE7" w:rsidP="00724CE7">
      <w:pPr>
        <w:spacing w:line="360" w:lineRule="auto"/>
        <w:ind w:firstLine="709"/>
        <w:jc w:val="both"/>
        <w:rPr>
          <w:b/>
        </w:rPr>
      </w:pPr>
      <w:r w:rsidRPr="00803362">
        <w:rPr>
          <w:b/>
        </w:rPr>
        <w:t>Цели и задачи литературного образования</w:t>
      </w:r>
    </w:p>
    <w:p w:rsidR="00724CE7" w:rsidRPr="00803362" w:rsidRDefault="00724CE7" w:rsidP="00724CE7">
      <w:pPr>
        <w:spacing w:line="360" w:lineRule="auto"/>
        <w:ind w:firstLine="709"/>
        <w:jc w:val="both"/>
      </w:pPr>
      <w:r w:rsidRPr="00803362">
        <w:t>Литература – учебный предмет, освоение содержания которого направлено:</w:t>
      </w:r>
    </w:p>
    <w:p w:rsidR="00724CE7" w:rsidRPr="00803362" w:rsidRDefault="00724CE7" w:rsidP="004B0876">
      <w:pPr>
        <w:numPr>
          <w:ilvl w:val="0"/>
          <w:numId w:val="49"/>
        </w:numPr>
        <w:tabs>
          <w:tab w:val="left" w:pos="1134"/>
        </w:tabs>
        <w:spacing w:line="360" w:lineRule="auto"/>
        <w:ind w:left="0" w:firstLine="709"/>
        <w:jc w:val="both"/>
      </w:pPr>
      <w:r w:rsidRPr="00803362">
        <w:t xml:space="preserve">на последовательное формирование читательской культуры через приобщение к чтению художественной литературы; </w:t>
      </w:r>
    </w:p>
    <w:p w:rsidR="00724CE7" w:rsidRPr="00803362" w:rsidRDefault="00724CE7" w:rsidP="004B0876">
      <w:pPr>
        <w:numPr>
          <w:ilvl w:val="0"/>
          <w:numId w:val="49"/>
        </w:numPr>
        <w:tabs>
          <w:tab w:val="left" w:pos="1134"/>
        </w:tabs>
        <w:spacing w:line="360" w:lineRule="auto"/>
        <w:ind w:left="0" w:firstLine="709"/>
        <w:jc w:val="both"/>
      </w:pPr>
      <w:r w:rsidRPr="00803362">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24CE7" w:rsidRPr="00803362" w:rsidRDefault="00724CE7" w:rsidP="004B0876">
      <w:pPr>
        <w:numPr>
          <w:ilvl w:val="0"/>
          <w:numId w:val="49"/>
        </w:numPr>
        <w:tabs>
          <w:tab w:val="left" w:pos="1134"/>
        </w:tabs>
        <w:spacing w:line="360" w:lineRule="auto"/>
        <w:ind w:left="0" w:firstLine="709"/>
        <w:jc w:val="both"/>
      </w:pPr>
      <w:r w:rsidRPr="00803362">
        <w:t>на развитие эмоциональной сферы личности, образного, ассоциативного и логического мышления;</w:t>
      </w:r>
    </w:p>
    <w:p w:rsidR="00724CE7" w:rsidRPr="00803362" w:rsidRDefault="00724CE7" w:rsidP="004B0876">
      <w:pPr>
        <w:numPr>
          <w:ilvl w:val="0"/>
          <w:numId w:val="49"/>
        </w:numPr>
        <w:tabs>
          <w:tab w:val="left" w:pos="1134"/>
        </w:tabs>
        <w:spacing w:line="360" w:lineRule="auto"/>
        <w:ind w:left="0" w:firstLine="709"/>
        <w:jc w:val="both"/>
      </w:pPr>
      <w:r w:rsidRPr="00803362">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24CE7" w:rsidRPr="00803362" w:rsidRDefault="00724CE7" w:rsidP="004B0876">
      <w:pPr>
        <w:numPr>
          <w:ilvl w:val="0"/>
          <w:numId w:val="49"/>
        </w:numPr>
        <w:tabs>
          <w:tab w:val="left" w:pos="1134"/>
        </w:tabs>
        <w:spacing w:line="360" w:lineRule="auto"/>
        <w:ind w:left="0" w:firstLine="709"/>
        <w:jc w:val="both"/>
      </w:pPr>
      <w:r w:rsidRPr="00803362">
        <w:t>на формирование потребности и способности выражения себя в слове.</w:t>
      </w:r>
    </w:p>
    <w:p w:rsidR="00724CE7" w:rsidRPr="00803362" w:rsidRDefault="00724CE7" w:rsidP="00724CE7">
      <w:pPr>
        <w:spacing w:line="360" w:lineRule="auto"/>
        <w:ind w:firstLine="709"/>
        <w:jc w:val="both"/>
      </w:pPr>
      <w:r w:rsidRPr="00803362">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w:t>
      </w:r>
      <w:r w:rsidRPr="00803362">
        <w:rPr>
          <w:rFonts w:ascii="Times New Roman" w:hAnsi="Times New Roman"/>
          <w:sz w:val="24"/>
          <w:szCs w:val="24"/>
        </w:rPr>
        <w:lastRenderedPageBreak/>
        <w:t xml:space="preserve">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b/>
          <w:sz w:val="24"/>
          <w:szCs w:val="24"/>
        </w:rPr>
        <w:t xml:space="preserve">Стратегическая </w:t>
      </w:r>
      <w:r w:rsidRPr="00803362">
        <w:rPr>
          <w:rFonts w:ascii="Times New Roman" w:hAnsi="Times New Roman"/>
          <w:b/>
          <w:bCs/>
          <w:sz w:val="24"/>
          <w:szCs w:val="24"/>
        </w:rPr>
        <w:t xml:space="preserve">цель </w:t>
      </w:r>
      <w:r w:rsidRPr="00803362">
        <w:rPr>
          <w:rFonts w:ascii="Times New Roman" w:hAnsi="Times New Roman"/>
          <w:b/>
          <w:sz w:val="24"/>
          <w:szCs w:val="24"/>
        </w:rPr>
        <w:t>изучения литературы</w:t>
      </w:r>
      <w:r w:rsidRPr="0080336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24CE7" w:rsidRPr="00803362" w:rsidRDefault="00724CE7" w:rsidP="00724CE7">
      <w:pPr>
        <w:pStyle w:val="3e"/>
        <w:spacing w:after="0" w:line="360" w:lineRule="auto"/>
        <w:ind w:left="0" w:firstLine="709"/>
        <w:jc w:val="both"/>
        <w:rPr>
          <w:rFonts w:ascii="Times New Roman" w:hAnsi="Times New Roman"/>
          <w:sz w:val="24"/>
          <w:szCs w:val="24"/>
        </w:rPr>
      </w:pPr>
      <w:r w:rsidRPr="0080336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24CE7" w:rsidRPr="00803362" w:rsidRDefault="00724CE7" w:rsidP="00724CE7">
      <w:pPr>
        <w:spacing w:line="360" w:lineRule="auto"/>
        <w:ind w:firstLine="709"/>
        <w:jc w:val="both"/>
        <w:rPr>
          <w:bCs/>
        </w:rPr>
      </w:pPr>
      <w:r w:rsidRPr="00803362">
        <w:rPr>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03362">
        <w:t>вслух, про себя, по ролям; чтения аналитического, выборочного, комментированного, сопоставительного и др.) и</w:t>
      </w:r>
      <w:r w:rsidRPr="00803362">
        <w:rPr>
          <w:bCs/>
        </w:rPr>
        <w:t xml:space="preserve"> базовых навыков творческого и академического письма, последовательно формирующихся на уроках литературы.</w:t>
      </w:r>
    </w:p>
    <w:p w:rsidR="00724CE7" w:rsidRPr="00803362" w:rsidRDefault="00724CE7" w:rsidP="00724CE7">
      <w:pPr>
        <w:spacing w:line="360" w:lineRule="auto"/>
        <w:ind w:firstLine="709"/>
        <w:jc w:val="both"/>
      </w:pPr>
      <w:r w:rsidRPr="00803362">
        <w:t xml:space="preserve">Изучение литературы в школе решает следующие образовательные </w:t>
      </w:r>
      <w:r w:rsidRPr="00803362">
        <w:rPr>
          <w:b/>
          <w:bCs/>
        </w:rPr>
        <w:t>задачи</w:t>
      </w:r>
      <w:r w:rsidRPr="00803362">
        <w:t>:</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w:t>
      </w:r>
      <w:r w:rsidRPr="00803362">
        <w:rPr>
          <w:rFonts w:ascii="Times New Roman" w:eastAsia="Times New Roman" w:hAnsi="Times New Roman"/>
        </w:rPr>
        <w:lastRenderedPageBreak/>
        <w:t xml:space="preserve">жизни, отраженную в литературном произведении, на уровне не только эмоционального восприятия, но и интеллектуального осмысления, </w:t>
      </w:r>
      <w:r w:rsidRPr="00803362">
        <w:rPr>
          <w:rFonts w:ascii="Times New Roman" w:hAnsi="Times New Roman"/>
        </w:rPr>
        <w:t>ответственного отношения к разнообразным художественным смыслам</w:t>
      </w:r>
      <w:r w:rsidRPr="00803362">
        <w:rPr>
          <w:rFonts w:ascii="Times New Roman" w:eastAsia="Times New Roman" w:hAnsi="Times New Roman"/>
        </w:rPr>
        <w:t>;</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hAnsi="Times New Roman"/>
        </w:rPr>
        <w:t xml:space="preserve">формирование отношения к литературе как к </w:t>
      </w:r>
      <w:r w:rsidRPr="00803362">
        <w:rPr>
          <w:rFonts w:ascii="Times New Roman" w:eastAsia="Times New Roman" w:hAnsi="Times New Roman"/>
        </w:rPr>
        <w:t>особому способу познания жизни;</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hAnsi="Times New Roman"/>
        </w:rPr>
        <w:t xml:space="preserve">воспитание у читателя культуры выражения собственной позиции, </w:t>
      </w:r>
      <w:r w:rsidRPr="00803362">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0336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eastAsia="Times New Roman" w:hAnsi="Times New Roman"/>
        </w:rPr>
        <w:t xml:space="preserve">воспитание квалифицированного читателя со сформированным эстетическим вкусом; </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hAnsi="Times New Roman"/>
        </w:rPr>
        <w:t>формирование отношения к литературе как к одной из основных культурных ценностей народа</w:t>
      </w:r>
      <w:r w:rsidRPr="00803362">
        <w:rPr>
          <w:rFonts w:ascii="Times New Roman" w:eastAsia="Times New Roman" w:hAnsi="Times New Roman"/>
        </w:rPr>
        <w:t>;</w:t>
      </w:r>
    </w:p>
    <w:p w:rsidR="00724CE7" w:rsidRPr="00803362" w:rsidRDefault="00724CE7" w:rsidP="004B0876">
      <w:pPr>
        <w:pStyle w:val="aff2"/>
        <w:numPr>
          <w:ilvl w:val="0"/>
          <w:numId w:val="48"/>
        </w:numPr>
        <w:spacing w:line="360" w:lineRule="auto"/>
        <w:ind w:left="0" w:firstLine="709"/>
        <w:jc w:val="both"/>
        <w:rPr>
          <w:rFonts w:ascii="Times New Roman" w:hAnsi="Times New Roman"/>
          <w:b/>
          <w:bCs/>
        </w:rPr>
      </w:pPr>
      <w:r w:rsidRPr="0080336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24CE7" w:rsidRPr="00803362" w:rsidRDefault="00724CE7" w:rsidP="004B0876">
      <w:pPr>
        <w:pStyle w:val="aff2"/>
        <w:widowControl w:val="0"/>
        <w:numPr>
          <w:ilvl w:val="0"/>
          <w:numId w:val="48"/>
        </w:numPr>
        <w:autoSpaceDE w:val="0"/>
        <w:autoSpaceDN w:val="0"/>
        <w:adjustRightInd w:val="0"/>
        <w:spacing w:line="360" w:lineRule="auto"/>
        <w:ind w:left="0" w:firstLine="709"/>
        <w:jc w:val="both"/>
        <w:rPr>
          <w:rFonts w:ascii="Times New Roman" w:eastAsia="Times New Roman" w:hAnsi="Times New Roman"/>
        </w:rPr>
      </w:pPr>
      <w:r w:rsidRPr="00803362">
        <w:rPr>
          <w:rFonts w:ascii="Times New Roman" w:eastAsia="Times New Roman" w:hAnsi="Times New Roman"/>
        </w:rPr>
        <w:t>осознание значимости чтения и изучения литературы для своего дальнейшего развития;</w:t>
      </w:r>
    </w:p>
    <w:p w:rsidR="00724CE7" w:rsidRPr="00803362" w:rsidRDefault="00724CE7" w:rsidP="004B0876">
      <w:pPr>
        <w:pStyle w:val="aff2"/>
        <w:numPr>
          <w:ilvl w:val="0"/>
          <w:numId w:val="48"/>
        </w:numPr>
        <w:spacing w:line="360" w:lineRule="auto"/>
        <w:ind w:left="0" w:firstLine="709"/>
        <w:jc w:val="both"/>
        <w:rPr>
          <w:rFonts w:ascii="Times New Roman" w:hAnsi="Times New Roman"/>
          <w:i/>
        </w:rPr>
      </w:pPr>
      <w:r w:rsidRPr="00803362">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24CE7" w:rsidRPr="00803362" w:rsidRDefault="00724CE7" w:rsidP="00724CE7">
      <w:pPr>
        <w:spacing w:line="360" w:lineRule="auto"/>
        <w:ind w:firstLine="709"/>
        <w:jc w:val="both"/>
      </w:pPr>
      <w:r w:rsidRPr="00803362">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803362">
        <w:tab/>
      </w:r>
    </w:p>
    <w:p w:rsidR="00724CE7" w:rsidRPr="00803362" w:rsidRDefault="00724CE7" w:rsidP="00724CE7">
      <w:pPr>
        <w:ind w:firstLine="709"/>
        <w:rPr>
          <w:b/>
        </w:rPr>
      </w:pPr>
      <w:r w:rsidRPr="00803362">
        <w:t>Примерная программа по литературе строится с учетом:</w:t>
      </w:r>
    </w:p>
    <w:p w:rsidR="00724CE7" w:rsidRPr="00803362" w:rsidRDefault="00724CE7" w:rsidP="004B0876">
      <w:pPr>
        <w:numPr>
          <w:ilvl w:val="0"/>
          <w:numId w:val="46"/>
        </w:numPr>
        <w:tabs>
          <w:tab w:val="left" w:pos="1134"/>
        </w:tabs>
        <w:spacing w:line="360" w:lineRule="auto"/>
        <w:ind w:left="0" w:firstLine="709"/>
        <w:jc w:val="both"/>
      </w:pPr>
      <w:r w:rsidRPr="00803362">
        <w:t xml:space="preserve">лучших традиций отечественной методики  преподавания литературы, </w:t>
      </w:r>
      <w:r w:rsidRPr="00803362">
        <w:rPr>
          <w:rStyle w:val="5yl5"/>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803362">
        <w:t>;</w:t>
      </w:r>
    </w:p>
    <w:p w:rsidR="00724CE7" w:rsidRPr="00803362" w:rsidRDefault="00724CE7" w:rsidP="004B0876">
      <w:pPr>
        <w:numPr>
          <w:ilvl w:val="0"/>
          <w:numId w:val="46"/>
        </w:numPr>
        <w:tabs>
          <w:tab w:val="left" w:pos="1134"/>
        </w:tabs>
        <w:spacing w:line="360" w:lineRule="auto"/>
        <w:ind w:left="0" w:firstLine="709"/>
        <w:jc w:val="both"/>
      </w:pPr>
      <w:r w:rsidRPr="00803362">
        <w:t>традиций</w:t>
      </w:r>
      <w:r w:rsidR="0087194B" w:rsidRPr="00803362">
        <w:t xml:space="preserve"> </w:t>
      </w:r>
      <w:r w:rsidRPr="00803362">
        <w:t>изучения</w:t>
      </w:r>
      <w:r w:rsidR="0087194B" w:rsidRPr="00803362">
        <w:t xml:space="preserve"> </w:t>
      </w:r>
      <w:r w:rsidRPr="00803362">
        <w:t>конкретныхпроизведений (прежде всего русской и зарубежной классики), сложившихся в школьной практике;</w:t>
      </w:r>
    </w:p>
    <w:p w:rsidR="00724CE7" w:rsidRPr="00803362" w:rsidRDefault="00724CE7" w:rsidP="004B0876">
      <w:pPr>
        <w:numPr>
          <w:ilvl w:val="0"/>
          <w:numId w:val="46"/>
        </w:numPr>
        <w:spacing w:line="360" w:lineRule="auto"/>
        <w:ind w:left="0" w:firstLine="709"/>
        <w:jc w:val="both"/>
      </w:pPr>
      <w:r w:rsidRPr="00803362">
        <w:lastRenderedPageBreak/>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w:t>
      </w:r>
      <w:r w:rsidRPr="00803362">
        <w:rPr>
          <w:b/>
        </w:rPr>
        <w:t>(</w:t>
      </w:r>
      <w:r w:rsidRPr="00803362">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803362">
        <w:rPr>
          <w:b/>
        </w:rPr>
        <w:t xml:space="preserve">; </w:t>
      </w:r>
    </w:p>
    <w:p w:rsidR="00724CE7" w:rsidRPr="00803362" w:rsidRDefault="00724CE7" w:rsidP="004B0876">
      <w:pPr>
        <w:numPr>
          <w:ilvl w:val="0"/>
          <w:numId w:val="46"/>
        </w:numPr>
        <w:tabs>
          <w:tab w:val="left" w:pos="1134"/>
        </w:tabs>
        <w:spacing w:line="360" w:lineRule="auto"/>
        <w:ind w:left="0" w:firstLine="709"/>
        <w:jc w:val="both"/>
      </w:pPr>
      <w:r w:rsidRPr="00803362">
        <w:t>необходимой вариативности авторской / рабочей программы по литературе при сохранении обязательных базовых элементов содержания предмета;</w:t>
      </w:r>
    </w:p>
    <w:p w:rsidR="00724CE7" w:rsidRPr="00803362" w:rsidRDefault="00724CE7" w:rsidP="004B0876">
      <w:pPr>
        <w:numPr>
          <w:ilvl w:val="0"/>
          <w:numId w:val="46"/>
        </w:numPr>
        <w:tabs>
          <w:tab w:val="left" w:pos="1134"/>
        </w:tabs>
        <w:spacing w:line="360" w:lineRule="auto"/>
        <w:ind w:left="0" w:firstLine="709"/>
        <w:jc w:val="both"/>
      </w:pPr>
      <w:r w:rsidRPr="00803362">
        <w:t>соответствия рекомендуемых к изучению литературных произведений возрастным и психологическим особенностям обучающихся;</w:t>
      </w:r>
    </w:p>
    <w:p w:rsidR="00724CE7" w:rsidRPr="00803362" w:rsidRDefault="00724CE7" w:rsidP="004B0876">
      <w:pPr>
        <w:numPr>
          <w:ilvl w:val="0"/>
          <w:numId w:val="46"/>
        </w:numPr>
        <w:tabs>
          <w:tab w:val="left" w:pos="1134"/>
        </w:tabs>
        <w:spacing w:line="360" w:lineRule="auto"/>
        <w:ind w:left="0" w:firstLine="709"/>
        <w:jc w:val="both"/>
      </w:pPr>
      <w:r w:rsidRPr="00803362">
        <w:t>требований современного культурно-исторического контекста к изучению классической литературы;</w:t>
      </w:r>
    </w:p>
    <w:p w:rsidR="00724CE7" w:rsidRPr="00803362" w:rsidRDefault="00724CE7" w:rsidP="004B0876">
      <w:pPr>
        <w:numPr>
          <w:ilvl w:val="0"/>
          <w:numId w:val="46"/>
        </w:numPr>
        <w:tabs>
          <w:tab w:val="left" w:pos="1134"/>
        </w:tabs>
        <w:spacing w:line="360" w:lineRule="auto"/>
        <w:ind w:left="0" w:firstLine="709"/>
        <w:jc w:val="both"/>
      </w:pPr>
      <w:r w:rsidRPr="00803362">
        <w:t>минимального количества учебного времени, отведенного на изучение литературы согласно действующему ФГОС и Базисному учебному плану.</w:t>
      </w:r>
    </w:p>
    <w:p w:rsidR="00724CE7" w:rsidRPr="00803362" w:rsidRDefault="00724CE7" w:rsidP="00724CE7">
      <w:pPr>
        <w:spacing w:line="360" w:lineRule="auto"/>
        <w:ind w:firstLine="709"/>
        <w:jc w:val="both"/>
      </w:pPr>
      <w:r w:rsidRPr="00803362">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24CE7" w:rsidRPr="00803362" w:rsidRDefault="00724CE7" w:rsidP="00724CE7">
      <w:pPr>
        <w:spacing w:line="360" w:lineRule="auto"/>
        <w:ind w:firstLine="709"/>
        <w:jc w:val="both"/>
      </w:pPr>
      <w:r w:rsidRPr="00803362">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24CE7" w:rsidRPr="00803362" w:rsidRDefault="00724CE7" w:rsidP="00724CE7">
      <w:pPr>
        <w:spacing w:line="360" w:lineRule="auto"/>
        <w:ind w:firstLine="709"/>
        <w:jc w:val="both"/>
      </w:pPr>
      <w:r w:rsidRPr="00803362">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24CE7" w:rsidRPr="00803362" w:rsidRDefault="00724CE7" w:rsidP="00724CE7">
      <w:pPr>
        <w:spacing w:line="360" w:lineRule="auto"/>
        <w:ind w:firstLine="709"/>
        <w:jc w:val="both"/>
      </w:pPr>
      <w:r w:rsidRPr="00803362">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24CE7" w:rsidRPr="00803362" w:rsidRDefault="00724CE7" w:rsidP="00724CE7">
      <w:pPr>
        <w:spacing w:line="360" w:lineRule="auto"/>
        <w:ind w:firstLine="709"/>
        <w:jc w:val="both"/>
      </w:pPr>
      <w:r w:rsidRPr="00803362">
        <w:rPr>
          <w:bCs/>
        </w:rPr>
        <w:t>Список А</w:t>
      </w:r>
      <w:r w:rsidRPr="00803362">
        <w:t xml:space="preserve"> представляет собой </w:t>
      </w:r>
      <w:r w:rsidRPr="00803362">
        <w:rPr>
          <w:bCs/>
        </w:rPr>
        <w:t>перечень конкретных произведений</w:t>
      </w:r>
      <w:r w:rsidRPr="00803362">
        <w:t xml:space="preserve"> (например: </w:t>
      </w:r>
      <w:r w:rsidRPr="00803362">
        <w:rPr>
          <w:iCs/>
        </w:rPr>
        <w:t>А.С.Пушкин «Евгений Онегин», Н.В.Гоголь «Мертвые души»</w:t>
      </w:r>
      <w:r w:rsidRPr="00803362">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97FE5" w:rsidRPr="00803362">
        <w:t xml:space="preserve"> </w:t>
      </w:r>
      <w:r w:rsidRPr="00803362">
        <w:rPr>
          <w:bCs/>
        </w:rPr>
        <w:t>А</w:t>
      </w:r>
      <w:r w:rsidRPr="00803362">
        <w:t xml:space="preserve"> нет.</w:t>
      </w:r>
    </w:p>
    <w:p w:rsidR="00724CE7" w:rsidRPr="00803362" w:rsidRDefault="00724CE7" w:rsidP="00724CE7">
      <w:pPr>
        <w:spacing w:line="360" w:lineRule="auto"/>
        <w:ind w:firstLine="709"/>
        <w:jc w:val="both"/>
      </w:pPr>
      <w:r w:rsidRPr="00803362">
        <w:rPr>
          <w:bCs/>
        </w:rPr>
        <w:t>Список В</w:t>
      </w:r>
      <w:r w:rsidRPr="00803362">
        <w:t xml:space="preserve"> представляет собой </w:t>
      </w:r>
      <w:r w:rsidRPr="00803362">
        <w:rPr>
          <w:bCs/>
        </w:rPr>
        <w:t>перечень</w:t>
      </w:r>
      <w:r w:rsidR="00997FE5" w:rsidRPr="00803362">
        <w:rPr>
          <w:bCs/>
        </w:rPr>
        <w:t xml:space="preserve"> </w:t>
      </w:r>
      <w:r w:rsidRPr="00803362">
        <w:rPr>
          <w:bCs/>
        </w:rPr>
        <w:t>авторов,</w:t>
      </w:r>
      <w:r w:rsidR="00997FE5" w:rsidRPr="00803362">
        <w:rPr>
          <w:bCs/>
        </w:rPr>
        <w:t xml:space="preserve"> </w:t>
      </w:r>
      <w:r w:rsidRPr="00803362">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97FE5" w:rsidRPr="00803362">
        <w:t xml:space="preserve"> </w:t>
      </w:r>
      <w:r w:rsidRPr="00803362">
        <w:rPr>
          <w:bCs/>
        </w:rPr>
        <w:t>В</w:t>
      </w:r>
      <w:r w:rsidR="00997FE5" w:rsidRPr="00803362">
        <w:rPr>
          <w:bCs/>
        </w:rPr>
        <w:t xml:space="preserve"> </w:t>
      </w:r>
      <w:r w:rsidRPr="00803362">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03362">
        <w:rPr>
          <w:iCs/>
        </w:rPr>
        <w:t>А.Блок. 1стихотворение; М.Булгаков. 1 повесть</w:t>
      </w:r>
      <w:r w:rsidRPr="00803362">
        <w:t>. В программы включаются произведения всех указанных в списке</w:t>
      </w:r>
      <w:r w:rsidRPr="00803362">
        <w:rPr>
          <w:bCs/>
        </w:rPr>
        <w:t>В</w:t>
      </w:r>
      <w:r w:rsidRPr="00803362">
        <w:t xml:space="preserve"> авторов. Единство списков в разных рабочих программах скрепляется в списке</w:t>
      </w:r>
      <w:r w:rsidRPr="00803362">
        <w:rPr>
          <w:bCs/>
        </w:rPr>
        <w:t>В</w:t>
      </w:r>
      <w:r w:rsidRPr="00803362">
        <w:t xml:space="preserve"> фигурой автора. </w:t>
      </w:r>
    </w:p>
    <w:p w:rsidR="00724CE7" w:rsidRPr="00803362" w:rsidRDefault="00724CE7" w:rsidP="00724CE7">
      <w:pPr>
        <w:spacing w:line="360" w:lineRule="auto"/>
        <w:ind w:firstLine="709"/>
        <w:jc w:val="both"/>
      </w:pPr>
      <w:r w:rsidRPr="00803362">
        <w:rPr>
          <w:bCs/>
        </w:rPr>
        <w:t>Список С</w:t>
      </w:r>
      <w:r w:rsidR="00997FE5" w:rsidRPr="00803362">
        <w:rPr>
          <w:bCs/>
        </w:rPr>
        <w:t xml:space="preserve"> </w:t>
      </w:r>
      <w:r w:rsidRPr="00803362">
        <w:rPr>
          <w:bCs/>
        </w:rPr>
        <w:t>представляет собой перечень литературных явлений,</w:t>
      </w:r>
      <w:r w:rsidR="00997FE5" w:rsidRPr="00803362">
        <w:rPr>
          <w:bCs/>
        </w:rPr>
        <w:t xml:space="preserve"> </w:t>
      </w:r>
      <w:r w:rsidRPr="00803362">
        <w:rPr>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997FE5" w:rsidRPr="00803362">
        <w:rPr>
          <w:bCs/>
        </w:rPr>
        <w:t xml:space="preserve"> </w:t>
      </w:r>
      <w:r w:rsidRPr="00803362">
        <w:t xml:space="preserve">Минимальное количество произведений указано, например: </w:t>
      </w:r>
      <w:r w:rsidRPr="00803362">
        <w:rPr>
          <w:iCs/>
        </w:rPr>
        <w:t>поэзия пушкинской эпохи: К.Н.Батюшков, А.А.Дельвиг, Н.М.Языков, Е.А.Баратынский (2-3 стихотворения на выбор)</w:t>
      </w:r>
      <w:r w:rsidRPr="00803362">
        <w:t xml:space="preserve">. В программах указываются произведения писателей всех групп авторов из списка </w:t>
      </w:r>
      <w:r w:rsidRPr="00803362">
        <w:rPr>
          <w:bCs/>
        </w:rPr>
        <w:t>С</w:t>
      </w:r>
      <w:r w:rsidRPr="00803362">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803362">
        <w:rPr>
          <w:b/>
          <w:bCs/>
        </w:rPr>
        <w:t>С</w:t>
      </w:r>
      <w:r w:rsidRPr="00803362">
        <w:t xml:space="preserve"> проблемно-тематическими и жанровыми блоками; вариативность касается наполнения этих </w:t>
      </w:r>
      <w:r w:rsidRPr="00803362">
        <w:lastRenderedPageBreak/>
        <w:t>блоков, тоже во многом предопределенного традицией изучения в школе, разработанностью методических подходов и пр.</w:t>
      </w:r>
    </w:p>
    <w:p w:rsidR="00724CE7" w:rsidRPr="00803362" w:rsidRDefault="00724CE7" w:rsidP="00724CE7">
      <w:pPr>
        <w:pStyle w:val="25"/>
        <w:spacing w:line="360" w:lineRule="auto"/>
        <w:ind w:firstLine="709"/>
      </w:pPr>
      <w:r w:rsidRPr="00803362">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24CE7" w:rsidRPr="00803362" w:rsidRDefault="00724CE7" w:rsidP="00724CE7">
      <w:pPr>
        <w:spacing w:line="360" w:lineRule="auto"/>
        <w:ind w:firstLine="709"/>
        <w:jc w:val="both"/>
      </w:pPr>
      <w:r w:rsidRPr="00803362">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24CE7" w:rsidRPr="00803362" w:rsidRDefault="00724CE7" w:rsidP="00724CE7">
      <w:pPr>
        <w:spacing w:line="360" w:lineRule="auto"/>
        <w:ind w:firstLine="709"/>
        <w:jc w:val="both"/>
      </w:pPr>
      <w:r w:rsidRPr="00803362">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724CE7" w:rsidRPr="00803362" w:rsidRDefault="00724CE7" w:rsidP="00724CE7">
      <w:pPr>
        <w:spacing w:line="360" w:lineRule="auto"/>
        <w:ind w:firstLine="709"/>
        <w:jc w:val="both"/>
      </w:pPr>
      <w:r w:rsidRPr="00803362">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24CE7" w:rsidRPr="00803362" w:rsidRDefault="00724CE7" w:rsidP="00724CE7">
      <w:pPr>
        <w:spacing w:line="360" w:lineRule="auto"/>
        <w:ind w:firstLine="709"/>
        <w:jc w:val="both"/>
      </w:pPr>
      <w:r w:rsidRPr="00803362">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24CE7" w:rsidRPr="00803362" w:rsidRDefault="00724CE7" w:rsidP="00724CE7">
      <w:pPr>
        <w:pStyle w:val="25"/>
        <w:spacing w:line="360" w:lineRule="auto"/>
        <w:ind w:firstLine="709"/>
      </w:pPr>
      <w:r w:rsidRPr="00803362">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24CE7" w:rsidRPr="00803362" w:rsidRDefault="00724CE7" w:rsidP="00724CE7">
      <w:pPr>
        <w:pStyle w:val="25"/>
        <w:spacing w:line="360" w:lineRule="auto"/>
        <w:ind w:firstLine="709"/>
      </w:pPr>
      <w:r w:rsidRPr="00803362">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24CE7" w:rsidRPr="00803362" w:rsidRDefault="00724CE7" w:rsidP="00724CE7">
      <w:pPr>
        <w:tabs>
          <w:tab w:val="left" w:pos="5760"/>
        </w:tabs>
        <w:jc w:val="center"/>
        <w:rPr>
          <w:b/>
          <w:bCs/>
        </w:rPr>
      </w:pPr>
      <w:r w:rsidRPr="00803362">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2815"/>
        <w:gridCol w:w="2816"/>
      </w:tblGrid>
      <w:tr w:rsidR="00724CE7" w:rsidRPr="00803362" w:rsidTr="006061E5">
        <w:tc>
          <w:tcPr>
            <w:tcW w:w="3373" w:type="dxa"/>
          </w:tcPr>
          <w:p w:rsidR="00724CE7" w:rsidRPr="00803362" w:rsidRDefault="00724CE7" w:rsidP="006061E5">
            <w:pPr>
              <w:tabs>
                <w:tab w:val="left" w:pos="5760"/>
              </w:tabs>
              <w:jc w:val="center"/>
              <w:rPr>
                <w:b/>
                <w:bCs/>
              </w:rPr>
            </w:pPr>
            <w:r w:rsidRPr="00803362">
              <w:rPr>
                <w:b/>
                <w:bCs/>
              </w:rPr>
              <w:lastRenderedPageBreak/>
              <w:t>А</w:t>
            </w:r>
          </w:p>
        </w:tc>
        <w:tc>
          <w:tcPr>
            <w:tcW w:w="3114" w:type="dxa"/>
          </w:tcPr>
          <w:p w:rsidR="00724CE7" w:rsidRPr="00803362" w:rsidRDefault="00724CE7" w:rsidP="006061E5">
            <w:pPr>
              <w:tabs>
                <w:tab w:val="left" w:pos="5760"/>
              </w:tabs>
              <w:jc w:val="center"/>
              <w:rPr>
                <w:b/>
                <w:bCs/>
              </w:rPr>
            </w:pPr>
            <w:r w:rsidRPr="00803362">
              <w:rPr>
                <w:b/>
                <w:bCs/>
              </w:rPr>
              <w:t>В</w:t>
            </w:r>
          </w:p>
        </w:tc>
        <w:tc>
          <w:tcPr>
            <w:tcW w:w="3225" w:type="dxa"/>
          </w:tcPr>
          <w:p w:rsidR="00724CE7" w:rsidRPr="00803362" w:rsidRDefault="00724CE7" w:rsidP="006061E5">
            <w:pPr>
              <w:tabs>
                <w:tab w:val="left" w:pos="5760"/>
              </w:tabs>
              <w:jc w:val="center"/>
              <w:rPr>
                <w:b/>
                <w:bCs/>
              </w:rPr>
            </w:pPr>
            <w:r w:rsidRPr="00803362">
              <w:rPr>
                <w:b/>
                <w:bCs/>
              </w:rPr>
              <w:t>С</w:t>
            </w:r>
          </w:p>
        </w:tc>
      </w:tr>
      <w:tr w:rsidR="00724CE7" w:rsidRPr="00803362" w:rsidTr="006061E5">
        <w:tc>
          <w:tcPr>
            <w:tcW w:w="9712" w:type="dxa"/>
            <w:gridSpan w:val="3"/>
          </w:tcPr>
          <w:p w:rsidR="00724CE7" w:rsidRPr="00803362" w:rsidRDefault="00724CE7" w:rsidP="006061E5">
            <w:pPr>
              <w:tabs>
                <w:tab w:val="left" w:pos="5760"/>
              </w:tabs>
              <w:jc w:val="center"/>
              <w:rPr>
                <w:b/>
                <w:bCs/>
              </w:rPr>
            </w:pPr>
            <w:r w:rsidRPr="00803362">
              <w:rPr>
                <w:b/>
                <w:bCs/>
              </w:rPr>
              <w:t>РУССКАЯ ЛИТЕРАТУРА</w:t>
            </w:r>
          </w:p>
        </w:tc>
      </w:tr>
      <w:tr w:rsidR="00724CE7" w:rsidRPr="00803362" w:rsidTr="006061E5">
        <w:tc>
          <w:tcPr>
            <w:tcW w:w="3373" w:type="dxa"/>
          </w:tcPr>
          <w:p w:rsidR="00724CE7" w:rsidRPr="00803362" w:rsidRDefault="00724CE7" w:rsidP="006061E5">
            <w:pPr>
              <w:jc w:val="both"/>
              <w:rPr>
                <w:b/>
                <w:shd w:val="clear" w:color="auto" w:fill="FFFFFF"/>
              </w:rPr>
            </w:pPr>
            <w:r w:rsidRPr="00803362">
              <w:rPr>
                <w:b/>
                <w:bCs/>
              </w:rPr>
              <w:t xml:space="preserve">«Слово о полку Игореве» </w:t>
            </w:r>
            <w:r w:rsidRPr="00803362">
              <w:t xml:space="preserve">(к. </w:t>
            </w:r>
            <w:r w:rsidRPr="00803362">
              <w:rPr>
                <w:lang w:val="en-US"/>
              </w:rPr>
              <w:t>XII</w:t>
            </w:r>
            <w:r w:rsidRPr="00803362">
              <w:t xml:space="preserve"> в.) </w:t>
            </w:r>
            <w:r w:rsidRPr="00803362">
              <w:rPr>
                <w:b/>
                <w:shd w:val="clear" w:color="auto" w:fill="FFFFFF"/>
              </w:rPr>
              <w:t>(8-9 кл.)</w:t>
            </w:r>
            <w:r w:rsidRPr="00803362">
              <w:rPr>
                <w:rStyle w:val="af5"/>
                <w:b/>
                <w:shd w:val="clear" w:color="auto" w:fill="FFFFFF"/>
              </w:rPr>
              <w:footnoteReference w:id="2"/>
            </w:r>
          </w:p>
          <w:p w:rsidR="00724CE7" w:rsidRPr="00803362" w:rsidRDefault="00724CE7" w:rsidP="006061E5">
            <w:pPr>
              <w:tabs>
                <w:tab w:val="left" w:pos="5760"/>
              </w:tabs>
            </w:pPr>
          </w:p>
          <w:p w:rsidR="00724CE7" w:rsidRPr="00803362" w:rsidRDefault="00724CE7" w:rsidP="006061E5">
            <w:pPr>
              <w:tabs>
                <w:tab w:val="left" w:pos="5760"/>
              </w:tabs>
              <w:jc w:val="center"/>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i/>
                <w:iCs/>
              </w:rPr>
              <w:t>Древнерусская литература–  1-2 произведения на выбор, например:</w:t>
            </w:r>
            <w:r w:rsidRPr="00803362">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803362">
              <w:rPr>
                <w:b/>
                <w:bCs/>
                <w:i/>
                <w:iCs/>
              </w:rPr>
              <w:t>.)</w:t>
            </w:r>
          </w:p>
          <w:p w:rsidR="00724CE7" w:rsidRPr="00803362" w:rsidRDefault="00724CE7" w:rsidP="006061E5">
            <w:pPr>
              <w:tabs>
                <w:tab w:val="left" w:pos="5760"/>
              </w:tabs>
              <w:rPr>
                <w:b/>
                <w:bCs/>
              </w:rPr>
            </w:pPr>
            <w:r w:rsidRPr="00803362">
              <w:rPr>
                <w:b/>
                <w:bCs/>
                <w:shd w:val="clear" w:color="auto" w:fill="FFFFFF"/>
              </w:rPr>
              <w:t>(6-8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i/>
                <w:iCs/>
              </w:rPr>
              <w:t>Русский фольклор:</w:t>
            </w:r>
          </w:p>
          <w:p w:rsidR="00724CE7" w:rsidRPr="00803362" w:rsidRDefault="00724CE7" w:rsidP="006061E5">
            <w:r w:rsidRPr="00803362">
              <w:rPr>
                <w:i/>
                <w:iCs/>
              </w:rPr>
              <w:t>сказки, былины, загадки, пословицы, поговорки, песня и др</w:t>
            </w:r>
            <w:r w:rsidRPr="00803362">
              <w:rPr>
                <w:b/>
                <w:bCs/>
                <w:i/>
                <w:iCs/>
              </w:rPr>
              <w:t xml:space="preserve">. (10 произведений разных жанров, </w:t>
            </w:r>
            <w:r w:rsidRPr="00803362">
              <w:rPr>
                <w:b/>
                <w:bCs/>
              </w:rPr>
              <w:t>5-7 кл.</w:t>
            </w:r>
            <w:r w:rsidRPr="00803362">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pPr>
            <w:r w:rsidRPr="00803362">
              <w:rPr>
                <w:b/>
                <w:bCs/>
              </w:rPr>
              <w:t>Д.И. Фонвизин</w:t>
            </w:r>
            <w:r w:rsidRPr="00803362">
              <w:t xml:space="preserve"> «Недоросль» (1778 – 1782) </w:t>
            </w:r>
          </w:p>
          <w:p w:rsidR="00724CE7" w:rsidRPr="00803362" w:rsidRDefault="00724CE7" w:rsidP="006061E5">
            <w:pPr>
              <w:tabs>
                <w:tab w:val="left" w:pos="5760"/>
              </w:tabs>
              <w:rPr>
                <w:b/>
                <w:iCs/>
                <w:shd w:val="clear" w:color="auto" w:fill="FFFFFF"/>
              </w:rPr>
            </w:pPr>
            <w:r w:rsidRPr="00803362">
              <w:rPr>
                <w:b/>
                <w:iCs/>
                <w:shd w:val="clear" w:color="auto" w:fill="FFFFFF"/>
              </w:rPr>
              <w:t>(8-9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rPr>
                <w:b/>
                <w:bCs/>
              </w:rPr>
            </w:pPr>
            <w:r w:rsidRPr="00803362">
              <w:rPr>
                <w:b/>
                <w:bCs/>
              </w:rPr>
              <w:t>Н.М. Карамзин</w:t>
            </w:r>
            <w:r w:rsidRPr="00803362">
              <w:t xml:space="preserve">  «Бедная Лиза» (1792) </w:t>
            </w:r>
            <w:r w:rsidRPr="00803362">
              <w:rPr>
                <w:b/>
                <w:iCs/>
                <w:shd w:val="clear" w:color="auto" w:fill="FFFFFF"/>
              </w:rPr>
              <w:t>(8-9 кл.)</w:t>
            </w:r>
          </w:p>
        </w:tc>
        <w:tc>
          <w:tcPr>
            <w:tcW w:w="3114" w:type="dxa"/>
          </w:tcPr>
          <w:p w:rsidR="00724CE7" w:rsidRPr="00803362" w:rsidRDefault="00724CE7" w:rsidP="006061E5">
            <w:pPr>
              <w:keepNext/>
              <w:keepLines/>
              <w:shd w:val="clear" w:color="000000" w:fill="D8D8D8"/>
              <w:tabs>
                <w:tab w:val="left" w:pos="5760"/>
              </w:tabs>
              <w:spacing w:before="100" w:beforeAutospacing="1" w:afterAutospacing="1"/>
              <w:jc w:val="center"/>
              <w:textAlignment w:val="top"/>
              <w:outlineLvl w:val="7"/>
              <w:rPr>
                <w:b/>
                <w:i/>
                <w:iCs/>
              </w:rPr>
            </w:pPr>
            <w:r w:rsidRPr="00803362">
              <w:rPr>
                <w:b/>
                <w:bCs/>
                <w:i/>
                <w:iCs/>
              </w:rPr>
              <w:t xml:space="preserve">М.В.Ломоносов – 1 стихотворение по выбору, например: </w:t>
            </w:r>
            <w:r w:rsidRPr="00803362">
              <w:rPr>
                <w:i/>
                <w:iCs/>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803362">
              <w:rPr>
                <w:b/>
              </w:rPr>
              <w:t>(8-9 кл.)</w:t>
            </w:r>
          </w:p>
          <w:p w:rsidR="00724CE7" w:rsidRPr="00803362" w:rsidRDefault="00724CE7" w:rsidP="006061E5">
            <w:pPr>
              <w:pStyle w:val="1f"/>
              <w:spacing w:line="240" w:lineRule="auto"/>
              <w:ind w:firstLine="28"/>
              <w:jc w:val="left"/>
              <w:rPr>
                <w:b/>
                <w:bCs/>
                <w:i/>
                <w:iCs/>
                <w:sz w:val="24"/>
                <w:szCs w:val="24"/>
              </w:rPr>
            </w:pPr>
            <w:bookmarkStart w:id="84" w:name="_Toc31898570"/>
            <w:r w:rsidRPr="00803362">
              <w:rPr>
                <w:b/>
                <w:i/>
                <w:sz w:val="24"/>
                <w:szCs w:val="24"/>
              </w:rPr>
              <w:t>Г.Р. Державин – 1-2 стихотворения по выбору, например:</w:t>
            </w:r>
            <w:r w:rsidRPr="00803362">
              <w:rPr>
                <w:i/>
                <w:sz w:val="24"/>
                <w:szCs w:val="24"/>
              </w:rPr>
              <w:t xml:space="preserve"> «Фелица» (1782), «Осень во времяосады Очакова» (1788), «Снигирь» 1800, «Водопад» (1791-1794), </w:t>
            </w:r>
            <w:r w:rsidRPr="00803362">
              <w:rPr>
                <w:i/>
                <w:sz w:val="24"/>
                <w:szCs w:val="24"/>
              </w:rPr>
              <w:lastRenderedPageBreak/>
              <w:t xml:space="preserve">«Памятник» (1795) и др. </w:t>
            </w:r>
            <w:r w:rsidRPr="00803362">
              <w:rPr>
                <w:b/>
                <w:sz w:val="24"/>
                <w:szCs w:val="24"/>
              </w:rPr>
              <w:t>(8-9 кл.)</w:t>
            </w:r>
            <w:bookmarkEnd w:id="84"/>
          </w:p>
          <w:p w:rsidR="00724CE7" w:rsidRPr="00803362" w:rsidRDefault="00724CE7" w:rsidP="006061E5"/>
          <w:p w:rsidR="00724CE7" w:rsidRPr="00803362" w:rsidRDefault="00724CE7" w:rsidP="006061E5">
            <w:pPr>
              <w:tabs>
                <w:tab w:val="left" w:pos="5760"/>
              </w:tabs>
              <w:rPr>
                <w:i/>
                <w:iCs/>
              </w:rPr>
            </w:pPr>
            <w:r w:rsidRPr="00803362">
              <w:rPr>
                <w:b/>
                <w:bCs/>
                <w:i/>
                <w:iCs/>
              </w:rPr>
              <w:t xml:space="preserve">И.А. Крылов – 3 басни по выбору, например:  </w:t>
            </w:r>
            <w:r w:rsidRPr="00803362">
              <w:rPr>
                <w:i/>
                <w:iCs/>
              </w:rPr>
              <w:t xml:space="preserve">«Слон и Моська» (1808), «Квартет» (1811), «Осел и Соловей» (1811), «Лебедь, Щука и Рак» (1814), «Свинья под дубом» (не позднее 1823) и др. </w:t>
            </w:r>
          </w:p>
          <w:p w:rsidR="00724CE7" w:rsidRPr="00803362" w:rsidRDefault="00724CE7" w:rsidP="006061E5">
            <w:pPr>
              <w:tabs>
                <w:tab w:val="left" w:pos="5760"/>
              </w:tabs>
              <w:rPr>
                <w:bCs/>
                <w:iCs/>
                <w:shd w:val="clear" w:color="auto" w:fill="FFFFFF"/>
              </w:rPr>
            </w:pPr>
            <w:r w:rsidRPr="00803362">
              <w:rPr>
                <w:b/>
                <w:iCs/>
                <w:shd w:val="clear" w:color="auto" w:fill="FFFFFF"/>
              </w:rPr>
              <w:t>(5-6 кл.)</w:t>
            </w:r>
          </w:p>
          <w:p w:rsidR="00724CE7" w:rsidRPr="00803362" w:rsidRDefault="00724CE7" w:rsidP="006061E5">
            <w:pPr>
              <w:keepNext/>
              <w:tabs>
                <w:tab w:val="left" w:pos="5760"/>
              </w:tabs>
              <w:outlineLvl w:val="1"/>
              <w:rPr>
                <w:b/>
                <w:bCs/>
              </w:rPr>
            </w:pPr>
          </w:p>
        </w:tc>
        <w:tc>
          <w:tcPr>
            <w:tcW w:w="3225" w:type="dxa"/>
          </w:tcPr>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pPr>
            <w:r w:rsidRPr="00803362">
              <w:rPr>
                <w:b/>
                <w:bCs/>
              </w:rPr>
              <w:lastRenderedPageBreak/>
              <w:t>А.С. Грибоедов</w:t>
            </w:r>
            <w:r w:rsidRPr="00803362">
              <w:t xml:space="preserve"> «Горе от ума» (1821 – 1824) </w:t>
            </w:r>
            <w:r w:rsidRPr="00803362">
              <w:rPr>
                <w:b/>
                <w:bCs/>
              </w:rPr>
              <w:t>(9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803362">
              <w:rPr>
                <w:b/>
                <w:bCs/>
                <w:i/>
                <w:iCs/>
              </w:rPr>
              <w:t xml:space="preserve">В.А. Жуковский - 1-2 баллады по выбору, например: </w:t>
            </w:r>
            <w:r w:rsidRPr="00803362">
              <w:rPr>
                <w:i/>
                <w:iCs/>
              </w:rPr>
              <w:t>«Светлана» (1812), «Лесной царь» (1818)</w:t>
            </w:r>
            <w:r w:rsidRPr="00803362">
              <w:rPr>
                <w:b/>
                <w:bCs/>
                <w:i/>
                <w:iCs/>
              </w:rPr>
              <w:t xml:space="preserve">; 1-2 элегии по выбору, например: </w:t>
            </w:r>
            <w:r w:rsidRPr="00803362">
              <w:rPr>
                <w:i/>
                <w:iCs/>
              </w:rPr>
              <w:t>«Невыразимое» (1819), «Море» (1822) и др.</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rPr>
              <w:t>(7-9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pPr>
            <w:r w:rsidRPr="00803362">
              <w:rPr>
                <w:b/>
                <w:bCs/>
              </w:rPr>
              <w:t xml:space="preserve">А.С. Пушкин </w:t>
            </w:r>
            <w:r w:rsidRPr="00803362">
              <w:t>«Евгений Онегин» (</w:t>
            </w:r>
            <w:r w:rsidRPr="00803362">
              <w:rPr>
                <w:rStyle w:val="st"/>
              </w:rPr>
              <w:t xml:space="preserve">1823 </w:t>
            </w:r>
            <w:r w:rsidR="00501BFE" w:rsidRPr="00803362">
              <w:rPr>
                <w:rStyle w:val="st"/>
              </w:rPr>
              <w:t>-</w:t>
            </w:r>
            <w:r w:rsidRPr="00803362">
              <w:rPr>
                <w:rStyle w:val="st"/>
              </w:rPr>
              <w:t>1831)</w:t>
            </w:r>
            <w:r w:rsidRPr="00803362">
              <w:rPr>
                <w:rStyle w:val="st"/>
                <w:b/>
                <w:bCs/>
              </w:rPr>
              <w:t>(9 кл.)</w:t>
            </w:r>
            <w:r w:rsidRPr="00803362">
              <w:t xml:space="preserve">, «Дубровский» (1832 </w:t>
            </w:r>
            <w:r w:rsidR="00501BFE" w:rsidRPr="00803362">
              <w:rPr>
                <w:rStyle w:val="st"/>
              </w:rPr>
              <w:t>-</w:t>
            </w:r>
            <w:r w:rsidRPr="00803362">
              <w:rPr>
                <w:rStyle w:val="st"/>
              </w:rPr>
              <w:t xml:space="preserve"> </w:t>
            </w:r>
            <w:r w:rsidRPr="00803362">
              <w:t>1833)</w:t>
            </w:r>
            <w:r w:rsidRPr="00803362">
              <w:rPr>
                <w:iCs/>
              </w:rPr>
              <w:t xml:space="preserve"> (6-7 кл),</w:t>
            </w:r>
            <w:r w:rsidRPr="00803362">
              <w:t xml:space="preserve"> «Капитанская дочка» (1832 </w:t>
            </w:r>
            <w:r w:rsidR="00501BFE" w:rsidRPr="00803362">
              <w:rPr>
                <w:rStyle w:val="st"/>
              </w:rPr>
              <w:t>-</w:t>
            </w:r>
            <w:r w:rsidRPr="00803362">
              <w:t xml:space="preserve">1836) </w:t>
            </w:r>
          </w:p>
          <w:p w:rsidR="00724CE7" w:rsidRPr="00803362" w:rsidRDefault="00724CE7" w:rsidP="006061E5">
            <w:pPr>
              <w:tabs>
                <w:tab w:val="left" w:pos="5760"/>
              </w:tabs>
              <w:rPr>
                <w:b/>
                <w:bCs/>
              </w:rPr>
            </w:pPr>
            <w:r w:rsidRPr="00803362">
              <w:rPr>
                <w:b/>
                <w:bCs/>
                <w:iCs/>
              </w:rPr>
              <w:t>(7-8 кл.).</w:t>
            </w:r>
          </w:p>
          <w:p w:rsidR="00724CE7" w:rsidRPr="00803362" w:rsidRDefault="00724CE7" w:rsidP="006061E5">
            <w:pPr>
              <w:tabs>
                <w:tab w:val="left" w:pos="770"/>
                <w:tab w:val="left" w:pos="5760"/>
              </w:tabs>
              <w:autoSpaceDE w:val="0"/>
              <w:autoSpaceDN w:val="0"/>
              <w:adjustRightInd w:val="0"/>
              <w:jc w:val="both"/>
              <w:rPr>
                <w:b/>
                <w:bCs/>
              </w:rPr>
            </w:pPr>
            <w:r w:rsidRPr="00803362">
              <w:rPr>
                <w:b/>
                <w:bCs/>
                <w:kern w:val="36"/>
              </w:rPr>
              <w:t>Стихотворения</w:t>
            </w:r>
            <w:r w:rsidRPr="00803362">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724CE7" w:rsidRPr="00803362" w:rsidRDefault="00724CE7" w:rsidP="006061E5">
            <w:pPr>
              <w:tabs>
                <w:tab w:val="left" w:pos="770"/>
                <w:tab w:val="left" w:pos="5760"/>
              </w:tabs>
              <w:autoSpaceDE w:val="0"/>
              <w:autoSpaceDN w:val="0"/>
              <w:adjustRightInd w:val="0"/>
              <w:jc w:val="both"/>
            </w:pPr>
            <w:r w:rsidRPr="00803362">
              <w:rPr>
                <w:b/>
                <w:bCs/>
              </w:rPr>
              <w:t>(5-9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i/>
                <w:iCs/>
              </w:rPr>
            </w:pPr>
            <w:r w:rsidRPr="00803362">
              <w:rPr>
                <w:b/>
                <w:bCs/>
              </w:rPr>
              <w:t xml:space="preserve">А.С. Пушкин - </w:t>
            </w:r>
            <w:r w:rsidRPr="00803362">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803362">
              <w:t xml:space="preserve">: </w:t>
            </w:r>
            <w:r w:rsidRPr="00803362">
              <w:rPr>
                <w:i/>
                <w:iCs/>
              </w:rPr>
              <w:t>«Воспоминания в Царском Селе» (1814), «Вольность» (1817), «Деревня» (181), «</w:t>
            </w:r>
            <w:r w:rsidRPr="00803362">
              <w:rPr>
                <w:rStyle w:val="line"/>
                <w:i/>
                <w:iCs/>
              </w:rPr>
              <w:t>Редеет облаков летучая гряда» (1820),</w:t>
            </w:r>
            <w:r w:rsidRPr="00803362">
              <w:rPr>
                <w:i/>
                <w:iCs/>
              </w:rPr>
              <w:t xml:space="preserve"> «Погасло дневное светило…» (1820), «Свободы сеятель пустынный…» (1823), </w:t>
            </w:r>
          </w:p>
          <w:p w:rsidR="00724CE7" w:rsidRPr="00803362" w:rsidRDefault="00724CE7" w:rsidP="006061E5">
            <w:pPr>
              <w:pStyle w:val="HTML"/>
              <w:tabs>
                <w:tab w:val="left" w:pos="5760"/>
              </w:tabs>
              <w:rPr>
                <w:rFonts w:ascii="Times New Roman" w:hAnsi="Times New Roman"/>
                <w:i/>
                <w:iCs/>
                <w:sz w:val="24"/>
                <w:szCs w:val="24"/>
              </w:rPr>
            </w:pPr>
            <w:r w:rsidRPr="00803362">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w:t>
            </w:r>
            <w:r w:rsidRPr="00803362">
              <w:rPr>
                <w:rFonts w:ascii="Times New Roman" w:hAnsi="Times New Roman"/>
                <w:i/>
                <w:iCs/>
                <w:sz w:val="24"/>
                <w:szCs w:val="24"/>
              </w:rPr>
              <w:lastRenderedPageBreak/>
              <w:t>(1826), «Арион» (1827), «Цветок» (1828), «Не пой, красавица, при мне…» (1828), «Анчар» (1828), «На холмах Грузии лежит ночная мгла…» (1829), «Брожу ли я вдоль улиц шумных…» (1829),</w:t>
            </w:r>
          </w:p>
          <w:p w:rsidR="00724CE7" w:rsidRPr="00803362" w:rsidRDefault="00724CE7" w:rsidP="006061E5">
            <w:pPr>
              <w:tabs>
                <w:tab w:val="left" w:pos="770"/>
                <w:tab w:val="left" w:pos="5760"/>
              </w:tabs>
              <w:autoSpaceDE w:val="0"/>
              <w:autoSpaceDN w:val="0"/>
              <w:adjustRightInd w:val="0"/>
              <w:jc w:val="both"/>
              <w:rPr>
                <w:b/>
                <w:bCs/>
              </w:rPr>
            </w:pPr>
            <w:r w:rsidRPr="00803362">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803362">
              <w:rPr>
                <w:rStyle w:val="line"/>
                <w:i/>
                <w:iCs/>
              </w:rPr>
              <w:t>Была пора: наш праздник молодой…» (1836)</w:t>
            </w:r>
            <w:r w:rsidRPr="00803362">
              <w:rPr>
                <w:i/>
                <w:iCs/>
              </w:rPr>
              <w:t xml:space="preserve">  и др. </w:t>
            </w:r>
            <w:r w:rsidRPr="00803362">
              <w:rPr>
                <w:b/>
                <w:bCs/>
              </w:rPr>
              <w:t>(5-9 кл.)</w:t>
            </w:r>
          </w:p>
          <w:p w:rsidR="00724CE7" w:rsidRPr="00803362" w:rsidRDefault="00724CE7" w:rsidP="006061E5">
            <w:pPr>
              <w:tabs>
                <w:tab w:val="left" w:pos="5760"/>
              </w:tabs>
              <w:rPr>
                <w:i/>
                <w:iCs/>
              </w:rPr>
            </w:pPr>
            <w:r w:rsidRPr="00803362">
              <w:rPr>
                <w:i/>
                <w:iCs/>
              </w:rPr>
              <w:t xml:space="preserve">«Маленькие трагедии» (1830) </w:t>
            </w:r>
            <w:r w:rsidRPr="00803362">
              <w:rPr>
                <w:b/>
                <w:bCs/>
                <w:i/>
                <w:iCs/>
              </w:rPr>
              <w:t>1-2 по выбору, например</w:t>
            </w:r>
            <w:r w:rsidRPr="00803362">
              <w:rPr>
                <w:i/>
                <w:iCs/>
              </w:rPr>
              <w:t xml:space="preserve">: «Моцарт и Сальери», «Каменный гость». </w:t>
            </w:r>
            <w:r w:rsidRPr="00803362">
              <w:rPr>
                <w:b/>
                <w:bCs/>
              </w:rPr>
              <w:t>(8-9 кл.)</w:t>
            </w:r>
          </w:p>
          <w:p w:rsidR="00724CE7" w:rsidRPr="00803362" w:rsidRDefault="00724CE7" w:rsidP="006061E5">
            <w:pPr>
              <w:tabs>
                <w:tab w:val="left" w:pos="5760"/>
              </w:tabs>
              <w:rPr>
                <w:i/>
                <w:iCs/>
              </w:rPr>
            </w:pPr>
            <w:r w:rsidRPr="00803362">
              <w:rPr>
                <w:i/>
                <w:iCs/>
              </w:rPr>
              <w:t xml:space="preserve">«Повести Белкина» (1830) - </w:t>
            </w:r>
            <w:r w:rsidRPr="00803362">
              <w:rPr>
                <w:b/>
                <w:bCs/>
                <w:i/>
                <w:iCs/>
              </w:rPr>
              <w:t>2-3 по выбору, например</w:t>
            </w:r>
            <w:r w:rsidRPr="00803362">
              <w:rPr>
                <w:i/>
                <w:iCs/>
              </w:rPr>
              <w:t xml:space="preserve">: «Станционный смотритель», «Метель», «Выстрел» и др. </w:t>
            </w:r>
            <w:r w:rsidRPr="00803362">
              <w:rPr>
                <w:b/>
                <w:bCs/>
              </w:rPr>
              <w:t>(</w:t>
            </w:r>
            <w:r w:rsidRPr="00803362">
              <w:rPr>
                <w:b/>
              </w:rPr>
              <w:t>7-8 кл.)</w:t>
            </w:r>
          </w:p>
          <w:p w:rsidR="00724CE7" w:rsidRPr="00803362" w:rsidRDefault="00724CE7" w:rsidP="006061E5">
            <w:pPr>
              <w:tabs>
                <w:tab w:val="left" w:pos="5760"/>
              </w:tabs>
              <w:rPr>
                <w:i/>
                <w:iCs/>
              </w:rPr>
            </w:pPr>
            <w:r w:rsidRPr="00803362">
              <w:rPr>
                <w:b/>
                <w:bCs/>
                <w:i/>
                <w:iCs/>
              </w:rPr>
              <w:t>Поэмы –1 по выбору, например</w:t>
            </w:r>
            <w:r w:rsidRPr="00803362">
              <w:rPr>
                <w:i/>
                <w:iCs/>
              </w:rPr>
              <w:t>: «Руслан и Людмила» (1818</w:t>
            </w:r>
            <w:r w:rsidR="00501BFE" w:rsidRPr="00803362">
              <w:rPr>
                <w:i/>
                <w:iCs/>
              </w:rPr>
              <w:t>-</w:t>
            </w:r>
            <w:r w:rsidRPr="00803362">
              <w:rPr>
                <w:i/>
                <w:iCs/>
              </w:rPr>
              <w:t xml:space="preserve">1820), «Кавказский пленник» (1820 – 1821), «Цыганы» (1824), «Полтава» (1828), «Медный всадник» (1833) (Вступление) и др. </w:t>
            </w:r>
          </w:p>
          <w:p w:rsidR="00724CE7" w:rsidRPr="00803362" w:rsidRDefault="00724CE7" w:rsidP="006061E5">
            <w:pPr>
              <w:tabs>
                <w:tab w:val="left" w:pos="5760"/>
              </w:tabs>
            </w:pPr>
            <w:r w:rsidRPr="00803362">
              <w:rPr>
                <w:b/>
                <w:bCs/>
              </w:rPr>
              <w:t>(7-9 кл.)</w:t>
            </w:r>
          </w:p>
          <w:p w:rsidR="00724CE7" w:rsidRPr="00803362" w:rsidRDefault="00724CE7" w:rsidP="006061E5">
            <w:pPr>
              <w:tabs>
                <w:tab w:val="left" w:pos="5760"/>
              </w:tabs>
              <w:autoSpaceDE w:val="0"/>
              <w:autoSpaceDN w:val="0"/>
              <w:adjustRightInd w:val="0"/>
            </w:pPr>
            <w:r w:rsidRPr="00803362">
              <w:rPr>
                <w:b/>
                <w:bCs/>
                <w:i/>
                <w:iCs/>
              </w:rPr>
              <w:t xml:space="preserve">Сказки – 1 по выбору, например: </w:t>
            </w:r>
            <w:r w:rsidRPr="00803362">
              <w:rPr>
                <w:i/>
                <w:iCs/>
              </w:rPr>
              <w:t>«Сказка о мертвой царевне и о семи богатырях» и др</w:t>
            </w:r>
            <w:r w:rsidRPr="00803362">
              <w:t xml:space="preserve">. </w:t>
            </w:r>
          </w:p>
          <w:p w:rsidR="00724CE7" w:rsidRPr="00803362" w:rsidRDefault="00724CE7" w:rsidP="006061E5">
            <w:pPr>
              <w:tabs>
                <w:tab w:val="left" w:pos="5760"/>
              </w:tabs>
              <w:autoSpaceDE w:val="0"/>
              <w:autoSpaceDN w:val="0"/>
              <w:adjustRightInd w:val="0"/>
              <w:rPr>
                <w:b/>
                <w:bCs/>
                <w:i/>
                <w:iCs/>
              </w:rPr>
            </w:pPr>
            <w:r w:rsidRPr="00803362">
              <w:rPr>
                <w:b/>
                <w:bCs/>
              </w:rPr>
              <w:t>(5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803362">
              <w:rPr>
                <w:b/>
                <w:bCs/>
                <w:i/>
                <w:iCs/>
              </w:rPr>
              <w:lastRenderedPageBreak/>
              <w:t>Поэзия пушкинской эпохи</w:t>
            </w:r>
            <w:r w:rsidRPr="00803362">
              <w:rPr>
                <w:i/>
                <w:iCs/>
              </w:rPr>
              <w:t xml:space="preserve">, например: </w:t>
            </w:r>
          </w:p>
          <w:p w:rsidR="00724CE7" w:rsidRPr="00803362" w:rsidRDefault="00724CE7" w:rsidP="006061E5">
            <w:pPr>
              <w:tabs>
                <w:tab w:val="left" w:pos="5760"/>
              </w:tabs>
              <w:jc w:val="both"/>
              <w:rPr>
                <w:i/>
                <w:iCs/>
              </w:rPr>
            </w:pPr>
            <w:r w:rsidRPr="00803362">
              <w:rPr>
                <w:b/>
                <w:bCs/>
                <w:i/>
                <w:iCs/>
              </w:rPr>
              <w:t>К.Н.Батюшков</w:t>
            </w:r>
            <w:r w:rsidRPr="00803362">
              <w:rPr>
                <w:i/>
                <w:iCs/>
              </w:rPr>
              <w:t xml:space="preserve">, </w:t>
            </w:r>
            <w:r w:rsidRPr="00803362">
              <w:rPr>
                <w:b/>
                <w:bCs/>
                <w:i/>
                <w:iCs/>
              </w:rPr>
              <w:t>А.А.Дельвиг</w:t>
            </w:r>
            <w:r w:rsidRPr="00803362">
              <w:rPr>
                <w:i/>
                <w:iCs/>
              </w:rPr>
              <w:t xml:space="preserve">, </w:t>
            </w:r>
            <w:r w:rsidRPr="00803362">
              <w:rPr>
                <w:b/>
                <w:bCs/>
                <w:i/>
                <w:iCs/>
              </w:rPr>
              <w:t>Н.М.Языков</w:t>
            </w:r>
            <w:r w:rsidRPr="00803362">
              <w:rPr>
                <w:i/>
                <w:iCs/>
              </w:rPr>
              <w:t xml:space="preserve">, </w:t>
            </w:r>
            <w:r w:rsidRPr="00803362">
              <w:rPr>
                <w:b/>
                <w:bCs/>
                <w:i/>
                <w:iCs/>
              </w:rPr>
              <w:t>Е.А.Баратынский(2-3 стихотворения по выбору, 5-9 кл.</w:t>
            </w:r>
            <w:r w:rsidRPr="00803362">
              <w:rPr>
                <w:i/>
                <w:iCs/>
              </w:rPr>
              <w:t>)</w:t>
            </w:r>
          </w:p>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pPr>
            <w:r w:rsidRPr="00803362">
              <w:rPr>
                <w:b/>
                <w:bCs/>
              </w:rPr>
              <w:lastRenderedPageBreak/>
              <w:t xml:space="preserve">М.Ю.Лермонтов </w:t>
            </w:r>
            <w:r w:rsidRPr="00803362">
              <w:t xml:space="preserve">«Герой </w:t>
            </w:r>
            <w:r w:rsidRPr="00803362">
              <w:lastRenderedPageBreak/>
              <w:t xml:space="preserve">нашего времени» (1838 </w:t>
            </w:r>
            <w:r w:rsidR="00501BFE" w:rsidRPr="00803362">
              <w:t>-</w:t>
            </w:r>
            <w:r w:rsidRPr="00803362">
              <w:t xml:space="preserve"> 1840). </w:t>
            </w:r>
            <w:r w:rsidRPr="00803362">
              <w:rPr>
                <w:b/>
                <w:bCs/>
              </w:rPr>
              <w:t>(9 кл.)</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rPr>
                <w:b/>
                <w:bCs/>
                <w:kern w:val="36"/>
              </w:rPr>
              <w:t>Стихотворения</w:t>
            </w:r>
            <w:r w:rsidRPr="00803362">
              <w:t xml:space="preserve">:  «Парус» (1832), «Смерть Поэта» (1837), «Бородино» (1837), «Узник» (1837), «Тучи» (1840), «Утес» (1841), «Выхожу один я на дорогу...» (1841). </w:t>
            </w:r>
          </w:p>
          <w:p w:rsidR="00724CE7" w:rsidRPr="00803362" w:rsidRDefault="00724CE7" w:rsidP="006061E5">
            <w:pPr>
              <w:tabs>
                <w:tab w:val="left" w:pos="5760"/>
              </w:tabs>
            </w:pPr>
            <w:r w:rsidRPr="00803362">
              <w:rPr>
                <w:b/>
                <w:bCs/>
              </w:rPr>
              <w:t>(5-9 кл.)</w:t>
            </w: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rPr>
                <w:b/>
                <w:bCs/>
              </w:rPr>
              <w:lastRenderedPageBreak/>
              <w:t xml:space="preserve">М.Ю.Лермонтов - </w:t>
            </w:r>
            <w:r w:rsidRPr="00803362">
              <w:rPr>
                <w:b/>
                <w:bCs/>
                <w:i/>
                <w:iCs/>
              </w:rPr>
              <w:t xml:space="preserve">10 </w:t>
            </w:r>
            <w:r w:rsidRPr="00803362">
              <w:rPr>
                <w:b/>
                <w:bCs/>
                <w:i/>
                <w:iCs/>
              </w:rPr>
              <w:lastRenderedPageBreak/>
              <w:t>стихотворений по выбору, входят в программу каждого класса, например</w:t>
            </w:r>
            <w:r w:rsidRPr="00803362">
              <w:t xml:space="preserve">: </w:t>
            </w:r>
          </w:p>
          <w:p w:rsidR="00724CE7" w:rsidRPr="00803362" w:rsidRDefault="00724CE7" w:rsidP="006061E5">
            <w:pPr>
              <w:tabs>
                <w:tab w:val="left" w:pos="250"/>
                <w:tab w:val="left" w:pos="5760"/>
              </w:tabs>
              <w:autoSpaceDE w:val="0"/>
              <w:autoSpaceDN w:val="0"/>
              <w:adjustRightInd w:val="0"/>
              <w:jc w:val="both"/>
              <w:rPr>
                <w:i/>
                <w:iCs/>
              </w:rPr>
            </w:pPr>
            <w:r w:rsidRPr="00803362">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803362">
              <w:rPr>
                <w:b/>
                <w:bCs/>
              </w:rPr>
              <w:t>(5-9 кл.)</w:t>
            </w:r>
          </w:p>
          <w:p w:rsidR="00724CE7" w:rsidRPr="00803362" w:rsidRDefault="00724CE7" w:rsidP="006061E5">
            <w:pPr>
              <w:tabs>
                <w:tab w:val="left" w:pos="5760"/>
                <w:tab w:val="left" w:pos="7380"/>
                <w:tab w:val="left" w:pos="8100"/>
              </w:tabs>
              <w:autoSpaceDE w:val="0"/>
              <w:autoSpaceDN w:val="0"/>
              <w:adjustRightInd w:val="0"/>
              <w:jc w:val="both"/>
              <w:rPr>
                <w:b/>
                <w:bCs/>
                <w:i/>
                <w:iCs/>
              </w:rPr>
            </w:pPr>
            <w:r w:rsidRPr="00803362">
              <w:rPr>
                <w:b/>
                <w:bCs/>
                <w:i/>
                <w:iCs/>
              </w:rPr>
              <w:t>Поэмы</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i/>
                <w:iCs/>
              </w:rPr>
              <w:t xml:space="preserve"> 1-2 по выбору,например</w:t>
            </w:r>
            <w:r w:rsidRPr="00803362">
              <w:rPr>
                <w:i/>
                <w:iCs/>
              </w:rPr>
              <w:t>: «Песня про царя Ивана Васильевича, молодого опричника и удалого купца Калашникова» (1837), «Мцыри» (1839) и др.</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rPr>
              <w:t>(8-9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803362">
              <w:rPr>
                <w:b/>
                <w:bCs/>
                <w:i/>
                <w:iCs/>
              </w:rPr>
              <w:lastRenderedPageBreak/>
              <w:t xml:space="preserve">Литературные сказки </w:t>
            </w:r>
            <w:r w:rsidRPr="00803362">
              <w:rPr>
                <w:b/>
                <w:bCs/>
                <w:i/>
                <w:iCs/>
                <w:lang w:val="en-US"/>
              </w:rPr>
              <w:lastRenderedPageBreak/>
              <w:t>XIX</w:t>
            </w:r>
            <w:r w:rsidRPr="00803362">
              <w:rPr>
                <w:b/>
                <w:bCs/>
                <w:i/>
                <w:iCs/>
              </w:rPr>
              <w:t>-ХХ века</w:t>
            </w:r>
            <w:r w:rsidRPr="00803362">
              <w:t>, например:</w:t>
            </w:r>
          </w:p>
          <w:p w:rsidR="00724CE7" w:rsidRPr="00803362" w:rsidRDefault="00724CE7" w:rsidP="006061E5">
            <w:pPr>
              <w:rPr>
                <w:b/>
                <w:bCs/>
                <w:i/>
                <w:iCs/>
              </w:rPr>
            </w:pPr>
            <w:r w:rsidRPr="00803362">
              <w:rPr>
                <w:b/>
                <w:bCs/>
                <w:i/>
                <w:iCs/>
              </w:rPr>
              <w:t>А.Погорельский, В.Ф.Одоевский, С.Г.Писахов, Б.В.Шергин, А.М.Ремизов, Ю.К.Олеша, Е.В.Клюев и др.</w:t>
            </w:r>
          </w:p>
          <w:p w:rsidR="00724CE7" w:rsidRPr="00803362" w:rsidRDefault="00724CE7" w:rsidP="006061E5">
            <w:pPr>
              <w:rPr>
                <w:b/>
                <w:bCs/>
                <w:i/>
                <w:iCs/>
              </w:rPr>
            </w:pPr>
            <w:r w:rsidRPr="00803362">
              <w:rPr>
                <w:b/>
                <w:bCs/>
                <w:i/>
                <w:iCs/>
              </w:rPr>
              <w:t>(1 сказка на выбор, 5 кл.)</w:t>
            </w: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pPr>
            <w:r w:rsidRPr="00803362">
              <w:rPr>
                <w:b/>
                <w:bCs/>
              </w:rPr>
              <w:lastRenderedPageBreak/>
              <w:t>Н.В.Гоголь</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803362">
              <w:t xml:space="preserve">«Ревизор» (1835) </w:t>
            </w:r>
            <w:r w:rsidRPr="00803362">
              <w:rPr>
                <w:b/>
                <w:bCs/>
              </w:rPr>
              <w:t xml:space="preserve">(7-8 кл.), </w:t>
            </w:r>
            <w:r w:rsidRPr="00803362">
              <w:t xml:space="preserve">«Мертвые души» (1835 – 1841) </w:t>
            </w:r>
            <w:r w:rsidRPr="00803362">
              <w:rPr>
                <w:b/>
                <w:bCs/>
              </w:rPr>
              <w:t>(9-10 кл.)</w:t>
            </w:r>
          </w:p>
          <w:p w:rsidR="00724CE7" w:rsidRPr="00803362" w:rsidRDefault="00724CE7" w:rsidP="006061E5">
            <w:pPr>
              <w:tabs>
                <w:tab w:val="left" w:pos="5760"/>
              </w:tabs>
            </w:pPr>
          </w:p>
          <w:p w:rsidR="00724CE7" w:rsidRPr="00803362" w:rsidRDefault="00724CE7" w:rsidP="006061E5">
            <w:pPr>
              <w:tabs>
                <w:tab w:val="left" w:pos="5760"/>
              </w:tabs>
              <w:rPr>
                <w:b/>
                <w:bCs/>
              </w:rPr>
            </w:pP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rPr>
              <w:t xml:space="preserve">Н.В.Гоголь </w:t>
            </w:r>
            <w:r w:rsidRPr="00803362">
              <w:rPr>
                <w:b/>
                <w:bCs/>
                <w:i/>
                <w:iCs/>
              </w:rPr>
              <w:t>Повести – 5 из разных циклов, на выбор, входят в программу каждого класса, например:</w:t>
            </w:r>
            <w:r w:rsidRPr="00803362">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w:t>
            </w:r>
            <w:r w:rsidRPr="00803362">
              <w:rPr>
                <w:i/>
                <w:iCs/>
              </w:rPr>
              <w:lastRenderedPageBreak/>
              <w:t xml:space="preserve">«Шинель» (1839) и др. </w:t>
            </w:r>
          </w:p>
          <w:p w:rsidR="00724CE7" w:rsidRPr="00803362" w:rsidRDefault="00724CE7" w:rsidP="006061E5">
            <w:pPr>
              <w:tabs>
                <w:tab w:val="left" w:pos="5760"/>
              </w:tabs>
              <w:rPr>
                <w:b/>
                <w:bCs/>
              </w:rPr>
            </w:pPr>
            <w:r w:rsidRPr="00803362">
              <w:rPr>
                <w:b/>
                <w:bCs/>
              </w:rPr>
              <w:t>(5-9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r w:rsidRPr="00803362">
              <w:rPr>
                <w:b/>
                <w:bCs/>
              </w:rPr>
              <w:lastRenderedPageBreak/>
              <w:t xml:space="preserve">Ф.И. Тютчев – </w:t>
            </w:r>
            <w:r w:rsidRPr="00803362">
              <w:rPr>
                <w:b/>
                <w:bCs/>
                <w:kern w:val="36"/>
              </w:rPr>
              <w:t>Стихотворения</w:t>
            </w:r>
            <w:r w:rsidRPr="00803362">
              <w:rPr>
                <w:b/>
                <w:bCs/>
              </w:rPr>
              <w:t>:</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803362">
              <w:t xml:space="preserve"> «Весенняя гроза» («Люблю грозу в начале мая…») (1828, нач. 1850-х), «</w:t>
            </w:r>
            <w:r w:rsidRPr="00803362">
              <w:rPr>
                <w:lang w:val="en-US"/>
              </w:rPr>
              <w:t>Silentium</w:t>
            </w:r>
            <w:r w:rsidRPr="00803362">
              <w:t xml:space="preserve">!» (Молчи, скрывайся и таи…) (1829, нач. 1830-х), «Умом Россию не понять…» (1866). </w:t>
            </w:r>
          </w:p>
          <w:p w:rsidR="00724CE7" w:rsidRPr="00803362" w:rsidRDefault="00724CE7" w:rsidP="006061E5">
            <w:pPr>
              <w:tabs>
                <w:tab w:val="left" w:pos="5760"/>
              </w:tabs>
              <w:rPr>
                <w:b/>
                <w:bCs/>
              </w:rPr>
            </w:pPr>
            <w:r w:rsidRPr="00803362">
              <w:rPr>
                <w:b/>
                <w:bCs/>
              </w:rPr>
              <w:t>(5-8 кл.)</w:t>
            </w:r>
          </w:p>
          <w:p w:rsidR="00724CE7" w:rsidRPr="00803362" w:rsidRDefault="00724CE7" w:rsidP="006061E5">
            <w:pPr>
              <w:tabs>
                <w:tab w:val="left" w:pos="5760"/>
              </w:tabs>
              <w:rPr>
                <w:b/>
                <w:bCs/>
              </w:rPr>
            </w:pPr>
          </w:p>
          <w:p w:rsidR="00724CE7" w:rsidRPr="00803362" w:rsidRDefault="00724CE7" w:rsidP="006061E5">
            <w:pPr>
              <w:tabs>
                <w:tab w:val="left" w:pos="5760"/>
              </w:tabs>
              <w:rPr>
                <w:b/>
                <w:bCs/>
              </w:rPr>
            </w:pPr>
            <w:r w:rsidRPr="00803362">
              <w:rPr>
                <w:b/>
                <w:bCs/>
              </w:rPr>
              <w:t>А.А. Фет</w:t>
            </w:r>
          </w:p>
          <w:p w:rsidR="00724CE7" w:rsidRPr="00803362" w:rsidRDefault="00724CE7" w:rsidP="006061E5">
            <w:pPr>
              <w:tabs>
                <w:tab w:val="left" w:pos="5760"/>
              </w:tabs>
            </w:pPr>
            <w:r w:rsidRPr="00803362">
              <w:rPr>
                <w:b/>
                <w:bCs/>
                <w:kern w:val="36"/>
              </w:rPr>
              <w:t>Стихотворения</w:t>
            </w:r>
            <w:r w:rsidRPr="00803362">
              <w:t xml:space="preserve">: «Шепот, робкое дыханье…» (1850), «Как беден наш язык! Хочу и не могу…» (1887). </w:t>
            </w:r>
          </w:p>
          <w:p w:rsidR="00724CE7" w:rsidRPr="00803362" w:rsidRDefault="00724CE7" w:rsidP="006061E5">
            <w:pPr>
              <w:tabs>
                <w:tab w:val="left" w:pos="5760"/>
              </w:tabs>
              <w:rPr>
                <w:b/>
                <w:bCs/>
              </w:rPr>
            </w:pPr>
            <w:r w:rsidRPr="00803362">
              <w:rPr>
                <w:b/>
                <w:bCs/>
              </w:rPr>
              <w:t>(</w:t>
            </w:r>
            <w:r w:rsidRPr="00803362">
              <w:rPr>
                <w:b/>
                <w:bCs/>
                <w:kern w:val="36"/>
              </w:rPr>
              <w:t>5-8 кл.</w:t>
            </w:r>
            <w:r w:rsidRPr="00803362">
              <w:rPr>
                <w:b/>
                <w:bCs/>
              </w:rPr>
              <w:t>)</w:t>
            </w:r>
          </w:p>
          <w:p w:rsidR="00724CE7" w:rsidRPr="00803362" w:rsidRDefault="00724CE7" w:rsidP="006061E5">
            <w:pPr>
              <w:tabs>
                <w:tab w:val="left" w:pos="5760"/>
              </w:tabs>
              <w:rPr>
                <w:b/>
                <w:bCs/>
              </w:rPr>
            </w:pPr>
          </w:p>
          <w:p w:rsidR="00724CE7" w:rsidRPr="00803362" w:rsidRDefault="00724CE7" w:rsidP="006061E5">
            <w:pPr>
              <w:tabs>
                <w:tab w:val="left" w:pos="5760"/>
              </w:tabs>
              <w:rPr>
                <w:b/>
                <w:bCs/>
              </w:rPr>
            </w:pPr>
            <w:r w:rsidRPr="00803362">
              <w:rPr>
                <w:b/>
                <w:bCs/>
              </w:rPr>
              <w:t xml:space="preserve">Н.А.Некрасов. </w:t>
            </w:r>
          </w:p>
          <w:p w:rsidR="00724CE7" w:rsidRPr="00803362" w:rsidRDefault="00724CE7" w:rsidP="006061E5">
            <w:r w:rsidRPr="00803362">
              <w:rPr>
                <w:b/>
              </w:rPr>
              <w:t>Стихотворения:</w:t>
            </w:r>
            <w:r w:rsidRPr="00803362">
              <w:t xml:space="preserve">«Крестьянские дети» (1861), «Вчерашний день, часу в шестом…» (1848),  «Несжатая полоса» (1854). </w:t>
            </w:r>
          </w:p>
          <w:p w:rsidR="00724CE7" w:rsidRPr="00803362" w:rsidRDefault="00724CE7" w:rsidP="006061E5">
            <w:pPr>
              <w:rPr>
                <w:b/>
              </w:rPr>
            </w:pPr>
            <w:r w:rsidRPr="00803362">
              <w:rPr>
                <w:b/>
              </w:rPr>
              <w:t>(5-8 кл.)</w:t>
            </w: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803362">
              <w:rPr>
                <w:b/>
                <w:bCs/>
              </w:rPr>
              <w:t xml:space="preserve">Ф.И. Тютчев - </w:t>
            </w:r>
            <w:r w:rsidRPr="00803362">
              <w:rPr>
                <w:b/>
                <w:bCs/>
                <w:i/>
                <w:iCs/>
              </w:rPr>
              <w:t>3-4 стихотворения по выбору, например</w:t>
            </w:r>
            <w:r w:rsidRPr="00803362">
              <w:t xml:space="preserve">: </w:t>
            </w:r>
            <w:r w:rsidRPr="00803362">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24CE7" w:rsidRPr="00803362" w:rsidRDefault="00724CE7" w:rsidP="006061E5">
            <w:pPr>
              <w:tabs>
                <w:tab w:val="left" w:pos="5760"/>
              </w:tabs>
              <w:autoSpaceDE w:val="0"/>
              <w:autoSpaceDN w:val="0"/>
              <w:adjustRightInd w:val="0"/>
              <w:rPr>
                <w:b/>
                <w:bCs/>
              </w:rPr>
            </w:pPr>
            <w:r w:rsidRPr="00803362">
              <w:rPr>
                <w:b/>
                <w:bCs/>
              </w:rPr>
              <w:t>(5-8 кл.)</w:t>
            </w:r>
          </w:p>
          <w:p w:rsidR="00724CE7" w:rsidRPr="00803362" w:rsidRDefault="00724CE7" w:rsidP="006061E5">
            <w:pPr>
              <w:pStyle w:val="western"/>
              <w:shd w:val="clear" w:color="auto" w:fill="FFFFFF"/>
              <w:tabs>
                <w:tab w:val="left" w:pos="5760"/>
              </w:tabs>
              <w:spacing w:before="0" w:beforeAutospacing="0"/>
              <w:ind w:firstLine="0"/>
              <w:jc w:val="left"/>
              <w:rPr>
                <w:color w:val="auto"/>
              </w:rPr>
            </w:pP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color w:val="auto"/>
              </w:rPr>
              <w:t>А.А. Фет</w:t>
            </w:r>
            <w:r w:rsidRPr="00803362">
              <w:rPr>
                <w:b/>
                <w:bCs/>
                <w:color w:val="auto"/>
              </w:rPr>
              <w:t xml:space="preserve"> - </w:t>
            </w:r>
            <w:r w:rsidRPr="00803362">
              <w:rPr>
                <w:i/>
                <w:iCs/>
                <w:color w:val="auto"/>
                <w:kern w:val="36"/>
              </w:rPr>
              <w:t>3-4 стихотворения по выбору, например</w:t>
            </w:r>
            <w:r w:rsidRPr="00803362">
              <w:rPr>
                <w:color w:val="auto"/>
                <w:kern w:val="36"/>
              </w:rPr>
              <w:t xml:space="preserve">: </w:t>
            </w:r>
            <w:r w:rsidRPr="00803362">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color w:val="auto"/>
              </w:rPr>
              <w:t>(</w:t>
            </w:r>
            <w:r w:rsidRPr="00803362">
              <w:rPr>
                <w:color w:val="auto"/>
                <w:kern w:val="36"/>
              </w:rPr>
              <w:t>5-8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Н.А.Некрасов</w:t>
            </w:r>
          </w:p>
          <w:p w:rsidR="00724CE7" w:rsidRPr="00803362" w:rsidRDefault="00724CE7" w:rsidP="006061E5">
            <w:pPr>
              <w:tabs>
                <w:tab w:val="left" w:pos="5760"/>
                <w:tab w:val="left" w:pos="7380"/>
                <w:tab w:val="left" w:pos="8100"/>
              </w:tabs>
              <w:autoSpaceDE w:val="0"/>
              <w:autoSpaceDN w:val="0"/>
              <w:adjustRightInd w:val="0"/>
              <w:jc w:val="both"/>
              <w:rPr>
                <w:b/>
                <w:bCs/>
              </w:rPr>
            </w:pPr>
            <w:r w:rsidRPr="00803362">
              <w:rPr>
                <w:b/>
                <w:bCs/>
                <w:i/>
                <w:iCs/>
                <w:kern w:val="36"/>
              </w:rPr>
              <w:t xml:space="preserve">- 1–2 стихотворения по выбору,например: </w:t>
            </w:r>
            <w:r w:rsidRPr="00803362">
              <w:rPr>
                <w:i/>
                <w:iCs/>
              </w:rPr>
              <w:t>«Тройка» (1846), «Размышления у парадного подъезда» (1858), «Зеленый Шум» (1862-1863) и др.</w:t>
            </w:r>
            <w:r w:rsidRPr="00803362">
              <w:rPr>
                <w:b/>
              </w:rPr>
              <w:t xml:space="preserve"> (5-8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i/>
                <w:iCs/>
              </w:rPr>
              <w:t xml:space="preserve">Поэзия 2-й половины </w:t>
            </w:r>
            <w:r w:rsidRPr="00803362">
              <w:rPr>
                <w:b/>
                <w:bCs/>
                <w:i/>
                <w:iCs/>
                <w:lang w:val="en-US"/>
              </w:rPr>
              <w:t>XIX</w:t>
            </w:r>
            <w:r w:rsidRPr="00803362">
              <w:rPr>
                <w:b/>
                <w:bCs/>
                <w:i/>
                <w:iCs/>
              </w:rPr>
              <w:t xml:space="preserve"> в.,</w:t>
            </w:r>
            <w:r w:rsidRPr="00803362">
              <w:rPr>
                <w:i/>
                <w:iCs/>
              </w:rPr>
              <w:t xml:space="preserve"> например:</w:t>
            </w:r>
          </w:p>
          <w:p w:rsidR="00724CE7" w:rsidRPr="00803362" w:rsidRDefault="00724CE7" w:rsidP="006061E5">
            <w:pPr>
              <w:tabs>
                <w:tab w:val="left" w:pos="5760"/>
              </w:tabs>
              <w:jc w:val="both"/>
              <w:rPr>
                <w:i/>
                <w:iCs/>
              </w:rPr>
            </w:pPr>
            <w:r w:rsidRPr="00803362">
              <w:rPr>
                <w:b/>
                <w:bCs/>
                <w:i/>
                <w:iCs/>
              </w:rPr>
              <w:t>А.Н.Майков</w:t>
            </w:r>
            <w:r w:rsidRPr="00803362">
              <w:rPr>
                <w:i/>
                <w:iCs/>
              </w:rPr>
              <w:t xml:space="preserve">, </w:t>
            </w:r>
            <w:r w:rsidRPr="00803362">
              <w:rPr>
                <w:b/>
                <w:bCs/>
                <w:i/>
                <w:iCs/>
              </w:rPr>
              <w:t>А.К.Толстой</w:t>
            </w:r>
            <w:r w:rsidRPr="00803362">
              <w:rPr>
                <w:i/>
                <w:iCs/>
              </w:rPr>
              <w:t>,</w:t>
            </w:r>
          </w:p>
          <w:p w:rsidR="00724CE7" w:rsidRPr="00803362" w:rsidRDefault="00724CE7" w:rsidP="006061E5">
            <w:pPr>
              <w:tabs>
                <w:tab w:val="left" w:pos="5760"/>
              </w:tabs>
              <w:jc w:val="both"/>
              <w:rPr>
                <w:i/>
                <w:iCs/>
              </w:rPr>
            </w:pPr>
            <w:r w:rsidRPr="00803362">
              <w:rPr>
                <w:b/>
                <w:bCs/>
                <w:i/>
                <w:iCs/>
              </w:rPr>
              <w:t>Я.П.Полонский</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(1-2 стихотворения по выбору, 5-9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rPr>
                <w:b/>
              </w:rPr>
            </w:pPr>
            <w:r w:rsidRPr="00803362">
              <w:rPr>
                <w:b/>
              </w:rPr>
              <w:t xml:space="preserve">И.С.Тургенев </w:t>
            </w:r>
          </w:p>
          <w:p w:rsidR="00724CE7" w:rsidRPr="00803362" w:rsidRDefault="00724CE7" w:rsidP="006061E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803362">
              <w:rPr>
                <w:i/>
                <w:iCs/>
                <w:color w:val="auto"/>
              </w:rPr>
              <w:t>- 1 рассказ по выбору, например</w:t>
            </w:r>
            <w:r w:rsidRPr="00803362">
              <w:rPr>
                <w:b/>
                <w:bCs/>
                <w:i/>
                <w:iCs/>
                <w:color w:val="auto"/>
              </w:rPr>
              <w:t xml:space="preserve">: «Певцы» (1852), «Бежин луг» (1846, 1874) и др.; </w:t>
            </w:r>
            <w:r w:rsidRPr="00803362">
              <w:rPr>
                <w:i/>
                <w:iCs/>
                <w:color w:val="auto"/>
              </w:rPr>
              <w:t xml:space="preserve">1 повесть на выбор,  например: </w:t>
            </w:r>
            <w:r w:rsidRPr="00803362">
              <w:rPr>
                <w:b/>
                <w:bCs/>
                <w:i/>
                <w:iCs/>
                <w:color w:val="auto"/>
              </w:rPr>
              <w:t>«Муму» (1852), «Ася» (1857), «Первая любовь» (1860) и др.</w:t>
            </w:r>
            <w:r w:rsidRPr="00803362">
              <w:rPr>
                <w:i/>
                <w:iCs/>
                <w:color w:val="auto"/>
              </w:rPr>
              <w:t xml:space="preserve">; 1 стихотворение в прозе на выбор,  например: </w:t>
            </w:r>
            <w:r w:rsidRPr="00803362">
              <w:rPr>
                <w:b/>
                <w:bCs/>
                <w:i/>
                <w:iCs/>
                <w:color w:val="auto"/>
              </w:rPr>
              <w:t xml:space="preserve">«Разговор» (1878), «Воробей» (1878),«Два богача» (1878), «Русский язык» (1882) и др. </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(6-8 кл.)</w:t>
            </w:r>
          </w:p>
          <w:p w:rsidR="00724CE7" w:rsidRPr="00803362" w:rsidRDefault="00724CE7" w:rsidP="006061E5">
            <w:pPr>
              <w:tabs>
                <w:tab w:val="left" w:pos="5760"/>
              </w:tabs>
              <w:autoSpaceDE w:val="0"/>
              <w:autoSpaceDN w:val="0"/>
              <w:adjustRightInd w:val="0"/>
              <w:rPr>
                <w:b/>
                <w:bCs/>
              </w:rPr>
            </w:pPr>
          </w:p>
          <w:p w:rsidR="00724CE7" w:rsidRPr="00803362" w:rsidRDefault="00724CE7" w:rsidP="006061E5">
            <w:pPr>
              <w:rPr>
                <w:b/>
              </w:rPr>
            </w:pPr>
            <w:r w:rsidRPr="00803362">
              <w:rPr>
                <w:b/>
              </w:rPr>
              <w:t xml:space="preserve">Н.С.Лесков </w:t>
            </w:r>
          </w:p>
          <w:p w:rsidR="00724CE7" w:rsidRPr="00803362" w:rsidRDefault="00724CE7" w:rsidP="006061E5">
            <w:pPr>
              <w:tabs>
                <w:tab w:val="left" w:pos="5760"/>
              </w:tabs>
              <w:rPr>
                <w:i/>
              </w:rPr>
            </w:pPr>
            <w:r w:rsidRPr="00803362">
              <w:rPr>
                <w:b/>
                <w:bCs/>
                <w:i/>
                <w:iCs/>
              </w:rPr>
              <w:t>- 1 повесть по выбору, например</w:t>
            </w:r>
            <w:r w:rsidRPr="00803362">
              <w:rPr>
                <w:i/>
                <w:iCs/>
              </w:rPr>
              <w:t>: «Несмертельный Голован (Из рассказов о трех праведниках)» (1880), «Левша» (1881), «Тупейный художник» (1883), «Человек на часах» (1887) и др.</w:t>
            </w:r>
          </w:p>
          <w:p w:rsidR="00724CE7" w:rsidRPr="00803362" w:rsidRDefault="00724CE7" w:rsidP="006061E5">
            <w:pPr>
              <w:tabs>
                <w:tab w:val="left" w:pos="5760"/>
              </w:tabs>
              <w:rPr>
                <w:b/>
                <w:bCs/>
                <w:iCs/>
              </w:rPr>
            </w:pPr>
            <w:r w:rsidRPr="00803362">
              <w:rPr>
                <w:b/>
                <w:bCs/>
                <w:iCs/>
              </w:rPr>
              <w:t>(6-8 кл.)</w:t>
            </w:r>
          </w:p>
          <w:p w:rsidR="00724CE7" w:rsidRPr="00803362" w:rsidRDefault="00724CE7" w:rsidP="006061E5">
            <w:pPr>
              <w:rPr>
                <w:b/>
              </w:rPr>
            </w:pPr>
            <w:r w:rsidRPr="00803362">
              <w:rPr>
                <w:b/>
              </w:rPr>
              <w:t xml:space="preserve">М.Е.Салтыков-Щедрин </w:t>
            </w:r>
          </w:p>
          <w:p w:rsidR="00724CE7" w:rsidRPr="00803362" w:rsidRDefault="00724CE7" w:rsidP="006061E5">
            <w:pPr>
              <w:rPr>
                <w:i/>
              </w:rPr>
            </w:pPr>
            <w:bookmarkStart w:id="85" w:name="_Toc31893438"/>
            <w:r w:rsidRPr="00803362">
              <w:rPr>
                <w:b/>
                <w:i/>
              </w:rPr>
              <w:t>- 2 сказки по выбору, например:</w:t>
            </w:r>
            <w:r w:rsidRPr="00803362">
              <w:rPr>
                <w:i/>
              </w:rPr>
              <w:t xml:space="preserve"> «Повесть о том, как один мужик двух генералов прокормил» (1869), «Премудрый пискарь» (1883), «Медведь на воеводстве» (1884) и др.</w:t>
            </w:r>
            <w:bookmarkEnd w:id="85"/>
          </w:p>
          <w:p w:rsidR="00724CE7" w:rsidRPr="00803362" w:rsidRDefault="00724CE7" w:rsidP="006061E5">
            <w:pPr>
              <w:rPr>
                <w:b/>
              </w:rPr>
            </w:pPr>
            <w:bookmarkStart w:id="86" w:name="_Toc31893439"/>
            <w:r w:rsidRPr="00803362">
              <w:rPr>
                <w:b/>
              </w:rPr>
              <w:t>(7-8 кл.)</w:t>
            </w:r>
            <w:bookmarkEnd w:id="86"/>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 xml:space="preserve">Л.Н.Толстой </w:t>
            </w:r>
          </w:p>
          <w:p w:rsidR="00724CE7" w:rsidRPr="00803362" w:rsidRDefault="00724CE7" w:rsidP="006061E5">
            <w:pPr>
              <w:tabs>
                <w:tab w:val="left" w:pos="5760"/>
              </w:tabs>
              <w:rPr>
                <w:i/>
                <w:iCs/>
              </w:rPr>
            </w:pPr>
            <w:r w:rsidRPr="00803362">
              <w:rPr>
                <w:b/>
                <w:bCs/>
                <w:i/>
                <w:iCs/>
              </w:rPr>
              <w:t>- 1 повесть по выбору, например:</w:t>
            </w:r>
            <w:r w:rsidRPr="00803362">
              <w:rPr>
                <w:i/>
                <w:iCs/>
              </w:rPr>
              <w:t xml:space="preserve"> «Детство» (1852), «Отрочество» (1854), «Хаджи-Мурат» (1896</w:t>
            </w:r>
            <w:r w:rsidR="00501BFE" w:rsidRPr="00803362">
              <w:rPr>
                <w:i/>
                <w:iCs/>
              </w:rPr>
              <w:t>-</w:t>
            </w:r>
            <w:r w:rsidRPr="00803362">
              <w:rPr>
                <w:i/>
                <w:iCs/>
              </w:rPr>
              <w:t xml:space="preserve">1904) и др.; </w:t>
            </w:r>
            <w:r w:rsidRPr="00803362">
              <w:rPr>
                <w:b/>
                <w:bCs/>
                <w:i/>
                <w:iCs/>
              </w:rPr>
              <w:t>1 рассказ на выбор, например</w:t>
            </w:r>
            <w:r w:rsidRPr="00803362">
              <w:rPr>
                <w:i/>
                <w:iCs/>
              </w:rPr>
              <w:t xml:space="preserve">: «Три </w:t>
            </w:r>
            <w:r w:rsidRPr="00803362">
              <w:rPr>
                <w:i/>
                <w:iCs/>
              </w:rPr>
              <w:lastRenderedPageBreak/>
              <w:t xml:space="preserve">смерти» (1858), «Холстомер» (1863, 1885), «Кавказский пленник» (1872), «После бала» (1903) и др. </w:t>
            </w:r>
          </w:p>
          <w:p w:rsidR="00724CE7" w:rsidRPr="00803362" w:rsidRDefault="00724CE7" w:rsidP="006061E5">
            <w:pPr>
              <w:tabs>
                <w:tab w:val="left" w:pos="5760"/>
              </w:tabs>
              <w:rPr>
                <w:b/>
                <w:bCs/>
              </w:rPr>
            </w:pPr>
            <w:r w:rsidRPr="00803362">
              <w:rPr>
                <w:b/>
                <w:bCs/>
              </w:rPr>
              <w:t>(5-8 кл.)</w:t>
            </w:r>
          </w:p>
          <w:p w:rsidR="00724CE7" w:rsidRPr="00803362" w:rsidRDefault="00724CE7" w:rsidP="006061E5">
            <w:pPr>
              <w:rPr>
                <w:b/>
              </w:rPr>
            </w:pPr>
          </w:p>
          <w:p w:rsidR="00724CE7" w:rsidRPr="00803362" w:rsidRDefault="00724CE7" w:rsidP="006061E5">
            <w:pPr>
              <w:rPr>
                <w:b/>
              </w:rPr>
            </w:pPr>
            <w:r w:rsidRPr="00803362">
              <w:rPr>
                <w:b/>
              </w:rPr>
              <w:t xml:space="preserve">А.П.Чехов </w:t>
            </w:r>
          </w:p>
          <w:p w:rsidR="00724CE7" w:rsidRPr="00803362" w:rsidRDefault="00724CE7" w:rsidP="006061E5">
            <w:pPr>
              <w:tabs>
                <w:tab w:val="left" w:pos="5760"/>
              </w:tabs>
              <w:rPr>
                <w:i/>
                <w:iCs/>
              </w:rPr>
            </w:pPr>
            <w:r w:rsidRPr="00803362">
              <w:rPr>
                <w:b/>
                <w:bCs/>
                <w:i/>
                <w:iCs/>
              </w:rPr>
              <w:t>- 3 рассказа по выбору, например</w:t>
            </w:r>
            <w:r w:rsidRPr="00803362">
              <w:rPr>
                <w:i/>
                <w:iCs/>
              </w:rPr>
              <w:t>: «Толстый и тонкий» (1883), «Хамелеон» (1884), «Смерть чиновника» (1883), «Лошадиная фамилия» (1885), «Злоумышленник» (1885), «Ванька» (1886), «Спать хочется» (1888) и др.</w:t>
            </w:r>
          </w:p>
          <w:p w:rsidR="00724CE7" w:rsidRPr="00803362" w:rsidRDefault="00724CE7" w:rsidP="006061E5">
            <w:pPr>
              <w:tabs>
                <w:tab w:val="left" w:pos="5760"/>
              </w:tabs>
              <w:rPr>
                <w:b/>
                <w:bCs/>
              </w:rPr>
            </w:pPr>
            <w:r w:rsidRPr="00803362">
              <w:rPr>
                <w:b/>
                <w:iCs/>
              </w:rPr>
              <w:t>(6-8 кл.)</w:t>
            </w:r>
          </w:p>
        </w:tc>
        <w:tc>
          <w:tcPr>
            <w:tcW w:w="3225" w:type="dxa"/>
          </w:tcPr>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rPr>
                <w:b/>
              </w:rPr>
            </w:pPr>
            <w:r w:rsidRPr="00803362">
              <w:rPr>
                <w:b/>
              </w:rPr>
              <w:t>А.А.Блок</w:t>
            </w:r>
          </w:p>
          <w:p w:rsidR="00724CE7" w:rsidRPr="00803362" w:rsidRDefault="00724CE7" w:rsidP="006061E5">
            <w:pPr>
              <w:tabs>
                <w:tab w:val="left" w:pos="5760"/>
              </w:tabs>
              <w:rPr>
                <w:i/>
                <w:iCs/>
              </w:rPr>
            </w:pPr>
            <w:r w:rsidRPr="00803362">
              <w:rPr>
                <w:b/>
                <w:bCs/>
                <w:i/>
                <w:iCs/>
              </w:rPr>
              <w:t>- 2 стихотворения по выбору, например</w:t>
            </w:r>
            <w:r w:rsidRPr="00803362">
              <w:rPr>
                <w:i/>
                <w:iCs/>
              </w:rPr>
              <w:t xml:space="preserve">: «Перед грозой» (1899), «После грозы» (1900), «Девушка пела в церковном хоре…» (1905), «Ты помнишь? В нашей бухте сонной…» (1911 – 1914) и др. </w:t>
            </w:r>
          </w:p>
          <w:p w:rsidR="00724CE7" w:rsidRPr="00803362" w:rsidRDefault="00724CE7" w:rsidP="006061E5">
            <w:pPr>
              <w:tabs>
                <w:tab w:val="left" w:pos="5760"/>
              </w:tabs>
              <w:rPr>
                <w:b/>
                <w:bCs/>
              </w:rPr>
            </w:pPr>
            <w:r w:rsidRPr="00803362">
              <w:rPr>
                <w:b/>
                <w:bCs/>
              </w:rPr>
              <w:t>(7-9 кл.)</w:t>
            </w:r>
          </w:p>
          <w:p w:rsidR="00724CE7" w:rsidRPr="00803362" w:rsidRDefault="00724CE7" w:rsidP="006061E5">
            <w:pPr>
              <w:tabs>
                <w:tab w:val="left" w:pos="5760"/>
              </w:tabs>
              <w:jc w:val="center"/>
            </w:pP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А.А.Ахматова</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i/>
                <w:iCs/>
                <w:color w:val="auto"/>
              </w:rPr>
              <w:t xml:space="preserve">- 1 стихотворение по выбору, например: </w:t>
            </w:r>
            <w:r w:rsidRPr="00803362">
              <w:rPr>
                <w:b/>
                <w:bCs/>
                <w:i/>
                <w:iCs/>
                <w:color w:val="auto"/>
              </w:rPr>
              <w:t>«Смуглый отрок бродил по аллеям…» (1911), «Перед весной бывают дни такие…» (1915), «Родная земля» (1961) и др.</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(7-9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Н.С.Гумилев</w:t>
            </w:r>
          </w:p>
          <w:p w:rsidR="00724CE7" w:rsidRPr="00803362" w:rsidRDefault="00724CE7" w:rsidP="006061E5">
            <w:pPr>
              <w:tabs>
                <w:tab w:val="left" w:pos="5760"/>
              </w:tabs>
              <w:rPr>
                <w:i/>
                <w:iCs/>
              </w:rPr>
            </w:pPr>
            <w:r w:rsidRPr="00803362">
              <w:rPr>
                <w:b/>
                <w:bCs/>
                <w:i/>
                <w:iCs/>
              </w:rPr>
              <w:t>- 1 стихотворение по выбору, например</w:t>
            </w:r>
            <w:r w:rsidRPr="00803362">
              <w:rPr>
                <w:i/>
                <w:iCs/>
              </w:rPr>
              <w:t>: «Капитаны» (1912), «Слово» (1921).</w:t>
            </w:r>
          </w:p>
          <w:p w:rsidR="00724CE7" w:rsidRPr="00803362" w:rsidRDefault="00724CE7" w:rsidP="006061E5">
            <w:pPr>
              <w:tabs>
                <w:tab w:val="left" w:pos="5760"/>
              </w:tabs>
              <w:rPr>
                <w:b/>
                <w:bCs/>
              </w:rPr>
            </w:pPr>
            <w:r w:rsidRPr="00803362">
              <w:rPr>
                <w:b/>
                <w:bCs/>
              </w:rPr>
              <w:t>(</w:t>
            </w:r>
            <w:r w:rsidRPr="00803362">
              <w:rPr>
                <w:b/>
                <w:bCs/>
                <w:shd w:val="clear" w:color="auto" w:fill="FFFFFF"/>
              </w:rPr>
              <w:t>6-8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М.И.Цветаева</w:t>
            </w:r>
          </w:p>
          <w:p w:rsidR="00724CE7" w:rsidRPr="00803362" w:rsidRDefault="00724CE7" w:rsidP="006061E5">
            <w:pPr>
              <w:tabs>
                <w:tab w:val="left" w:pos="5760"/>
              </w:tabs>
              <w:rPr>
                <w:i/>
                <w:iCs/>
              </w:rPr>
            </w:pPr>
            <w:r w:rsidRPr="00803362">
              <w:rPr>
                <w:b/>
                <w:bCs/>
                <w:i/>
                <w:iCs/>
              </w:rPr>
              <w:t xml:space="preserve">- 1 стихотворение по выбору, например: </w:t>
            </w:r>
            <w:r w:rsidRPr="00803362">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24CE7" w:rsidRPr="00803362" w:rsidRDefault="00724CE7" w:rsidP="006061E5">
            <w:pPr>
              <w:tabs>
                <w:tab w:val="left" w:pos="5760"/>
              </w:tabs>
            </w:pPr>
            <w:r w:rsidRPr="00803362">
              <w:rPr>
                <w:b/>
                <w:shd w:val="clear" w:color="auto" w:fill="FFFFFF"/>
              </w:rPr>
              <w:t>(6-8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О.Э.Мандельштам</w:t>
            </w:r>
          </w:p>
          <w:p w:rsidR="00724CE7" w:rsidRPr="00803362" w:rsidRDefault="00724CE7" w:rsidP="006061E5">
            <w:pPr>
              <w:tabs>
                <w:tab w:val="left" w:pos="1440"/>
                <w:tab w:val="left" w:pos="5760"/>
              </w:tabs>
              <w:rPr>
                <w:i/>
                <w:iCs/>
              </w:rPr>
            </w:pPr>
            <w:r w:rsidRPr="00803362">
              <w:rPr>
                <w:b/>
                <w:bCs/>
                <w:i/>
                <w:iCs/>
              </w:rPr>
              <w:t>- 1 стихотворение по выбору, например</w:t>
            </w:r>
            <w:r w:rsidRPr="00803362">
              <w:rPr>
                <w:i/>
                <w:iCs/>
              </w:rPr>
              <w:t>: «</w:t>
            </w:r>
            <w:r w:rsidRPr="00803362">
              <w:rPr>
                <w:rStyle w:val="line"/>
                <w:i/>
                <w:iCs/>
              </w:rPr>
              <w:t>Звук осторожный и глухой…» (1908),</w:t>
            </w:r>
            <w:r w:rsidRPr="00803362">
              <w:rPr>
                <w:i/>
                <w:iCs/>
              </w:rPr>
              <w:t xml:space="preserve"> «Равноденствие» («Есть иволги в лесах, и гласных долгота…») (1913), «Бессонница. Гомер. Тугие паруса…» (1915) и др.</w:t>
            </w:r>
          </w:p>
          <w:p w:rsidR="00724CE7" w:rsidRPr="00803362" w:rsidRDefault="00724CE7" w:rsidP="006061E5">
            <w:pPr>
              <w:tabs>
                <w:tab w:val="left" w:pos="1440"/>
                <w:tab w:val="left" w:pos="5760"/>
              </w:tabs>
            </w:pPr>
            <w:r w:rsidRPr="00803362">
              <w:rPr>
                <w:b/>
                <w:shd w:val="clear" w:color="auto" w:fill="FFFFFF"/>
              </w:rPr>
              <w:t>(6-9 кл.)</w:t>
            </w:r>
          </w:p>
          <w:p w:rsidR="00724CE7" w:rsidRPr="00803362" w:rsidRDefault="00724CE7" w:rsidP="006061E5">
            <w:pPr>
              <w:tabs>
                <w:tab w:val="left" w:pos="5760"/>
              </w:tabs>
            </w:pPr>
          </w:p>
          <w:p w:rsidR="00724CE7" w:rsidRPr="00803362" w:rsidRDefault="00724CE7" w:rsidP="006061E5">
            <w:pPr>
              <w:rPr>
                <w:b/>
              </w:rPr>
            </w:pPr>
            <w:r w:rsidRPr="00803362">
              <w:rPr>
                <w:b/>
              </w:rPr>
              <w:t>В.В.Маяковский</w:t>
            </w:r>
          </w:p>
          <w:p w:rsidR="00724CE7" w:rsidRPr="00803362" w:rsidRDefault="00724CE7" w:rsidP="006061E5">
            <w:pPr>
              <w:pStyle w:val="western"/>
              <w:shd w:val="clear" w:color="auto" w:fill="FFFFFF"/>
              <w:tabs>
                <w:tab w:val="left" w:pos="5760"/>
              </w:tabs>
              <w:spacing w:before="0" w:beforeAutospacing="0"/>
              <w:jc w:val="left"/>
              <w:rPr>
                <w:b/>
                <w:bCs/>
                <w:i/>
                <w:iCs/>
                <w:color w:val="auto"/>
              </w:rPr>
            </w:pPr>
            <w:r w:rsidRPr="00803362">
              <w:rPr>
                <w:i/>
                <w:iCs/>
                <w:color w:val="auto"/>
              </w:rPr>
              <w:t xml:space="preserve">- 1 стихотворение по выбору, например: </w:t>
            </w:r>
            <w:r w:rsidRPr="00803362">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24CE7" w:rsidRPr="00803362" w:rsidRDefault="00724CE7" w:rsidP="006061E5">
            <w:pPr>
              <w:pStyle w:val="western"/>
              <w:shd w:val="clear" w:color="auto" w:fill="FFFFFF"/>
              <w:tabs>
                <w:tab w:val="left" w:pos="5760"/>
              </w:tabs>
              <w:spacing w:before="0" w:beforeAutospacing="0"/>
              <w:jc w:val="left"/>
              <w:rPr>
                <w:color w:val="auto"/>
              </w:rPr>
            </w:pPr>
            <w:r w:rsidRPr="00803362">
              <w:rPr>
                <w:color w:val="auto"/>
              </w:rPr>
              <w:t>(</w:t>
            </w:r>
            <w:r w:rsidRPr="00803362">
              <w:rPr>
                <w:color w:val="auto"/>
                <w:shd w:val="clear" w:color="auto" w:fill="FFFFFF"/>
              </w:rPr>
              <w:t>7-8 кл.)</w:t>
            </w:r>
          </w:p>
          <w:p w:rsidR="00724CE7" w:rsidRPr="00803362" w:rsidRDefault="00724CE7" w:rsidP="006061E5">
            <w:pPr>
              <w:tabs>
                <w:tab w:val="left" w:pos="5760"/>
              </w:tabs>
              <w:jc w:val="both"/>
              <w:outlineLvl w:val="0"/>
              <w:rPr>
                <w:b/>
                <w:bCs/>
                <w:kern w:val="36"/>
              </w:rPr>
            </w:pPr>
          </w:p>
          <w:p w:rsidR="00724CE7" w:rsidRPr="00803362" w:rsidRDefault="00724CE7" w:rsidP="006061E5">
            <w:pPr>
              <w:rPr>
                <w:b/>
              </w:rPr>
            </w:pPr>
            <w:r w:rsidRPr="00803362">
              <w:rPr>
                <w:b/>
              </w:rPr>
              <w:t>С.А.Есенин</w:t>
            </w:r>
          </w:p>
          <w:p w:rsidR="00724CE7" w:rsidRPr="00803362" w:rsidRDefault="00724CE7" w:rsidP="006061E5">
            <w:pPr>
              <w:tabs>
                <w:tab w:val="left" w:pos="5760"/>
              </w:tabs>
              <w:rPr>
                <w:i/>
                <w:iCs/>
              </w:rPr>
            </w:pPr>
            <w:r w:rsidRPr="00803362">
              <w:rPr>
                <w:b/>
                <w:bCs/>
                <w:i/>
                <w:iCs/>
              </w:rPr>
              <w:t>- 1 стихотворение по выбору, например</w:t>
            </w:r>
            <w:r w:rsidRPr="00803362">
              <w:rPr>
                <w:i/>
                <w:iCs/>
              </w:rPr>
              <w:t>:</w:t>
            </w:r>
          </w:p>
          <w:p w:rsidR="00724CE7" w:rsidRPr="00803362" w:rsidRDefault="00724CE7" w:rsidP="006061E5">
            <w:pPr>
              <w:tabs>
                <w:tab w:val="left" w:pos="5760"/>
              </w:tabs>
              <w:rPr>
                <w:i/>
                <w:iCs/>
              </w:rPr>
            </w:pPr>
            <w:r w:rsidRPr="00803362">
              <w:rPr>
                <w:i/>
                <w:iCs/>
              </w:rPr>
              <w:t xml:space="preserve">«Гой ты, Русь, моя </w:t>
            </w:r>
            <w:r w:rsidRPr="00803362">
              <w:rPr>
                <w:i/>
                <w:iCs/>
              </w:rPr>
              <w:lastRenderedPageBreak/>
              <w:t>родная…» (1914), «Песнь о собаке» (1915),  «Нивы сжаты, рощи голы…» (1917 – 1918), «Письмо к матери» (1924) «Собаке Качалова» (1925) и др.</w:t>
            </w:r>
          </w:p>
          <w:p w:rsidR="00724CE7" w:rsidRPr="00803362" w:rsidRDefault="00724CE7" w:rsidP="006061E5">
            <w:pPr>
              <w:tabs>
                <w:tab w:val="left" w:pos="5760"/>
              </w:tabs>
              <w:rPr>
                <w:i/>
                <w:iCs/>
              </w:rPr>
            </w:pPr>
            <w:r w:rsidRPr="00803362">
              <w:rPr>
                <w:b/>
                <w:bCs/>
              </w:rPr>
              <w:t>(5-</w:t>
            </w:r>
            <w:r w:rsidRPr="00803362">
              <w:rPr>
                <w:b/>
                <w:bCs/>
                <w:shd w:val="clear" w:color="auto" w:fill="FFFFFF"/>
              </w:rPr>
              <w:t>6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М.А.Булгаков</w:t>
            </w:r>
          </w:p>
          <w:p w:rsidR="00724CE7" w:rsidRPr="00803362" w:rsidRDefault="00724CE7" w:rsidP="006061E5">
            <w:pPr>
              <w:tabs>
                <w:tab w:val="left" w:pos="5760"/>
              </w:tabs>
              <w:rPr>
                <w:i/>
                <w:iCs/>
              </w:rPr>
            </w:pPr>
            <w:r w:rsidRPr="00803362">
              <w:rPr>
                <w:b/>
                <w:bCs/>
                <w:i/>
                <w:iCs/>
              </w:rPr>
              <w:t>1 повесть по выбору</w:t>
            </w:r>
            <w:r w:rsidRPr="00803362">
              <w:rPr>
                <w:i/>
                <w:iCs/>
              </w:rPr>
              <w:t xml:space="preserve">, </w:t>
            </w:r>
            <w:r w:rsidRPr="00803362">
              <w:rPr>
                <w:b/>
                <w:bCs/>
                <w:i/>
                <w:iCs/>
              </w:rPr>
              <w:t>например</w:t>
            </w:r>
            <w:r w:rsidRPr="00803362">
              <w:rPr>
                <w:i/>
                <w:iCs/>
              </w:rPr>
              <w:t xml:space="preserve">: «Роковые яйца» (1924), «Собачье сердце» (1925) и др. </w:t>
            </w:r>
          </w:p>
          <w:p w:rsidR="00724CE7" w:rsidRPr="00803362" w:rsidRDefault="00724CE7" w:rsidP="006061E5">
            <w:pPr>
              <w:tabs>
                <w:tab w:val="left" w:pos="5760"/>
              </w:tabs>
            </w:pPr>
            <w:r w:rsidRPr="00803362">
              <w:rPr>
                <w:b/>
              </w:rPr>
              <w:t>(7-8 кл.)</w:t>
            </w:r>
          </w:p>
          <w:p w:rsidR="00724CE7" w:rsidRPr="00803362" w:rsidRDefault="00724CE7" w:rsidP="006061E5">
            <w:pPr>
              <w:tabs>
                <w:tab w:val="left" w:pos="5760"/>
              </w:tabs>
            </w:pPr>
          </w:p>
          <w:p w:rsidR="00724CE7" w:rsidRPr="00803362" w:rsidRDefault="00724CE7" w:rsidP="006061E5">
            <w:pPr>
              <w:rPr>
                <w:b/>
              </w:rPr>
            </w:pPr>
            <w:r w:rsidRPr="00803362">
              <w:rPr>
                <w:b/>
              </w:rPr>
              <w:t>А.П.Платонов</w:t>
            </w:r>
          </w:p>
          <w:p w:rsidR="00724CE7" w:rsidRPr="00803362" w:rsidRDefault="00724CE7" w:rsidP="006061E5">
            <w:pPr>
              <w:tabs>
                <w:tab w:val="left" w:pos="5760"/>
              </w:tabs>
              <w:rPr>
                <w:i/>
                <w:iCs/>
              </w:rPr>
            </w:pPr>
            <w:r w:rsidRPr="00803362">
              <w:rPr>
                <w:i/>
                <w:iCs/>
              </w:rPr>
              <w:t xml:space="preserve">- </w:t>
            </w:r>
            <w:r w:rsidRPr="00803362">
              <w:rPr>
                <w:b/>
                <w:bCs/>
                <w:i/>
                <w:iCs/>
              </w:rPr>
              <w:t>1 рассказ по выбору, например</w:t>
            </w:r>
            <w:r w:rsidRPr="00803362">
              <w:rPr>
                <w:i/>
                <w:iCs/>
              </w:rPr>
              <w:t>: «В прекрасном и яростном мире (Машинист Мальцев)» (1937), «Рассказ о мертвом старике» (1942), «Никита» (1945), «Цветок на земле» (1949) и др.</w:t>
            </w:r>
          </w:p>
          <w:p w:rsidR="00724CE7" w:rsidRPr="00803362" w:rsidRDefault="00724CE7" w:rsidP="006061E5">
            <w:pPr>
              <w:tabs>
                <w:tab w:val="left" w:pos="5760"/>
              </w:tabs>
              <w:rPr>
                <w:b/>
                <w:bCs/>
              </w:rPr>
            </w:pPr>
            <w:r w:rsidRPr="00803362">
              <w:rPr>
                <w:b/>
                <w:bCs/>
              </w:rPr>
              <w:t>(6-8 кл.)</w:t>
            </w:r>
          </w:p>
          <w:p w:rsidR="00724CE7" w:rsidRPr="00803362" w:rsidRDefault="00724CE7" w:rsidP="006061E5">
            <w:pPr>
              <w:tabs>
                <w:tab w:val="left" w:pos="5760"/>
              </w:tabs>
              <w:jc w:val="center"/>
            </w:pPr>
          </w:p>
          <w:p w:rsidR="00724CE7" w:rsidRPr="00803362" w:rsidRDefault="00724CE7" w:rsidP="006061E5">
            <w:pPr>
              <w:rPr>
                <w:b/>
                <w:bCs/>
                <w:i/>
                <w:iCs/>
                <w:kern w:val="36"/>
              </w:rPr>
            </w:pPr>
            <w:r w:rsidRPr="00803362">
              <w:rPr>
                <w:b/>
              </w:rPr>
              <w:t xml:space="preserve">М.М.Зощенко </w:t>
            </w:r>
          </w:p>
          <w:p w:rsidR="00724CE7" w:rsidRPr="00803362" w:rsidRDefault="00724CE7" w:rsidP="006061E5">
            <w:pPr>
              <w:tabs>
                <w:tab w:val="left" w:pos="5760"/>
              </w:tabs>
              <w:rPr>
                <w:i/>
                <w:iCs/>
              </w:rPr>
            </w:pPr>
            <w:r w:rsidRPr="00803362">
              <w:rPr>
                <w:b/>
                <w:bCs/>
                <w:i/>
                <w:iCs/>
              </w:rPr>
              <w:t xml:space="preserve">2 рассказа по выбору, например: </w:t>
            </w:r>
            <w:r w:rsidRPr="00803362">
              <w:rPr>
                <w:i/>
                <w:iCs/>
              </w:rPr>
              <w:t>«Аристократка» (1923), «Баня» (1924) и др.</w:t>
            </w:r>
          </w:p>
          <w:p w:rsidR="00724CE7" w:rsidRPr="00803362" w:rsidRDefault="00724CE7" w:rsidP="006061E5">
            <w:pPr>
              <w:tabs>
                <w:tab w:val="left" w:pos="5760"/>
              </w:tabs>
              <w:rPr>
                <w:b/>
                <w:bCs/>
              </w:rPr>
            </w:pPr>
            <w:r w:rsidRPr="00803362">
              <w:rPr>
                <w:b/>
                <w:bCs/>
              </w:rPr>
              <w:t>(5-7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А.Т. Твардовский</w:t>
            </w:r>
          </w:p>
          <w:p w:rsidR="00724CE7" w:rsidRPr="00803362" w:rsidRDefault="00724CE7" w:rsidP="006061E5">
            <w:pPr>
              <w:tabs>
                <w:tab w:val="left" w:pos="5760"/>
              </w:tabs>
              <w:rPr>
                <w:b/>
                <w:bCs/>
                <w:i/>
                <w:iCs/>
              </w:rPr>
            </w:pPr>
            <w:r w:rsidRPr="00803362">
              <w:rPr>
                <w:b/>
                <w:bCs/>
                <w:i/>
                <w:iCs/>
              </w:rPr>
              <w:t>1 стихотворение  по выбору, например: «</w:t>
            </w:r>
            <w:r w:rsidRPr="00803362">
              <w:rPr>
                <w:i/>
                <w:iCs/>
              </w:rPr>
              <w:t>В тот день, когда окончилась война…» (1948),</w:t>
            </w:r>
            <w:r w:rsidRPr="00803362">
              <w:rPr>
                <w:b/>
                <w:bCs/>
                <w:i/>
                <w:iCs/>
              </w:rPr>
              <w:t xml:space="preserve"> «</w:t>
            </w:r>
            <w:r w:rsidRPr="00803362">
              <w:rPr>
                <w:i/>
                <w:iCs/>
              </w:rPr>
              <w:t xml:space="preserve">О сущем» (1957 – 1958), «Вся суть в одном-единственном завете…» (1958),  «Я знаю, никакой моей вины…» (1966) и др.; «Василий Теркин» («Книга про бойца») (1942-1945) – </w:t>
            </w:r>
            <w:r w:rsidRPr="00803362">
              <w:rPr>
                <w:b/>
                <w:bCs/>
                <w:i/>
                <w:iCs/>
              </w:rPr>
              <w:t>главы по выбору.</w:t>
            </w:r>
          </w:p>
          <w:p w:rsidR="00724CE7" w:rsidRPr="00803362" w:rsidRDefault="00724CE7" w:rsidP="006061E5">
            <w:pPr>
              <w:tabs>
                <w:tab w:val="left" w:pos="5760"/>
              </w:tabs>
              <w:rPr>
                <w:b/>
                <w:bCs/>
              </w:rPr>
            </w:pPr>
            <w:r w:rsidRPr="00803362">
              <w:rPr>
                <w:b/>
                <w:bCs/>
              </w:rPr>
              <w:t>(</w:t>
            </w:r>
            <w:r w:rsidRPr="00803362">
              <w:rPr>
                <w:b/>
                <w:shd w:val="clear" w:color="auto" w:fill="FFFFFF"/>
              </w:rPr>
              <w:t>7-8 кл.)</w:t>
            </w:r>
          </w:p>
          <w:p w:rsidR="00724CE7" w:rsidRPr="00803362" w:rsidRDefault="00724CE7" w:rsidP="006061E5">
            <w:pPr>
              <w:tabs>
                <w:tab w:val="left" w:pos="5760"/>
              </w:tabs>
            </w:pPr>
          </w:p>
          <w:p w:rsidR="00724CE7" w:rsidRPr="00803362" w:rsidRDefault="00724CE7" w:rsidP="006061E5">
            <w:pPr>
              <w:rPr>
                <w:b/>
              </w:rPr>
            </w:pPr>
            <w:r w:rsidRPr="00803362">
              <w:rPr>
                <w:b/>
              </w:rPr>
              <w:t>А.И. Солженицын</w:t>
            </w:r>
          </w:p>
          <w:p w:rsidR="00724CE7" w:rsidRPr="00803362" w:rsidRDefault="00724CE7" w:rsidP="006061E5">
            <w:pPr>
              <w:tabs>
                <w:tab w:val="left" w:pos="5760"/>
              </w:tabs>
            </w:pPr>
            <w:r w:rsidRPr="00803362">
              <w:rPr>
                <w:b/>
                <w:bCs/>
                <w:i/>
                <w:iCs/>
              </w:rPr>
              <w:t>1 рассказ по выбору, например</w:t>
            </w:r>
            <w:r w:rsidRPr="00803362">
              <w:rPr>
                <w:i/>
                <w:iCs/>
              </w:rPr>
              <w:t>: «Матренин двор» (1959) или из «Крохоток» (1958 – 1960) – «Лиственница», «Дыхание», «Шарик», «Костер и муравьи», «Гроза в горах», «Колокол Углича» и др</w:t>
            </w:r>
            <w:r w:rsidRPr="00803362">
              <w:t xml:space="preserve">. </w:t>
            </w:r>
          </w:p>
          <w:p w:rsidR="00724CE7" w:rsidRPr="00803362" w:rsidRDefault="00724CE7" w:rsidP="006061E5">
            <w:pPr>
              <w:tabs>
                <w:tab w:val="left" w:pos="5760"/>
              </w:tabs>
              <w:rPr>
                <w:b/>
                <w:bCs/>
              </w:rPr>
            </w:pPr>
            <w:r w:rsidRPr="00803362">
              <w:rPr>
                <w:b/>
                <w:bCs/>
              </w:rPr>
              <w:t>(7-9 кл.)</w:t>
            </w:r>
          </w:p>
          <w:p w:rsidR="00724CE7" w:rsidRPr="00803362" w:rsidRDefault="00724CE7" w:rsidP="006061E5">
            <w:pPr>
              <w:tabs>
                <w:tab w:val="left" w:pos="5760"/>
              </w:tabs>
              <w:jc w:val="center"/>
            </w:pPr>
          </w:p>
          <w:p w:rsidR="00724CE7" w:rsidRPr="00803362" w:rsidRDefault="00724CE7" w:rsidP="006061E5">
            <w:pPr>
              <w:rPr>
                <w:b/>
              </w:rPr>
            </w:pPr>
            <w:r w:rsidRPr="00803362">
              <w:rPr>
                <w:b/>
              </w:rPr>
              <w:t>В.М.Шукшин</w:t>
            </w:r>
          </w:p>
          <w:p w:rsidR="00724CE7" w:rsidRPr="00803362" w:rsidRDefault="00724CE7" w:rsidP="006061E5">
            <w:pPr>
              <w:tabs>
                <w:tab w:val="left" w:pos="5760"/>
              </w:tabs>
              <w:rPr>
                <w:i/>
                <w:iCs/>
              </w:rPr>
            </w:pPr>
            <w:r w:rsidRPr="00803362">
              <w:rPr>
                <w:b/>
                <w:bCs/>
                <w:i/>
                <w:iCs/>
              </w:rPr>
              <w:t>1 рассказ по выбору, например</w:t>
            </w:r>
            <w:r w:rsidRPr="00803362">
              <w:rPr>
                <w:i/>
                <w:iCs/>
              </w:rPr>
              <w:t>: «Чудик» (1967), «Срезал» (1970), «Мастер» (1971) и др.</w:t>
            </w:r>
          </w:p>
          <w:p w:rsidR="00724CE7" w:rsidRPr="00803362" w:rsidRDefault="00724CE7" w:rsidP="006061E5">
            <w:pPr>
              <w:tabs>
                <w:tab w:val="left" w:pos="5760"/>
              </w:tabs>
              <w:rPr>
                <w:b/>
                <w:bCs/>
                <w:kern w:val="36"/>
              </w:rPr>
            </w:pPr>
            <w:r w:rsidRPr="00803362">
              <w:t>(</w:t>
            </w:r>
            <w:r w:rsidRPr="00803362">
              <w:rPr>
                <w:b/>
                <w:bCs/>
              </w:rPr>
              <w:t>7-9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803362">
              <w:rPr>
                <w:b/>
                <w:bCs/>
                <w:i/>
                <w:iCs/>
              </w:rPr>
              <w:lastRenderedPageBreak/>
              <w:t xml:space="preserve">Проза конца </w:t>
            </w:r>
            <w:r w:rsidRPr="00803362">
              <w:rPr>
                <w:b/>
                <w:bCs/>
                <w:i/>
                <w:iCs/>
                <w:lang w:val="en-US"/>
              </w:rPr>
              <w:t>XIX</w:t>
            </w:r>
            <w:r w:rsidRPr="00803362">
              <w:rPr>
                <w:b/>
                <w:bCs/>
                <w:i/>
                <w:iCs/>
              </w:rPr>
              <w:t xml:space="preserve"> – начала </w:t>
            </w:r>
            <w:r w:rsidRPr="00803362">
              <w:rPr>
                <w:b/>
                <w:bCs/>
                <w:i/>
                <w:iCs/>
                <w:lang w:val="en-US"/>
              </w:rPr>
              <w:t>XX</w:t>
            </w:r>
            <w:r w:rsidRPr="00803362">
              <w:rPr>
                <w:b/>
                <w:bCs/>
                <w:i/>
                <w:iCs/>
              </w:rPr>
              <w:t xml:space="preserve"> вв</w:t>
            </w:r>
            <w:r w:rsidRPr="00803362">
              <w:rPr>
                <w:i/>
                <w:iCs/>
              </w:rPr>
              <w:t>.</w:t>
            </w:r>
            <w:r w:rsidRPr="00803362">
              <w:rPr>
                <w:i/>
              </w:rPr>
              <w:t xml:space="preserve">, </w:t>
            </w:r>
            <w:r w:rsidRPr="00803362">
              <w:rPr>
                <w:i/>
                <w:iCs/>
              </w:rPr>
              <w:t xml:space="preserve"> например:</w:t>
            </w:r>
          </w:p>
          <w:p w:rsidR="00724CE7" w:rsidRPr="00803362" w:rsidRDefault="00724CE7" w:rsidP="006061E5">
            <w:pPr>
              <w:tabs>
                <w:tab w:val="left" w:pos="5760"/>
              </w:tabs>
              <w:jc w:val="both"/>
              <w:rPr>
                <w:b/>
                <w:bCs/>
                <w:i/>
                <w:iCs/>
              </w:rPr>
            </w:pPr>
            <w:r w:rsidRPr="00803362">
              <w:rPr>
                <w:b/>
                <w:bCs/>
                <w:i/>
                <w:iCs/>
              </w:rPr>
              <w:t>М.Горький, А.И.Куприн,</w:t>
            </w:r>
          </w:p>
          <w:p w:rsidR="00724CE7" w:rsidRPr="00803362" w:rsidRDefault="00724CE7" w:rsidP="006061E5">
            <w:pPr>
              <w:tabs>
                <w:tab w:val="left" w:pos="5760"/>
              </w:tabs>
              <w:jc w:val="both"/>
              <w:rPr>
                <w:b/>
                <w:bCs/>
                <w:i/>
                <w:iCs/>
              </w:rPr>
            </w:pPr>
            <w:r w:rsidRPr="00803362">
              <w:rPr>
                <w:b/>
                <w:bCs/>
                <w:i/>
                <w:iCs/>
              </w:rPr>
              <w:t xml:space="preserve">Л.Н.Андреев, И.А.Бунин, </w:t>
            </w:r>
          </w:p>
          <w:p w:rsidR="00724CE7" w:rsidRPr="00803362" w:rsidRDefault="00724CE7" w:rsidP="006061E5">
            <w:pPr>
              <w:tabs>
                <w:tab w:val="left" w:pos="5760"/>
              </w:tabs>
              <w:jc w:val="both"/>
              <w:rPr>
                <w:b/>
                <w:bCs/>
                <w:i/>
                <w:iCs/>
              </w:rPr>
            </w:pPr>
            <w:r w:rsidRPr="00803362">
              <w:rPr>
                <w:b/>
                <w:bCs/>
                <w:i/>
                <w:iCs/>
              </w:rPr>
              <w:t>И.С.Шмелев, А.С. Грин</w:t>
            </w:r>
          </w:p>
          <w:p w:rsidR="00724CE7" w:rsidRPr="00803362" w:rsidRDefault="00724CE7" w:rsidP="006061E5">
            <w:pPr>
              <w:tabs>
                <w:tab w:val="left" w:pos="5760"/>
              </w:tabs>
              <w:jc w:val="both"/>
              <w:rPr>
                <w:b/>
                <w:bCs/>
                <w:i/>
                <w:iCs/>
              </w:rPr>
            </w:pPr>
            <w:r w:rsidRPr="00803362">
              <w:rPr>
                <w:b/>
                <w:bCs/>
                <w:i/>
                <w:iCs/>
              </w:rPr>
              <w:t>(2-3 рассказа или повести по выбору</w:t>
            </w:r>
            <w:r w:rsidRPr="00803362">
              <w:rPr>
                <w:i/>
                <w:iCs/>
              </w:rPr>
              <w:t xml:space="preserve">, </w:t>
            </w:r>
            <w:r w:rsidRPr="00803362">
              <w:rPr>
                <w:b/>
                <w:bCs/>
                <w:i/>
              </w:rPr>
              <w:t>5-8 кл.</w:t>
            </w:r>
            <w:r w:rsidRPr="00803362">
              <w:rPr>
                <w:b/>
                <w:bCs/>
                <w:i/>
                <w:iCs/>
              </w:rPr>
              <w:t>)</w:t>
            </w:r>
          </w:p>
          <w:p w:rsidR="00724CE7" w:rsidRPr="00803362" w:rsidRDefault="00724CE7" w:rsidP="006061E5">
            <w:pPr>
              <w:tabs>
                <w:tab w:val="left" w:pos="5760"/>
              </w:tabs>
              <w:jc w:val="both"/>
              <w:rPr>
                <w:i/>
                <w:iCs/>
              </w:rPr>
            </w:pPr>
          </w:p>
          <w:p w:rsidR="00724CE7" w:rsidRPr="00803362" w:rsidRDefault="00724CE7" w:rsidP="006061E5">
            <w:pPr>
              <w:tabs>
                <w:tab w:val="left" w:pos="5760"/>
              </w:tabs>
              <w:jc w:val="both"/>
              <w:rPr>
                <w:i/>
                <w:iCs/>
              </w:rPr>
            </w:pPr>
            <w:r w:rsidRPr="00803362">
              <w:rPr>
                <w:b/>
                <w:bCs/>
                <w:i/>
                <w:iCs/>
              </w:rPr>
              <w:t xml:space="preserve">Поэзия конца </w:t>
            </w:r>
            <w:r w:rsidRPr="00803362">
              <w:rPr>
                <w:b/>
                <w:bCs/>
                <w:i/>
                <w:iCs/>
                <w:lang w:val="en-US"/>
              </w:rPr>
              <w:t>XIX</w:t>
            </w:r>
            <w:r w:rsidRPr="00803362">
              <w:rPr>
                <w:b/>
                <w:bCs/>
                <w:i/>
                <w:iCs/>
              </w:rPr>
              <w:t xml:space="preserve"> – начала </w:t>
            </w:r>
            <w:r w:rsidRPr="00803362">
              <w:rPr>
                <w:b/>
                <w:bCs/>
                <w:i/>
                <w:iCs/>
                <w:lang w:val="en-US"/>
              </w:rPr>
              <w:t>XX</w:t>
            </w:r>
            <w:r w:rsidRPr="00803362">
              <w:rPr>
                <w:b/>
                <w:bCs/>
                <w:i/>
                <w:iCs/>
              </w:rPr>
              <w:t xml:space="preserve"> вв</w:t>
            </w:r>
            <w:r w:rsidRPr="00803362">
              <w:rPr>
                <w:i/>
                <w:iCs/>
              </w:rPr>
              <w:t>.</w:t>
            </w:r>
            <w:r w:rsidRPr="00803362">
              <w:rPr>
                <w:i/>
              </w:rPr>
              <w:t>, например</w:t>
            </w:r>
            <w:r w:rsidRPr="00803362">
              <w:rPr>
                <w:i/>
                <w:iCs/>
              </w:rPr>
              <w:t>:</w:t>
            </w:r>
          </w:p>
          <w:p w:rsidR="00724CE7" w:rsidRPr="00803362" w:rsidRDefault="00724CE7" w:rsidP="006061E5">
            <w:pPr>
              <w:tabs>
                <w:tab w:val="left" w:pos="5760"/>
              </w:tabs>
              <w:jc w:val="both"/>
              <w:rPr>
                <w:b/>
                <w:bCs/>
                <w:i/>
                <w:iCs/>
              </w:rPr>
            </w:pPr>
            <w:r w:rsidRPr="00803362">
              <w:rPr>
                <w:b/>
                <w:bCs/>
                <w:i/>
                <w:iCs/>
              </w:rPr>
              <w:t>К.Д.Бальмонт, И.А.Бунин,</w:t>
            </w:r>
          </w:p>
          <w:p w:rsidR="00724CE7" w:rsidRPr="00803362" w:rsidRDefault="00724CE7" w:rsidP="006061E5">
            <w:pPr>
              <w:tabs>
                <w:tab w:val="left" w:pos="5760"/>
              </w:tabs>
              <w:jc w:val="both"/>
              <w:rPr>
                <w:i/>
                <w:iCs/>
              </w:rPr>
            </w:pPr>
            <w:r w:rsidRPr="00803362">
              <w:rPr>
                <w:b/>
                <w:bCs/>
                <w:i/>
                <w:iCs/>
              </w:rPr>
              <w:t>М.А.Волошин, В.Хлебников</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 xml:space="preserve">(2-3 стихотворения по выбору, </w:t>
            </w:r>
            <w:r w:rsidRPr="00803362">
              <w:rPr>
                <w:b/>
                <w:bCs/>
                <w:i/>
              </w:rPr>
              <w:t>5-8 кл.</w:t>
            </w:r>
            <w:r w:rsidRPr="00803362">
              <w:rPr>
                <w:b/>
                <w:bCs/>
                <w:i/>
                <w:iCs/>
              </w:rPr>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b/>
                <w:bCs/>
                <w:i/>
                <w:iCs/>
              </w:rPr>
              <w:t>Поэзия 20-50-х годов ХХ в.,</w:t>
            </w:r>
            <w:r w:rsidRPr="00803362">
              <w:rPr>
                <w:i/>
                <w:iCs/>
              </w:rPr>
              <w:t xml:space="preserve"> например:</w:t>
            </w:r>
          </w:p>
          <w:p w:rsidR="00724CE7" w:rsidRPr="00803362" w:rsidRDefault="00724CE7" w:rsidP="006061E5">
            <w:pPr>
              <w:tabs>
                <w:tab w:val="left" w:pos="5760"/>
              </w:tabs>
              <w:jc w:val="both"/>
              <w:rPr>
                <w:b/>
                <w:bCs/>
                <w:i/>
                <w:iCs/>
              </w:rPr>
            </w:pPr>
            <w:r w:rsidRPr="00803362">
              <w:rPr>
                <w:b/>
                <w:bCs/>
                <w:i/>
                <w:iCs/>
              </w:rPr>
              <w:t xml:space="preserve">Б.Л.Пастернак, Н.А.Заболоцкий, Д.Хармс, </w:t>
            </w:r>
          </w:p>
          <w:p w:rsidR="00724CE7" w:rsidRPr="00803362" w:rsidRDefault="00724CE7" w:rsidP="006061E5">
            <w:pPr>
              <w:tabs>
                <w:tab w:val="left" w:pos="5760"/>
              </w:tabs>
              <w:rPr>
                <w:i/>
                <w:iCs/>
              </w:rPr>
            </w:pPr>
            <w:r w:rsidRPr="00803362">
              <w:rPr>
                <w:b/>
                <w:bCs/>
                <w:i/>
                <w:iCs/>
              </w:rPr>
              <w:t>Н.М.Олейников</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(3-4 стихотворения по выбору, 5-9 кл</w:t>
            </w:r>
            <w:r w:rsidRPr="00803362">
              <w:rPr>
                <w:i/>
                <w:iCs/>
              </w:rPr>
              <w:t>.</w:t>
            </w:r>
            <w:r w:rsidRPr="00803362">
              <w:rPr>
                <w:b/>
                <w:bCs/>
                <w:i/>
                <w:iCs/>
              </w:rPr>
              <w:t>)</w:t>
            </w: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i/>
                <w:iCs/>
              </w:rPr>
            </w:pPr>
          </w:p>
          <w:p w:rsidR="00724CE7" w:rsidRPr="00803362" w:rsidRDefault="00724CE7" w:rsidP="006061E5">
            <w:pPr>
              <w:tabs>
                <w:tab w:val="left" w:pos="5760"/>
              </w:tabs>
              <w:rPr>
                <w:i/>
                <w:iCs/>
              </w:rPr>
            </w:pPr>
            <w:r w:rsidRPr="00803362">
              <w:rPr>
                <w:b/>
                <w:bCs/>
                <w:i/>
                <w:iCs/>
              </w:rPr>
              <w:t>Проза о Великой Отечественной войне</w:t>
            </w:r>
            <w:r w:rsidRPr="00803362">
              <w:rPr>
                <w:i/>
                <w:iCs/>
              </w:rPr>
              <w:t>, например:</w:t>
            </w:r>
          </w:p>
          <w:p w:rsidR="00724CE7" w:rsidRPr="00803362" w:rsidRDefault="00724CE7" w:rsidP="006061E5">
            <w:pPr>
              <w:tabs>
                <w:tab w:val="left" w:pos="5760"/>
              </w:tabs>
              <w:rPr>
                <w:i/>
                <w:iCs/>
              </w:rPr>
            </w:pPr>
            <w:r w:rsidRPr="00803362">
              <w:rPr>
                <w:b/>
                <w:bCs/>
                <w:i/>
                <w:iCs/>
              </w:rPr>
              <w:t>М.А.Шолохов, В.Л.Кондратьев, В.О. Богомолов, Б.Л.Васильев,  В.В.Быков, В.П.Астафьев</w:t>
            </w:r>
            <w:r w:rsidRPr="00803362">
              <w:rPr>
                <w:i/>
                <w:iCs/>
              </w:rPr>
              <w:t xml:space="preserve"> и др.</w:t>
            </w:r>
          </w:p>
          <w:p w:rsidR="00724CE7" w:rsidRPr="00803362" w:rsidRDefault="00724CE7" w:rsidP="006061E5">
            <w:pPr>
              <w:tabs>
                <w:tab w:val="left" w:pos="5760"/>
              </w:tabs>
              <w:rPr>
                <w:b/>
                <w:bCs/>
                <w:i/>
                <w:iCs/>
              </w:rPr>
            </w:pPr>
            <w:r w:rsidRPr="00803362">
              <w:rPr>
                <w:b/>
                <w:bCs/>
                <w:i/>
                <w:iCs/>
              </w:rPr>
              <w:t>(1-2 повести или рассказа – по выбору, 6-9 кл</w:t>
            </w:r>
            <w:r w:rsidRPr="00803362">
              <w:rPr>
                <w:i/>
                <w:iCs/>
              </w:rPr>
              <w:t>.</w:t>
            </w:r>
            <w:r w:rsidRPr="00803362">
              <w:rPr>
                <w:b/>
                <w:bCs/>
                <w:i/>
                <w:iCs/>
              </w:rPr>
              <w:t>)</w:t>
            </w:r>
          </w:p>
          <w:p w:rsidR="00724CE7" w:rsidRPr="00803362" w:rsidRDefault="00724CE7" w:rsidP="006061E5">
            <w:pPr>
              <w:tabs>
                <w:tab w:val="left" w:pos="5760"/>
              </w:tabs>
              <w:jc w:val="center"/>
            </w:pPr>
          </w:p>
          <w:p w:rsidR="00724CE7" w:rsidRPr="00803362" w:rsidRDefault="00724CE7" w:rsidP="006061E5">
            <w:pPr>
              <w:tabs>
                <w:tab w:val="left" w:pos="5760"/>
              </w:tabs>
              <w:rPr>
                <w:i/>
                <w:iCs/>
              </w:rPr>
            </w:pPr>
            <w:r w:rsidRPr="00803362">
              <w:rPr>
                <w:b/>
                <w:bCs/>
                <w:i/>
                <w:iCs/>
              </w:rPr>
              <w:t>Художественная проза о человеке и природе, их взаимоотношениях</w:t>
            </w:r>
            <w:r w:rsidRPr="00803362">
              <w:rPr>
                <w:i/>
                <w:iCs/>
              </w:rPr>
              <w:t>, например:</w:t>
            </w:r>
          </w:p>
          <w:p w:rsidR="00724CE7" w:rsidRPr="00803362" w:rsidRDefault="00724CE7" w:rsidP="006061E5">
            <w:pPr>
              <w:tabs>
                <w:tab w:val="left" w:pos="5760"/>
              </w:tabs>
              <w:jc w:val="center"/>
              <w:rPr>
                <w:b/>
                <w:bCs/>
                <w:i/>
                <w:iCs/>
              </w:rPr>
            </w:pPr>
            <w:r w:rsidRPr="00803362">
              <w:rPr>
                <w:b/>
                <w:bCs/>
                <w:i/>
                <w:iCs/>
              </w:rPr>
              <w:t>М.М.Пришвин,</w:t>
            </w:r>
          </w:p>
          <w:p w:rsidR="00724CE7" w:rsidRPr="00803362" w:rsidRDefault="00724CE7" w:rsidP="006061E5">
            <w:pPr>
              <w:tabs>
                <w:tab w:val="left" w:pos="5760"/>
              </w:tabs>
              <w:jc w:val="center"/>
              <w:rPr>
                <w:i/>
                <w:iCs/>
              </w:rPr>
            </w:pPr>
            <w:r w:rsidRPr="00803362">
              <w:rPr>
                <w:b/>
                <w:bCs/>
                <w:i/>
                <w:iCs/>
              </w:rPr>
              <w:t>К.Г.Паустовский</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(1-2 произведения – по выбору</w:t>
            </w:r>
            <w:r w:rsidRPr="00803362">
              <w:rPr>
                <w:i/>
                <w:iCs/>
              </w:rPr>
              <w:t>, 5-6 кл.</w:t>
            </w:r>
            <w:r w:rsidRPr="00803362">
              <w:rPr>
                <w:b/>
                <w:bCs/>
                <w:i/>
                <w:iCs/>
              </w:rPr>
              <w:t>)</w:t>
            </w:r>
          </w:p>
          <w:p w:rsidR="00724CE7" w:rsidRPr="00803362" w:rsidRDefault="00724CE7" w:rsidP="006061E5">
            <w:pPr>
              <w:tabs>
                <w:tab w:val="left" w:pos="5760"/>
              </w:tabs>
              <w:jc w:val="center"/>
              <w:rPr>
                <w:i/>
                <w:iCs/>
              </w:rPr>
            </w:pPr>
          </w:p>
          <w:p w:rsidR="00724CE7" w:rsidRPr="00803362" w:rsidRDefault="00724CE7" w:rsidP="006061E5">
            <w:pPr>
              <w:tabs>
                <w:tab w:val="left" w:pos="5760"/>
              </w:tabs>
              <w:jc w:val="center"/>
              <w:rPr>
                <w:i/>
                <w:iCs/>
              </w:rPr>
            </w:pPr>
            <w:r w:rsidRPr="00803362">
              <w:rPr>
                <w:b/>
                <w:bCs/>
                <w:i/>
                <w:iCs/>
              </w:rPr>
              <w:t>Проза о детях</w:t>
            </w:r>
            <w:r w:rsidRPr="00803362">
              <w:rPr>
                <w:i/>
                <w:iCs/>
              </w:rPr>
              <w:t>, например:</w:t>
            </w:r>
          </w:p>
          <w:p w:rsidR="00724CE7" w:rsidRPr="00803362" w:rsidRDefault="00724CE7" w:rsidP="006061E5">
            <w:pPr>
              <w:tabs>
                <w:tab w:val="left" w:pos="5760"/>
              </w:tabs>
              <w:jc w:val="center"/>
              <w:rPr>
                <w:b/>
                <w:bCs/>
                <w:i/>
                <w:iCs/>
                <w:color w:val="272727"/>
              </w:rPr>
            </w:pPr>
            <w:r w:rsidRPr="00803362">
              <w:rPr>
                <w:b/>
                <w:bCs/>
                <w:i/>
                <w:iCs/>
              </w:rPr>
              <w:t>В.Г.Распутин, В.П.Астафьев, Ф.А.Искандер, Ю.И.Коваль,</w:t>
            </w:r>
          </w:p>
          <w:p w:rsidR="00724CE7" w:rsidRPr="00803362" w:rsidRDefault="00724CE7" w:rsidP="006061E5">
            <w:pPr>
              <w:tabs>
                <w:tab w:val="left" w:pos="5760"/>
              </w:tabs>
              <w:jc w:val="center"/>
              <w:rPr>
                <w:i/>
                <w:iCs/>
              </w:rPr>
            </w:pPr>
            <w:r w:rsidRPr="00803362">
              <w:rPr>
                <w:b/>
                <w:bCs/>
                <w:i/>
                <w:iCs/>
              </w:rPr>
              <w:t xml:space="preserve">Ю.П.Казаков, </w:t>
            </w:r>
            <w:r w:rsidRPr="00803362">
              <w:rPr>
                <w:b/>
                <w:bCs/>
                <w:i/>
                <w:iCs/>
              </w:rPr>
              <w:lastRenderedPageBreak/>
              <w:t>В.В.Голявкин</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(3-4 произведения по выбору</w:t>
            </w:r>
            <w:r w:rsidRPr="00803362">
              <w:rPr>
                <w:i/>
                <w:iCs/>
              </w:rPr>
              <w:t xml:space="preserve">, </w:t>
            </w:r>
            <w:r w:rsidRPr="00803362">
              <w:rPr>
                <w:b/>
                <w:bCs/>
                <w:i/>
                <w:iCs/>
              </w:rPr>
              <w:t>5-8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b/>
                <w:bCs/>
                <w:i/>
                <w:iCs/>
              </w:rPr>
              <w:t>Поэзия 2-й половины ХХ в.</w:t>
            </w:r>
            <w:r w:rsidRPr="00803362">
              <w:rPr>
                <w:i/>
                <w:iCs/>
              </w:rPr>
              <w:t>, например:</w:t>
            </w:r>
          </w:p>
          <w:p w:rsidR="00724CE7" w:rsidRPr="00803362" w:rsidRDefault="00724CE7" w:rsidP="006061E5">
            <w:pPr>
              <w:rPr>
                <w:i/>
                <w:iCs/>
              </w:rPr>
            </w:pPr>
            <w:r w:rsidRPr="00803362">
              <w:rPr>
                <w:b/>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803362">
              <w:rPr>
                <w:i/>
                <w:iCs/>
              </w:rPr>
              <w:t>и др.</w:t>
            </w:r>
          </w:p>
          <w:p w:rsidR="00724CE7" w:rsidRPr="00803362" w:rsidRDefault="00724CE7" w:rsidP="006061E5">
            <w:pPr>
              <w:tabs>
                <w:tab w:val="left" w:pos="5760"/>
              </w:tabs>
              <w:jc w:val="center"/>
              <w:rPr>
                <w:b/>
                <w:bCs/>
                <w:i/>
                <w:iCs/>
              </w:rPr>
            </w:pPr>
            <w:r w:rsidRPr="00803362">
              <w:rPr>
                <w:b/>
                <w:bCs/>
                <w:i/>
                <w:iCs/>
              </w:rPr>
              <w:t xml:space="preserve"> (3-4 стихотворения по выбору, 5-9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b/>
                <w:bCs/>
                <w:i/>
                <w:iCs/>
              </w:rPr>
              <w:t>Проза русской эмиграции</w:t>
            </w:r>
            <w:r w:rsidRPr="00803362">
              <w:rPr>
                <w:i/>
                <w:iCs/>
              </w:rPr>
              <w:t>, например:</w:t>
            </w:r>
          </w:p>
          <w:p w:rsidR="00724CE7" w:rsidRPr="00803362" w:rsidRDefault="00724CE7" w:rsidP="006061E5">
            <w:pPr>
              <w:tabs>
                <w:tab w:val="left" w:pos="5760"/>
              </w:tabs>
              <w:jc w:val="center"/>
              <w:rPr>
                <w:b/>
                <w:bCs/>
                <w:i/>
                <w:iCs/>
              </w:rPr>
            </w:pPr>
            <w:r w:rsidRPr="00803362">
              <w:rPr>
                <w:b/>
                <w:bCs/>
                <w:i/>
                <w:iCs/>
              </w:rPr>
              <w:t>И.С.Шмелев, В.В.Набоков,</w:t>
            </w:r>
          </w:p>
          <w:p w:rsidR="00724CE7" w:rsidRPr="00803362" w:rsidRDefault="00724CE7" w:rsidP="006061E5">
            <w:pPr>
              <w:tabs>
                <w:tab w:val="left" w:pos="5760"/>
              </w:tabs>
              <w:rPr>
                <w:i/>
                <w:iCs/>
              </w:rPr>
            </w:pPr>
            <w:r w:rsidRPr="00803362">
              <w:rPr>
                <w:b/>
                <w:bCs/>
                <w:i/>
                <w:iCs/>
              </w:rPr>
              <w:t>С.Д.Довлатов</w:t>
            </w:r>
            <w:r w:rsidRPr="00803362">
              <w:rPr>
                <w:i/>
                <w:iCs/>
              </w:rPr>
              <w:t xml:space="preserve"> и др.</w:t>
            </w:r>
          </w:p>
          <w:p w:rsidR="00724CE7" w:rsidRPr="00803362" w:rsidRDefault="00724CE7" w:rsidP="006061E5">
            <w:pPr>
              <w:tabs>
                <w:tab w:val="left" w:pos="5760"/>
              </w:tabs>
              <w:jc w:val="center"/>
              <w:rPr>
                <w:b/>
                <w:bCs/>
                <w:i/>
                <w:iCs/>
              </w:rPr>
            </w:pPr>
            <w:r w:rsidRPr="00803362">
              <w:rPr>
                <w:b/>
                <w:bCs/>
                <w:i/>
                <w:iCs/>
              </w:rPr>
              <w:t>(1 произведение – по выбору, 5-9 кл.)</w:t>
            </w:r>
          </w:p>
          <w:p w:rsidR="00724CE7" w:rsidRPr="00803362" w:rsidRDefault="00724CE7" w:rsidP="006061E5">
            <w:pPr>
              <w:tabs>
                <w:tab w:val="left" w:pos="5760"/>
              </w:tabs>
              <w:jc w:val="center"/>
            </w:pPr>
          </w:p>
          <w:p w:rsidR="00724CE7" w:rsidRPr="00803362" w:rsidRDefault="00724CE7" w:rsidP="006061E5">
            <w:r w:rsidRPr="00803362">
              <w:rPr>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803362">
              <w:t xml:space="preserve"> и др., например:</w:t>
            </w:r>
          </w:p>
          <w:p w:rsidR="00724CE7" w:rsidRPr="00803362" w:rsidRDefault="00724CE7" w:rsidP="006061E5">
            <w:pPr>
              <w:rPr>
                <w:bCs/>
                <w:i/>
                <w:iCs/>
              </w:rPr>
            </w:pPr>
            <w:r w:rsidRPr="00803362">
              <w:rPr>
                <w:b/>
                <w:i/>
                <w:iCs/>
              </w:rPr>
              <w:t xml:space="preserve">Н.Назаркин, А.Гиваргизов, Ю.Кузнецова, Д.Сабитова, Е.Мурашова, А.Петрова, С.Седов, С.Востоков , Э.Веркин, М.Аромштам, Н.Евдокимова, Н.Абгарян, </w:t>
            </w:r>
            <w:r w:rsidRPr="00803362">
              <w:rPr>
                <w:b/>
                <w:i/>
                <w:iCs/>
              </w:rPr>
              <w:lastRenderedPageBreak/>
              <w:t xml:space="preserve">М.Петросян, А.Жвалевский и Е.Пастернак, Ая Эн, Д.Вильке </w:t>
            </w:r>
            <w:r w:rsidRPr="00803362">
              <w:rPr>
                <w:bCs/>
                <w:i/>
                <w:iCs/>
              </w:rPr>
              <w:t>и др.</w:t>
            </w:r>
          </w:p>
          <w:p w:rsidR="00724CE7" w:rsidRPr="00803362" w:rsidRDefault="00724CE7" w:rsidP="006061E5">
            <w:pPr>
              <w:tabs>
                <w:tab w:val="left" w:pos="5760"/>
              </w:tabs>
              <w:jc w:val="center"/>
              <w:rPr>
                <w:b/>
                <w:i/>
                <w:iCs/>
              </w:rPr>
            </w:pPr>
            <w:r w:rsidRPr="00803362">
              <w:rPr>
                <w:b/>
                <w:i/>
                <w:iCs/>
              </w:rPr>
              <w:t>(1-2 произведения по выбору, 5-8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9712" w:type="dxa"/>
            <w:gridSpan w:val="3"/>
          </w:tcPr>
          <w:p w:rsidR="00724CE7" w:rsidRPr="00803362" w:rsidRDefault="00724CE7" w:rsidP="006061E5">
            <w:pPr>
              <w:tabs>
                <w:tab w:val="left" w:pos="5760"/>
              </w:tabs>
              <w:jc w:val="center"/>
              <w:rPr>
                <w:i/>
                <w:iCs/>
              </w:rPr>
            </w:pPr>
            <w:r w:rsidRPr="00803362">
              <w:rPr>
                <w:b/>
                <w:bCs/>
              </w:rPr>
              <w:lastRenderedPageBreak/>
              <w:t xml:space="preserve">Литература народов России </w:t>
            </w: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tabs>
                <w:tab w:val="left" w:pos="5760"/>
              </w:tabs>
              <w:jc w:val="both"/>
              <w:outlineLvl w:val="0"/>
              <w:rPr>
                <w:b/>
                <w:bCs/>
                <w:kern w:val="36"/>
              </w:rPr>
            </w:pPr>
          </w:p>
        </w:tc>
        <w:tc>
          <w:tcPr>
            <w:tcW w:w="3225" w:type="dxa"/>
          </w:tcPr>
          <w:p w:rsidR="00724CE7" w:rsidRPr="00803362" w:rsidRDefault="00724CE7" w:rsidP="006061E5">
            <w:pPr>
              <w:tabs>
                <w:tab w:val="left" w:pos="5760"/>
              </w:tabs>
              <w:jc w:val="both"/>
              <w:rPr>
                <w:b/>
                <w:bCs/>
                <w:i/>
                <w:iCs/>
              </w:rPr>
            </w:pPr>
            <w:r w:rsidRPr="00803362">
              <w:rPr>
                <w:b/>
                <w:bCs/>
                <w:i/>
                <w:iCs/>
              </w:rPr>
              <w:t>Г.Тукай, М.Карим,</w:t>
            </w:r>
          </w:p>
          <w:p w:rsidR="00724CE7" w:rsidRPr="00803362" w:rsidRDefault="00724CE7" w:rsidP="006061E5">
            <w:pPr>
              <w:tabs>
                <w:tab w:val="left" w:pos="5760"/>
              </w:tabs>
              <w:jc w:val="both"/>
              <w:rPr>
                <w:i/>
                <w:iCs/>
              </w:rPr>
            </w:pPr>
            <w:r w:rsidRPr="00803362">
              <w:rPr>
                <w:b/>
                <w:bCs/>
                <w:i/>
                <w:iCs/>
              </w:rPr>
              <w:t>К.Кулиев, Р.Гамзатов</w:t>
            </w:r>
            <w:r w:rsidRPr="00803362">
              <w:rPr>
                <w:i/>
                <w:iCs/>
              </w:rPr>
              <w:t xml:space="preserve"> и др.</w:t>
            </w:r>
          </w:p>
          <w:p w:rsidR="00724CE7" w:rsidRPr="00803362" w:rsidRDefault="00724CE7" w:rsidP="006061E5">
            <w:pPr>
              <w:tabs>
                <w:tab w:val="left" w:pos="5760"/>
              </w:tabs>
              <w:jc w:val="both"/>
              <w:rPr>
                <w:b/>
                <w:bCs/>
                <w:i/>
                <w:iCs/>
              </w:rPr>
            </w:pPr>
            <w:r w:rsidRPr="00803362">
              <w:rPr>
                <w:b/>
                <w:bCs/>
                <w:i/>
                <w:iCs/>
              </w:rPr>
              <w:t>(1 произведение по выбору,</w:t>
            </w:r>
          </w:p>
          <w:p w:rsidR="00724CE7" w:rsidRPr="00803362" w:rsidRDefault="00724CE7" w:rsidP="006061E5">
            <w:pPr>
              <w:rPr>
                <w:b/>
              </w:rPr>
            </w:pPr>
            <w:r w:rsidRPr="00803362">
              <w:rPr>
                <w:b/>
              </w:rPr>
              <w:t>5-9 кл.)</w:t>
            </w:r>
          </w:p>
          <w:p w:rsidR="00724CE7" w:rsidRPr="00803362" w:rsidRDefault="00724CE7" w:rsidP="006061E5">
            <w:pPr>
              <w:tabs>
                <w:tab w:val="left" w:pos="5760"/>
              </w:tabs>
              <w:rPr>
                <w:i/>
                <w:iCs/>
              </w:rPr>
            </w:pPr>
          </w:p>
        </w:tc>
      </w:tr>
      <w:tr w:rsidR="00724CE7" w:rsidRPr="00803362" w:rsidTr="006061E5">
        <w:tc>
          <w:tcPr>
            <w:tcW w:w="9712" w:type="dxa"/>
            <w:gridSpan w:val="3"/>
          </w:tcPr>
          <w:p w:rsidR="00724CE7" w:rsidRPr="00803362" w:rsidRDefault="00724CE7" w:rsidP="006061E5">
            <w:pPr>
              <w:tabs>
                <w:tab w:val="left" w:pos="5760"/>
              </w:tabs>
              <w:jc w:val="center"/>
              <w:rPr>
                <w:i/>
                <w:iCs/>
              </w:rPr>
            </w:pPr>
            <w:r w:rsidRPr="00803362">
              <w:rPr>
                <w:b/>
                <w:bCs/>
              </w:rPr>
              <w:t>Зарубежная литература</w:t>
            </w:r>
          </w:p>
        </w:tc>
      </w:tr>
      <w:tr w:rsidR="00724CE7" w:rsidRPr="00803362" w:rsidTr="006061E5">
        <w:tc>
          <w:tcPr>
            <w:tcW w:w="3373" w:type="dxa"/>
          </w:tcPr>
          <w:p w:rsidR="00724CE7" w:rsidRPr="00803362" w:rsidRDefault="00724CE7" w:rsidP="006061E5">
            <w:pPr>
              <w:tabs>
                <w:tab w:val="left" w:pos="5760"/>
              </w:tabs>
              <w:rPr>
                <w:b/>
                <w:bCs/>
              </w:rPr>
            </w:pPr>
          </w:p>
        </w:tc>
        <w:tc>
          <w:tcPr>
            <w:tcW w:w="3114" w:type="dxa"/>
          </w:tcPr>
          <w:p w:rsidR="00724CE7" w:rsidRPr="00803362" w:rsidRDefault="00724CE7" w:rsidP="006061E5">
            <w:pPr>
              <w:tabs>
                <w:tab w:val="left" w:pos="5760"/>
              </w:tabs>
              <w:rPr>
                <w:b/>
                <w:bCs/>
                <w:i/>
                <w:iCs/>
              </w:rPr>
            </w:pPr>
            <w:r w:rsidRPr="00803362">
              <w:rPr>
                <w:b/>
                <w:bCs/>
              </w:rPr>
              <w:t>Гомер</w:t>
            </w:r>
            <w:r w:rsidRPr="00803362">
              <w:rPr>
                <w:i/>
                <w:iCs/>
              </w:rPr>
              <w:t xml:space="preserve">«Илиада» (или «Одиссея») </w:t>
            </w:r>
            <w:r w:rsidRPr="00803362">
              <w:rPr>
                <w:b/>
                <w:bCs/>
                <w:i/>
                <w:iCs/>
              </w:rPr>
              <w:t>(фрагменты по выбору)</w:t>
            </w:r>
          </w:p>
          <w:p w:rsidR="00724CE7" w:rsidRPr="00803362" w:rsidRDefault="00724CE7" w:rsidP="006061E5">
            <w:pPr>
              <w:tabs>
                <w:tab w:val="left" w:pos="5760"/>
              </w:tabs>
            </w:pPr>
            <w:r w:rsidRPr="00803362">
              <w:rPr>
                <w:b/>
                <w:bCs/>
              </w:rPr>
              <w:t>(6-8 кл.)</w:t>
            </w:r>
          </w:p>
          <w:p w:rsidR="00724CE7" w:rsidRPr="00803362" w:rsidRDefault="00724CE7" w:rsidP="006061E5">
            <w:pPr>
              <w:tabs>
                <w:tab w:val="left" w:pos="5760"/>
              </w:tabs>
              <w:jc w:val="both"/>
              <w:outlineLvl w:val="0"/>
              <w:rPr>
                <w:b/>
                <w:bCs/>
                <w:kern w:val="36"/>
              </w:rPr>
            </w:pPr>
          </w:p>
          <w:p w:rsidR="00724CE7" w:rsidRPr="00803362" w:rsidRDefault="00724CE7" w:rsidP="006061E5">
            <w:pPr>
              <w:tabs>
                <w:tab w:val="left" w:pos="5760"/>
              </w:tabs>
              <w:rPr>
                <w:b/>
                <w:bCs/>
                <w:i/>
                <w:iCs/>
              </w:rPr>
            </w:pPr>
            <w:r w:rsidRPr="00803362">
              <w:rPr>
                <w:b/>
                <w:bCs/>
              </w:rPr>
              <w:t xml:space="preserve">Данте. </w:t>
            </w:r>
            <w:r w:rsidRPr="00803362">
              <w:rPr>
                <w:i/>
                <w:iCs/>
              </w:rPr>
              <w:t>«Божественная комедия»</w:t>
            </w:r>
            <w:r w:rsidRPr="00803362">
              <w:rPr>
                <w:b/>
                <w:bCs/>
                <w:i/>
                <w:iCs/>
              </w:rPr>
              <w:t xml:space="preserve"> (фрагменты по выбору)</w:t>
            </w:r>
          </w:p>
          <w:p w:rsidR="00724CE7" w:rsidRPr="00803362" w:rsidRDefault="00724CE7" w:rsidP="006061E5">
            <w:pPr>
              <w:tabs>
                <w:tab w:val="left" w:pos="5760"/>
              </w:tabs>
              <w:rPr>
                <w:b/>
                <w:bCs/>
              </w:rPr>
            </w:pPr>
            <w:r w:rsidRPr="00803362">
              <w:rPr>
                <w:b/>
                <w:bCs/>
              </w:rPr>
              <w:t>(9 кл.)</w:t>
            </w:r>
          </w:p>
          <w:p w:rsidR="00724CE7" w:rsidRPr="00803362" w:rsidRDefault="00724CE7" w:rsidP="006061E5">
            <w:pPr>
              <w:tabs>
                <w:tab w:val="left" w:pos="5760"/>
              </w:tabs>
              <w:rPr>
                <w:b/>
                <w:bCs/>
                <w:i/>
                <w:iCs/>
              </w:rPr>
            </w:pPr>
          </w:p>
          <w:p w:rsidR="00724CE7" w:rsidRPr="00803362" w:rsidRDefault="00724CE7" w:rsidP="006061E5">
            <w:pPr>
              <w:tabs>
                <w:tab w:val="left" w:pos="5760"/>
              </w:tabs>
              <w:rPr>
                <w:b/>
                <w:i/>
              </w:rPr>
            </w:pPr>
            <w:r w:rsidRPr="00803362">
              <w:rPr>
                <w:b/>
                <w:bCs/>
              </w:rPr>
              <w:t xml:space="preserve">М. де Сервантес </w:t>
            </w:r>
            <w:r w:rsidRPr="00803362">
              <w:rPr>
                <w:i/>
                <w:iCs/>
              </w:rPr>
              <w:t xml:space="preserve">«Дон Кихот» </w:t>
            </w:r>
            <w:r w:rsidRPr="00803362">
              <w:rPr>
                <w:b/>
                <w:bCs/>
                <w:i/>
                <w:iCs/>
              </w:rPr>
              <w:t>(главы по выбору</w:t>
            </w:r>
            <w:r w:rsidRPr="00803362">
              <w:rPr>
                <w:b/>
                <w:i/>
              </w:rPr>
              <w:t>)</w:t>
            </w:r>
          </w:p>
          <w:p w:rsidR="00724CE7" w:rsidRPr="00803362" w:rsidRDefault="00724CE7" w:rsidP="006061E5">
            <w:pPr>
              <w:tabs>
                <w:tab w:val="left" w:pos="5760"/>
              </w:tabs>
              <w:rPr>
                <w:b/>
                <w:bCs/>
                <w:kern w:val="36"/>
              </w:rPr>
            </w:pPr>
            <w:r w:rsidRPr="00803362">
              <w:rPr>
                <w:b/>
                <w:iCs/>
              </w:rPr>
              <w:t>(7-8 кл.)</w:t>
            </w:r>
          </w:p>
        </w:tc>
        <w:tc>
          <w:tcPr>
            <w:tcW w:w="3225"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803362">
              <w:rPr>
                <w:b/>
                <w:i/>
                <w:iCs/>
              </w:rPr>
              <w:t>Зарубежный фольклор, легенды, баллады, саги, песни</w:t>
            </w:r>
          </w:p>
          <w:p w:rsidR="00724CE7" w:rsidRPr="00803362" w:rsidRDefault="00724CE7" w:rsidP="006061E5">
            <w:pPr>
              <w:rPr>
                <w:b/>
                <w:bCs/>
              </w:rPr>
            </w:pPr>
            <w:r w:rsidRPr="00803362">
              <w:rPr>
                <w:b/>
                <w:bCs/>
              </w:rPr>
              <w:t>(2-3 произведения по выбору, 5-7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p>
        </w:tc>
      </w:tr>
      <w:tr w:rsidR="00724CE7" w:rsidRPr="00803362" w:rsidTr="006061E5">
        <w:tc>
          <w:tcPr>
            <w:tcW w:w="3373" w:type="dxa"/>
          </w:tcPr>
          <w:p w:rsidR="00724CE7" w:rsidRPr="00803362" w:rsidRDefault="00724CE7" w:rsidP="006061E5">
            <w:r w:rsidRPr="00803362">
              <w:rPr>
                <w:b/>
              </w:rPr>
              <w:t>В.Шекспир</w:t>
            </w:r>
            <w:r w:rsidRPr="00803362">
              <w:t xml:space="preserve"> «Ромео и Джульетта» (1594 – 1595). </w:t>
            </w:r>
          </w:p>
          <w:p w:rsidR="00724CE7" w:rsidRPr="00803362" w:rsidRDefault="00724CE7" w:rsidP="006061E5">
            <w:pPr>
              <w:rPr>
                <w:b/>
              </w:rPr>
            </w:pPr>
            <w:r w:rsidRPr="00803362">
              <w:rPr>
                <w:b/>
              </w:rPr>
              <w:t>(8-9 кл.)</w:t>
            </w:r>
          </w:p>
          <w:p w:rsidR="00724CE7" w:rsidRPr="00803362" w:rsidRDefault="00724CE7" w:rsidP="006061E5">
            <w:pPr>
              <w:tabs>
                <w:tab w:val="left" w:pos="5760"/>
              </w:tabs>
              <w:rPr>
                <w:b/>
                <w:bCs/>
              </w:rPr>
            </w:pPr>
          </w:p>
        </w:tc>
        <w:tc>
          <w:tcPr>
            <w:tcW w:w="3114" w:type="dxa"/>
          </w:tcPr>
          <w:p w:rsidR="00724CE7" w:rsidRPr="00803362" w:rsidRDefault="00724CE7" w:rsidP="006061E5">
            <w:pPr>
              <w:pStyle w:val="a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803362">
              <w:rPr>
                <w:b/>
                <w:bCs/>
                <w:i/>
                <w:iCs/>
              </w:rPr>
              <w:t>1–2 сонета по выбору,  например</w:t>
            </w:r>
            <w:r w:rsidRPr="00803362">
              <w:rPr>
                <w:b/>
                <w:bCs/>
              </w:rPr>
              <w:t xml:space="preserve">: </w:t>
            </w:r>
          </w:p>
          <w:p w:rsidR="00724CE7" w:rsidRPr="00803362" w:rsidRDefault="00724CE7" w:rsidP="006061E5">
            <w:pPr>
              <w:pStyle w:val="af9"/>
              <w:keepNext/>
              <w:keepLines/>
              <w:tabs>
                <w:tab w:val="left" w:pos="5760"/>
              </w:tabs>
              <w:spacing w:before="0" w:beforeAutospacing="0"/>
              <w:outlineLvl w:val="7"/>
              <w:rPr>
                <w:i/>
                <w:iCs/>
                <w:lang w:bidi="he-IL"/>
              </w:rPr>
            </w:pPr>
            <w:r w:rsidRPr="00803362">
              <w:rPr>
                <w:i/>
                <w:iCs/>
                <w:lang w:bidi="he-IL"/>
              </w:rPr>
              <w:t xml:space="preserve">№ 66 «Измучась всем, я умереть хочу...» (пер. Б. Пастернака), № 68 «Его лицо - одно из отражений…» (пер. С. Маршака), №116 «Мешать соединенью </w:t>
            </w:r>
            <w:r w:rsidRPr="00803362">
              <w:rPr>
                <w:i/>
                <w:iCs/>
                <w:lang w:bidi="he-IL"/>
              </w:rPr>
              <w:lastRenderedPageBreak/>
              <w:t>двух сердец…» (пер. С. Маршака), №130 «Ее глаза на звезды не похожи…» (пер. С. Маршака).</w:t>
            </w:r>
          </w:p>
          <w:p w:rsidR="00724CE7" w:rsidRPr="00803362" w:rsidRDefault="00724CE7" w:rsidP="006061E5">
            <w:pPr>
              <w:pStyle w:val="af9"/>
              <w:keepNext/>
              <w:keepLines/>
              <w:tabs>
                <w:tab w:val="left" w:pos="5760"/>
              </w:tabs>
              <w:spacing w:before="0" w:beforeAutospacing="0"/>
              <w:outlineLvl w:val="7"/>
              <w:rPr>
                <w:b/>
                <w:bCs/>
              </w:rPr>
            </w:pPr>
            <w:r w:rsidRPr="00803362">
              <w:rPr>
                <w:b/>
                <w:bCs/>
                <w:lang w:bidi="he-IL"/>
              </w:rPr>
              <w:t>(7-8 кл.)</w:t>
            </w:r>
          </w:p>
        </w:tc>
        <w:tc>
          <w:tcPr>
            <w:tcW w:w="3225" w:type="dxa"/>
          </w:tcPr>
          <w:p w:rsidR="00724CE7" w:rsidRPr="00803362" w:rsidRDefault="00724CE7" w:rsidP="006061E5">
            <w:pPr>
              <w:tabs>
                <w:tab w:val="left" w:pos="5760"/>
              </w:tabs>
              <w:jc w:val="center"/>
              <w:rPr>
                <w:b/>
                <w:bCs/>
              </w:rPr>
            </w:pPr>
          </w:p>
        </w:tc>
      </w:tr>
      <w:tr w:rsidR="00724CE7" w:rsidRPr="00803362" w:rsidTr="006061E5">
        <w:tc>
          <w:tcPr>
            <w:tcW w:w="3373" w:type="dxa"/>
          </w:tcPr>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rPr>
                <w:b/>
                <w:bCs/>
              </w:rPr>
            </w:pPr>
          </w:p>
          <w:p w:rsidR="00724CE7" w:rsidRPr="00803362" w:rsidRDefault="00724CE7" w:rsidP="006061E5">
            <w:pPr>
              <w:tabs>
                <w:tab w:val="left" w:pos="5760"/>
              </w:tabs>
            </w:pPr>
            <w:r w:rsidRPr="00803362">
              <w:rPr>
                <w:b/>
                <w:bCs/>
              </w:rPr>
              <w:t xml:space="preserve">А. де Сент-Экзюпери </w:t>
            </w:r>
            <w:r w:rsidRPr="00803362">
              <w:t>«Маленький принц» (1943)</w:t>
            </w:r>
          </w:p>
          <w:p w:rsidR="00724CE7" w:rsidRPr="00803362" w:rsidRDefault="00724CE7" w:rsidP="006061E5">
            <w:pPr>
              <w:tabs>
                <w:tab w:val="left" w:pos="5760"/>
              </w:tabs>
              <w:rPr>
                <w:b/>
                <w:bCs/>
              </w:rPr>
            </w:pPr>
            <w:r w:rsidRPr="00803362">
              <w:rPr>
                <w:b/>
                <w:bCs/>
              </w:rPr>
              <w:t>(6-7 кл.)</w:t>
            </w:r>
          </w:p>
        </w:tc>
        <w:tc>
          <w:tcPr>
            <w:tcW w:w="3114" w:type="dxa"/>
          </w:tcPr>
          <w:p w:rsidR="00724CE7" w:rsidRPr="00803362" w:rsidRDefault="00724CE7" w:rsidP="006061E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803362">
              <w:rPr>
                <w:b/>
                <w:bCs/>
              </w:rPr>
              <w:t xml:space="preserve">Д.Дефо </w:t>
            </w:r>
            <w:r w:rsidRPr="00803362">
              <w:rPr>
                <w:i/>
                <w:iCs/>
              </w:rPr>
              <w:t xml:space="preserve">«Робинзон Крузо» </w:t>
            </w:r>
            <w:r w:rsidRPr="00803362">
              <w:rPr>
                <w:b/>
                <w:bCs/>
                <w:i/>
                <w:iCs/>
              </w:rPr>
              <w:t>(главы по выбору)</w:t>
            </w:r>
          </w:p>
          <w:p w:rsidR="00724CE7" w:rsidRPr="00803362" w:rsidRDefault="00724CE7" w:rsidP="006061E5">
            <w:pPr>
              <w:tabs>
                <w:tab w:val="left" w:pos="5760"/>
              </w:tabs>
              <w:rPr>
                <w:b/>
                <w:bCs/>
              </w:rPr>
            </w:pPr>
            <w:r w:rsidRPr="00803362">
              <w:rPr>
                <w:b/>
                <w:bCs/>
              </w:rPr>
              <w:t>( 6-7 кл.)</w:t>
            </w:r>
          </w:p>
          <w:p w:rsidR="00724CE7" w:rsidRPr="00803362" w:rsidRDefault="00724CE7" w:rsidP="006061E5">
            <w:pPr>
              <w:tabs>
                <w:tab w:val="left" w:pos="5760"/>
              </w:tabs>
              <w:jc w:val="center"/>
            </w:pPr>
          </w:p>
          <w:p w:rsidR="00724CE7" w:rsidRPr="00803362" w:rsidRDefault="00724CE7" w:rsidP="006061E5">
            <w:pPr>
              <w:tabs>
                <w:tab w:val="left" w:pos="5760"/>
              </w:tabs>
              <w:rPr>
                <w:b/>
                <w:bCs/>
                <w:i/>
                <w:iCs/>
              </w:rPr>
            </w:pPr>
            <w:r w:rsidRPr="00803362">
              <w:rPr>
                <w:b/>
                <w:bCs/>
              </w:rPr>
              <w:t xml:space="preserve">Дж. Свифт </w:t>
            </w:r>
            <w:r w:rsidRPr="00803362">
              <w:rPr>
                <w:i/>
                <w:iCs/>
              </w:rPr>
              <w:t>«Путешествия Гулливера»</w:t>
            </w:r>
            <w:r w:rsidRPr="00803362">
              <w:rPr>
                <w:b/>
                <w:bCs/>
                <w:i/>
                <w:iCs/>
              </w:rPr>
              <w:t xml:space="preserve"> (фрагменты по выбору)</w:t>
            </w:r>
          </w:p>
          <w:p w:rsidR="00724CE7" w:rsidRPr="00803362" w:rsidRDefault="00724CE7" w:rsidP="006061E5">
            <w:pPr>
              <w:tabs>
                <w:tab w:val="left" w:pos="5760"/>
              </w:tabs>
            </w:pPr>
            <w:r w:rsidRPr="00803362">
              <w:rPr>
                <w:b/>
                <w:bCs/>
              </w:rPr>
              <w:t>(6-7 кл.)</w:t>
            </w:r>
          </w:p>
          <w:p w:rsidR="00724CE7" w:rsidRPr="00803362" w:rsidRDefault="00724CE7" w:rsidP="006061E5">
            <w:pPr>
              <w:tabs>
                <w:tab w:val="left" w:pos="5760"/>
              </w:tabs>
              <w:jc w:val="center"/>
            </w:pPr>
          </w:p>
          <w:p w:rsidR="00724CE7" w:rsidRPr="00803362" w:rsidRDefault="00724CE7" w:rsidP="006061E5">
            <w:pPr>
              <w:tabs>
                <w:tab w:val="left" w:pos="5760"/>
              </w:tabs>
              <w:rPr>
                <w:b/>
                <w:bCs/>
                <w:i/>
                <w:iCs/>
              </w:rPr>
            </w:pPr>
            <w:r w:rsidRPr="00803362">
              <w:rPr>
                <w:b/>
                <w:bCs/>
              </w:rPr>
              <w:t>Ж-Б. Мольер</w:t>
            </w:r>
            <w:r w:rsidRPr="00803362">
              <w:rPr>
                <w:i/>
                <w:iCs/>
              </w:rPr>
              <w:t xml:space="preserve"> Комедии</w:t>
            </w:r>
          </w:p>
          <w:p w:rsidR="00724CE7" w:rsidRPr="00803362" w:rsidRDefault="00724CE7" w:rsidP="006061E5">
            <w:pPr>
              <w:tabs>
                <w:tab w:val="left" w:pos="5760"/>
              </w:tabs>
              <w:rPr>
                <w:i/>
                <w:iCs/>
              </w:rPr>
            </w:pPr>
            <w:r w:rsidRPr="00803362">
              <w:rPr>
                <w:b/>
                <w:bCs/>
                <w:i/>
                <w:iCs/>
              </w:rPr>
              <w:t xml:space="preserve">- 1 по выбору, например: </w:t>
            </w:r>
            <w:r w:rsidRPr="00803362">
              <w:rPr>
                <w:i/>
                <w:iCs/>
              </w:rPr>
              <w:t>«Тартюф, или Обманщик» (1664),«Мещанин во дворянстве» (1670).</w:t>
            </w:r>
          </w:p>
          <w:p w:rsidR="00724CE7" w:rsidRPr="00803362" w:rsidRDefault="00724CE7" w:rsidP="006061E5">
            <w:pPr>
              <w:tabs>
                <w:tab w:val="left" w:pos="5760"/>
              </w:tabs>
              <w:rPr>
                <w:b/>
                <w:bCs/>
              </w:rPr>
            </w:pPr>
            <w:r w:rsidRPr="00803362">
              <w:rPr>
                <w:b/>
                <w:bCs/>
              </w:rPr>
              <w:t>(8-9 кл.)</w:t>
            </w:r>
          </w:p>
          <w:p w:rsidR="00724CE7" w:rsidRPr="00803362" w:rsidRDefault="00724CE7" w:rsidP="006061E5">
            <w:pPr>
              <w:tabs>
                <w:tab w:val="left" w:pos="5760"/>
              </w:tabs>
              <w:jc w:val="center"/>
              <w:rPr>
                <w:i/>
                <w:iCs/>
              </w:rPr>
            </w:pPr>
          </w:p>
          <w:p w:rsidR="00724CE7" w:rsidRPr="00803362" w:rsidRDefault="00724CE7" w:rsidP="006061E5">
            <w:pPr>
              <w:tabs>
                <w:tab w:val="left" w:pos="5760"/>
              </w:tabs>
              <w:rPr>
                <w:b/>
                <w:bCs/>
                <w:i/>
                <w:iCs/>
              </w:rPr>
            </w:pPr>
            <w:r w:rsidRPr="00803362">
              <w:rPr>
                <w:b/>
                <w:bCs/>
              </w:rPr>
              <w:t xml:space="preserve">И.-В. Гете </w:t>
            </w:r>
            <w:r w:rsidRPr="00803362">
              <w:rPr>
                <w:i/>
                <w:iCs/>
              </w:rPr>
              <w:t>«Фауст» (1774 – 1832)</w:t>
            </w:r>
            <w:r w:rsidRPr="00803362">
              <w:rPr>
                <w:b/>
                <w:bCs/>
                <w:i/>
                <w:iCs/>
              </w:rPr>
              <w:t xml:space="preserve"> (фрагменты по выбору) </w:t>
            </w:r>
          </w:p>
          <w:p w:rsidR="00724CE7" w:rsidRPr="00803362" w:rsidRDefault="00724CE7" w:rsidP="006061E5">
            <w:pPr>
              <w:tabs>
                <w:tab w:val="left" w:pos="5760"/>
              </w:tabs>
              <w:rPr>
                <w:b/>
                <w:bCs/>
              </w:rPr>
            </w:pPr>
            <w:r w:rsidRPr="00803362">
              <w:rPr>
                <w:b/>
                <w:bCs/>
              </w:rPr>
              <w:t>( 9-10 кл.)</w:t>
            </w:r>
          </w:p>
          <w:p w:rsidR="00724CE7" w:rsidRPr="00803362" w:rsidRDefault="00724CE7" w:rsidP="006061E5">
            <w:pPr>
              <w:tabs>
                <w:tab w:val="left" w:pos="5760"/>
              </w:tabs>
            </w:pPr>
          </w:p>
          <w:p w:rsidR="00724CE7" w:rsidRPr="00803362" w:rsidRDefault="00724CE7" w:rsidP="006061E5">
            <w:pPr>
              <w:tabs>
                <w:tab w:val="left" w:pos="5760"/>
              </w:tabs>
              <w:rPr>
                <w:b/>
                <w:bCs/>
                <w:i/>
                <w:iCs/>
              </w:rPr>
            </w:pPr>
            <w:r w:rsidRPr="00803362">
              <w:rPr>
                <w:b/>
                <w:bCs/>
              </w:rPr>
              <w:t>Г.Х.Андерсен</w:t>
            </w:r>
            <w:r w:rsidRPr="00803362">
              <w:rPr>
                <w:i/>
                <w:iCs/>
              </w:rPr>
              <w:t>Сказки</w:t>
            </w:r>
          </w:p>
          <w:p w:rsidR="00724CE7" w:rsidRPr="00803362" w:rsidRDefault="00724CE7" w:rsidP="006061E5">
            <w:pPr>
              <w:tabs>
                <w:tab w:val="left" w:pos="5760"/>
              </w:tabs>
              <w:rPr>
                <w:i/>
                <w:iCs/>
              </w:rPr>
            </w:pPr>
            <w:r w:rsidRPr="00803362">
              <w:rPr>
                <w:b/>
                <w:bCs/>
                <w:i/>
                <w:iCs/>
              </w:rPr>
              <w:t xml:space="preserve">- 1 по выбору, например: </w:t>
            </w:r>
            <w:r w:rsidRPr="00803362">
              <w:rPr>
                <w:i/>
                <w:iCs/>
              </w:rPr>
              <w:t>«Стойкий оловянный солдатик» (1838), «Гадкий утенок» (1843).</w:t>
            </w:r>
          </w:p>
          <w:p w:rsidR="00724CE7" w:rsidRPr="00803362" w:rsidRDefault="00724CE7" w:rsidP="006061E5">
            <w:pPr>
              <w:tabs>
                <w:tab w:val="left" w:pos="5760"/>
              </w:tabs>
              <w:rPr>
                <w:b/>
                <w:bCs/>
              </w:rPr>
            </w:pPr>
            <w:r w:rsidRPr="00803362">
              <w:rPr>
                <w:b/>
                <w:bCs/>
              </w:rPr>
              <w:t xml:space="preserve">(5 кл.) </w:t>
            </w:r>
          </w:p>
          <w:p w:rsidR="00724CE7" w:rsidRPr="00803362" w:rsidRDefault="00724CE7" w:rsidP="006061E5">
            <w:pPr>
              <w:tabs>
                <w:tab w:val="left" w:pos="5760"/>
              </w:tabs>
              <w:jc w:val="center"/>
            </w:pPr>
          </w:p>
          <w:p w:rsidR="00724CE7" w:rsidRPr="00803362" w:rsidRDefault="00724CE7" w:rsidP="006061E5">
            <w:pPr>
              <w:tabs>
                <w:tab w:val="left" w:pos="5760"/>
              </w:tabs>
              <w:rPr>
                <w:b/>
                <w:bCs/>
              </w:rPr>
            </w:pPr>
            <w:r w:rsidRPr="00803362">
              <w:rPr>
                <w:b/>
                <w:bCs/>
              </w:rPr>
              <w:t xml:space="preserve">Дж. Г. Байрон </w:t>
            </w:r>
          </w:p>
          <w:p w:rsidR="00724CE7" w:rsidRPr="00803362" w:rsidRDefault="00724CE7" w:rsidP="006061E5">
            <w:pPr>
              <w:rPr>
                <w:i/>
                <w:iCs/>
              </w:rPr>
            </w:pPr>
            <w:r w:rsidRPr="00803362">
              <w:rPr>
                <w:b/>
                <w:bCs/>
                <w:i/>
                <w:iCs/>
              </w:rPr>
              <w:t>- 1 стихотворение по выбору, например</w:t>
            </w:r>
            <w:r w:rsidRPr="00803362">
              <w:rPr>
                <w:i/>
                <w:iCs/>
              </w:rPr>
              <w:t xml:space="preserve">: «Душа моя мрачна. Скорей, певец, скорей!» (1814)(пер. М. Лермонтова), «Прощание Наполеона» (1815) (пер. В. Луговского), Романс  («Какая  радость  заменит былое светлых </w:t>
            </w:r>
            <w:r w:rsidRPr="00803362">
              <w:rPr>
                <w:i/>
                <w:iCs/>
              </w:rPr>
              <w:lastRenderedPageBreak/>
              <w:t>чар...») (1815) (пер. Вяч.Иванова),  «Стансы к Августе» (1816)(пер. А. Плещеева) и др.</w:t>
            </w:r>
          </w:p>
          <w:p w:rsidR="00724CE7" w:rsidRPr="00803362" w:rsidRDefault="00724CE7" w:rsidP="006061E5">
            <w:pPr>
              <w:tabs>
                <w:tab w:val="left" w:pos="5760"/>
              </w:tabs>
              <w:rPr>
                <w:i/>
                <w:iCs/>
              </w:rPr>
            </w:pPr>
            <w:r w:rsidRPr="00803362">
              <w:rPr>
                <w:b/>
                <w:bCs/>
                <w:i/>
                <w:iCs/>
              </w:rPr>
              <w:t xml:space="preserve">- фрагменты одной из поэм по выбору, например: </w:t>
            </w:r>
            <w:r w:rsidRPr="00803362">
              <w:rPr>
                <w:i/>
                <w:iCs/>
              </w:rPr>
              <w:t xml:space="preserve">«Паломничество Чайльд Гарольда» (1809 – 1811) (пер. В. Левика). </w:t>
            </w:r>
          </w:p>
          <w:p w:rsidR="00724CE7" w:rsidRPr="00803362" w:rsidRDefault="00724CE7" w:rsidP="006061E5">
            <w:pPr>
              <w:rPr>
                <w:b/>
                <w:bCs/>
              </w:rPr>
            </w:pPr>
            <w:r w:rsidRPr="00803362">
              <w:rPr>
                <w:b/>
                <w:bCs/>
              </w:rPr>
              <w:t>(9 кл.)</w:t>
            </w:r>
          </w:p>
          <w:p w:rsidR="00724CE7" w:rsidRPr="00803362" w:rsidRDefault="00724CE7" w:rsidP="006061E5">
            <w:pPr>
              <w:tabs>
                <w:tab w:val="left" w:pos="5760"/>
              </w:tabs>
              <w:rPr>
                <w:i/>
                <w:iCs/>
              </w:rPr>
            </w:pPr>
          </w:p>
          <w:p w:rsidR="00724CE7" w:rsidRPr="00803362" w:rsidRDefault="00724CE7" w:rsidP="006061E5">
            <w:pPr>
              <w:pStyle w:val="af9"/>
              <w:tabs>
                <w:tab w:val="left" w:pos="5760"/>
              </w:tabs>
              <w:spacing w:before="0" w:beforeAutospacing="0"/>
              <w:rPr>
                <w:b/>
                <w:bCs/>
                <w:i/>
                <w:iCs/>
              </w:rPr>
            </w:pPr>
          </w:p>
        </w:tc>
        <w:tc>
          <w:tcPr>
            <w:tcW w:w="3225" w:type="dxa"/>
          </w:tcPr>
          <w:p w:rsidR="00724CE7" w:rsidRPr="00803362" w:rsidRDefault="00724CE7" w:rsidP="006061E5">
            <w:pPr>
              <w:rPr>
                <w:i/>
                <w:iCs/>
              </w:rPr>
            </w:pPr>
            <w:r w:rsidRPr="00803362">
              <w:rPr>
                <w:i/>
                <w:iCs/>
              </w:rPr>
              <w:lastRenderedPageBreak/>
              <w:t>Зарубежная сказочная и фантастическая проза, например:</w:t>
            </w:r>
          </w:p>
          <w:p w:rsidR="00724CE7" w:rsidRPr="00803362" w:rsidRDefault="00724CE7" w:rsidP="006061E5">
            <w:pPr>
              <w:rPr>
                <w:b/>
                <w:bCs/>
              </w:rPr>
            </w:pPr>
            <w:r w:rsidRPr="00803362">
              <w:rPr>
                <w:b/>
                <w:bCs/>
              </w:rPr>
              <w:t>Ш.Перро, В.Гауф, Э.Т.А. Гофман, бр.Гримм,</w:t>
            </w:r>
          </w:p>
          <w:p w:rsidR="00724CE7" w:rsidRPr="00803362" w:rsidRDefault="00724CE7" w:rsidP="006061E5">
            <w:r w:rsidRPr="00803362">
              <w:rPr>
                <w:b/>
                <w:bCs/>
              </w:rPr>
              <w:t>Л.Кэрролл, Л.Ф.Баум, Д.М. Барри, Дж.Родари, М.Энде, Дж.Р.Р.Толкиен, К.Льюис</w:t>
            </w:r>
            <w:r w:rsidRPr="00803362">
              <w:t xml:space="preserve"> и др.</w:t>
            </w:r>
          </w:p>
          <w:p w:rsidR="00724CE7" w:rsidRPr="00803362" w:rsidRDefault="00724CE7" w:rsidP="006061E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803362">
              <w:rPr>
                <w:b/>
                <w:bCs/>
              </w:rPr>
              <w:t>(2-3 произведения по выбору, 5-6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i/>
                <w:iCs/>
              </w:rPr>
              <w:t xml:space="preserve">Зарубежная новеллистика, например: </w:t>
            </w:r>
          </w:p>
          <w:p w:rsidR="00724CE7" w:rsidRPr="00803362" w:rsidRDefault="00724CE7" w:rsidP="006061E5">
            <w:r w:rsidRPr="00803362">
              <w:rPr>
                <w:b/>
                <w:bCs/>
              </w:rPr>
              <w:t xml:space="preserve">П.Мериме, Э. По, О`Генри, О.Уайльд, А.К.Дойл, Джером К. Джером, У.Сароян, </w:t>
            </w:r>
            <w:r w:rsidRPr="00803362">
              <w:t>и др.</w:t>
            </w:r>
          </w:p>
          <w:p w:rsidR="00724CE7" w:rsidRPr="00803362" w:rsidRDefault="00724CE7" w:rsidP="006061E5">
            <w:pPr>
              <w:rPr>
                <w:b/>
                <w:bCs/>
              </w:rPr>
            </w:pPr>
            <w:r w:rsidRPr="00803362">
              <w:rPr>
                <w:b/>
                <w:bCs/>
              </w:rPr>
              <w:t>(2-3 произведения по выбору, 7-9 кл.)</w:t>
            </w:r>
          </w:p>
          <w:p w:rsidR="00724CE7" w:rsidRPr="00803362" w:rsidRDefault="00724CE7" w:rsidP="006061E5">
            <w:pPr>
              <w:tabs>
                <w:tab w:val="left" w:pos="5760"/>
              </w:tabs>
              <w:jc w:val="center"/>
              <w:rPr>
                <w:b/>
                <w:bCs/>
                <w:i/>
                <w:iCs/>
              </w:rPr>
            </w:pPr>
          </w:p>
          <w:p w:rsidR="00724CE7" w:rsidRPr="00803362" w:rsidRDefault="00724CE7" w:rsidP="006061E5">
            <w:pPr>
              <w:jc w:val="center"/>
            </w:pPr>
            <w:r w:rsidRPr="00803362">
              <w:rPr>
                <w:i/>
                <w:iCs/>
              </w:rPr>
              <w:t xml:space="preserve">Зарубежная романистика </w:t>
            </w:r>
            <w:r w:rsidRPr="00803362">
              <w:rPr>
                <w:i/>
                <w:iCs/>
                <w:lang w:val="en-US"/>
              </w:rPr>
              <w:t>XIX</w:t>
            </w:r>
            <w:r w:rsidRPr="00803362">
              <w:t xml:space="preserve">– </w:t>
            </w:r>
            <w:r w:rsidRPr="00803362">
              <w:rPr>
                <w:i/>
              </w:rPr>
              <w:t>ХХ века, например</w:t>
            </w:r>
            <w:r w:rsidRPr="00803362">
              <w:t>:</w:t>
            </w:r>
          </w:p>
          <w:p w:rsidR="00724CE7" w:rsidRPr="00803362" w:rsidRDefault="00724CE7" w:rsidP="006061E5">
            <w:r w:rsidRPr="00803362">
              <w:rPr>
                <w:b/>
                <w:bCs/>
              </w:rPr>
              <w:t xml:space="preserve">А.Дюма, В.Скотт, В.Гюго, Ч.Диккенс, М.Рид, Ж.Верн, Г.Уэллс, Э.М.Ремарк </w:t>
            </w:r>
            <w:r w:rsidRPr="00803362">
              <w:t xml:space="preserve"> и др.</w:t>
            </w:r>
          </w:p>
          <w:p w:rsidR="00724CE7" w:rsidRPr="00803362" w:rsidRDefault="00724CE7" w:rsidP="006061E5">
            <w:pPr>
              <w:rPr>
                <w:b/>
                <w:bCs/>
              </w:rPr>
            </w:pPr>
            <w:r w:rsidRPr="00803362">
              <w:rPr>
                <w:b/>
                <w:bCs/>
              </w:rPr>
              <w:t>(1-2 романа по выбору, 7-9 кл)</w:t>
            </w:r>
          </w:p>
          <w:p w:rsidR="00724CE7" w:rsidRPr="00803362" w:rsidRDefault="00724CE7" w:rsidP="006061E5">
            <w:pPr>
              <w:tabs>
                <w:tab w:val="left" w:pos="5760"/>
              </w:tabs>
              <w:jc w:val="center"/>
              <w:rPr>
                <w:b/>
                <w:bCs/>
                <w:i/>
                <w:iCs/>
              </w:rPr>
            </w:pPr>
          </w:p>
          <w:p w:rsidR="00724CE7" w:rsidRPr="00803362" w:rsidRDefault="00724CE7" w:rsidP="006061E5">
            <w:pPr>
              <w:tabs>
                <w:tab w:val="left" w:pos="5760"/>
              </w:tabs>
              <w:jc w:val="center"/>
              <w:rPr>
                <w:i/>
                <w:iCs/>
              </w:rPr>
            </w:pPr>
            <w:r w:rsidRPr="00803362">
              <w:rPr>
                <w:i/>
                <w:iCs/>
              </w:rPr>
              <w:t>Зарубежная проза о детях и подростках, например:</w:t>
            </w:r>
          </w:p>
          <w:p w:rsidR="00724CE7" w:rsidRPr="00803362" w:rsidRDefault="00724CE7" w:rsidP="006061E5">
            <w:pPr>
              <w:rPr>
                <w:b/>
                <w:bCs/>
              </w:rPr>
            </w:pPr>
            <w:r w:rsidRPr="00803362">
              <w:rPr>
                <w:b/>
                <w:bCs/>
              </w:rPr>
              <w:t xml:space="preserve">М.Твен, Ф.Х.Бернетт, Л.М.Монтгомери, А.де Сент-Экзюпери, А.Линдгрен, Я.Корчак,  </w:t>
            </w:r>
            <w:r w:rsidRPr="00803362">
              <w:rPr>
                <w:b/>
                <w:bCs/>
              </w:rPr>
              <w:lastRenderedPageBreak/>
              <w:t>Харпер Ли, У.Голдинг, Р.Брэдбери, Д.Сэлинджер, П.Гэллико,</w:t>
            </w:r>
            <w:r w:rsidRPr="00803362">
              <w:rPr>
                <w:b/>
              </w:rPr>
              <w:t xml:space="preserve"> Э.Портер,  К.Патерсон, Б.Кауфман, </w:t>
            </w:r>
            <w:r w:rsidRPr="00803362">
              <w:t>и др.</w:t>
            </w:r>
          </w:p>
          <w:p w:rsidR="00724CE7" w:rsidRPr="00803362" w:rsidRDefault="00724CE7" w:rsidP="006061E5">
            <w:pPr>
              <w:rPr>
                <w:b/>
                <w:bCs/>
              </w:rPr>
            </w:pPr>
            <w:r w:rsidRPr="00803362">
              <w:rPr>
                <w:b/>
                <w:bCs/>
              </w:rPr>
              <w:t xml:space="preserve">(2 произведения по выбору, </w:t>
            </w:r>
          </w:p>
          <w:p w:rsidR="00724CE7" w:rsidRPr="00803362" w:rsidRDefault="00724CE7" w:rsidP="006061E5">
            <w:pPr>
              <w:rPr>
                <w:b/>
                <w:bCs/>
              </w:rPr>
            </w:pPr>
            <w:r w:rsidRPr="00803362">
              <w:rPr>
                <w:b/>
                <w:bCs/>
              </w:rPr>
              <w:t>5-9 кл.)</w:t>
            </w:r>
          </w:p>
          <w:p w:rsidR="00724CE7" w:rsidRPr="00803362" w:rsidRDefault="00724CE7" w:rsidP="006061E5">
            <w:pPr>
              <w:tabs>
                <w:tab w:val="left" w:pos="5760"/>
              </w:tabs>
              <w:jc w:val="center"/>
            </w:pPr>
          </w:p>
          <w:p w:rsidR="00724CE7" w:rsidRPr="00803362" w:rsidRDefault="00724CE7" w:rsidP="006061E5">
            <w:pPr>
              <w:tabs>
                <w:tab w:val="left" w:pos="5760"/>
              </w:tabs>
              <w:jc w:val="center"/>
              <w:rPr>
                <w:i/>
                <w:iCs/>
              </w:rPr>
            </w:pPr>
            <w:r w:rsidRPr="00803362">
              <w:rPr>
                <w:i/>
                <w:iCs/>
              </w:rPr>
              <w:t>Зарубежная проза о животных и взаимоотношениях человека и природы, например:</w:t>
            </w:r>
          </w:p>
          <w:p w:rsidR="00724CE7" w:rsidRPr="00803362" w:rsidRDefault="00724CE7" w:rsidP="006061E5">
            <w:pPr>
              <w:rPr>
                <w:b/>
                <w:bCs/>
              </w:rPr>
            </w:pPr>
            <w:r w:rsidRPr="00803362">
              <w:rPr>
                <w:b/>
                <w:bCs/>
              </w:rPr>
              <w:t>Р.Киплинг, Дж.Лондон,</w:t>
            </w:r>
          </w:p>
          <w:p w:rsidR="00724CE7" w:rsidRPr="00803362" w:rsidRDefault="00724CE7" w:rsidP="006061E5">
            <w:r w:rsidRPr="00803362">
              <w:rPr>
                <w:b/>
                <w:bCs/>
              </w:rPr>
              <w:t>Э.Сетон-Томпсон, Дж.Дарелл</w:t>
            </w:r>
            <w:r w:rsidRPr="00803362">
              <w:t xml:space="preserve"> и др.</w:t>
            </w:r>
          </w:p>
          <w:p w:rsidR="00724CE7" w:rsidRPr="00803362" w:rsidRDefault="00724CE7" w:rsidP="006061E5">
            <w:pPr>
              <w:rPr>
                <w:b/>
                <w:bCs/>
              </w:rPr>
            </w:pPr>
            <w:r w:rsidRPr="00803362">
              <w:rPr>
                <w:b/>
                <w:bCs/>
              </w:rPr>
              <w:t>(1-2 произведения по выбору, 5-7 кл.)</w:t>
            </w:r>
          </w:p>
          <w:p w:rsidR="00724CE7" w:rsidRPr="00803362" w:rsidRDefault="00724CE7" w:rsidP="006061E5">
            <w:pPr>
              <w:tabs>
                <w:tab w:val="left" w:pos="5760"/>
              </w:tabs>
              <w:jc w:val="center"/>
              <w:rPr>
                <w:b/>
                <w:bCs/>
              </w:rPr>
            </w:pPr>
          </w:p>
          <w:p w:rsidR="00724CE7" w:rsidRPr="00803362" w:rsidRDefault="00724CE7" w:rsidP="006061E5">
            <w:pPr>
              <w:tabs>
                <w:tab w:val="left" w:pos="5760"/>
              </w:tabs>
              <w:jc w:val="center"/>
              <w:rPr>
                <w:i/>
                <w:iCs/>
              </w:rPr>
            </w:pPr>
            <w:r w:rsidRPr="00803362">
              <w:rPr>
                <w:i/>
                <w:iCs/>
              </w:rPr>
              <w:t>Современнеая зарубежная проза, например:</w:t>
            </w:r>
          </w:p>
          <w:p w:rsidR="00724CE7" w:rsidRPr="00803362" w:rsidRDefault="00724CE7" w:rsidP="006061E5">
            <w:r w:rsidRPr="00803362">
              <w:rPr>
                <w:b/>
              </w:rPr>
              <w:t>А. Тор, Д. Пеннак, У.Старк, К. ДиКамилло, М.Парр, Г.Шмидт, Д.Гроссман, С.Каста, Э.Файн, Е.Ельчин</w:t>
            </w:r>
            <w:r w:rsidRPr="00803362">
              <w:t xml:space="preserve"> и др.</w:t>
            </w:r>
          </w:p>
          <w:p w:rsidR="00724CE7" w:rsidRPr="00803362" w:rsidRDefault="00724CE7" w:rsidP="006061E5">
            <w:pPr>
              <w:tabs>
                <w:tab w:val="left" w:pos="5760"/>
              </w:tabs>
              <w:rPr>
                <w:b/>
                <w:bCs/>
              </w:rPr>
            </w:pPr>
            <w:r w:rsidRPr="00803362">
              <w:rPr>
                <w:b/>
                <w:bCs/>
              </w:rPr>
              <w:t xml:space="preserve">(1 произведение по выбору, </w:t>
            </w:r>
          </w:p>
          <w:p w:rsidR="00724CE7" w:rsidRPr="00803362" w:rsidRDefault="00724CE7" w:rsidP="006061E5">
            <w:pPr>
              <w:tabs>
                <w:tab w:val="left" w:pos="5760"/>
              </w:tabs>
              <w:rPr>
                <w:b/>
                <w:bCs/>
              </w:rPr>
            </w:pPr>
            <w:r w:rsidRPr="00803362">
              <w:rPr>
                <w:b/>
                <w:bCs/>
              </w:rPr>
              <w:t>5-8 кл.)</w:t>
            </w:r>
          </w:p>
        </w:tc>
      </w:tr>
    </w:tbl>
    <w:p w:rsidR="00724CE7" w:rsidRPr="00803362" w:rsidRDefault="00724CE7" w:rsidP="00724CE7">
      <w:pPr>
        <w:spacing w:line="360" w:lineRule="auto"/>
        <w:ind w:firstLine="709"/>
        <w:jc w:val="both"/>
      </w:pPr>
    </w:p>
    <w:p w:rsidR="00724CE7" w:rsidRPr="00803362" w:rsidRDefault="00724CE7" w:rsidP="00724CE7">
      <w:pPr>
        <w:spacing w:line="360" w:lineRule="auto"/>
        <w:ind w:firstLine="708"/>
        <w:jc w:val="both"/>
      </w:pPr>
      <w:r w:rsidRPr="00803362">
        <w:t>При составлении рабочих программ следует учесть:</w:t>
      </w:r>
    </w:p>
    <w:p w:rsidR="00724CE7" w:rsidRPr="00803362" w:rsidRDefault="00724CE7" w:rsidP="004B0876">
      <w:pPr>
        <w:pStyle w:val="aff2"/>
        <w:numPr>
          <w:ilvl w:val="0"/>
          <w:numId w:val="50"/>
        </w:numPr>
        <w:spacing w:line="360" w:lineRule="auto"/>
        <w:ind w:left="0" w:firstLine="709"/>
        <w:jc w:val="both"/>
        <w:rPr>
          <w:rFonts w:ascii="Times New Roman" w:hAnsi="Times New Roman"/>
        </w:rPr>
      </w:pPr>
      <w:r w:rsidRPr="00803362">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24CE7" w:rsidRPr="00803362" w:rsidRDefault="00724CE7" w:rsidP="004B0876">
      <w:pPr>
        <w:pStyle w:val="aff2"/>
        <w:numPr>
          <w:ilvl w:val="0"/>
          <w:numId w:val="50"/>
        </w:numPr>
        <w:spacing w:line="360" w:lineRule="auto"/>
        <w:ind w:left="0" w:firstLine="709"/>
        <w:jc w:val="both"/>
        <w:rPr>
          <w:rFonts w:ascii="Times New Roman" w:hAnsi="Times New Roman"/>
        </w:rPr>
      </w:pPr>
      <w:r w:rsidRPr="00803362">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24CE7" w:rsidRPr="00803362" w:rsidRDefault="00724CE7" w:rsidP="00724CE7">
      <w:pPr>
        <w:spacing w:line="360" w:lineRule="auto"/>
        <w:ind w:firstLine="709"/>
        <w:jc w:val="both"/>
      </w:pPr>
      <w:r w:rsidRPr="00803362">
        <w:t xml:space="preserve">Важно помнить, что изучение русской классики продолжится в старшей школе, где обучающиеся существенно расширят знакомство с авторами, представленными в </w:t>
      </w:r>
      <w:r w:rsidRPr="00803362">
        <w:lastRenderedPageBreak/>
        <w:t>списках основной школы (например, с Н.А. Некрасовым, Н.С. Лесковым, Л.Н. Толстым, А.П. Чеховым, А.А. Ахматовой, В.В. Маяковским и т.п.).</w:t>
      </w:r>
    </w:p>
    <w:p w:rsidR="00724CE7" w:rsidRPr="00803362" w:rsidRDefault="00724CE7" w:rsidP="00724CE7">
      <w:pPr>
        <w:spacing w:line="360" w:lineRule="auto"/>
        <w:ind w:firstLine="709"/>
        <w:jc w:val="both"/>
        <w:rPr>
          <w:bCs/>
        </w:rPr>
      </w:pPr>
      <w:r w:rsidRPr="00803362">
        <w:rPr>
          <w:bCs/>
        </w:rPr>
        <w:t xml:space="preserve">При составлении программ возможно использовать жанрово-тематические блоки, хорошо зарекомендовавшие себя на практике. </w:t>
      </w:r>
    </w:p>
    <w:p w:rsidR="00724CE7" w:rsidRPr="00803362" w:rsidRDefault="00724CE7" w:rsidP="00724CE7">
      <w:pPr>
        <w:pStyle w:val="3"/>
        <w:spacing w:before="0" w:after="0" w:line="360" w:lineRule="auto"/>
        <w:ind w:firstLine="708"/>
        <w:jc w:val="both"/>
        <w:rPr>
          <w:rFonts w:ascii="Times New Roman" w:hAnsi="Times New Roman"/>
          <w:sz w:val="24"/>
          <w:szCs w:val="24"/>
        </w:rPr>
      </w:pPr>
    </w:p>
    <w:p w:rsidR="00724CE7" w:rsidRPr="00803362" w:rsidRDefault="00724CE7" w:rsidP="00724CE7">
      <w:pPr>
        <w:rPr>
          <w:b/>
        </w:rPr>
      </w:pPr>
      <w:bookmarkStart w:id="87" w:name="_Toc31893440"/>
      <w:r w:rsidRPr="00803362">
        <w:rPr>
          <w:b/>
        </w:rPr>
        <w:t>Основные теоретико-литературные понятия, требующие освоения в основной школе</w:t>
      </w:r>
      <w:bookmarkEnd w:id="87"/>
    </w:p>
    <w:p w:rsidR="00724CE7" w:rsidRPr="00803362" w:rsidRDefault="00724CE7" w:rsidP="004B0876">
      <w:pPr>
        <w:numPr>
          <w:ilvl w:val="0"/>
          <w:numId w:val="47"/>
        </w:numPr>
        <w:spacing w:line="360" w:lineRule="auto"/>
        <w:ind w:left="0" w:firstLine="709"/>
        <w:jc w:val="both"/>
      </w:pPr>
      <w:r w:rsidRPr="00803362">
        <w:t xml:space="preserve">Художественная литература как искусство слова. Художественный образ. </w:t>
      </w:r>
    </w:p>
    <w:p w:rsidR="00724CE7" w:rsidRPr="00803362" w:rsidRDefault="00724CE7" w:rsidP="004B0876">
      <w:pPr>
        <w:numPr>
          <w:ilvl w:val="0"/>
          <w:numId w:val="47"/>
        </w:numPr>
        <w:spacing w:line="360" w:lineRule="auto"/>
        <w:ind w:left="0" w:firstLine="709"/>
        <w:jc w:val="both"/>
      </w:pPr>
      <w:r w:rsidRPr="00803362">
        <w:t>Устное народное творчество. Жанры фольклора. Миф и фольклор.</w:t>
      </w:r>
    </w:p>
    <w:p w:rsidR="00724CE7" w:rsidRPr="00803362" w:rsidRDefault="00724CE7" w:rsidP="004B0876">
      <w:pPr>
        <w:numPr>
          <w:ilvl w:val="0"/>
          <w:numId w:val="47"/>
        </w:numPr>
        <w:spacing w:line="360" w:lineRule="auto"/>
        <w:ind w:left="0" w:firstLine="709"/>
        <w:jc w:val="both"/>
      </w:pPr>
      <w:r w:rsidRPr="00803362">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24CE7" w:rsidRPr="00803362" w:rsidRDefault="00724CE7" w:rsidP="004B0876">
      <w:pPr>
        <w:numPr>
          <w:ilvl w:val="0"/>
          <w:numId w:val="47"/>
        </w:numPr>
        <w:spacing w:line="360" w:lineRule="auto"/>
        <w:ind w:left="0" w:firstLine="709"/>
        <w:jc w:val="both"/>
      </w:pPr>
      <w:r w:rsidRPr="00803362">
        <w:t>Основные литературные направления: классицизм, сентиментализм, романтизм, реализм, модернизм.</w:t>
      </w:r>
    </w:p>
    <w:p w:rsidR="00724CE7" w:rsidRPr="00803362" w:rsidRDefault="00724CE7" w:rsidP="004B0876">
      <w:pPr>
        <w:numPr>
          <w:ilvl w:val="0"/>
          <w:numId w:val="47"/>
        </w:numPr>
        <w:spacing w:line="360" w:lineRule="auto"/>
        <w:ind w:left="0" w:firstLine="709"/>
        <w:jc w:val="both"/>
      </w:pPr>
      <w:r w:rsidRPr="00803362">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24CE7" w:rsidRPr="00803362" w:rsidRDefault="00724CE7" w:rsidP="004B0876">
      <w:pPr>
        <w:numPr>
          <w:ilvl w:val="0"/>
          <w:numId w:val="47"/>
        </w:numPr>
        <w:spacing w:line="360" w:lineRule="auto"/>
        <w:ind w:left="0" w:firstLine="709"/>
        <w:jc w:val="both"/>
      </w:pPr>
      <w:r w:rsidRPr="00803362">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24CE7" w:rsidRPr="00803362" w:rsidRDefault="00724CE7" w:rsidP="004B0876">
      <w:pPr>
        <w:numPr>
          <w:ilvl w:val="0"/>
          <w:numId w:val="47"/>
        </w:numPr>
        <w:spacing w:line="360" w:lineRule="auto"/>
        <w:ind w:left="0" w:firstLine="709"/>
        <w:jc w:val="both"/>
      </w:pPr>
      <w:r w:rsidRPr="00803362">
        <w:t xml:space="preserve">Стих и проза. Основы стихосложения: стихотворный метр и размер, ритм, рифма, строфа. </w:t>
      </w:r>
    </w:p>
    <w:p w:rsidR="00724CE7" w:rsidRPr="00803362" w:rsidRDefault="00724CE7" w:rsidP="00724CE7">
      <w:pPr>
        <w:pStyle w:val="4"/>
        <w:ind w:left="1701"/>
        <w:rPr>
          <w:rFonts w:ascii="Times New Roman" w:hAnsi="Times New Roman"/>
          <w:sz w:val="24"/>
          <w:szCs w:val="24"/>
        </w:rPr>
      </w:pPr>
      <w:bookmarkStart w:id="88" w:name="_Toc409691704"/>
      <w:bookmarkStart w:id="89" w:name="_Toc410654030"/>
      <w:bookmarkStart w:id="90" w:name="_Toc31893441"/>
      <w:bookmarkStart w:id="91" w:name="_Toc31898635"/>
      <w:r w:rsidRPr="00803362">
        <w:rPr>
          <w:rFonts w:ascii="Times New Roman" w:hAnsi="Times New Roman"/>
          <w:sz w:val="24"/>
          <w:szCs w:val="24"/>
        </w:rPr>
        <w:t>2.2.2.3. Иностранный язык</w:t>
      </w:r>
      <w:bookmarkEnd w:id="88"/>
      <w:bookmarkEnd w:id="89"/>
      <w:bookmarkEnd w:id="90"/>
      <w:bookmarkEnd w:id="91"/>
    </w:p>
    <w:p w:rsidR="00724CE7" w:rsidRPr="00803362" w:rsidRDefault="00724CE7" w:rsidP="00724CE7">
      <w:pPr>
        <w:spacing w:line="360" w:lineRule="auto"/>
        <w:ind w:firstLine="709"/>
        <w:contextualSpacing/>
        <w:jc w:val="both"/>
      </w:pPr>
      <w:r w:rsidRPr="00803362">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24CE7" w:rsidRPr="00803362" w:rsidRDefault="00724CE7" w:rsidP="00724CE7">
      <w:pPr>
        <w:pStyle w:val="af9"/>
        <w:spacing w:before="0" w:beforeAutospacing="0" w:after="0" w:afterAutospacing="0" w:line="360" w:lineRule="auto"/>
        <w:ind w:firstLine="709"/>
        <w:contextualSpacing/>
        <w:jc w:val="both"/>
        <w:rPr>
          <w:rStyle w:val="dash041e005f0431005f044b005f0447005f043d005f044b005f0439005f005fchar1char10"/>
        </w:rPr>
      </w:pPr>
      <w:r w:rsidRPr="00803362">
        <w:t xml:space="preserve"> Учебный предмет «Иностранный язык»</w:t>
      </w:r>
      <w:r w:rsidRPr="00803362">
        <w:rPr>
          <w:rStyle w:val="dash041e005f0431005f044b005f0447005f043d005f044b005f0439005f005fchar1char10"/>
        </w:rPr>
        <w:t xml:space="preserve"> обеспечивает развитие    </w:t>
      </w:r>
      <w:r w:rsidRPr="0080336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24CE7" w:rsidRPr="00803362" w:rsidRDefault="00724CE7" w:rsidP="00724CE7">
      <w:pPr>
        <w:pStyle w:val="af9"/>
        <w:spacing w:before="0" w:beforeAutospacing="0" w:after="0" w:afterAutospacing="0" w:line="360" w:lineRule="auto"/>
        <w:ind w:firstLine="709"/>
        <w:contextualSpacing/>
        <w:jc w:val="both"/>
      </w:pPr>
      <w:r w:rsidRPr="00803362">
        <w:rPr>
          <w:rStyle w:val="dash041e005f0431005f044b005f0447005f043d005f044b005f0439005f005fchar1char10"/>
        </w:rPr>
        <w:lastRenderedPageBreak/>
        <w:t xml:space="preserve">Освоение учебного предмета «Иностранный язык» направлено на </w:t>
      </w:r>
      <w:r w:rsidRPr="00803362">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24CE7" w:rsidRPr="00803362" w:rsidRDefault="00724CE7" w:rsidP="00724CE7">
      <w:pPr>
        <w:pStyle w:val="af9"/>
        <w:spacing w:before="0" w:beforeAutospacing="0" w:after="0" w:afterAutospacing="0" w:line="360" w:lineRule="auto"/>
        <w:ind w:firstLine="709"/>
        <w:contextualSpacing/>
        <w:jc w:val="both"/>
      </w:pPr>
      <w:r w:rsidRPr="00803362">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24CE7" w:rsidRPr="00803362" w:rsidRDefault="00724CE7" w:rsidP="00724CE7">
      <w:pPr>
        <w:spacing w:line="360" w:lineRule="auto"/>
        <w:ind w:firstLine="709"/>
        <w:jc w:val="both"/>
        <w:rPr>
          <w:b/>
        </w:rPr>
      </w:pPr>
      <w:r w:rsidRPr="00803362">
        <w:rPr>
          <w:b/>
        </w:rPr>
        <w:t>Предметное содержание речи</w:t>
      </w:r>
    </w:p>
    <w:p w:rsidR="00724CE7" w:rsidRPr="00803362" w:rsidRDefault="00724CE7" w:rsidP="00724CE7">
      <w:pPr>
        <w:spacing w:line="360" w:lineRule="auto"/>
        <w:ind w:firstLine="709"/>
        <w:jc w:val="both"/>
      </w:pPr>
      <w:r w:rsidRPr="00803362">
        <w:rPr>
          <w:b/>
        </w:rPr>
        <w:t xml:space="preserve">Моя семья. </w:t>
      </w:r>
      <w:r w:rsidRPr="00803362">
        <w:t xml:space="preserve">Взаимоотношения в семье. Конфликтные ситуации и способы их решения. </w:t>
      </w:r>
    </w:p>
    <w:p w:rsidR="00724CE7" w:rsidRPr="00803362" w:rsidRDefault="00724CE7" w:rsidP="00724CE7">
      <w:pPr>
        <w:spacing w:line="360" w:lineRule="auto"/>
        <w:ind w:firstLine="709"/>
        <w:jc w:val="both"/>
      </w:pPr>
      <w:r w:rsidRPr="00803362">
        <w:rPr>
          <w:b/>
        </w:rPr>
        <w:t xml:space="preserve">Мои друзья. </w:t>
      </w:r>
      <w:r w:rsidRPr="00803362">
        <w:t xml:space="preserve">Лучший друг/подруга. Внешность и черты характера. Межличностные взаимоотношения с друзьями и в школе. </w:t>
      </w:r>
    </w:p>
    <w:p w:rsidR="00724CE7" w:rsidRPr="00803362" w:rsidRDefault="00724CE7" w:rsidP="00724CE7">
      <w:pPr>
        <w:spacing w:line="360" w:lineRule="auto"/>
        <w:ind w:firstLine="709"/>
        <w:jc w:val="both"/>
      </w:pPr>
      <w:r w:rsidRPr="00803362">
        <w:rPr>
          <w:b/>
        </w:rPr>
        <w:t>Свободное время.</w:t>
      </w:r>
      <w:r w:rsidRPr="00803362">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24CE7" w:rsidRPr="00803362" w:rsidRDefault="00724CE7" w:rsidP="00724CE7">
      <w:pPr>
        <w:spacing w:line="360" w:lineRule="auto"/>
        <w:ind w:firstLine="709"/>
        <w:jc w:val="both"/>
      </w:pPr>
      <w:r w:rsidRPr="00803362">
        <w:rPr>
          <w:b/>
        </w:rPr>
        <w:t>Здоровый образ жизни.</w:t>
      </w:r>
      <w:r w:rsidRPr="00803362">
        <w:t xml:space="preserve"> Режим труда и отдыха, занятия спортом, здоровое питание, отказ от вредных привычек.</w:t>
      </w:r>
    </w:p>
    <w:p w:rsidR="00724CE7" w:rsidRPr="00803362" w:rsidRDefault="00724CE7" w:rsidP="00724CE7">
      <w:pPr>
        <w:spacing w:line="360" w:lineRule="auto"/>
        <w:ind w:firstLine="709"/>
        <w:jc w:val="both"/>
        <w:rPr>
          <w:b/>
          <w:i/>
          <w:strike/>
        </w:rPr>
      </w:pPr>
      <w:r w:rsidRPr="00803362">
        <w:rPr>
          <w:b/>
        </w:rPr>
        <w:t xml:space="preserve">Спорт. </w:t>
      </w:r>
      <w:r w:rsidRPr="00803362">
        <w:t>Виды спорта. Спортивные игры. Спортивные соревнования.</w:t>
      </w:r>
    </w:p>
    <w:p w:rsidR="00724CE7" w:rsidRPr="00803362" w:rsidRDefault="00724CE7" w:rsidP="00724CE7">
      <w:pPr>
        <w:spacing w:line="360" w:lineRule="auto"/>
        <w:ind w:firstLine="709"/>
        <w:jc w:val="both"/>
      </w:pPr>
      <w:r w:rsidRPr="00803362">
        <w:rPr>
          <w:b/>
        </w:rPr>
        <w:t>Школа.</w:t>
      </w:r>
      <w:r w:rsidRPr="00803362">
        <w:t xml:space="preserve"> Школьная жизнь. Правила поведения в школе.Изучаемые предметы и отношения к ним. Внеклассные мероприятия. Кружки. Школьная форма</w:t>
      </w:r>
      <w:r w:rsidRPr="00803362">
        <w:rPr>
          <w:i/>
        </w:rPr>
        <w:t xml:space="preserve">. </w:t>
      </w:r>
      <w:r w:rsidRPr="00803362">
        <w:t>Каникулы. Переписка с зарубежными сверстниками.</w:t>
      </w:r>
    </w:p>
    <w:p w:rsidR="00724CE7" w:rsidRPr="00803362" w:rsidRDefault="00724CE7" w:rsidP="00724CE7">
      <w:pPr>
        <w:spacing w:line="360" w:lineRule="auto"/>
        <w:ind w:firstLine="709"/>
        <w:jc w:val="both"/>
        <w:rPr>
          <w:b/>
        </w:rPr>
      </w:pPr>
      <w:r w:rsidRPr="00803362">
        <w:rPr>
          <w:b/>
        </w:rPr>
        <w:t>Выбор профессии.</w:t>
      </w:r>
      <w:r w:rsidRPr="00803362">
        <w:t xml:space="preserve"> Мир профессий. Проблема выбора профессии. Роль иностранного языка в планах на будущее.</w:t>
      </w:r>
    </w:p>
    <w:p w:rsidR="00724CE7" w:rsidRPr="00803362" w:rsidRDefault="00724CE7" w:rsidP="00724CE7">
      <w:pPr>
        <w:spacing w:line="360" w:lineRule="auto"/>
        <w:ind w:firstLine="709"/>
        <w:jc w:val="both"/>
      </w:pPr>
      <w:r w:rsidRPr="00803362">
        <w:rPr>
          <w:b/>
        </w:rPr>
        <w:t xml:space="preserve">Путешествия. </w:t>
      </w:r>
      <w:r w:rsidRPr="00803362">
        <w:t>Путешествия по России и странам изучаемого языка. Транспорт.</w:t>
      </w:r>
    </w:p>
    <w:p w:rsidR="00724CE7" w:rsidRPr="00803362" w:rsidRDefault="00724CE7" w:rsidP="00724CE7">
      <w:pPr>
        <w:spacing w:line="360" w:lineRule="auto"/>
        <w:ind w:firstLine="709"/>
        <w:jc w:val="both"/>
        <w:rPr>
          <w:b/>
        </w:rPr>
      </w:pPr>
      <w:r w:rsidRPr="00803362">
        <w:rPr>
          <w:b/>
        </w:rPr>
        <w:t>Окружающий мир</w:t>
      </w:r>
    </w:p>
    <w:p w:rsidR="00724CE7" w:rsidRPr="00803362" w:rsidRDefault="00724CE7" w:rsidP="00724CE7">
      <w:pPr>
        <w:spacing w:line="360" w:lineRule="auto"/>
        <w:ind w:firstLine="709"/>
        <w:jc w:val="both"/>
      </w:pPr>
      <w:r w:rsidRPr="00803362">
        <w:t xml:space="preserve">Природа: растения и животные. Погода. Проблемы экологии. Защита окружающей среды. Жизнь в городе/ в сельской местности. </w:t>
      </w:r>
    </w:p>
    <w:p w:rsidR="00724CE7" w:rsidRPr="00803362" w:rsidRDefault="00724CE7" w:rsidP="00724CE7">
      <w:pPr>
        <w:spacing w:line="360" w:lineRule="auto"/>
        <w:ind w:firstLine="709"/>
        <w:jc w:val="both"/>
        <w:rPr>
          <w:b/>
        </w:rPr>
      </w:pPr>
      <w:r w:rsidRPr="00803362">
        <w:rPr>
          <w:b/>
        </w:rPr>
        <w:t>Средства массовой информации</w:t>
      </w:r>
    </w:p>
    <w:p w:rsidR="00724CE7" w:rsidRPr="00803362" w:rsidRDefault="00724CE7" w:rsidP="00724CE7">
      <w:pPr>
        <w:spacing w:line="360" w:lineRule="auto"/>
        <w:ind w:firstLine="709"/>
        <w:jc w:val="both"/>
      </w:pPr>
      <w:r w:rsidRPr="00803362">
        <w:t xml:space="preserve">Роль средств массовой информации в жизни общества. Средства массовой информации: пресса, телевидение, радио, Интернет. </w:t>
      </w:r>
    </w:p>
    <w:p w:rsidR="00724CE7" w:rsidRPr="00803362" w:rsidRDefault="00724CE7" w:rsidP="00724CE7">
      <w:pPr>
        <w:spacing w:line="360" w:lineRule="auto"/>
        <w:ind w:firstLine="709"/>
        <w:jc w:val="both"/>
        <w:rPr>
          <w:b/>
        </w:rPr>
      </w:pPr>
      <w:r w:rsidRPr="00803362">
        <w:rPr>
          <w:b/>
        </w:rPr>
        <w:t>Страны изучаемого языка и родная страна</w:t>
      </w:r>
    </w:p>
    <w:p w:rsidR="00724CE7" w:rsidRPr="00803362" w:rsidRDefault="00724CE7" w:rsidP="00724CE7">
      <w:pPr>
        <w:autoSpaceDE w:val="0"/>
        <w:autoSpaceDN w:val="0"/>
        <w:adjustRightInd w:val="0"/>
        <w:spacing w:line="360" w:lineRule="auto"/>
        <w:ind w:firstLine="709"/>
        <w:jc w:val="both"/>
        <w:rPr>
          <w:b/>
        </w:rPr>
      </w:pPr>
      <w:r w:rsidRPr="00803362">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24CE7" w:rsidRPr="00803362" w:rsidRDefault="00724CE7" w:rsidP="00724CE7">
      <w:pPr>
        <w:autoSpaceDE w:val="0"/>
        <w:autoSpaceDN w:val="0"/>
        <w:adjustRightInd w:val="0"/>
        <w:spacing w:line="360" w:lineRule="auto"/>
        <w:ind w:firstLine="709"/>
        <w:jc w:val="both"/>
        <w:rPr>
          <w:b/>
          <w:bCs/>
        </w:rPr>
      </w:pPr>
      <w:r w:rsidRPr="00803362">
        <w:rPr>
          <w:b/>
          <w:bCs/>
        </w:rPr>
        <w:t xml:space="preserve">Коммуникативные умения </w:t>
      </w:r>
    </w:p>
    <w:p w:rsidR="00724CE7" w:rsidRPr="00803362" w:rsidRDefault="00724CE7" w:rsidP="00724CE7">
      <w:pPr>
        <w:spacing w:line="360" w:lineRule="auto"/>
        <w:ind w:firstLine="709"/>
        <w:jc w:val="both"/>
        <w:rPr>
          <w:b/>
        </w:rPr>
      </w:pPr>
      <w:r w:rsidRPr="00803362">
        <w:rPr>
          <w:b/>
        </w:rPr>
        <w:t xml:space="preserve">Говорение </w:t>
      </w:r>
    </w:p>
    <w:p w:rsidR="00724CE7" w:rsidRPr="00803362" w:rsidRDefault="00724CE7" w:rsidP="00724CE7">
      <w:pPr>
        <w:spacing w:line="360" w:lineRule="auto"/>
        <w:ind w:firstLine="709"/>
        <w:jc w:val="both"/>
        <w:rPr>
          <w:b/>
        </w:rPr>
      </w:pPr>
      <w:r w:rsidRPr="00803362">
        <w:rPr>
          <w:b/>
        </w:rPr>
        <w:t>Диалогическая речь</w:t>
      </w:r>
    </w:p>
    <w:p w:rsidR="00724CE7" w:rsidRPr="00803362" w:rsidRDefault="00724CE7" w:rsidP="00724CE7">
      <w:pPr>
        <w:spacing w:line="360" w:lineRule="auto"/>
        <w:ind w:firstLine="709"/>
        <w:jc w:val="both"/>
      </w:pPr>
      <w:r w:rsidRPr="00803362">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24CE7" w:rsidRPr="00803362" w:rsidRDefault="00724CE7" w:rsidP="00724CE7">
      <w:pPr>
        <w:spacing w:line="360" w:lineRule="auto"/>
        <w:ind w:firstLine="709"/>
        <w:jc w:val="both"/>
      </w:pPr>
      <w:r w:rsidRPr="00803362">
        <w:t xml:space="preserve">Объем диалога от 3 реплик (5-7 класс) до 4-5 реплик (8-9 класс) со стороны каждого учащегося.Продолжительность диалога – до 2,5–3 минут. </w:t>
      </w:r>
    </w:p>
    <w:p w:rsidR="00724CE7" w:rsidRPr="00803362" w:rsidRDefault="00724CE7" w:rsidP="00724CE7">
      <w:pPr>
        <w:spacing w:line="360" w:lineRule="auto"/>
        <w:ind w:firstLine="709"/>
        <w:jc w:val="both"/>
      </w:pPr>
      <w:r w:rsidRPr="00803362">
        <w:rPr>
          <w:b/>
        </w:rPr>
        <w:t>Монологическая речь</w:t>
      </w:r>
    </w:p>
    <w:p w:rsidR="00724CE7" w:rsidRPr="00803362" w:rsidRDefault="00724CE7" w:rsidP="00724CE7">
      <w:pPr>
        <w:spacing w:line="360" w:lineRule="auto"/>
        <w:ind w:firstLine="709"/>
        <w:jc w:val="both"/>
      </w:pPr>
      <w:r w:rsidRPr="00803362">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24CE7" w:rsidRPr="00803362" w:rsidRDefault="00724CE7" w:rsidP="00724CE7">
      <w:pPr>
        <w:spacing w:line="360" w:lineRule="auto"/>
        <w:ind w:firstLine="709"/>
        <w:jc w:val="both"/>
      </w:pPr>
      <w:r w:rsidRPr="00803362">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24CE7" w:rsidRPr="00803362" w:rsidRDefault="00724CE7" w:rsidP="00724CE7">
      <w:pPr>
        <w:spacing w:line="360" w:lineRule="auto"/>
        <w:ind w:firstLine="709"/>
        <w:contextualSpacing/>
        <w:jc w:val="both"/>
        <w:rPr>
          <w:b/>
        </w:rPr>
      </w:pPr>
      <w:r w:rsidRPr="00803362">
        <w:rPr>
          <w:b/>
        </w:rPr>
        <w:t>Аудирование</w:t>
      </w:r>
    </w:p>
    <w:p w:rsidR="00724CE7" w:rsidRPr="00803362" w:rsidRDefault="00724CE7" w:rsidP="00724CE7">
      <w:pPr>
        <w:spacing w:line="360" w:lineRule="auto"/>
        <w:ind w:firstLine="709"/>
        <w:contextualSpacing/>
        <w:jc w:val="both"/>
      </w:pPr>
      <w:r w:rsidRPr="00803362">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24CE7" w:rsidRPr="00803362" w:rsidRDefault="00724CE7" w:rsidP="00724CE7">
      <w:pPr>
        <w:spacing w:line="360" w:lineRule="auto"/>
        <w:ind w:firstLine="709"/>
        <w:jc w:val="both"/>
        <w:rPr>
          <w:lang w:bidi="en-US"/>
        </w:rPr>
      </w:pPr>
      <w:r w:rsidRPr="00803362">
        <w:t xml:space="preserve">Жанры текстов: прагматические, </w:t>
      </w:r>
      <w:r w:rsidRPr="00803362">
        <w:rPr>
          <w:lang w:bidi="en-US"/>
        </w:rPr>
        <w:t>информационные, научно-популярные.</w:t>
      </w:r>
    </w:p>
    <w:p w:rsidR="00724CE7" w:rsidRPr="00803362" w:rsidRDefault="00724CE7" w:rsidP="00724CE7">
      <w:pPr>
        <w:spacing w:line="360" w:lineRule="auto"/>
        <w:ind w:firstLine="709"/>
        <w:jc w:val="both"/>
        <w:rPr>
          <w:lang w:bidi="en-US"/>
        </w:rPr>
      </w:pPr>
      <w:r w:rsidRPr="00803362">
        <w:rPr>
          <w:lang w:bidi="en-US"/>
        </w:rPr>
        <w:t>Типы текстов: высказывания собеседников в ситуациях повседневного общения, сообщение, беседа, интервью, объявление, реклама и др.</w:t>
      </w:r>
    </w:p>
    <w:p w:rsidR="00724CE7" w:rsidRPr="00803362" w:rsidRDefault="00724CE7" w:rsidP="00724CE7">
      <w:pPr>
        <w:spacing w:line="360" w:lineRule="auto"/>
        <w:ind w:firstLine="709"/>
        <w:jc w:val="both"/>
        <w:rPr>
          <w:lang w:bidi="en-US"/>
        </w:rPr>
      </w:pPr>
      <w:r w:rsidRPr="00803362">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24CE7" w:rsidRPr="00803362" w:rsidRDefault="00724CE7" w:rsidP="00724CE7">
      <w:pPr>
        <w:spacing w:line="360" w:lineRule="auto"/>
        <w:ind w:firstLine="709"/>
        <w:jc w:val="both"/>
      </w:pPr>
      <w:r w:rsidRPr="00803362">
        <w:t xml:space="preserve">Аудирование с пониманием основного содержаниятекста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24CE7" w:rsidRPr="00803362" w:rsidRDefault="00724CE7" w:rsidP="00724CE7">
      <w:pPr>
        <w:spacing w:line="360" w:lineRule="auto"/>
        <w:ind w:firstLine="709"/>
        <w:jc w:val="both"/>
      </w:pPr>
      <w:r w:rsidRPr="00803362">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24CE7" w:rsidRPr="00803362" w:rsidRDefault="00724CE7" w:rsidP="00724CE7">
      <w:pPr>
        <w:spacing w:line="360" w:lineRule="auto"/>
        <w:ind w:firstLine="709"/>
        <w:jc w:val="both"/>
      </w:pPr>
      <w:r w:rsidRPr="00803362">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24CE7" w:rsidRPr="00803362" w:rsidRDefault="00724CE7" w:rsidP="00724CE7">
      <w:pPr>
        <w:spacing w:line="360" w:lineRule="auto"/>
        <w:ind w:firstLine="709"/>
        <w:jc w:val="both"/>
        <w:rPr>
          <w:b/>
        </w:rPr>
      </w:pPr>
      <w:r w:rsidRPr="00803362">
        <w:rPr>
          <w:b/>
        </w:rPr>
        <w:t>Чтение</w:t>
      </w:r>
    </w:p>
    <w:p w:rsidR="00724CE7" w:rsidRPr="00803362" w:rsidRDefault="00724CE7" w:rsidP="00724CE7">
      <w:pPr>
        <w:spacing w:line="360" w:lineRule="auto"/>
        <w:ind w:firstLine="709"/>
        <w:jc w:val="both"/>
        <w:rPr>
          <w:b/>
        </w:rPr>
      </w:pPr>
      <w:r w:rsidRPr="00803362">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24CE7" w:rsidRPr="00803362" w:rsidRDefault="00724CE7" w:rsidP="00724CE7">
      <w:pPr>
        <w:spacing w:line="360" w:lineRule="auto"/>
        <w:ind w:firstLine="709"/>
        <w:jc w:val="both"/>
        <w:rPr>
          <w:b/>
        </w:rPr>
      </w:pPr>
      <w:r w:rsidRPr="00803362">
        <w:rPr>
          <w:lang w:bidi="en-US"/>
        </w:rPr>
        <w:t xml:space="preserve">Жанры текстов: научно-популярные, публицистические, художественные, прагматические. </w:t>
      </w:r>
    </w:p>
    <w:p w:rsidR="00724CE7" w:rsidRPr="00803362" w:rsidRDefault="00724CE7" w:rsidP="00724CE7">
      <w:pPr>
        <w:spacing w:line="360" w:lineRule="auto"/>
        <w:ind w:firstLine="709"/>
        <w:jc w:val="both"/>
        <w:rPr>
          <w:b/>
        </w:rPr>
      </w:pPr>
      <w:r w:rsidRPr="00803362">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24CE7" w:rsidRPr="00803362" w:rsidRDefault="00724CE7" w:rsidP="00724CE7">
      <w:pPr>
        <w:spacing w:line="360" w:lineRule="auto"/>
        <w:ind w:firstLine="709"/>
        <w:jc w:val="both"/>
        <w:rPr>
          <w:b/>
        </w:rPr>
      </w:pPr>
      <w:r w:rsidRPr="00803362">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24CE7" w:rsidRPr="00803362" w:rsidRDefault="00724CE7" w:rsidP="00724CE7">
      <w:pPr>
        <w:spacing w:line="360" w:lineRule="auto"/>
        <w:ind w:firstLine="709"/>
        <w:jc w:val="both"/>
        <w:rPr>
          <w:lang w:bidi="en-US"/>
        </w:rPr>
      </w:pPr>
      <w:r w:rsidRPr="00803362">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24CE7" w:rsidRPr="00803362" w:rsidRDefault="00724CE7" w:rsidP="00724CE7">
      <w:pPr>
        <w:spacing w:line="360" w:lineRule="auto"/>
        <w:ind w:firstLine="709"/>
        <w:jc w:val="both"/>
        <w:rPr>
          <w:lang w:bidi="en-US"/>
        </w:rPr>
      </w:pPr>
      <w:r w:rsidRPr="00803362">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24CE7" w:rsidRPr="00803362" w:rsidRDefault="00724CE7" w:rsidP="00724CE7">
      <w:pPr>
        <w:spacing w:line="360" w:lineRule="auto"/>
        <w:ind w:firstLine="709"/>
        <w:jc w:val="both"/>
        <w:rPr>
          <w:lang w:bidi="en-US"/>
        </w:rPr>
      </w:pPr>
      <w:r w:rsidRPr="00803362">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24CE7" w:rsidRPr="00803362" w:rsidRDefault="00724CE7" w:rsidP="00724CE7">
      <w:pPr>
        <w:spacing w:line="360" w:lineRule="auto"/>
        <w:ind w:firstLine="709"/>
        <w:jc w:val="both"/>
      </w:pPr>
      <w:r w:rsidRPr="00803362">
        <w:t xml:space="preserve">Независимо от вида чтения возможно использование двуязычного словаря. </w:t>
      </w:r>
    </w:p>
    <w:p w:rsidR="00724CE7" w:rsidRPr="00803362" w:rsidRDefault="00724CE7" w:rsidP="00724CE7">
      <w:pPr>
        <w:spacing w:line="360" w:lineRule="auto"/>
        <w:ind w:firstLine="709"/>
        <w:jc w:val="both"/>
        <w:rPr>
          <w:b/>
        </w:rPr>
      </w:pPr>
      <w:r w:rsidRPr="00803362">
        <w:rPr>
          <w:b/>
        </w:rPr>
        <w:t>Письменная речь</w:t>
      </w:r>
    </w:p>
    <w:p w:rsidR="00724CE7" w:rsidRPr="00803362" w:rsidRDefault="00724CE7" w:rsidP="00724CE7">
      <w:pPr>
        <w:spacing w:line="360" w:lineRule="auto"/>
        <w:ind w:firstLine="709"/>
        <w:jc w:val="both"/>
      </w:pPr>
      <w:r w:rsidRPr="00803362">
        <w:t>Дальнейшее развитие и совершенствование письменной речи, а именно умений:</w:t>
      </w:r>
    </w:p>
    <w:p w:rsidR="00724CE7" w:rsidRPr="00803362" w:rsidRDefault="00724CE7" w:rsidP="004B0876">
      <w:pPr>
        <w:numPr>
          <w:ilvl w:val="0"/>
          <w:numId w:val="51"/>
        </w:numPr>
        <w:tabs>
          <w:tab w:val="left" w:pos="993"/>
        </w:tabs>
        <w:spacing w:line="360" w:lineRule="auto"/>
        <w:ind w:left="0" w:firstLine="709"/>
        <w:jc w:val="both"/>
      </w:pPr>
      <w:r w:rsidRPr="00803362">
        <w:lastRenderedPageBreak/>
        <w:t>заполнение анкет и формуляров (указывать имя, фамилию, пол, гражданство, национальность, адрес);</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коротких поздравлений с днем рождения и другими праздниками, выражение пожеланий (объемом 30–40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составление плана, тезисов устного/письменного сообщения; краткое изложение результатов проектной деятельности.</w:t>
      </w:r>
    </w:p>
    <w:p w:rsidR="00724CE7" w:rsidRPr="00803362" w:rsidRDefault="00724CE7" w:rsidP="004B0876">
      <w:pPr>
        <w:numPr>
          <w:ilvl w:val="0"/>
          <w:numId w:val="51"/>
        </w:numPr>
        <w:tabs>
          <w:tab w:val="left" w:pos="993"/>
        </w:tabs>
        <w:spacing w:line="360" w:lineRule="auto"/>
        <w:ind w:left="0" w:firstLine="709"/>
        <w:jc w:val="both"/>
        <w:rPr>
          <w:lang w:bidi="en-US"/>
        </w:rPr>
      </w:pPr>
      <w:r w:rsidRPr="00803362">
        <w:rPr>
          <w:lang w:bidi="en-US"/>
        </w:rPr>
        <w:t>делать выписки из текстов; составлять небольшие письменные высказывания в соответствии с коммуникативной задачей.</w:t>
      </w:r>
    </w:p>
    <w:p w:rsidR="00724CE7" w:rsidRPr="00803362" w:rsidRDefault="00724CE7" w:rsidP="00724CE7">
      <w:pPr>
        <w:spacing w:line="360" w:lineRule="auto"/>
        <w:ind w:firstLine="709"/>
        <w:jc w:val="both"/>
        <w:rPr>
          <w:b/>
        </w:rPr>
      </w:pPr>
      <w:r w:rsidRPr="00803362">
        <w:rPr>
          <w:b/>
        </w:rPr>
        <w:t>Языковые средства и навыки оперирования ими</w:t>
      </w:r>
    </w:p>
    <w:p w:rsidR="00724CE7" w:rsidRPr="00803362" w:rsidRDefault="00724CE7" w:rsidP="00724CE7">
      <w:pPr>
        <w:spacing w:line="360" w:lineRule="auto"/>
        <w:ind w:firstLine="709"/>
        <w:jc w:val="both"/>
      </w:pPr>
      <w:r w:rsidRPr="00803362">
        <w:rPr>
          <w:b/>
        </w:rPr>
        <w:t>Орфография и пунктуация</w:t>
      </w:r>
    </w:p>
    <w:p w:rsidR="00724CE7" w:rsidRPr="00803362" w:rsidRDefault="00724CE7" w:rsidP="00724CE7">
      <w:pPr>
        <w:spacing w:line="360" w:lineRule="auto"/>
        <w:ind w:firstLine="709"/>
        <w:jc w:val="both"/>
        <w:rPr>
          <w:lang w:bidi="en-US"/>
        </w:rPr>
      </w:pPr>
      <w:r w:rsidRPr="00803362">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24CE7" w:rsidRPr="00803362" w:rsidRDefault="00724CE7" w:rsidP="00724CE7">
      <w:pPr>
        <w:spacing w:line="360" w:lineRule="auto"/>
        <w:ind w:firstLine="709"/>
        <w:jc w:val="both"/>
      </w:pPr>
      <w:r w:rsidRPr="00803362">
        <w:rPr>
          <w:b/>
        </w:rPr>
        <w:t>Фонетическая сторона речи</w:t>
      </w:r>
    </w:p>
    <w:p w:rsidR="00724CE7" w:rsidRPr="00803362" w:rsidRDefault="00724CE7" w:rsidP="00724CE7">
      <w:pPr>
        <w:spacing w:line="360" w:lineRule="auto"/>
        <w:ind w:firstLine="709"/>
        <w:jc w:val="both"/>
      </w:pPr>
      <w:r w:rsidRPr="00803362">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24CE7" w:rsidRPr="00803362" w:rsidRDefault="00724CE7" w:rsidP="00724CE7">
      <w:pPr>
        <w:spacing w:line="360" w:lineRule="auto"/>
        <w:ind w:firstLine="709"/>
        <w:jc w:val="both"/>
      </w:pPr>
      <w:r w:rsidRPr="00803362">
        <w:rPr>
          <w:b/>
        </w:rPr>
        <w:t>Лексическая сторона речи</w:t>
      </w:r>
    </w:p>
    <w:p w:rsidR="00724CE7" w:rsidRPr="00803362" w:rsidRDefault="00724CE7" w:rsidP="00724CE7">
      <w:pPr>
        <w:spacing w:line="360" w:lineRule="auto"/>
        <w:ind w:firstLine="709"/>
        <w:jc w:val="both"/>
      </w:pPr>
      <w:r w:rsidRPr="00803362">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24CE7" w:rsidRPr="00803362" w:rsidRDefault="00724CE7" w:rsidP="00724CE7">
      <w:pPr>
        <w:spacing w:line="360" w:lineRule="auto"/>
        <w:ind w:firstLine="709"/>
        <w:jc w:val="both"/>
      </w:pPr>
      <w:r w:rsidRPr="00803362">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24CE7" w:rsidRPr="00803362" w:rsidRDefault="00724CE7" w:rsidP="00724CE7">
      <w:pPr>
        <w:spacing w:line="360" w:lineRule="auto"/>
        <w:ind w:firstLine="709"/>
        <w:jc w:val="both"/>
      </w:pPr>
      <w:r w:rsidRPr="00803362">
        <w:rPr>
          <w:b/>
        </w:rPr>
        <w:t>Грамматическая сторона речи</w:t>
      </w:r>
    </w:p>
    <w:p w:rsidR="00724CE7" w:rsidRPr="00803362" w:rsidRDefault="00724CE7" w:rsidP="00724CE7">
      <w:pPr>
        <w:spacing w:line="360" w:lineRule="auto"/>
        <w:ind w:firstLine="709"/>
        <w:jc w:val="both"/>
        <w:rPr>
          <w:lang w:bidi="en-US"/>
        </w:rPr>
      </w:pPr>
      <w:r w:rsidRPr="00803362">
        <w:rPr>
          <w:lang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24CE7" w:rsidRPr="00803362" w:rsidRDefault="00724CE7" w:rsidP="00724CE7">
      <w:pPr>
        <w:spacing w:line="360" w:lineRule="auto"/>
        <w:ind w:firstLine="709"/>
        <w:jc w:val="both"/>
        <w:rPr>
          <w:lang w:bidi="en-US"/>
        </w:rPr>
      </w:pPr>
      <w:r w:rsidRPr="00803362">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24CE7" w:rsidRPr="00803362" w:rsidRDefault="00724CE7" w:rsidP="00724CE7">
      <w:pPr>
        <w:spacing w:line="360" w:lineRule="auto"/>
        <w:ind w:firstLine="709"/>
        <w:jc w:val="both"/>
      </w:pPr>
      <w:r w:rsidRPr="00803362">
        <w:rPr>
          <w:b/>
        </w:rPr>
        <w:t>Социокультурные знания и умения.</w:t>
      </w:r>
    </w:p>
    <w:p w:rsidR="00724CE7" w:rsidRPr="00803362" w:rsidRDefault="00724CE7" w:rsidP="00724CE7">
      <w:pPr>
        <w:spacing w:line="360" w:lineRule="auto"/>
        <w:ind w:firstLine="709"/>
        <w:jc w:val="both"/>
        <w:rPr>
          <w:lang w:bidi="en-US"/>
        </w:rPr>
      </w:pPr>
      <w:r w:rsidRPr="00803362">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знаниями о значении родного и иностранного языков в современном мире;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сведениями о социокультурном портрете стран, говорящих на иностранном языке, их символике и культурном наследии;</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сведениями о социокультурном портрете стран, говорящих на иностранном языке, их символике и культурном наследии;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803362">
        <w:rPr>
          <w:lang w:bidi="en-US"/>
        </w:rPr>
        <w:lastRenderedPageBreak/>
        <w:t xml:space="preserve">принятые в странах изучаемого языка (реплики-клише, наиболее распространенную оценочную лексику);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24CE7" w:rsidRPr="00803362" w:rsidRDefault="00724CE7" w:rsidP="00724CE7">
      <w:pPr>
        <w:spacing w:line="360" w:lineRule="auto"/>
        <w:ind w:firstLine="709"/>
        <w:contextualSpacing/>
        <w:jc w:val="both"/>
      </w:pPr>
      <w:r w:rsidRPr="00803362">
        <w:rPr>
          <w:b/>
        </w:rPr>
        <w:t>Компенсаторные умения</w:t>
      </w:r>
    </w:p>
    <w:p w:rsidR="00724CE7" w:rsidRPr="00803362" w:rsidRDefault="00724CE7" w:rsidP="00724CE7">
      <w:pPr>
        <w:spacing w:line="360" w:lineRule="auto"/>
        <w:ind w:firstLine="709"/>
        <w:contextualSpacing/>
        <w:jc w:val="both"/>
      </w:pPr>
      <w:r w:rsidRPr="00803362">
        <w:rPr>
          <w:lang w:bidi="en-US"/>
        </w:rPr>
        <w:t>Совершенствование умений:</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переспрашивать, просить повторить, уточняя значение незнакомых слов;</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прогнозировать содержание текста на основе заголовка, предварительно поставленных вопросов и т. д.;</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догадываться о значении незнакомых слов по контексту, по используемым собеседником жестам и мимике;</w:t>
      </w:r>
    </w:p>
    <w:p w:rsidR="00724CE7" w:rsidRPr="00803362" w:rsidRDefault="00724CE7" w:rsidP="004B0876">
      <w:pPr>
        <w:numPr>
          <w:ilvl w:val="0"/>
          <w:numId w:val="52"/>
        </w:numPr>
        <w:tabs>
          <w:tab w:val="left" w:pos="993"/>
        </w:tabs>
        <w:spacing w:line="360" w:lineRule="auto"/>
        <w:ind w:left="0" w:firstLine="709"/>
        <w:contextualSpacing/>
        <w:jc w:val="both"/>
      </w:pPr>
      <w:r w:rsidRPr="00803362">
        <w:rPr>
          <w:lang w:bidi="en-US"/>
        </w:rPr>
        <w:t>использовать синонимы, антонимы, описание понятия при дефиците языковых средств.</w:t>
      </w:r>
    </w:p>
    <w:p w:rsidR="00724CE7" w:rsidRPr="00803362" w:rsidRDefault="00724CE7" w:rsidP="00724CE7">
      <w:pPr>
        <w:spacing w:line="360" w:lineRule="auto"/>
        <w:ind w:firstLine="709"/>
        <w:jc w:val="both"/>
      </w:pPr>
      <w:r w:rsidRPr="00803362">
        <w:rPr>
          <w:b/>
        </w:rPr>
        <w:t>Общеучебные умения и универсальные способы деятельности</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5"/>
        </w:numPr>
        <w:tabs>
          <w:tab w:val="left" w:pos="993"/>
        </w:tabs>
        <w:spacing w:line="360" w:lineRule="auto"/>
        <w:ind w:left="0" w:firstLine="709"/>
        <w:jc w:val="both"/>
      </w:pPr>
      <w:r w:rsidRPr="00803362">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24CE7" w:rsidRPr="00803362" w:rsidRDefault="00724CE7" w:rsidP="004B0876">
      <w:pPr>
        <w:numPr>
          <w:ilvl w:val="0"/>
          <w:numId w:val="55"/>
        </w:numPr>
        <w:tabs>
          <w:tab w:val="left" w:pos="993"/>
        </w:tabs>
        <w:spacing w:line="360" w:lineRule="auto"/>
        <w:ind w:left="0" w:firstLine="709"/>
        <w:jc w:val="both"/>
      </w:pPr>
      <w:r w:rsidRPr="00803362">
        <w:t>работать с разными источниками на иностранном языке: справочными материалами, словарями, интернет-ресурсами, литературой;</w:t>
      </w:r>
    </w:p>
    <w:p w:rsidR="00724CE7" w:rsidRPr="00803362" w:rsidRDefault="00724CE7" w:rsidP="004B0876">
      <w:pPr>
        <w:numPr>
          <w:ilvl w:val="0"/>
          <w:numId w:val="55"/>
        </w:numPr>
        <w:tabs>
          <w:tab w:val="left" w:pos="993"/>
        </w:tabs>
        <w:spacing w:line="360" w:lineRule="auto"/>
        <w:ind w:left="0" w:firstLine="709"/>
        <w:jc w:val="both"/>
      </w:pPr>
      <w:r w:rsidRPr="00803362">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24CE7" w:rsidRPr="00803362" w:rsidRDefault="00724CE7" w:rsidP="004B0876">
      <w:pPr>
        <w:numPr>
          <w:ilvl w:val="0"/>
          <w:numId w:val="55"/>
        </w:numPr>
        <w:tabs>
          <w:tab w:val="left" w:pos="993"/>
        </w:tabs>
        <w:spacing w:line="360" w:lineRule="auto"/>
        <w:ind w:left="0" w:firstLine="709"/>
        <w:jc w:val="both"/>
      </w:pPr>
      <w:r w:rsidRPr="00803362">
        <w:t xml:space="preserve">самостоятельно работать в классе и дома. </w:t>
      </w:r>
    </w:p>
    <w:p w:rsidR="00724CE7" w:rsidRPr="00803362" w:rsidRDefault="00724CE7" w:rsidP="00724CE7">
      <w:pPr>
        <w:spacing w:line="360" w:lineRule="auto"/>
        <w:ind w:firstLine="709"/>
        <w:jc w:val="both"/>
        <w:rPr>
          <w:b/>
        </w:rPr>
      </w:pPr>
      <w:r w:rsidRPr="00803362">
        <w:rPr>
          <w:b/>
        </w:rPr>
        <w:t>Специальные учебные умения</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4"/>
        </w:numPr>
        <w:tabs>
          <w:tab w:val="left" w:pos="993"/>
        </w:tabs>
        <w:spacing w:line="360" w:lineRule="auto"/>
        <w:ind w:left="0" w:firstLine="709"/>
        <w:jc w:val="both"/>
      </w:pPr>
      <w:r w:rsidRPr="00803362">
        <w:t>находить ключевые слова и социокультурные реалии в работе над текстом;</w:t>
      </w:r>
    </w:p>
    <w:p w:rsidR="00724CE7" w:rsidRPr="00803362" w:rsidRDefault="00724CE7" w:rsidP="004B0876">
      <w:pPr>
        <w:numPr>
          <w:ilvl w:val="0"/>
          <w:numId w:val="54"/>
        </w:numPr>
        <w:tabs>
          <w:tab w:val="left" w:pos="993"/>
        </w:tabs>
        <w:spacing w:line="360" w:lineRule="auto"/>
        <w:ind w:left="0" w:firstLine="709"/>
        <w:jc w:val="both"/>
      </w:pPr>
      <w:r w:rsidRPr="00803362">
        <w:t>семантизировать слова на основе языковой догадки;</w:t>
      </w:r>
    </w:p>
    <w:p w:rsidR="00724CE7" w:rsidRPr="00803362" w:rsidRDefault="00724CE7" w:rsidP="004B0876">
      <w:pPr>
        <w:numPr>
          <w:ilvl w:val="0"/>
          <w:numId w:val="54"/>
        </w:numPr>
        <w:tabs>
          <w:tab w:val="left" w:pos="993"/>
        </w:tabs>
        <w:spacing w:line="360" w:lineRule="auto"/>
        <w:ind w:left="0" w:firstLine="709"/>
        <w:jc w:val="both"/>
      </w:pPr>
      <w:r w:rsidRPr="00803362">
        <w:lastRenderedPageBreak/>
        <w:t>осуществлять словообразовательный анализ;</w:t>
      </w:r>
    </w:p>
    <w:p w:rsidR="00724CE7" w:rsidRPr="00803362" w:rsidRDefault="00724CE7" w:rsidP="004B0876">
      <w:pPr>
        <w:numPr>
          <w:ilvl w:val="0"/>
          <w:numId w:val="54"/>
        </w:numPr>
        <w:tabs>
          <w:tab w:val="left" w:pos="993"/>
        </w:tabs>
        <w:spacing w:line="360" w:lineRule="auto"/>
        <w:ind w:left="0" w:firstLine="709"/>
        <w:jc w:val="both"/>
      </w:pPr>
      <w:r w:rsidRPr="00803362">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24CE7" w:rsidRPr="00803362" w:rsidRDefault="00724CE7" w:rsidP="004B0876">
      <w:pPr>
        <w:numPr>
          <w:ilvl w:val="0"/>
          <w:numId w:val="54"/>
        </w:numPr>
        <w:tabs>
          <w:tab w:val="left" w:pos="993"/>
        </w:tabs>
        <w:spacing w:line="360" w:lineRule="auto"/>
        <w:ind w:left="0" w:firstLine="709"/>
        <w:jc w:val="both"/>
      </w:pPr>
      <w:r w:rsidRPr="00803362">
        <w:t>участвовать в проектной деятельности меж- и метапредметного характера.</w:t>
      </w:r>
    </w:p>
    <w:p w:rsidR="00724CE7" w:rsidRPr="00803362" w:rsidRDefault="00724CE7" w:rsidP="00724CE7">
      <w:pPr>
        <w:spacing w:line="360" w:lineRule="auto"/>
        <w:ind w:firstLine="709"/>
      </w:pPr>
    </w:p>
    <w:p w:rsidR="00724CE7" w:rsidRPr="00803362" w:rsidRDefault="00724CE7" w:rsidP="00724CE7">
      <w:pPr>
        <w:pStyle w:val="4"/>
        <w:ind w:left="1701"/>
        <w:rPr>
          <w:rFonts w:ascii="Times New Roman" w:hAnsi="Times New Roman"/>
          <w:sz w:val="24"/>
          <w:szCs w:val="24"/>
        </w:rPr>
      </w:pPr>
      <w:bookmarkStart w:id="92" w:name="_Toc31893442"/>
      <w:bookmarkStart w:id="93" w:name="_Toc31898636"/>
      <w:r w:rsidRPr="00803362">
        <w:rPr>
          <w:rFonts w:ascii="Times New Roman" w:hAnsi="Times New Roman"/>
          <w:sz w:val="24"/>
          <w:szCs w:val="24"/>
        </w:rPr>
        <w:t>2.2.2.4. Второй иностранный язык (на примере английского языка)</w:t>
      </w:r>
      <w:bookmarkEnd w:id="92"/>
      <w:bookmarkEnd w:id="93"/>
    </w:p>
    <w:p w:rsidR="00724CE7" w:rsidRPr="00803362" w:rsidRDefault="00724CE7" w:rsidP="00724CE7">
      <w:pPr>
        <w:pStyle w:val="af9"/>
        <w:spacing w:before="0" w:beforeAutospacing="0" w:after="0" w:afterAutospacing="0" w:line="360" w:lineRule="auto"/>
        <w:ind w:firstLine="708"/>
        <w:contextualSpacing/>
        <w:jc w:val="both"/>
      </w:pPr>
      <w:r w:rsidRPr="00803362">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724CE7" w:rsidRPr="00803362" w:rsidRDefault="00724CE7" w:rsidP="00724CE7">
      <w:pPr>
        <w:pStyle w:val="af9"/>
        <w:spacing w:before="0" w:beforeAutospacing="0" w:after="0" w:afterAutospacing="0" w:line="360" w:lineRule="auto"/>
        <w:ind w:firstLine="708"/>
        <w:contextualSpacing/>
        <w:jc w:val="both"/>
        <w:rPr>
          <w:rStyle w:val="dash041e005f0431005f044b005f0447005f043d005f044b005f0439005f005fchar1char10"/>
        </w:rPr>
      </w:pPr>
      <w:r w:rsidRPr="00803362">
        <w:t xml:space="preserve"> Учебный предмет «Иностранный язык (второй)»</w:t>
      </w:r>
      <w:r w:rsidRPr="00803362">
        <w:rPr>
          <w:rStyle w:val="dash041e005f0431005f044b005f0447005f043d005f044b005f0439005f005fchar1char10"/>
        </w:rPr>
        <w:t xml:space="preserve"> обеспечивает формирование и развитие </w:t>
      </w:r>
      <w:r w:rsidRPr="00803362">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24CE7" w:rsidRPr="00803362" w:rsidRDefault="00724CE7" w:rsidP="00724CE7">
      <w:pPr>
        <w:pStyle w:val="af9"/>
        <w:spacing w:before="0" w:beforeAutospacing="0" w:after="0" w:afterAutospacing="0" w:line="360" w:lineRule="auto"/>
        <w:ind w:firstLine="708"/>
        <w:contextualSpacing/>
        <w:jc w:val="both"/>
      </w:pPr>
      <w:r w:rsidRPr="00803362">
        <w:rPr>
          <w:rStyle w:val="dash041e005f0431005f044b005f0447005f043d005f044b005f0439005f005fchar1char10"/>
        </w:rPr>
        <w:t xml:space="preserve">Освоение учебного предмета «Иностранный язык (второй)» направлено на </w:t>
      </w:r>
      <w:r w:rsidRPr="00803362">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24CE7" w:rsidRPr="00803362" w:rsidRDefault="00724CE7" w:rsidP="00724CE7">
      <w:pPr>
        <w:spacing w:line="360" w:lineRule="auto"/>
        <w:ind w:firstLine="709"/>
        <w:contextualSpacing/>
        <w:jc w:val="both"/>
      </w:pPr>
      <w:r w:rsidRPr="00803362">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24CE7" w:rsidRPr="00803362" w:rsidRDefault="00724CE7" w:rsidP="00724CE7">
      <w:pPr>
        <w:spacing w:line="360" w:lineRule="auto"/>
        <w:ind w:firstLine="709"/>
        <w:jc w:val="both"/>
        <w:rPr>
          <w:b/>
        </w:rPr>
      </w:pPr>
    </w:p>
    <w:p w:rsidR="00724CE7" w:rsidRPr="00803362" w:rsidRDefault="00724CE7" w:rsidP="00724CE7">
      <w:pPr>
        <w:spacing w:line="360" w:lineRule="auto"/>
        <w:ind w:firstLine="709"/>
        <w:jc w:val="both"/>
        <w:rPr>
          <w:b/>
        </w:rPr>
      </w:pPr>
      <w:r w:rsidRPr="00803362">
        <w:rPr>
          <w:b/>
        </w:rPr>
        <w:t>Предметное содержание речи</w:t>
      </w:r>
    </w:p>
    <w:p w:rsidR="00724CE7" w:rsidRPr="00803362" w:rsidRDefault="00724CE7" w:rsidP="00724CE7">
      <w:pPr>
        <w:spacing w:line="360" w:lineRule="auto"/>
        <w:ind w:firstLine="709"/>
        <w:jc w:val="both"/>
      </w:pPr>
      <w:r w:rsidRPr="00803362">
        <w:rPr>
          <w:b/>
        </w:rPr>
        <w:t xml:space="preserve">Моя семья. </w:t>
      </w:r>
      <w:r w:rsidRPr="00803362">
        <w:t xml:space="preserve">Взаимоотношения в семье. Конфликтные ситуации и способы их решения. </w:t>
      </w:r>
    </w:p>
    <w:p w:rsidR="00724CE7" w:rsidRPr="00803362" w:rsidRDefault="00724CE7" w:rsidP="00724CE7">
      <w:pPr>
        <w:spacing w:line="360" w:lineRule="auto"/>
        <w:ind w:firstLine="709"/>
        <w:jc w:val="both"/>
      </w:pPr>
      <w:r w:rsidRPr="00803362">
        <w:rPr>
          <w:b/>
        </w:rPr>
        <w:t xml:space="preserve">Мои друзья. </w:t>
      </w:r>
      <w:r w:rsidRPr="00803362">
        <w:t xml:space="preserve">Лучший друг/подруга. Внешность и черты характера. Межличностные взаимоотношения с друзьями и в школе. </w:t>
      </w:r>
    </w:p>
    <w:p w:rsidR="00724CE7" w:rsidRPr="00803362" w:rsidRDefault="00724CE7" w:rsidP="00724CE7">
      <w:pPr>
        <w:spacing w:line="360" w:lineRule="auto"/>
        <w:ind w:firstLine="709"/>
        <w:jc w:val="both"/>
      </w:pPr>
      <w:r w:rsidRPr="00803362">
        <w:rPr>
          <w:b/>
        </w:rPr>
        <w:lastRenderedPageBreak/>
        <w:t>Свободное время.</w:t>
      </w:r>
      <w:r w:rsidRPr="00803362">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24CE7" w:rsidRPr="00803362" w:rsidRDefault="00724CE7" w:rsidP="00724CE7">
      <w:pPr>
        <w:spacing w:line="360" w:lineRule="auto"/>
        <w:ind w:firstLine="709"/>
        <w:jc w:val="both"/>
      </w:pPr>
      <w:r w:rsidRPr="00803362">
        <w:rPr>
          <w:b/>
        </w:rPr>
        <w:t>Здоровый образ жизни.</w:t>
      </w:r>
      <w:r w:rsidRPr="00803362">
        <w:t xml:space="preserve"> Режим труда и отдыха, занятия спортом, здоровое питание, отказ от вредных привычек.</w:t>
      </w:r>
    </w:p>
    <w:p w:rsidR="00724CE7" w:rsidRPr="00803362" w:rsidRDefault="00724CE7" w:rsidP="00724CE7">
      <w:pPr>
        <w:spacing w:line="360" w:lineRule="auto"/>
        <w:ind w:firstLine="709"/>
        <w:jc w:val="both"/>
        <w:rPr>
          <w:b/>
          <w:i/>
          <w:strike/>
        </w:rPr>
      </w:pPr>
      <w:r w:rsidRPr="00803362">
        <w:rPr>
          <w:b/>
        </w:rPr>
        <w:t xml:space="preserve">Спорт. </w:t>
      </w:r>
      <w:r w:rsidRPr="00803362">
        <w:t>Виды спорта. Спортивные игры. Спортивные соревнования.</w:t>
      </w:r>
    </w:p>
    <w:p w:rsidR="00724CE7" w:rsidRPr="00803362" w:rsidRDefault="00724CE7" w:rsidP="00724CE7">
      <w:pPr>
        <w:spacing w:line="360" w:lineRule="auto"/>
        <w:ind w:firstLine="709"/>
        <w:jc w:val="both"/>
      </w:pPr>
      <w:r w:rsidRPr="00803362">
        <w:rPr>
          <w:b/>
        </w:rPr>
        <w:t>Школа.</w:t>
      </w:r>
      <w:r w:rsidRPr="00803362">
        <w:t xml:space="preserve"> Школьная жизнь. Правила поведения в школе.Изучаемые предметы и отношения к ним. Внеклассные мероприятия. Кружки. Школьная форма</w:t>
      </w:r>
      <w:r w:rsidRPr="00803362">
        <w:rPr>
          <w:i/>
        </w:rPr>
        <w:t xml:space="preserve">. </w:t>
      </w:r>
      <w:r w:rsidRPr="00803362">
        <w:t>Каникулы. Переписка с зарубежными сверстниками.</w:t>
      </w:r>
    </w:p>
    <w:p w:rsidR="00724CE7" w:rsidRPr="00803362" w:rsidRDefault="00724CE7" w:rsidP="00724CE7">
      <w:pPr>
        <w:spacing w:line="360" w:lineRule="auto"/>
        <w:ind w:firstLine="709"/>
        <w:jc w:val="both"/>
        <w:rPr>
          <w:b/>
        </w:rPr>
      </w:pPr>
      <w:r w:rsidRPr="00803362">
        <w:rPr>
          <w:b/>
        </w:rPr>
        <w:t>Выбор профессии.</w:t>
      </w:r>
      <w:r w:rsidRPr="00803362">
        <w:t xml:space="preserve"> Мир профессий. Проблема выбора профессии. Роль иностранного языка в планах на будущее.</w:t>
      </w:r>
    </w:p>
    <w:p w:rsidR="00724CE7" w:rsidRPr="00803362" w:rsidRDefault="00724CE7" w:rsidP="00724CE7">
      <w:pPr>
        <w:spacing w:line="360" w:lineRule="auto"/>
        <w:ind w:firstLine="709"/>
        <w:jc w:val="both"/>
      </w:pPr>
      <w:r w:rsidRPr="00803362">
        <w:rPr>
          <w:b/>
        </w:rPr>
        <w:t xml:space="preserve">Путешествия. </w:t>
      </w:r>
      <w:r w:rsidRPr="00803362">
        <w:t>Путешествия по России и странам изучаемого языка. Транспорт.</w:t>
      </w:r>
    </w:p>
    <w:p w:rsidR="00724CE7" w:rsidRPr="00803362" w:rsidRDefault="00724CE7" w:rsidP="00724CE7">
      <w:pPr>
        <w:spacing w:line="360" w:lineRule="auto"/>
        <w:ind w:firstLine="709"/>
        <w:jc w:val="both"/>
        <w:rPr>
          <w:b/>
        </w:rPr>
      </w:pPr>
      <w:r w:rsidRPr="00803362">
        <w:rPr>
          <w:b/>
        </w:rPr>
        <w:t>Окружающий мир</w:t>
      </w:r>
    </w:p>
    <w:p w:rsidR="00724CE7" w:rsidRPr="00803362" w:rsidRDefault="00724CE7" w:rsidP="00724CE7">
      <w:pPr>
        <w:spacing w:line="360" w:lineRule="auto"/>
        <w:ind w:firstLine="709"/>
        <w:jc w:val="both"/>
      </w:pPr>
      <w:r w:rsidRPr="00803362">
        <w:t xml:space="preserve">Природа: растения и животные. Погода. Проблемы экологии. Защита окружающей среды. Жизнь в городе/ в сельской местности </w:t>
      </w:r>
    </w:p>
    <w:p w:rsidR="00724CE7" w:rsidRPr="00803362" w:rsidRDefault="00724CE7" w:rsidP="00724CE7">
      <w:pPr>
        <w:spacing w:line="360" w:lineRule="auto"/>
        <w:ind w:firstLine="709"/>
        <w:jc w:val="both"/>
        <w:rPr>
          <w:b/>
        </w:rPr>
      </w:pPr>
      <w:r w:rsidRPr="00803362">
        <w:rPr>
          <w:b/>
        </w:rPr>
        <w:t>Средства массовой информации</w:t>
      </w:r>
    </w:p>
    <w:p w:rsidR="00724CE7" w:rsidRPr="00803362" w:rsidRDefault="00724CE7" w:rsidP="00724CE7">
      <w:pPr>
        <w:spacing w:line="360" w:lineRule="auto"/>
        <w:ind w:firstLine="709"/>
        <w:jc w:val="both"/>
      </w:pPr>
      <w:r w:rsidRPr="00803362">
        <w:t xml:space="preserve">Роль средств массовой информации в жизни общества. Средства массовой информации: пресса, телевидение, радио, Интернет. </w:t>
      </w:r>
    </w:p>
    <w:p w:rsidR="00724CE7" w:rsidRPr="00803362" w:rsidRDefault="00724CE7" w:rsidP="00724CE7">
      <w:pPr>
        <w:spacing w:line="360" w:lineRule="auto"/>
        <w:ind w:firstLine="709"/>
        <w:jc w:val="both"/>
        <w:rPr>
          <w:b/>
        </w:rPr>
      </w:pPr>
      <w:r w:rsidRPr="00803362">
        <w:rPr>
          <w:b/>
        </w:rPr>
        <w:t>Страны изучаемого языка и родная страна</w:t>
      </w:r>
    </w:p>
    <w:p w:rsidR="00724CE7" w:rsidRPr="00803362" w:rsidRDefault="00724CE7" w:rsidP="00724CE7">
      <w:pPr>
        <w:autoSpaceDE w:val="0"/>
        <w:autoSpaceDN w:val="0"/>
        <w:adjustRightInd w:val="0"/>
        <w:spacing w:line="360" w:lineRule="auto"/>
        <w:ind w:firstLine="709"/>
        <w:jc w:val="both"/>
        <w:rPr>
          <w:b/>
        </w:rPr>
      </w:pPr>
      <w:r w:rsidRPr="00803362">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24CE7" w:rsidRPr="00803362" w:rsidRDefault="00724CE7" w:rsidP="00724CE7">
      <w:pPr>
        <w:autoSpaceDE w:val="0"/>
        <w:autoSpaceDN w:val="0"/>
        <w:adjustRightInd w:val="0"/>
        <w:spacing w:line="360" w:lineRule="auto"/>
        <w:ind w:firstLine="709"/>
        <w:jc w:val="both"/>
        <w:rPr>
          <w:b/>
          <w:bCs/>
        </w:rPr>
      </w:pPr>
      <w:r w:rsidRPr="00803362">
        <w:rPr>
          <w:b/>
          <w:bCs/>
        </w:rPr>
        <w:t xml:space="preserve">Коммуникативные умения </w:t>
      </w:r>
    </w:p>
    <w:p w:rsidR="00724CE7" w:rsidRPr="00803362" w:rsidRDefault="00724CE7" w:rsidP="00724CE7">
      <w:pPr>
        <w:spacing w:line="360" w:lineRule="auto"/>
        <w:ind w:firstLine="709"/>
        <w:jc w:val="both"/>
        <w:rPr>
          <w:b/>
        </w:rPr>
      </w:pPr>
      <w:r w:rsidRPr="00803362">
        <w:rPr>
          <w:b/>
        </w:rPr>
        <w:t xml:space="preserve">Говорение </w:t>
      </w:r>
    </w:p>
    <w:p w:rsidR="00724CE7" w:rsidRPr="00803362" w:rsidRDefault="00724CE7" w:rsidP="00724CE7">
      <w:pPr>
        <w:spacing w:line="360" w:lineRule="auto"/>
        <w:ind w:firstLine="709"/>
        <w:jc w:val="both"/>
        <w:rPr>
          <w:b/>
        </w:rPr>
      </w:pPr>
      <w:r w:rsidRPr="00803362">
        <w:rPr>
          <w:b/>
        </w:rPr>
        <w:t>Диалогическая речь</w:t>
      </w:r>
    </w:p>
    <w:p w:rsidR="00724CE7" w:rsidRPr="00803362" w:rsidRDefault="00724CE7" w:rsidP="00724CE7">
      <w:pPr>
        <w:spacing w:line="360" w:lineRule="auto"/>
        <w:ind w:firstLine="709"/>
        <w:jc w:val="both"/>
      </w:pPr>
      <w:r w:rsidRPr="00803362">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24CE7" w:rsidRPr="00803362" w:rsidRDefault="00724CE7" w:rsidP="00724CE7">
      <w:pPr>
        <w:spacing w:line="360" w:lineRule="auto"/>
        <w:ind w:firstLine="709"/>
        <w:jc w:val="both"/>
      </w:pPr>
      <w:r w:rsidRPr="00803362">
        <w:t xml:space="preserve">Объем диалога от 3 реплик (5-7 класс) до 4-5 реплик (8-9 класс) со стороны каждого учащегося.Продолжительность диалога – до 2,5–3 минут. </w:t>
      </w:r>
    </w:p>
    <w:p w:rsidR="00724CE7" w:rsidRPr="00803362" w:rsidRDefault="00724CE7" w:rsidP="00724CE7">
      <w:pPr>
        <w:spacing w:line="360" w:lineRule="auto"/>
        <w:ind w:firstLine="709"/>
        <w:jc w:val="both"/>
      </w:pPr>
      <w:r w:rsidRPr="00803362">
        <w:rPr>
          <w:b/>
        </w:rPr>
        <w:t>Монологическая речь</w:t>
      </w:r>
    </w:p>
    <w:p w:rsidR="00724CE7" w:rsidRPr="00803362" w:rsidRDefault="00724CE7" w:rsidP="00724CE7">
      <w:pPr>
        <w:spacing w:line="360" w:lineRule="auto"/>
        <w:ind w:firstLine="709"/>
        <w:jc w:val="both"/>
      </w:pPr>
      <w:r w:rsidRPr="00803362">
        <w:lastRenderedPageBreak/>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24CE7" w:rsidRPr="00803362" w:rsidRDefault="00724CE7" w:rsidP="00724CE7">
      <w:pPr>
        <w:spacing w:line="360" w:lineRule="auto"/>
        <w:ind w:firstLine="709"/>
        <w:jc w:val="both"/>
      </w:pPr>
      <w:r w:rsidRPr="00803362">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24CE7" w:rsidRPr="00803362" w:rsidRDefault="00724CE7" w:rsidP="00724CE7">
      <w:pPr>
        <w:spacing w:line="360" w:lineRule="auto"/>
        <w:ind w:firstLine="709"/>
        <w:contextualSpacing/>
        <w:jc w:val="both"/>
        <w:rPr>
          <w:b/>
        </w:rPr>
      </w:pPr>
      <w:r w:rsidRPr="00803362">
        <w:rPr>
          <w:b/>
        </w:rPr>
        <w:t>Аудирование</w:t>
      </w:r>
    </w:p>
    <w:p w:rsidR="00724CE7" w:rsidRPr="00803362" w:rsidRDefault="00724CE7" w:rsidP="00724CE7">
      <w:pPr>
        <w:spacing w:line="360" w:lineRule="auto"/>
        <w:ind w:firstLine="709"/>
        <w:contextualSpacing/>
        <w:jc w:val="both"/>
      </w:pPr>
      <w:r w:rsidRPr="00803362">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24CE7" w:rsidRPr="00803362" w:rsidRDefault="00724CE7" w:rsidP="00724CE7">
      <w:pPr>
        <w:spacing w:line="360" w:lineRule="auto"/>
        <w:ind w:firstLine="709"/>
        <w:jc w:val="both"/>
        <w:rPr>
          <w:lang w:bidi="en-US"/>
        </w:rPr>
      </w:pPr>
      <w:r w:rsidRPr="00803362">
        <w:t xml:space="preserve">Жанры текстов: прагматические, </w:t>
      </w:r>
      <w:r w:rsidRPr="00803362">
        <w:rPr>
          <w:lang w:bidi="en-US"/>
        </w:rPr>
        <w:t>информационные, научно-популярные.</w:t>
      </w:r>
    </w:p>
    <w:p w:rsidR="00724CE7" w:rsidRPr="00803362" w:rsidRDefault="00724CE7" w:rsidP="00724CE7">
      <w:pPr>
        <w:spacing w:line="360" w:lineRule="auto"/>
        <w:ind w:firstLine="709"/>
        <w:jc w:val="both"/>
        <w:rPr>
          <w:lang w:bidi="en-US"/>
        </w:rPr>
      </w:pPr>
      <w:r w:rsidRPr="00803362">
        <w:rPr>
          <w:lang w:bidi="en-US"/>
        </w:rPr>
        <w:t>Типы текстов: высказывания собеседников в ситуациях повседневного общения, сообщение, беседа, интервью, объявление, реклама и др.</w:t>
      </w:r>
    </w:p>
    <w:p w:rsidR="00724CE7" w:rsidRPr="00803362" w:rsidRDefault="00724CE7" w:rsidP="00724CE7">
      <w:pPr>
        <w:spacing w:line="360" w:lineRule="auto"/>
        <w:ind w:firstLine="709"/>
        <w:jc w:val="both"/>
        <w:rPr>
          <w:lang w:bidi="en-US"/>
        </w:rPr>
      </w:pPr>
      <w:r w:rsidRPr="00803362">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24CE7" w:rsidRPr="00803362" w:rsidRDefault="00724CE7" w:rsidP="00724CE7">
      <w:pPr>
        <w:spacing w:line="360" w:lineRule="auto"/>
        <w:ind w:firstLine="709"/>
        <w:jc w:val="both"/>
      </w:pPr>
      <w:r w:rsidRPr="00803362">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24CE7" w:rsidRPr="00803362" w:rsidRDefault="00724CE7" w:rsidP="00724CE7">
      <w:pPr>
        <w:spacing w:line="360" w:lineRule="auto"/>
        <w:ind w:firstLine="709"/>
        <w:jc w:val="both"/>
      </w:pPr>
      <w:r w:rsidRPr="00803362">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24CE7" w:rsidRPr="00803362" w:rsidRDefault="00724CE7" w:rsidP="00724CE7">
      <w:pPr>
        <w:spacing w:line="360" w:lineRule="auto"/>
        <w:ind w:firstLine="709"/>
        <w:jc w:val="both"/>
      </w:pPr>
      <w:r w:rsidRPr="00803362">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24CE7" w:rsidRPr="00803362" w:rsidRDefault="00724CE7" w:rsidP="00724CE7">
      <w:pPr>
        <w:spacing w:line="360" w:lineRule="auto"/>
        <w:ind w:firstLine="709"/>
        <w:jc w:val="both"/>
        <w:rPr>
          <w:b/>
        </w:rPr>
      </w:pPr>
      <w:r w:rsidRPr="00803362">
        <w:rPr>
          <w:b/>
        </w:rPr>
        <w:t>Чтение</w:t>
      </w:r>
    </w:p>
    <w:p w:rsidR="00724CE7" w:rsidRPr="00803362" w:rsidRDefault="00724CE7" w:rsidP="00724CE7">
      <w:pPr>
        <w:spacing w:line="360" w:lineRule="auto"/>
        <w:ind w:firstLine="709"/>
        <w:jc w:val="both"/>
        <w:rPr>
          <w:b/>
        </w:rPr>
      </w:pPr>
      <w:r w:rsidRPr="00803362">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24CE7" w:rsidRPr="00803362" w:rsidRDefault="00724CE7" w:rsidP="00724CE7">
      <w:pPr>
        <w:spacing w:line="360" w:lineRule="auto"/>
        <w:ind w:firstLine="709"/>
        <w:jc w:val="both"/>
        <w:rPr>
          <w:b/>
        </w:rPr>
      </w:pPr>
      <w:r w:rsidRPr="00803362">
        <w:rPr>
          <w:lang w:bidi="en-US"/>
        </w:rPr>
        <w:lastRenderedPageBreak/>
        <w:t xml:space="preserve">Жанры текстов:научно-популярные, публицистические, художественные, прагматические. </w:t>
      </w:r>
    </w:p>
    <w:p w:rsidR="00724CE7" w:rsidRPr="00803362" w:rsidRDefault="00724CE7" w:rsidP="00724CE7">
      <w:pPr>
        <w:spacing w:line="360" w:lineRule="auto"/>
        <w:ind w:firstLine="709"/>
        <w:jc w:val="both"/>
        <w:rPr>
          <w:b/>
        </w:rPr>
      </w:pPr>
      <w:r w:rsidRPr="00803362">
        <w:rPr>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724CE7" w:rsidRPr="00803362" w:rsidRDefault="00724CE7" w:rsidP="00724CE7">
      <w:pPr>
        <w:spacing w:line="360" w:lineRule="auto"/>
        <w:ind w:firstLine="709"/>
        <w:jc w:val="both"/>
        <w:rPr>
          <w:b/>
        </w:rPr>
      </w:pPr>
      <w:r w:rsidRPr="00803362">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24CE7" w:rsidRPr="00803362" w:rsidRDefault="00724CE7" w:rsidP="00724CE7">
      <w:pPr>
        <w:spacing w:line="360" w:lineRule="auto"/>
        <w:ind w:firstLine="709"/>
        <w:jc w:val="both"/>
        <w:rPr>
          <w:lang w:bidi="en-US"/>
        </w:rPr>
      </w:pPr>
      <w:r w:rsidRPr="00803362">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724CE7" w:rsidRPr="00803362" w:rsidRDefault="00724CE7" w:rsidP="00724CE7">
      <w:pPr>
        <w:spacing w:line="360" w:lineRule="auto"/>
        <w:ind w:firstLine="709"/>
        <w:jc w:val="both"/>
        <w:rPr>
          <w:lang w:bidi="en-US"/>
        </w:rPr>
      </w:pPr>
      <w:r w:rsidRPr="00803362">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724CE7" w:rsidRPr="00803362" w:rsidRDefault="00724CE7" w:rsidP="00724CE7">
      <w:pPr>
        <w:spacing w:line="360" w:lineRule="auto"/>
        <w:ind w:firstLine="709"/>
        <w:jc w:val="both"/>
        <w:rPr>
          <w:lang w:bidi="en-US"/>
        </w:rPr>
      </w:pPr>
      <w:r w:rsidRPr="00803362">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24CE7" w:rsidRPr="00803362" w:rsidRDefault="00724CE7" w:rsidP="00724CE7">
      <w:pPr>
        <w:spacing w:line="360" w:lineRule="auto"/>
        <w:ind w:firstLine="709"/>
        <w:jc w:val="both"/>
      </w:pPr>
      <w:r w:rsidRPr="00803362">
        <w:t xml:space="preserve">Независимо от вида чтения возможно использование двуязычного словаря. </w:t>
      </w:r>
    </w:p>
    <w:p w:rsidR="00724CE7" w:rsidRPr="00803362" w:rsidRDefault="00724CE7" w:rsidP="00724CE7">
      <w:pPr>
        <w:spacing w:line="360" w:lineRule="auto"/>
        <w:ind w:firstLine="709"/>
        <w:jc w:val="both"/>
        <w:rPr>
          <w:b/>
        </w:rPr>
      </w:pPr>
      <w:r w:rsidRPr="00803362">
        <w:rPr>
          <w:b/>
        </w:rPr>
        <w:t>Письменная речь</w:t>
      </w:r>
    </w:p>
    <w:p w:rsidR="00724CE7" w:rsidRPr="00803362" w:rsidRDefault="00724CE7" w:rsidP="00724CE7">
      <w:pPr>
        <w:spacing w:line="360" w:lineRule="auto"/>
        <w:ind w:firstLine="709"/>
        <w:jc w:val="both"/>
      </w:pPr>
      <w:r w:rsidRPr="00803362">
        <w:t>Формирование и развитие письменной речи, а именно умений:</w:t>
      </w:r>
    </w:p>
    <w:p w:rsidR="00724CE7" w:rsidRPr="00803362" w:rsidRDefault="00724CE7" w:rsidP="004B0876">
      <w:pPr>
        <w:numPr>
          <w:ilvl w:val="0"/>
          <w:numId w:val="51"/>
        </w:numPr>
        <w:tabs>
          <w:tab w:val="left" w:pos="993"/>
        </w:tabs>
        <w:spacing w:line="360" w:lineRule="auto"/>
        <w:ind w:left="0" w:firstLine="709"/>
        <w:jc w:val="both"/>
      </w:pPr>
      <w:r w:rsidRPr="00803362">
        <w:t>заполнение анкет и формуляров (указывать имя, фамилию, пол, гражданство, национальность, адрес);</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коротких поздравлений с днем рождения и другими праздниками, выражение пожеланий (объемом 30–40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24CE7" w:rsidRPr="00803362" w:rsidRDefault="00724CE7" w:rsidP="004B0876">
      <w:pPr>
        <w:numPr>
          <w:ilvl w:val="0"/>
          <w:numId w:val="51"/>
        </w:numPr>
        <w:tabs>
          <w:tab w:val="left" w:pos="993"/>
        </w:tabs>
        <w:spacing w:line="360" w:lineRule="auto"/>
        <w:ind w:left="0" w:firstLine="709"/>
        <w:jc w:val="both"/>
      </w:pPr>
      <w:r w:rsidRPr="00803362">
        <w:t>составление плана, тезисов устного/письменного сообщения; краткое изложение результатов проектной деятельности.</w:t>
      </w:r>
    </w:p>
    <w:p w:rsidR="00724CE7" w:rsidRPr="00803362" w:rsidRDefault="00724CE7" w:rsidP="004B0876">
      <w:pPr>
        <w:numPr>
          <w:ilvl w:val="0"/>
          <w:numId w:val="51"/>
        </w:numPr>
        <w:tabs>
          <w:tab w:val="left" w:pos="993"/>
        </w:tabs>
        <w:spacing w:line="360" w:lineRule="auto"/>
        <w:ind w:left="0" w:firstLine="709"/>
        <w:jc w:val="both"/>
        <w:rPr>
          <w:lang w:bidi="en-US"/>
        </w:rPr>
      </w:pPr>
      <w:r w:rsidRPr="00803362">
        <w:rPr>
          <w:lang w:bidi="en-US"/>
        </w:rPr>
        <w:t>делать выписки из текстов; составлять небольшие письменные высказывания в соответствии с коммуникативной задачей.</w:t>
      </w:r>
    </w:p>
    <w:p w:rsidR="00724CE7" w:rsidRPr="00803362" w:rsidRDefault="00724CE7" w:rsidP="00724CE7">
      <w:pPr>
        <w:spacing w:line="360" w:lineRule="auto"/>
        <w:ind w:firstLine="709"/>
        <w:jc w:val="both"/>
        <w:rPr>
          <w:b/>
        </w:rPr>
      </w:pPr>
      <w:r w:rsidRPr="00803362">
        <w:rPr>
          <w:b/>
        </w:rPr>
        <w:t>Языковые средства и навыки оперирования ими</w:t>
      </w:r>
    </w:p>
    <w:p w:rsidR="00724CE7" w:rsidRPr="00803362" w:rsidRDefault="00724CE7" w:rsidP="00724CE7">
      <w:pPr>
        <w:spacing w:line="360" w:lineRule="auto"/>
        <w:ind w:firstLine="709"/>
        <w:jc w:val="both"/>
      </w:pPr>
      <w:r w:rsidRPr="00803362">
        <w:rPr>
          <w:b/>
        </w:rPr>
        <w:lastRenderedPageBreak/>
        <w:t>Орфография и пунктуация</w:t>
      </w:r>
    </w:p>
    <w:p w:rsidR="00724CE7" w:rsidRPr="00803362" w:rsidRDefault="00724CE7" w:rsidP="00724CE7">
      <w:pPr>
        <w:spacing w:line="360" w:lineRule="auto"/>
        <w:ind w:firstLine="709"/>
        <w:jc w:val="both"/>
        <w:rPr>
          <w:lang w:bidi="en-US"/>
        </w:rPr>
      </w:pPr>
      <w:r w:rsidRPr="00803362">
        <w:rPr>
          <w:lang w:bidi="en-US"/>
        </w:rPr>
        <w:t xml:space="preserve">Правильное написание </w:t>
      </w:r>
      <w:r w:rsidRPr="00803362">
        <w:t xml:space="preserve">всех букв алфавита, основных буквосочетаний, </w:t>
      </w:r>
      <w:r w:rsidRPr="00803362">
        <w:rPr>
          <w:lang w:bidi="en-US"/>
        </w:rPr>
        <w:t>изученных слов. Правильное использование знаков препинания (точки, вопросительного и восклицательного знака) в конце предложения.</w:t>
      </w:r>
    </w:p>
    <w:p w:rsidR="00724CE7" w:rsidRPr="00803362" w:rsidRDefault="00724CE7" w:rsidP="00724CE7">
      <w:pPr>
        <w:spacing w:line="360" w:lineRule="auto"/>
        <w:ind w:firstLine="709"/>
        <w:jc w:val="both"/>
      </w:pPr>
      <w:r w:rsidRPr="00803362">
        <w:rPr>
          <w:b/>
        </w:rPr>
        <w:t>Фонетическая сторона речи.</w:t>
      </w:r>
    </w:p>
    <w:p w:rsidR="00724CE7" w:rsidRPr="00803362" w:rsidRDefault="00724CE7" w:rsidP="00724CE7">
      <w:pPr>
        <w:spacing w:line="360" w:lineRule="auto"/>
        <w:ind w:firstLine="709"/>
        <w:jc w:val="both"/>
      </w:pPr>
      <w:r w:rsidRPr="00803362">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24CE7" w:rsidRPr="00803362" w:rsidRDefault="00724CE7" w:rsidP="00724CE7">
      <w:pPr>
        <w:spacing w:line="360" w:lineRule="auto"/>
        <w:ind w:firstLine="709"/>
        <w:jc w:val="both"/>
      </w:pPr>
      <w:r w:rsidRPr="00803362">
        <w:rPr>
          <w:b/>
        </w:rPr>
        <w:t>Лексическая сторона речи</w:t>
      </w:r>
    </w:p>
    <w:p w:rsidR="00724CE7" w:rsidRPr="00803362" w:rsidRDefault="00724CE7" w:rsidP="00724CE7">
      <w:pPr>
        <w:spacing w:line="360" w:lineRule="auto"/>
        <w:ind w:firstLine="709"/>
        <w:jc w:val="both"/>
        <w:rPr>
          <w:strike/>
        </w:rPr>
      </w:pPr>
      <w:r w:rsidRPr="00803362">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724CE7" w:rsidRPr="00803362" w:rsidRDefault="00724CE7" w:rsidP="00724CE7">
      <w:pPr>
        <w:spacing w:line="360" w:lineRule="auto"/>
        <w:ind w:firstLine="709"/>
        <w:jc w:val="both"/>
      </w:pPr>
      <w:r w:rsidRPr="00803362">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24CE7" w:rsidRPr="00803362" w:rsidRDefault="00724CE7" w:rsidP="00724CE7">
      <w:pPr>
        <w:spacing w:line="360" w:lineRule="auto"/>
        <w:ind w:firstLine="709"/>
        <w:jc w:val="both"/>
      </w:pPr>
      <w:r w:rsidRPr="00803362">
        <w:rPr>
          <w:b/>
        </w:rPr>
        <w:t>Грамматическая сторона речи</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24CE7" w:rsidRPr="00803362" w:rsidRDefault="00724CE7" w:rsidP="00724CE7">
      <w:pPr>
        <w:spacing w:line="360" w:lineRule="auto"/>
        <w:ind w:firstLine="709"/>
        <w:jc w:val="both"/>
        <w:rPr>
          <w:lang w:bidi="en-US"/>
        </w:rPr>
      </w:pPr>
      <w:r w:rsidRPr="00803362">
        <w:rPr>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24CE7" w:rsidRPr="00803362" w:rsidRDefault="00724CE7" w:rsidP="00724CE7">
      <w:pPr>
        <w:spacing w:line="360" w:lineRule="auto"/>
        <w:ind w:firstLine="709"/>
        <w:jc w:val="both"/>
        <w:rPr>
          <w:lang w:bidi="en-US"/>
        </w:rPr>
      </w:pPr>
      <w:r w:rsidRPr="00803362">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24CE7" w:rsidRPr="00803362" w:rsidRDefault="00724CE7" w:rsidP="00724CE7">
      <w:pPr>
        <w:spacing w:line="360" w:lineRule="auto"/>
        <w:ind w:firstLine="709"/>
        <w:jc w:val="both"/>
      </w:pPr>
      <w:r w:rsidRPr="00803362">
        <w:rPr>
          <w:b/>
        </w:rPr>
        <w:t>Социокультурные знания и умения.</w:t>
      </w:r>
    </w:p>
    <w:p w:rsidR="00724CE7" w:rsidRPr="00803362" w:rsidRDefault="00724CE7" w:rsidP="00724CE7">
      <w:pPr>
        <w:spacing w:line="360" w:lineRule="auto"/>
        <w:ind w:firstLine="709"/>
        <w:jc w:val="both"/>
        <w:rPr>
          <w:lang w:bidi="en-US"/>
        </w:rPr>
      </w:pPr>
      <w:r w:rsidRPr="00803362">
        <w:rPr>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знаниями о значении родного и иностранного языков в современном мире;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сведениями о социокультурном портрете стран, говорящих на иностранном языке, их символике и культурном наследии;</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сведениями о социокультурном портрете стран, говорящих на иностранном языке, их символике и культурном наследии;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24CE7" w:rsidRPr="00803362" w:rsidRDefault="00724CE7" w:rsidP="004B0876">
      <w:pPr>
        <w:numPr>
          <w:ilvl w:val="0"/>
          <w:numId w:val="53"/>
        </w:numPr>
        <w:tabs>
          <w:tab w:val="left" w:pos="993"/>
        </w:tabs>
        <w:spacing w:line="360" w:lineRule="auto"/>
        <w:ind w:left="0" w:firstLine="709"/>
        <w:jc w:val="both"/>
        <w:rPr>
          <w:lang w:bidi="en-US"/>
        </w:rPr>
      </w:pPr>
      <w:r w:rsidRPr="00803362">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24CE7" w:rsidRPr="00803362" w:rsidRDefault="00724CE7" w:rsidP="00724CE7">
      <w:pPr>
        <w:spacing w:line="360" w:lineRule="auto"/>
        <w:ind w:firstLine="709"/>
        <w:contextualSpacing/>
        <w:jc w:val="both"/>
      </w:pPr>
      <w:r w:rsidRPr="00803362">
        <w:rPr>
          <w:b/>
        </w:rPr>
        <w:t>Компенсаторные умения</w:t>
      </w:r>
    </w:p>
    <w:p w:rsidR="00724CE7" w:rsidRPr="00803362" w:rsidRDefault="00724CE7" w:rsidP="00724CE7">
      <w:pPr>
        <w:spacing w:line="360" w:lineRule="auto"/>
        <w:ind w:firstLine="709"/>
        <w:jc w:val="both"/>
        <w:rPr>
          <w:lang w:bidi="en-US"/>
        </w:rPr>
      </w:pPr>
      <w:r w:rsidRPr="00803362">
        <w:rPr>
          <w:lang w:bidi="en-US"/>
        </w:rPr>
        <w:t>Совершенствование умений:</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переспрашивать, просить повторить, уточняя значение незнакомых слов;</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прогнозировать содержание текста на основе заголовка, предварительно поставленных вопросов и т. д.;</w:t>
      </w:r>
    </w:p>
    <w:p w:rsidR="00724CE7" w:rsidRPr="00803362" w:rsidRDefault="00724CE7" w:rsidP="004B0876">
      <w:pPr>
        <w:numPr>
          <w:ilvl w:val="0"/>
          <w:numId w:val="52"/>
        </w:numPr>
        <w:tabs>
          <w:tab w:val="left" w:pos="993"/>
        </w:tabs>
        <w:spacing w:line="360" w:lineRule="auto"/>
        <w:ind w:left="0" w:firstLine="709"/>
        <w:jc w:val="both"/>
        <w:rPr>
          <w:lang w:bidi="en-US"/>
        </w:rPr>
      </w:pPr>
      <w:r w:rsidRPr="00803362">
        <w:rPr>
          <w:lang w:bidi="en-US"/>
        </w:rPr>
        <w:t>догадываться о значении незнакомых слов по контексту, по используемым собеседником жестам и мимике;</w:t>
      </w:r>
    </w:p>
    <w:p w:rsidR="00724CE7" w:rsidRPr="00803362" w:rsidRDefault="00724CE7" w:rsidP="004B0876">
      <w:pPr>
        <w:numPr>
          <w:ilvl w:val="0"/>
          <w:numId w:val="52"/>
        </w:numPr>
        <w:tabs>
          <w:tab w:val="left" w:pos="993"/>
        </w:tabs>
        <w:spacing w:line="360" w:lineRule="auto"/>
        <w:ind w:left="0" w:firstLine="709"/>
        <w:contextualSpacing/>
        <w:jc w:val="both"/>
      </w:pPr>
      <w:r w:rsidRPr="00803362">
        <w:rPr>
          <w:lang w:bidi="en-US"/>
        </w:rPr>
        <w:lastRenderedPageBreak/>
        <w:t>использовать синонимы, антонимы, описание понятия при дефиците языковых средств.</w:t>
      </w:r>
    </w:p>
    <w:p w:rsidR="00724CE7" w:rsidRPr="00803362" w:rsidRDefault="00724CE7" w:rsidP="00724CE7">
      <w:pPr>
        <w:spacing w:line="360" w:lineRule="auto"/>
        <w:ind w:firstLine="709"/>
        <w:jc w:val="both"/>
      </w:pPr>
      <w:r w:rsidRPr="00803362">
        <w:rPr>
          <w:b/>
        </w:rPr>
        <w:t>Общеучебные умения и универсальные способы деятельности</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5"/>
        </w:numPr>
        <w:tabs>
          <w:tab w:val="left" w:pos="993"/>
        </w:tabs>
        <w:spacing w:line="360" w:lineRule="auto"/>
        <w:ind w:left="0" w:firstLine="709"/>
        <w:jc w:val="both"/>
      </w:pPr>
      <w:r w:rsidRPr="00803362">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24CE7" w:rsidRPr="00803362" w:rsidRDefault="00724CE7" w:rsidP="004B0876">
      <w:pPr>
        <w:numPr>
          <w:ilvl w:val="0"/>
          <w:numId w:val="55"/>
        </w:numPr>
        <w:tabs>
          <w:tab w:val="left" w:pos="993"/>
        </w:tabs>
        <w:spacing w:line="360" w:lineRule="auto"/>
        <w:ind w:left="0" w:firstLine="709"/>
        <w:jc w:val="both"/>
      </w:pPr>
      <w:r w:rsidRPr="00803362">
        <w:t>работать с разными источниками на иностранном языке: справочными материалами, словарями, интернет-ресурсами, литературой;</w:t>
      </w:r>
    </w:p>
    <w:p w:rsidR="00724CE7" w:rsidRPr="00803362" w:rsidRDefault="00724CE7" w:rsidP="004B0876">
      <w:pPr>
        <w:numPr>
          <w:ilvl w:val="0"/>
          <w:numId w:val="55"/>
        </w:numPr>
        <w:tabs>
          <w:tab w:val="left" w:pos="993"/>
        </w:tabs>
        <w:spacing w:line="360" w:lineRule="auto"/>
        <w:ind w:left="0" w:firstLine="709"/>
        <w:jc w:val="both"/>
      </w:pPr>
      <w:r w:rsidRPr="00803362">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24CE7" w:rsidRPr="00803362" w:rsidRDefault="00724CE7" w:rsidP="004B0876">
      <w:pPr>
        <w:numPr>
          <w:ilvl w:val="0"/>
          <w:numId w:val="55"/>
        </w:numPr>
        <w:tabs>
          <w:tab w:val="left" w:pos="993"/>
        </w:tabs>
        <w:spacing w:line="360" w:lineRule="auto"/>
        <w:ind w:left="0" w:firstLine="709"/>
        <w:jc w:val="both"/>
      </w:pPr>
      <w:r w:rsidRPr="00803362">
        <w:t xml:space="preserve">самостоятельно работать в классе и дома. </w:t>
      </w:r>
    </w:p>
    <w:p w:rsidR="00724CE7" w:rsidRPr="00803362" w:rsidRDefault="00724CE7" w:rsidP="00724CE7">
      <w:pPr>
        <w:spacing w:line="360" w:lineRule="auto"/>
        <w:ind w:firstLine="709"/>
        <w:jc w:val="both"/>
        <w:rPr>
          <w:b/>
        </w:rPr>
      </w:pPr>
      <w:r w:rsidRPr="00803362">
        <w:rPr>
          <w:b/>
        </w:rPr>
        <w:t>Специальные учебные умения</w:t>
      </w:r>
    </w:p>
    <w:p w:rsidR="00724CE7" w:rsidRPr="00803362" w:rsidRDefault="00724CE7" w:rsidP="00724CE7">
      <w:pPr>
        <w:spacing w:line="360" w:lineRule="auto"/>
        <w:ind w:firstLine="709"/>
        <w:jc w:val="both"/>
      </w:pPr>
      <w:r w:rsidRPr="00803362">
        <w:t>Формирование и совершенствование умений:</w:t>
      </w:r>
    </w:p>
    <w:p w:rsidR="00724CE7" w:rsidRPr="00803362" w:rsidRDefault="00724CE7" w:rsidP="004B0876">
      <w:pPr>
        <w:numPr>
          <w:ilvl w:val="0"/>
          <w:numId w:val="54"/>
        </w:numPr>
        <w:tabs>
          <w:tab w:val="left" w:pos="993"/>
        </w:tabs>
        <w:spacing w:line="360" w:lineRule="auto"/>
        <w:ind w:left="0" w:firstLine="709"/>
        <w:jc w:val="both"/>
      </w:pPr>
      <w:r w:rsidRPr="00803362">
        <w:t>находить ключевые слова и социокультурные реалии в работе над текстом;</w:t>
      </w:r>
    </w:p>
    <w:p w:rsidR="00724CE7" w:rsidRPr="00803362" w:rsidRDefault="00724CE7" w:rsidP="004B0876">
      <w:pPr>
        <w:numPr>
          <w:ilvl w:val="0"/>
          <w:numId w:val="54"/>
        </w:numPr>
        <w:tabs>
          <w:tab w:val="left" w:pos="993"/>
        </w:tabs>
        <w:spacing w:line="360" w:lineRule="auto"/>
        <w:ind w:left="0" w:firstLine="709"/>
        <w:jc w:val="both"/>
      </w:pPr>
      <w:r w:rsidRPr="00803362">
        <w:t>семантизировать слова на основе языковой догадки;</w:t>
      </w:r>
    </w:p>
    <w:p w:rsidR="00724CE7" w:rsidRPr="00803362" w:rsidRDefault="00724CE7" w:rsidP="004B0876">
      <w:pPr>
        <w:numPr>
          <w:ilvl w:val="0"/>
          <w:numId w:val="54"/>
        </w:numPr>
        <w:tabs>
          <w:tab w:val="left" w:pos="993"/>
        </w:tabs>
        <w:spacing w:line="360" w:lineRule="auto"/>
        <w:ind w:left="0" w:firstLine="709"/>
        <w:jc w:val="both"/>
      </w:pPr>
      <w:r w:rsidRPr="00803362">
        <w:t>осуществлять словообразовательный анализ;</w:t>
      </w:r>
    </w:p>
    <w:p w:rsidR="00724CE7" w:rsidRPr="00803362" w:rsidRDefault="00724CE7" w:rsidP="004B0876">
      <w:pPr>
        <w:numPr>
          <w:ilvl w:val="0"/>
          <w:numId w:val="54"/>
        </w:numPr>
        <w:tabs>
          <w:tab w:val="left" w:pos="993"/>
        </w:tabs>
        <w:spacing w:line="360" w:lineRule="auto"/>
        <w:ind w:left="0" w:firstLine="709"/>
        <w:jc w:val="both"/>
      </w:pPr>
      <w:r w:rsidRPr="00803362">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24CE7" w:rsidRPr="00803362" w:rsidRDefault="00724CE7" w:rsidP="004B0876">
      <w:pPr>
        <w:numPr>
          <w:ilvl w:val="0"/>
          <w:numId w:val="54"/>
        </w:numPr>
        <w:tabs>
          <w:tab w:val="left" w:pos="993"/>
        </w:tabs>
        <w:spacing w:line="360" w:lineRule="auto"/>
        <w:ind w:left="0" w:firstLine="709"/>
        <w:jc w:val="both"/>
      </w:pPr>
      <w:r w:rsidRPr="00803362">
        <w:t>участвовать в проектной деятельности меж- и метапредметного характера.</w:t>
      </w:r>
    </w:p>
    <w:p w:rsidR="00724CE7" w:rsidRPr="00803362" w:rsidRDefault="00724CE7" w:rsidP="00724CE7">
      <w:pPr>
        <w:pStyle w:val="4"/>
        <w:ind w:left="1701"/>
        <w:rPr>
          <w:rFonts w:ascii="Times New Roman" w:hAnsi="Times New Roman"/>
          <w:sz w:val="24"/>
          <w:szCs w:val="24"/>
        </w:rPr>
      </w:pPr>
      <w:bookmarkStart w:id="94" w:name="_Toc31893443"/>
      <w:bookmarkStart w:id="95" w:name="_Toc31898637"/>
      <w:r w:rsidRPr="00803362">
        <w:rPr>
          <w:rFonts w:ascii="Times New Roman" w:hAnsi="Times New Roman"/>
          <w:sz w:val="24"/>
          <w:szCs w:val="24"/>
        </w:rPr>
        <w:t>2.2.2.5. История России. Всеобщая история</w:t>
      </w:r>
      <w:bookmarkEnd w:id="94"/>
      <w:bookmarkEnd w:id="95"/>
    </w:p>
    <w:p w:rsidR="00724CE7" w:rsidRPr="00803362" w:rsidRDefault="00724CE7" w:rsidP="00724CE7">
      <w:pPr>
        <w:shd w:val="clear" w:color="auto" w:fill="FFFFFF"/>
        <w:spacing w:line="360" w:lineRule="auto"/>
        <w:ind w:firstLine="709"/>
        <w:jc w:val="both"/>
        <w:rPr>
          <w:b/>
          <w:i/>
        </w:rPr>
      </w:pPr>
      <w:r w:rsidRPr="00803362">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24CE7" w:rsidRPr="00803362" w:rsidRDefault="00724CE7" w:rsidP="00724CE7">
      <w:pPr>
        <w:shd w:val="clear" w:color="auto" w:fill="FFFFFF"/>
        <w:spacing w:line="360" w:lineRule="auto"/>
        <w:ind w:firstLine="709"/>
        <w:jc w:val="both"/>
        <w:rPr>
          <w:b/>
        </w:rPr>
      </w:pPr>
      <w:r w:rsidRPr="00803362">
        <w:rPr>
          <w:b/>
        </w:rPr>
        <w:t>Общая характеристика примерной программы по истории.</w:t>
      </w:r>
    </w:p>
    <w:p w:rsidR="00724CE7" w:rsidRPr="00803362" w:rsidRDefault="00724CE7" w:rsidP="00724CE7">
      <w:pPr>
        <w:spacing w:line="360" w:lineRule="auto"/>
        <w:ind w:firstLine="709"/>
        <w:jc w:val="both"/>
      </w:pPr>
      <w:r w:rsidRPr="00803362">
        <w:rPr>
          <w:b/>
          <w:bCs/>
        </w:rPr>
        <w:lastRenderedPageBreak/>
        <w:t>Целью школьного исторического образования</w:t>
      </w:r>
      <w:r w:rsidRPr="00803362">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24CE7" w:rsidRPr="00803362" w:rsidRDefault="00724CE7" w:rsidP="00724CE7">
      <w:pPr>
        <w:spacing w:line="360" w:lineRule="auto"/>
        <w:ind w:firstLine="709"/>
        <w:jc w:val="both"/>
      </w:pPr>
      <w:r w:rsidRPr="00803362">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03362">
        <w:rPr>
          <w:b/>
        </w:rPr>
        <w:t>задачи изученияистории в школе</w:t>
      </w:r>
      <w:r w:rsidRPr="00803362">
        <w:t xml:space="preserve">: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24CE7" w:rsidRPr="00803362" w:rsidRDefault="00724CE7" w:rsidP="004B0876">
      <w:pPr>
        <w:numPr>
          <w:ilvl w:val="0"/>
          <w:numId w:val="56"/>
        </w:numPr>
        <w:tabs>
          <w:tab w:val="left" w:pos="993"/>
        </w:tabs>
        <w:suppressAutoHyphens/>
        <w:spacing w:line="360" w:lineRule="auto"/>
        <w:ind w:left="0" w:firstLine="709"/>
        <w:jc w:val="both"/>
      </w:pPr>
      <w:r w:rsidRPr="00803362">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24CE7" w:rsidRPr="00803362" w:rsidRDefault="00724CE7" w:rsidP="00724CE7">
      <w:pPr>
        <w:spacing w:line="360" w:lineRule="auto"/>
        <w:ind w:firstLine="709"/>
        <w:jc w:val="both"/>
      </w:pPr>
      <w:r w:rsidRPr="00803362">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24CE7" w:rsidRPr="00803362" w:rsidRDefault="00724CE7" w:rsidP="004B0876">
      <w:pPr>
        <w:numPr>
          <w:ilvl w:val="0"/>
          <w:numId w:val="57"/>
        </w:numPr>
        <w:tabs>
          <w:tab w:val="left" w:pos="993"/>
        </w:tabs>
        <w:spacing w:line="360" w:lineRule="auto"/>
        <w:ind w:left="0" w:firstLine="709"/>
        <w:jc w:val="both"/>
      </w:pPr>
      <w:r w:rsidRPr="00803362">
        <w:t xml:space="preserve">идея преемственности исторических периодов, в т.ч. </w:t>
      </w:r>
      <w:r w:rsidRPr="00803362">
        <w:rPr>
          <w:iCs/>
        </w:rPr>
        <w:t>непрерывности</w:t>
      </w:r>
      <w:r w:rsidRPr="00803362">
        <w:t xml:space="preserve"> процессов становления и развития российской государственности, формирования </w:t>
      </w:r>
      <w:r w:rsidRPr="00803362">
        <w:lastRenderedPageBreak/>
        <w:t>государственной территории и единого многонационального российского народа, а также его основных символов и ценностей;</w:t>
      </w:r>
    </w:p>
    <w:p w:rsidR="00724CE7" w:rsidRPr="00803362" w:rsidRDefault="00724CE7" w:rsidP="004B0876">
      <w:pPr>
        <w:numPr>
          <w:ilvl w:val="0"/>
          <w:numId w:val="57"/>
        </w:numPr>
        <w:tabs>
          <w:tab w:val="left" w:pos="993"/>
        </w:tabs>
        <w:spacing w:line="360" w:lineRule="auto"/>
        <w:ind w:left="0" w:firstLine="709"/>
        <w:jc w:val="both"/>
      </w:pPr>
      <w:r w:rsidRPr="00803362">
        <w:t xml:space="preserve">рассмотрение истории России как </w:t>
      </w:r>
      <w:r w:rsidRPr="00803362">
        <w:rPr>
          <w:iCs/>
        </w:rPr>
        <w:t>неотъемлемой части мирового исторического процесса</w:t>
      </w:r>
      <w:r w:rsidRPr="00803362">
        <w:t xml:space="preserve">, понимание особенностей ее развития, места и роли в мировой истории и в современном мире; </w:t>
      </w:r>
    </w:p>
    <w:p w:rsidR="00724CE7" w:rsidRPr="00803362" w:rsidRDefault="00724CE7" w:rsidP="004B0876">
      <w:pPr>
        <w:numPr>
          <w:ilvl w:val="0"/>
          <w:numId w:val="57"/>
        </w:numPr>
        <w:tabs>
          <w:tab w:val="left" w:pos="993"/>
        </w:tabs>
        <w:spacing w:line="360" w:lineRule="auto"/>
        <w:ind w:left="0" w:firstLine="709"/>
        <w:jc w:val="both"/>
      </w:pPr>
      <w:r w:rsidRPr="00803362">
        <w:t xml:space="preserve">ценности гражданского общества – верховенство права, социальная солидарность, безопасность, свобода и ответственность; </w:t>
      </w:r>
    </w:p>
    <w:p w:rsidR="00724CE7" w:rsidRPr="00803362" w:rsidRDefault="00724CE7" w:rsidP="004B0876">
      <w:pPr>
        <w:numPr>
          <w:ilvl w:val="0"/>
          <w:numId w:val="57"/>
        </w:numPr>
        <w:tabs>
          <w:tab w:val="left" w:pos="993"/>
        </w:tabs>
        <w:spacing w:line="360" w:lineRule="auto"/>
        <w:ind w:left="0" w:firstLine="709"/>
        <w:jc w:val="both"/>
      </w:pPr>
      <w:r w:rsidRPr="00803362">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24CE7" w:rsidRPr="00803362" w:rsidRDefault="00724CE7" w:rsidP="004B0876">
      <w:pPr>
        <w:numPr>
          <w:ilvl w:val="0"/>
          <w:numId w:val="57"/>
        </w:numPr>
        <w:tabs>
          <w:tab w:val="left" w:pos="993"/>
        </w:tabs>
        <w:spacing w:line="360" w:lineRule="auto"/>
        <w:ind w:left="0" w:firstLine="709"/>
        <w:jc w:val="both"/>
      </w:pPr>
      <w:r w:rsidRPr="00803362">
        <w:t xml:space="preserve">общественное согласие и уважение как необходимое условие взаимодействия государств и народов в новейшей истории. </w:t>
      </w:r>
    </w:p>
    <w:p w:rsidR="00724CE7" w:rsidRPr="00803362" w:rsidRDefault="00724CE7" w:rsidP="004B0876">
      <w:pPr>
        <w:numPr>
          <w:ilvl w:val="0"/>
          <w:numId w:val="57"/>
        </w:numPr>
        <w:tabs>
          <w:tab w:val="left" w:pos="993"/>
        </w:tabs>
        <w:spacing w:line="360" w:lineRule="auto"/>
        <w:ind w:left="0" w:firstLine="709"/>
        <w:jc w:val="both"/>
      </w:pPr>
      <w:r w:rsidRPr="00803362">
        <w:t>познавательное значение российской, региональной и мировой истории;</w:t>
      </w:r>
    </w:p>
    <w:p w:rsidR="00724CE7" w:rsidRPr="00803362" w:rsidRDefault="00724CE7" w:rsidP="004B0876">
      <w:pPr>
        <w:numPr>
          <w:ilvl w:val="0"/>
          <w:numId w:val="57"/>
        </w:numPr>
        <w:tabs>
          <w:tab w:val="left" w:pos="993"/>
        </w:tabs>
        <w:spacing w:line="360" w:lineRule="auto"/>
        <w:ind w:left="0" w:firstLine="709"/>
        <w:jc w:val="both"/>
      </w:pPr>
      <w:r w:rsidRPr="00803362">
        <w:t>формирование требований к каждой ступени непрерывного исторического образования на протяжении всей жизни.</w:t>
      </w:r>
    </w:p>
    <w:p w:rsidR="00724CE7" w:rsidRPr="00803362" w:rsidRDefault="00724CE7" w:rsidP="00724CE7">
      <w:pPr>
        <w:spacing w:line="360" w:lineRule="auto"/>
        <w:ind w:firstLine="709"/>
        <w:jc w:val="both"/>
      </w:pPr>
      <w:r w:rsidRPr="00803362">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24CE7" w:rsidRPr="00803362" w:rsidRDefault="00724CE7" w:rsidP="00724CE7">
      <w:pPr>
        <w:spacing w:line="360" w:lineRule="auto"/>
        <w:ind w:firstLine="709"/>
        <w:jc w:val="both"/>
      </w:pPr>
      <w:r w:rsidRPr="00803362">
        <w:t>Методологическая основа преподавания курса истории в школе зиждется на следующих образовательных и воспитательных приоритетах:</w:t>
      </w:r>
    </w:p>
    <w:p w:rsidR="00724CE7" w:rsidRPr="00803362" w:rsidRDefault="00724CE7" w:rsidP="004B0876">
      <w:pPr>
        <w:numPr>
          <w:ilvl w:val="0"/>
          <w:numId w:val="57"/>
        </w:numPr>
        <w:tabs>
          <w:tab w:val="left" w:pos="993"/>
        </w:tabs>
        <w:spacing w:line="360" w:lineRule="auto"/>
        <w:ind w:left="0" w:firstLine="709"/>
        <w:jc w:val="both"/>
      </w:pPr>
      <w:r w:rsidRPr="00803362">
        <w:t>принцип научности, определяющий соответствие учебных единиц основным результатам научных исследований;</w:t>
      </w:r>
    </w:p>
    <w:p w:rsidR="00724CE7" w:rsidRPr="00803362" w:rsidRDefault="00724CE7" w:rsidP="004B0876">
      <w:pPr>
        <w:numPr>
          <w:ilvl w:val="0"/>
          <w:numId w:val="57"/>
        </w:numPr>
        <w:tabs>
          <w:tab w:val="left" w:pos="993"/>
        </w:tabs>
        <w:spacing w:line="360" w:lineRule="auto"/>
        <w:ind w:left="0" w:firstLine="709"/>
        <w:jc w:val="both"/>
      </w:pPr>
      <w:r w:rsidRPr="00803362">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24CE7" w:rsidRPr="00803362" w:rsidRDefault="00724CE7" w:rsidP="004B0876">
      <w:pPr>
        <w:numPr>
          <w:ilvl w:val="0"/>
          <w:numId w:val="57"/>
        </w:numPr>
        <w:tabs>
          <w:tab w:val="left" w:pos="993"/>
        </w:tabs>
        <w:spacing w:line="360" w:lineRule="auto"/>
        <w:ind w:left="0" w:firstLine="709"/>
        <w:jc w:val="both"/>
      </w:pPr>
      <w:r w:rsidRPr="00803362">
        <w:t xml:space="preserve">многофакторный подход к освещению истории всех сторон жизни государства и общества; </w:t>
      </w:r>
    </w:p>
    <w:p w:rsidR="00724CE7" w:rsidRPr="00803362" w:rsidRDefault="00724CE7" w:rsidP="004B0876">
      <w:pPr>
        <w:numPr>
          <w:ilvl w:val="0"/>
          <w:numId w:val="57"/>
        </w:numPr>
        <w:tabs>
          <w:tab w:val="left" w:pos="993"/>
        </w:tabs>
        <w:spacing w:line="360" w:lineRule="auto"/>
        <w:ind w:left="0" w:firstLine="709"/>
        <w:jc w:val="both"/>
      </w:pPr>
      <w:r w:rsidRPr="00803362">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24CE7" w:rsidRPr="00803362" w:rsidRDefault="00724CE7" w:rsidP="004B0876">
      <w:pPr>
        <w:numPr>
          <w:ilvl w:val="0"/>
          <w:numId w:val="57"/>
        </w:numPr>
        <w:tabs>
          <w:tab w:val="left" w:pos="993"/>
        </w:tabs>
        <w:spacing w:line="360" w:lineRule="auto"/>
        <w:ind w:left="0" w:firstLine="709"/>
        <w:jc w:val="both"/>
      </w:pPr>
      <w:r w:rsidRPr="00803362">
        <w:t>антропологический подход, формирующий личностное эмоционально окрашенное восприятие прошлого;</w:t>
      </w:r>
    </w:p>
    <w:p w:rsidR="00724CE7" w:rsidRPr="00803362" w:rsidRDefault="00724CE7" w:rsidP="004B0876">
      <w:pPr>
        <w:numPr>
          <w:ilvl w:val="0"/>
          <w:numId w:val="57"/>
        </w:numPr>
        <w:tabs>
          <w:tab w:val="left" w:pos="993"/>
        </w:tabs>
        <w:spacing w:line="360" w:lineRule="auto"/>
        <w:ind w:left="0" w:firstLine="709"/>
        <w:jc w:val="both"/>
      </w:pPr>
      <w:r w:rsidRPr="00803362">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24CE7" w:rsidRPr="00803362" w:rsidRDefault="00724CE7" w:rsidP="00724CE7">
      <w:pPr>
        <w:spacing w:line="360" w:lineRule="auto"/>
        <w:ind w:firstLine="709"/>
        <w:jc w:val="both"/>
        <w:rPr>
          <w:b/>
          <w:i/>
        </w:rPr>
      </w:pPr>
    </w:p>
    <w:p w:rsidR="00724CE7" w:rsidRPr="00803362" w:rsidRDefault="00724CE7" w:rsidP="00724CE7">
      <w:pPr>
        <w:spacing w:line="360" w:lineRule="auto"/>
        <w:ind w:firstLine="709"/>
        <w:jc w:val="both"/>
        <w:rPr>
          <w:b/>
        </w:rPr>
      </w:pPr>
      <w:r w:rsidRPr="00803362">
        <w:rPr>
          <w:b/>
        </w:rPr>
        <w:t>Место учебного предмета «История» в Примерном учебном плане основного общего образования.</w:t>
      </w:r>
    </w:p>
    <w:p w:rsidR="00724CE7" w:rsidRPr="00803362" w:rsidRDefault="00724CE7" w:rsidP="00724CE7">
      <w:pPr>
        <w:spacing w:line="360" w:lineRule="auto"/>
        <w:ind w:firstLine="709"/>
        <w:jc w:val="both"/>
      </w:pPr>
      <w:r w:rsidRPr="00803362">
        <w:t xml:space="preserve">Предмет «История» изучается на уровне основного общего образования в качестве обязательного предмета в 5-9 классах. </w:t>
      </w:r>
    </w:p>
    <w:p w:rsidR="00724CE7" w:rsidRPr="00803362" w:rsidRDefault="00724CE7" w:rsidP="00724CE7">
      <w:pPr>
        <w:spacing w:line="360" w:lineRule="auto"/>
        <w:ind w:firstLine="709"/>
        <w:jc w:val="both"/>
      </w:pPr>
      <w:r w:rsidRPr="00803362">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24CE7" w:rsidRPr="00803362" w:rsidRDefault="00724CE7" w:rsidP="00724CE7">
      <w:pPr>
        <w:spacing w:line="360" w:lineRule="auto"/>
        <w:ind w:firstLine="709"/>
        <w:jc w:val="both"/>
      </w:pPr>
      <w:r w:rsidRPr="00803362">
        <w:t xml:space="preserve">Структурно предмет «История» включает учебные курсы по всеобщей истории и истории России. </w:t>
      </w:r>
    </w:p>
    <w:p w:rsidR="00724CE7" w:rsidRPr="00803362" w:rsidRDefault="00724CE7" w:rsidP="00724CE7">
      <w:pPr>
        <w:spacing w:line="360" w:lineRule="auto"/>
        <w:ind w:firstLine="709"/>
        <w:jc w:val="both"/>
      </w:pPr>
      <w:r w:rsidRPr="00803362">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24CE7" w:rsidRPr="00803362" w:rsidRDefault="00724CE7" w:rsidP="00724CE7">
      <w:pPr>
        <w:spacing w:line="360" w:lineRule="auto"/>
        <w:ind w:firstLine="709"/>
        <w:jc w:val="both"/>
      </w:pPr>
      <w:r w:rsidRPr="00803362">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24CE7" w:rsidRPr="00803362" w:rsidRDefault="00724CE7" w:rsidP="00724CE7">
      <w:pPr>
        <w:spacing w:line="360" w:lineRule="auto"/>
        <w:ind w:firstLine="709"/>
        <w:jc w:val="both"/>
      </w:pPr>
      <w:r w:rsidRPr="00803362">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w:t>
      </w:r>
      <w:r w:rsidRPr="00803362">
        <w:lastRenderedPageBreak/>
        <w:t xml:space="preserve">истории и культуры, письменных, изобразительных и вещественных исторических источников. </w:t>
      </w:r>
    </w:p>
    <w:p w:rsidR="00724CE7" w:rsidRPr="00803362" w:rsidRDefault="00724CE7" w:rsidP="00724CE7">
      <w:pPr>
        <w:spacing w:line="360" w:lineRule="auto"/>
        <w:ind w:firstLine="709"/>
        <w:jc w:val="both"/>
        <w:rPr>
          <w:i/>
        </w:rPr>
      </w:pPr>
      <w:r w:rsidRPr="00803362">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24CE7" w:rsidRPr="00803362" w:rsidRDefault="00724CE7" w:rsidP="00724CE7">
      <w:pPr>
        <w:spacing w:line="360" w:lineRule="auto"/>
        <w:ind w:firstLine="709"/>
        <w:jc w:val="both"/>
      </w:pPr>
      <w:r w:rsidRPr="00803362">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24CE7" w:rsidRPr="00803362" w:rsidRDefault="00724CE7" w:rsidP="00724CE7">
      <w:pPr>
        <w:spacing w:line="360" w:lineRule="auto"/>
        <w:ind w:firstLine="709"/>
        <w:jc w:val="both"/>
      </w:pPr>
      <w:r w:rsidRPr="00803362">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24CE7" w:rsidRPr="00803362" w:rsidRDefault="00724CE7" w:rsidP="00724CE7">
      <w:pPr>
        <w:spacing w:line="360" w:lineRule="auto"/>
        <w:ind w:firstLine="709"/>
        <w:jc w:val="both"/>
      </w:pPr>
      <w:r w:rsidRPr="00803362">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24CE7" w:rsidRPr="00803362" w:rsidRDefault="00724CE7" w:rsidP="00724CE7">
      <w:pPr>
        <w:spacing w:line="360" w:lineRule="auto"/>
        <w:ind w:firstLine="709"/>
        <w:jc w:val="both"/>
      </w:pPr>
      <w:r w:rsidRPr="00803362">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w:t>
      </w:r>
      <w:r w:rsidRPr="00803362">
        <w:lastRenderedPageBreak/>
        <w:t>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24CE7" w:rsidRPr="00803362" w:rsidRDefault="00724CE7" w:rsidP="00724CE7">
      <w:pPr>
        <w:spacing w:line="360" w:lineRule="auto"/>
        <w:ind w:firstLine="709"/>
        <w:jc w:val="both"/>
      </w:pPr>
      <w:r w:rsidRPr="00803362">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24CE7" w:rsidRPr="00803362" w:rsidRDefault="00724CE7" w:rsidP="00724CE7">
      <w:pPr>
        <w:spacing w:line="360" w:lineRule="auto"/>
        <w:ind w:firstLine="709"/>
        <w:jc w:val="both"/>
      </w:pPr>
      <w:r w:rsidRPr="00803362">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24CE7" w:rsidRPr="00803362" w:rsidRDefault="00724CE7" w:rsidP="00724CE7">
      <w:pPr>
        <w:spacing w:line="360" w:lineRule="auto"/>
        <w:ind w:firstLine="709"/>
        <w:jc w:val="both"/>
      </w:pPr>
      <w:r w:rsidRPr="00803362">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24CE7" w:rsidRPr="00803362" w:rsidRDefault="00724CE7" w:rsidP="00724CE7">
      <w:pPr>
        <w:spacing w:line="360" w:lineRule="auto"/>
        <w:ind w:firstLine="709"/>
        <w:jc w:val="both"/>
      </w:pPr>
      <w:r w:rsidRPr="00803362">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24CE7" w:rsidRPr="00803362" w:rsidRDefault="00724CE7" w:rsidP="00724CE7">
      <w:pPr>
        <w:spacing w:line="360" w:lineRule="auto"/>
        <w:ind w:firstLine="709"/>
        <w:jc w:val="both"/>
      </w:pPr>
      <w:r w:rsidRPr="00803362">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24CE7" w:rsidRPr="00803362" w:rsidRDefault="00724CE7" w:rsidP="00724CE7">
      <w:pPr>
        <w:spacing w:line="360" w:lineRule="auto"/>
        <w:ind w:firstLine="709"/>
        <w:jc w:val="both"/>
      </w:pPr>
      <w:r w:rsidRPr="00803362">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24CE7" w:rsidRPr="00803362" w:rsidRDefault="00724CE7" w:rsidP="00724CE7">
      <w:pPr>
        <w:shd w:val="clear" w:color="auto" w:fill="FFFFFF"/>
        <w:spacing w:line="360" w:lineRule="auto"/>
        <w:ind w:firstLine="709"/>
        <w:jc w:val="both"/>
      </w:pPr>
      <w:r w:rsidRPr="00803362">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24CE7" w:rsidRPr="00803362" w:rsidRDefault="00724CE7" w:rsidP="00724CE7">
      <w:pPr>
        <w:spacing w:line="360" w:lineRule="auto"/>
        <w:ind w:firstLine="709"/>
        <w:jc w:val="both"/>
        <w:rPr>
          <w:b/>
        </w:rPr>
      </w:pPr>
      <w:r w:rsidRPr="00803362">
        <w:rPr>
          <w:b/>
        </w:rPr>
        <w:t>История России. Всеобщая история</w:t>
      </w:r>
    </w:p>
    <w:p w:rsidR="00724CE7" w:rsidRPr="00803362" w:rsidRDefault="00724CE7" w:rsidP="00724CE7">
      <w:pPr>
        <w:spacing w:line="360" w:lineRule="auto"/>
        <w:ind w:firstLine="709"/>
        <w:jc w:val="both"/>
        <w:rPr>
          <w:b/>
          <w:bCs/>
        </w:rPr>
      </w:pPr>
      <w:r w:rsidRPr="00803362">
        <w:rPr>
          <w:b/>
        </w:rPr>
        <w:t>История России</w:t>
      </w:r>
    </w:p>
    <w:p w:rsidR="00724CE7" w:rsidRPr="00803362" w:rsidRDefault="00724CE7" w:rsidP="00724CE7">
      <w:pPr>
        <w:spacing w:line="360" w:lineRule="auto"/>
        <w:ind w:firstLine="709"/>
        <w:jc w:val="both"/>
        <w:rPr>
          <w:b/>
          <w:bCs/>
        </w:rPr>
      </w:pPr>
      <w:r w:rsidRPr="00803362">
        <w:rPr>
          <w:b/>
          <w:bCs/>
        </w:rPr>
        <w:t>От Древней Руси к Российскому государству</w:t>
      </w:r>
    </w:p>
    <w:p w:rsidR="00724CE7" w:rsidRPr="00803362" w:rsidRDefault="00724CE7" w:rsidP="00724CE7">
      <w:pPr>
        <w:spacing w:line="360" w:lineRule="auto"/>
        <w:ind w:firstLine="709"/>
        <w:jc w:val="both"/>
        <w:rPr>
          <w:b/>
          <w:bCs/>
        </w:rPr>
      </w:pPr>
      <w:r w:rsidRPr="00803362">
        <w:rPr>
          <w:b/>
          <w:bCs/>
        </w:rPr>
        <w:t>Введение</w:t>
      </w:r>
    </w:p>
    <w:p w:rsidR="00724CE7" w:rsidRPr="00803362" w:rsidRDefault="00724CE7" w:rsidP="00724CE7">
      <w:pPr>
        <w:spacing w:line="360" w:lineRule="auto"/>
        <w:ind w:firstLine="709"/>
        <w:jc w:val="both"/>
      </w:pPr>
      <w:r w:rsidRPr="00803362">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24CE7" w:rsidRPr="00803362" w:rsidRDefault="00724CE7" w:rsidP="00724CE7">
      <w:pPr>
        <w:spacing w:line="360" w:lineRule="auto"/>
        <w:ind w:firstLine="709"/>
        <w:jc w:val="both"/>
        <w:rPr>
          <w:b/>
          <w:bCs/>
        </w:rPr>
      </w:pPr>
      <w:r w:rsidRPr="00803362">
        <w:rPr>
          <w:b/>
          <w:bCs/>
        </w:rPr>
        <w:t xml:space="preserve">Народы и государства на территории нашей страны в древности </w:t>
      </w:r>
    </w:p>
    <w:p w:rsidR="00724CE7" w:rsidRPr="00803362" w:rsidRDefault="00724CE7" w:rsidP="00724CE7">
      <w:pPr>
        <w:spacing w:line="360" w:lineRule="auto"/>
        <w:ind w:firstLine="709"/>
        <w:jc w:val="both"/>
      </w:pPr>
      <w:r w:rsidRPr="00803362">
        <w:t xml:space="preserve">Заселение территории нашей страны человеком. Каменный век. </w:t>
      </w:r>
      <w:r w:rsidRPr="00803362">
        <w:rPr>
          <w:i/>
        </w:rPr>
        <w:t xml:space="preserve">Особенности перехода от присваивающего хозяйства к производящему на территории Северной </w:t>
      </w:r>
      <w:r w:rsidRPr="00803362">
        <w:rPr>
          <w:i/>
        </w:rPr>
        <w:lastRenderedPageBreak/>
        <w:t>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24CE7" w:rsidRPr="00803362" w:rsidRDefault="00724CE7" w:rsidP="00724CE7">
      <w:pPr>
        <w:spacing w:line="360" w:lineRule="auto"/>
        <w:ind w:firstLine="709"/>
        <w:jc w:val="both"/>
        <w:rPr>
          <w:i/>
        </w:rPr>
      </w:pPr>
      <w:r w:rsidRPr="00803362">
        <w:t xml:space="preserve">Народы, проживавшие на этой территории до середины I тысячелетия до н.э. </w:t>
      </w:r>
      <w:r w:rsidRPr="00803362">
        <w:rPr>
          <w:i/>
        </w:rPr>
        <w:t xml:space="preserve">Античные города-государства Северного Причерноморья. Боспорское царство. Скифское царство. Дербент. </w:t>
      </w:r>
    </w:p>
    <w:p w:rsidR="00724CE7" w:rsidRPr="00803362" w:rsidRDefault="00724CE7" w:rsidP="00724CE7">
      <w:pPr>
        <w:spacing w:line="360" w:lineRule="auto"/>
        <w:ind w:firstLine="709"/>
        <w:jc w:val="both"/>
        <w:rPr>
          <w:b/>
          <w:bCs/>
        </w:rPr>
      </w:pPr>
      <w:r w:rsidRPr="00803362">
        <w:rPr>
          <w:b/>
          <w:bCs/>
        </w:rPr>
        <w:t xml:space="preserve">Восточная Европа в середине I тыс. н.э. </w:t>
      </w:r>
    </w:p>
    <w:p w:rsidR="00724CE7" w:rsidRPr="00803362" w:rsidRDefault="00724CE7" w:rsidP="00724CE7">
      <w:pPr>
        <w:spacing w:line="360" w:lineRule="auto"/>
        <w:ind w:firstLine="709"/>
        <w:jc w:val="both"/>
        <w:rPr>
          <w:b/>
          <w:bCs/>
          <w:i/>
        </w:rPr>
      </w:pPr>
      <w:r w:rsidRPr="00803362">
        <w:t xml:space="preserve">Великое переселение народов. </w:t>
      </w:r>
      <w:r w:rsidRPr="00803362">
        <w:rPr>
          <w:i/>
        </w:rPr>
        <w:t>Миграция готов. Нашествие гуннов.</w:t>
      </w:r>
      <w:r w:rsidRPr="00803362">
        <w:t xml:space="preserve"> Вопрос о славянской прародине и происхождении славян. Расселение славян, их разделение на три ветви – восточных, западных и южных. </w:t>
      </w:r>
      <w:r w:rsidRPr="00803362">
        <w:rPr>
          <w:i/>
        </w:rPr>
        <w:t>Славянские общности Восточной Европы.</w:t>
      </w:r>
      <w:r w:rsidRPr="00803362">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03362">
        <w:rPr>
          <w:i/>
        </w:rPr>
        <w:t xml:space="preserve">. Тюркский каганат. Хазарский каганат. Волжская Булгария. </w:t>
      </w:r>
    </w:p>
    <w:p w:rsidR="00724CE7" w:rsidRPr="00803362" w:rsidRDefault="00724CE7" w:rsidP="00724CE7">
      <w:pPr>
        <w:spacing w:line="360" w:lineRule="auto"/>
        <w:ind w:firstLine="709"/>
        <w:jc w:val="both"/>
        <w:rPr>
          <w:b/>
          <w:bCs/>
        </w:rPr>
      </w:pPr>
      <w:r w:rsidRPr="00803362">
        <w:rPr>
          <w:b/>
          <w:bCs/>
        </w:rPr>
        <w:t xml:space="preserve">Образование государства Русь </w:t>
      </w:r>
    </w:p>
    <w:p w:rsidR="00724CE7" w:rsidRPr="00803362" w:rsidRDefault="00724CE7" w:rsidP="00724CE7">
      <w:pPr>
        <w:spacing w:line="360" w:lineRule="auto"/>
        <w:ind w:firstLine="709"/>
        <w:jc w:val="both"/>
        <w:rPr>
          <w:i/>
        </w:rPr>
      </w:pPr>
      <w:r w:rsidRPr="00803362">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24CE7" w:rsidRPr="00803362" w:rsidRDefault="00724CE7" w:rsidP="00724CE7">
      <w:pPr>
        <w:spacing w:line="360" w:lineRule="auto"/>
        <w:ind w:firstLine="709"/>
        <w:jc w:val="both"/>
      </w:pPr>
      <w:r w:rsidRPr="00803362">
        <w:rPr>
          <w:i/>
        </w:rPr>
        <w:t>Государства Центральной и Западной Европы. Первые известия о Руси.</w:t>
      </w:r>
      <w:r w:rsidRPr="00803362">
        <w:t xml:space="preserve"> Проблема образования Древнерусского государства. Начало династии Рюриковичей. </w:t>
      </w:r>
    </w:p>
    <w:p w:rsidR="00724CE7" w:rsidRPr="00803362" w:rsidRDefault="00724CE7" w:rsidP="00724CE7">
      <w:pPr>
        <w:spacing w:line="360" w:lineRule="auto"/>
        <w:ind w:firstLine="709"/>
        <w:jc w:val="both"/>
      </w:pPr>
      <w:r w:rsidRPr="0080336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24CE7" w:rsidRPr="00803362" w:rsidRDefault="00724CE7" w:rsidP="00724CE7">
      <w:pPr>
        <w:spacing w:line="360" w:lineRule="auto"/>
        <w:ind w:firstLine="709"/>
        <w:jc w:val="both"/>
      </w:pPr>
      <w:r w:rsidRPr="00803362">
        <w:t xml:space="preserve">Принятие христианства и его значение. Византийское наследие на Руси. </w:t>
      </w:r>
    </w:p>
    <w:p w:rsidR="00724CE7" w:rsidRPr="00803362" w:rsidRDefault="00724CE7" w:rsidP="00724CE7">
      <w:pPr>
        <w:spacing w:line="360" w:lineRule="auto"/>
        <w:ind w:firstLine="709"/>
        <w:jc w:val="both"/>
        <w:rPr>
          <w:b/>
          <w:bCs/>
        </w:rPr>
      </w:pPr>
      <w:r w:rsidRPr="00803362">
        <w:rPr>
          <w:b/>
          <w:bCs/>
        </w:rPr>
        <w:t xml:space="preserve">Русь в конце X – начале XII в. </w:t>
      </w:r>
    </w:p>
    <w:p w:rsidR="00724CE7" w:rsidRPr="00803362" w:rsidRDefault="00724CE7" w:rsidP="00724CE7">
      <w:pPr>
        <w:spacing w:line="360" w:lineRule="auto"/>
        <w:ind w:firstLine="709"/>
        <w:jc w:val="both"/>
      </w:pPr>
      <w:r w:rsidRPr="00803362">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24CE7" w:rsidRPr="00803362" w:rsidRDefault="00724CE7" w:rsidP="00724CE7">
      <w:pPr>
        <w:spacing w:line="360" w:lineRule="auto"/>
        <w:ind w:firstLine="709"/>
        <w:jc w:val="both"/>
      </w:pPr>
      <w:r w:rsidRPr="00803362">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03362">
        <w:rPr>
          <w:i/>
        </w:rPr>
        <w:t>церковные уставы.</w:t>
      </w:r>
    </w:p>
    <w:p w:rsidR="00724CE7" w:rsidRPr="00803362" w:rsidRDefault="00724CE7" w:rsidP="00724CE7">
      <w:pPr>
        <w:spacing w:line="360" w:lineRule="auto"/>
        <w:ind w:firstLine="709"/>
        <w:jc w:val="both"/>
      </w:pPr>
      <w:r w:rsidRPr="00803362">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03362">
        <w:rPr>
          <w:i/>
        </w:rPr>
        <w:t>(Дешт-и-Кипчак</w:t>
      </w:r>
      <w:r w:rsidRPr="00803362">
        <w:t xml:space="preserve">), </w:t>
      </w:r>
      <w:r w:rsidRPr="00803362">
        <w:rPr>
          <w:i/>
        </w:rPr>
        <w:t>странами Центральной, Западной и Северной Европы.</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24CE7" w:rsidRPr="00803362" w:rsidRDefault="00724CE7" w:rsidP="00724CE7">
      <w:pPr>
        <w:spacing w:line="360" w:lineRule="auto"/>
        <w:ind w:firstLine="709"/>
        <w:jc w:val="both"/>
      </w:pPr>
      <w:r w:rsidRPr="00803362">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03362">
        <w:rPr>
          <w:i/>
        </w:rPr>
        <w:t>«Новгородская псалтирь». «Остромирово Евангелие».</w:t>
      </w:r>
      <w:r w:rsidRPr="00803362">
        <w:t xml:space="preserve"> Появление древнерусской литературы. </w:t>
      </w:r>
      <w:r w:rsidRPr="00803362">
        <w:rPr>
          <w:i/>
        </w:rPr>
        <w:t>«Слово о Законе и Благодати».</w:t>
      </w:r>
      <w:r w:rsidRPr="00803362">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24CE7" w:rsidRPr="00803362" w:rsidRDefault="00724CE7" w:rsidP="00724CE7">
      <w:pPr>
        <w:spacing w:line="360" w:lineRule="auto"/>
        <w:ind w:firstLine="709"/>
        <w:jc w:val="both"/>
        <w:rPr>
          <w:b/>
          <w:bCs/>
        </w:rPr>
      </w:pPr>
      <w:r w:rsidRPr="00803362">
        <w:rPr>
          <w:b/>
          <w:bCs/>
        </w:rPr>
        <w:t xml:space="preserve">Русь в середине XII – начале XIII в. </w:t>
      </w:r>
    </w:p>
    <w:p w:rsidR="00724CE7" w:rsidRPr="00803362" w:rsidRDefault="00724CE7" w:rsidP="00724CE7">
      <w:pPr>
        <w:spacing w:line="360" w:lineRule="auto"/>
        <w:ind w:firstLine="709"/>
        <w:jc w:val="both"/>
      </w:pPr>
      <w:r w:rsidRPr="00803362">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03362">
        <w:rPr>
          <w:i/>
        </w:rPr>
        <w:t xml:space="preserve">Эволюция общественного строя и права.Внешняя политика русских земель в евразийском контексте. </w:t>
      </w:r>
    </w:p>
    <w:p w:rsidR="00724CE7" w:rsidRPr="00803362" w:rsidRDefault="00724CE7" w:rsidP="00724CE7">
      <w:pPr>
        <w:spacing w:line="360" w:lineRule="auto"/>
        <w:ind w:firstLine="709"/>
        <w:jc w:val="both"/>
      </w:pPr>
      <w:r w:rsidRPr="00803362">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24CE7" w:rsidRPr="00803362" w:rsidRDefault="00724CE7" w:rsidP="00724CE7">
      <w:pPr>
        <w:spacing w:line="360" w:lineRule="auto"/>
        <w:ind w:firstLine="709"/>
        <w:jc w:val="both"/>
      </w:pPr>
      <w:r w:rsidRPr="00803362">
        <w:rPr>
          <w:b/>
          <w:bCs/>
        </w:rPr>
        <w:t>Русские земли в середине XIII - XIV в</w:t>
      </w:r>
      <w:r w:rsidRPr="00803362">
        <w:t xml:space="preserve">. </w:t>
      </w:r>
    </w:p>
    <w:p w:rsidR="00724CE7" w:rsidRPr="00803362" w:rsidRDefault="00724CE7" w:rsidP="00724CE7">
      <w:pPr>
        <w:spacing w:line="360" w:lineRule="auto"/>
        <w:ind w:firstLine="709"/>
        <w:jc w:val="both"/>
      </w:pPr>
      <w:r w:rsidRPr="00803362">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24CE7" w:rsidRPr="00803362" w:rsidRDefault="00724CE7" w:rsidP="00724CE7">
      <w:pPr>
        <w:spacing w:line="360" w:lineRule="auto"/>
        <w:ind w:firstLine="709"/>
        <w:jc w:val="both"/>
        <w:rPr>
          <w:i/>
        </w:rPr>
      </w:pPr>
      <w:r w:rsidRPr="00803362">
        <w:t xml:space="preserve">Южные и западные русские земли. Возникновение Литовского государства и включение в его состав части русских земель. </w:t>
      </w:r>
      <w:r w:rsidRPr="00803362">
        <w:rPr>
          <w:i/>
        </w:rPr>
        <w:t xml:space="preserve">Северо-западные земли: Новгородская и </w:t>
      </w:r>
      <w:r w:rsidRPr="00803362">
        <w:rPr>
          <w:i/>
        </w:rPr>
        <w:lastRenderedPageBreak/>
        <w:t xml:space="preserve">Псковская. Политический строй Новгорода и Пскова. Роль вече и князя. Новгород в системе балтийских связей. </w:t>
      </w:r>
    </w:p>
    <w:p w:rsidR="00724CE7" w:rsidRPr="00803362" w:rsidRDefault="00724CE7" w:rsidP="00724CE7">
      <w:pPr>
        <w:spacing w:line="360" w:lineRule="auto"/>
        <w:ind w:firstLine="709"/>
        <w:jc w:val="both"/>
      </w:pPr>
      <w:r w:rsidRPr="00803362">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24CE7" w:rsidRPr="00803362" w:rsidRDefault="00724CE7" w:rsidP="00724CE7">
      <w:pPr>
        <w:spacing w:line="360" w:lineRule="auto"/>
        <w:ind w:firstLine="709"/>
        <w:jc w:val="both"/>
      </w:pPr>
      <w:r w:rsidRPr="00803362">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24CE7" w:rsidRPr="00803362" w:rsidRDefault="00724CE7" w:rsidP="00724CE7">
      <w:pPr>
        <w:spacing w:line="360" w:lineRule="auto"/>
        <w:ind w:firstLine="709"/>
        <w:jc w:val="both"/>
        <w:rPr>
          <w:b/>
          <w:bCs/>
        </w:rPr>
      </w:pPr>
      <w:r w:rsidRPr="00803362">
        <w:rPr>
          <w:b/>
          <w:bCs/>
        </w:rPr>
        <w:t xml:space="preserve">Народы и государства степной зоны Восточной Европы и Сибири в XIII-XV вв. </w:t>
      </w:r>
    </w:p>
    <w:p w:rsidR="00724CE7" w:rsidRPr="00803362" w:rsidRDefault="00724CE7" w:rsidP="00724CE7">
      <w:pPr>
        <w:spacing w:line="360" w:lineRule="auto"/>
        <w:ind w:firstLine="709"/>
        <w:jc w:val="both"/>
      </w:pPr>
      <w:r w:rsidRPr="00803362">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24CE7" w:rsidRPr="00803362" w:rsidRDefault="00724CE7" w:rsidP="00724CE7">
      <w:pPr>
        <w:spacing w:line="360" w:lineRule="auto"/>
        <w:ind w:firstLine="709"/>
        <w:jc w:val="both"/>
      </w:pPr>
      <w:r w:rsidRPr="0080336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03362">
        <w:rPr>
          <w:i/>
        </w:rPr>
        <w:t>Касимовское ханство.</w:t>
      </w:r>
      <w:r w:rsidRPr="00803362">
        <w:t xml:space="preserve"> Дикое поле. Народы Северного Кавказа. </w:t>
      </w:r>
      <w:r w:rsidRPr="00803362">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rPr>
          <w:i/>
        </w:rPr>
        <w:t>Изменения в представлениях о картине мира в Евразии в связи с завершением монгольских завоеваний.</w:t>
      </w:r>
      <w:r w:rsidRPr="00803362">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24CE7" w:rsidRPr="00803362" w:rsidRDefault="00724CE7" w:rsidP="00724CE7">
      <w:pPr>
        <w:spacing w:line="360" w:lineRule="auto"/>
        <w:ind w:firstLine="709"/>
        <w:jc w:val="both"/>
        <w:rPr>
          <w:b/>
          <w:bCs/>
        </w:rPr>
      </w:pPr>
      <w:r w:rsidRPr="00803362">
        <w:rPr>
          <w:b/>
          <w:bCs/>
        </w:rPr>
        <w:t xml:space="preserve">Формирование единого Русского государства в XV веке </w:t>
      </w:r>
    </w:p>
    <w:p w:rsidR="00724CE7" w:rsidRPr="00803362" w:rsidRDefault="00724CE7" w:rsidP="00724CE7">
      <w:pPr>
        <w:spacing w:line="360" w:lineRule="auto"/>
        <w:ind w:firstLine="709"/>
        <w:jc w:val="both"/>
      </w:pPr>
      <w:r w:rsidRPr="00803362">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03362">
        <w:rPr>
          <w:i/>
        </w:rPr>
        <w:t xml:space="preserve">Новгород и Псков в XV в.: политический строй, отношения с Москвой, Ливонским орденом, Ганзой, Великим княжеством Литовским. </w:t>
      </w:r>
      <w:r w:rsidRPr="00803362">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w:t>
      </w:r>
      <w:r w:rsidRPr="00803362">
        <w:lastRenderedPageBreak/>
        <w:t xml:space="preserve">Судебника. </w:t>
      </w:r>
      <w:r w:rsidRPr="00803362">
        <w:rPr>
          <w:i/>
        </w:rPr>
        <w:t>Формирование аппарата управления единого государства. Перемены в устройстве двора великого князя:</w:t>
      </w:r>
      <w:r w:rsidRPr="00803362">
        <w:t xml:space="preserve"> новая государственная символика; царский титул и регалии; дворцовое и церковное строительство. Московский Кремль. </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Изменения восприятия мира. Сакрализация великокняжеской власти. Флорентийская уния. Установление автокефалии русской церкви. </w:t>
      </w:r>
      <w:r w:rsidRPr="00803362">
        <w:rPr>
          <w:i/>
        </w:rPr>
        <w:t>Внутрицерковная борьба (иосифляне и нестяжатели, ереси).</w:t>
      </w:r>
      <w:r w:rsidRPr="00803362">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03362">
        <w:rPr>
          <w:i/>
        </w:rPr>
        <w:t>Повседневная жизнь горожан и сельских жителей в древнерусский и раннемосковский периоды.</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Наш регион в древности и средневековье.</w:t>
      </w:r>
    </w:p>
    <w:p w:rsidR="00724CE7" w:rsidRPr="00803362" w:rsidRDefault="00724CE7" w:rsidP="00724CE7">
      <w:pPr>
        <w:spacing w:line="360" w:lineRule="auto"/>
        <w:ind w:firstLine="709"/>
        <w:jc w:val="both"/>
        <w:rPr>
          <w:b/>
          <w:bCs/>
        </w:rPr>
      </w:pPr>
      <w:r w:rsidRPr="00803362">
        <w:rPr>
          <w:b/>
          <w:bCs/>
        </w:rPr>
        <w:t>Россия В XVI – XVII вв.: от великого княжества к царству. Россия в XVI веке.</w:t>
      </w:r>
    </w:p>
    <w:p w:rsidR="00724CE7" w:rsidRPr="00803362" w:rsidRDefault="00724CE7" w:rsidP="00724CE7">
      <w:pPr>
        <w:spacing w:line="360" w:lineRule="auto"/>
        <w:ind w:firstLine="709"/>
        <w:jc w:val="both"/>
      </w:pPr>
      <w:r w:rsidRPr="00803362">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24CE7" w:rsidRPr="00803362" w:rsidRDefault="00724CE7" w:rsidP="00724CE7">
      <w:pPr>
        <w:spacing w:line="360" w:lineRule="auto"/>
        <w:ind w:firstLine="709"/>
        <w:jc w:val="both"/>
      </w:pPr>
      <w:r w:rsidRPr="00803362">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03362">
        <w:rPr>
          <w:i/>
        </w:rPr>
        <w:t>«Малая дума».</w:t>
      </w:r>
      <w:r w:rsidRPr="00803362">
        <w:t xml:space="preserve"> Местничество. Местное управление: наместники и волостели, система кормлений. Государство и церковь. </w:t>
      </w:r>
    </w:p>
    <w:p w:rsidR="00724CE7" w:rsidRPr="00803362" w:rsidRDefault="00724CE7" w:rsidP="00724CE7">
      <w:pPr>
        <w:spacing w:line="360" w:lineRule="auto"/>
        <w:ind w:firstLine="709"/>
        <w:jc w:val="both"/>
      </w:pPr>
      <w:r w:rsidRPr="00803362">
        <w:t xml:space="preserve">Регентство Елены Глинской. Сопротивление удельных князей великокняжеской власти. </w:t>
      </w:r>
      <w:r w:rsidRPr="00803362">
        <w:rPr>
          <w:i/>
        </w:rPr>
        <w:t>Мятеж князя Андрея Старицкого.</w:t>
      </w:r>
      <w:r w:rsidRPr="00803362">
        <w:t xml:space="preserve"> Унификация денежной системы. </w:t>
      </w:r>
      <w:r w:rsidRPr="00803362">
        <w:rPr>
          <w:i/>
        </w:rPr>
        <w:t>Стародубская война с Польшей и Литвой.</w:t>
      </w:r>
    </w:p>
    <w:p w:rsidR="00724CE7" w:rsidRPr="00803362" w:rsidRDefault="00724CE7" w:rsidP="00724CE7">
      <w:pPr>
        <w:spacing w:line="360" w:lineRule="auto"/>
        <w:ind w:firstLine="709"/>
        <w:jc w:val="both"/>
        <w:rPr>
          <w:i/>
        </w:rPr>
      </w:pPr>
      <w:r w:rsidRPr="00803362">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03362">
        <w:rPr>
          <w:i/>
        </w:rPr>
        <w:t xml:space="preserve">Ереси Матвея Башкина и Феодосия Косого. </w:t>
      </w:r>
    </w:p>
    <w:p w:rsidR="00724CE7" w:rsidRPr="00803362" w:rsidRDefault="00724CE7" w:rsidP="00724CE7">
      <w:pPr>
        <w:spacing w:line="360" w:lineRule="auto"/>
        <w:ind w:firstLine="709"/>
        <w:jc w:val="both"/>
      </w:pPr>
      <w:r w:rsidRPr="00803362">
        <w:t xml:space="preserve">Принятие Иваном IV царского титула. Реформы середины XVI в. «Избранная рада»: ее состав и значение. Появление Земских соборов: </w:t>
      </w:r>
      <w:r w:rsidRPr="00803362">
        <w:rPr>
          <w:i/>
        </w:rPr>
        <w:t>дискуссии о характере народного представительства.</w:t>
      </w:r>
      <w:r w:rsidRPr="00803362">
        <w:t xml:space="preserve"> Отмена кормлений. Система налогообложения. </w:t>
      </w:r>
      <w:r w:rsidRPr="00803362">
        <w:lastRenderedPageBreak/>
        <w:t xml:space="preserve">Судебник 1550 г. Стоглавый собор. Земская реформа – формирование органов местного самоуправления. </w:t>
      </w:r>
    </w:p>
    <w:p w:rsidR="00724CE7" w:rsidRPr="00803362" w:rsidRDefault="00724CE7" w:rsidP="00724CE7">
      <w:pPr>
        <w:spacing w:line="360" w:lineRule="auto"/>
        <w:ind w:firstLine="709"/>
        <w:jc w:val="both"/>
      </w:pPr>
      <w:r w:rsidRPr="00803362">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24CE7" w:rsidRPr="00803362" w:rsidRDefault="00724CE7" w:rsidP="00724CE7">
      <w:pPr>
        <w:spacing w:line="360" w:lineRule="auto"/>
        <w:ind w:firstLine="709"/>
        <w:jc w:val="both"/>
      </w:pPr>
      <w:r w:rsidRPr="00803362">
        <w:t xml:space="preserve">Социальная структура российского общества. Дворянство. </w:t>
      </w:r>
      <w:r w:rsidRPr="00803362">
        <w:rPr>
          <w:i/>
        </w:rPr>
        <w:t>Служилые и неслужилые люди. Формирование Государева двора и «служилых городов».</w:t>
      </w:r>
      <w:r w:rsidRPr="00803362">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24CE7" w:rsidRPr="00803362" w:rsidRDefault="00724CE7" w:rsidP="00724CE7">
      <w:pPr>
        <w:spacing w:line="360" w:lineRule="auto"/>
        <w:ind w:firstLine="709"/>
        <w:jc w:val="both"/>
      </w:pPr>
      <w:r w:rsidRPr="00803362">
        <w:t xml:space="preserve">Многонациональный состав населения Русского государства. </w:t>
      </w:r>
      <w:r w:rsidRPr="00803362">
        <w:rPr>
          <w:i/>
        </w:rPr>
        <w:t>Финно-угорские народы</w:t>
      </w:r>
      <w:r w:rsidRPr="00803362">
        <w:t xml:space="preserve">. Народы Поволжья после присоединения к России. </w:t>
      </w:r>
      <w:r w:rsidRPr="00803362">
        <w:rPr>
          <w:i/>
        </w:rPr>
        <w:t>Служилые татары.Выходцы из стран Европы на государевой службе.Сосуществование религий в Российском государстве.</w:t>
      </w:r>
      <w:r w:rsidRPr="00803362">
        <w:t xml:space="preserve"> Русская Православная церковь. </w:t>
      </w:r>
      <w:r w:rsidRPr="00803362">
        <w:rPr>
          <w:i/>
        </w:rPr>
        <w:t>Мусульманское духовенство.</w:t>
      </w:r>
    </w:p>
    <w:p w:rsidR="00724CE7" w:rsidRPr="00803362" w:rsidRDefault="00724CE7" w:rsidP="00724CE7">
      <w:pPr>
        <w:spacing w:line="360" w:lineRule="auto"/>
        <w:ind w:firstLine="709"/>
        <w:jc w:val="both"/>
      </w:pPr>
      <w:r w:rsidRPr="00803362">
        <w:t xml:space="preserve">Россия в конце XVI в. Опричнина, дискуссия о ее причинах и характере. Опричный террор. Разгром Новгорода и Пскова. </w:t>
      </w:r>
      <w:r w:rsidRPr="00803362">
        <w:rPr>
          <w:i/>
        </w:rPr>
        <w:t xml:space="preserve">Московские казни 1570 г. </w:t>
      </w:r>
      <w:r w:rsidRPr="00803362">
        <w:t xml:space="preserve">Результаты и последствия опричнины. Противоречивость личности Ивана Грозного и проводимых им преобразований. Цена реформ. </w:t>
      </w:r>
    </w:p>
    <w:p w:rsidR="00724CE7" w:rsidRPr="00803362" w:rsidRDefault="00724CE7" w:rsidP="00724CE7">
      <w:pPr>
        <w:spacing w:line="360" w:lineRule="auto"/>
        <w:ind w:firstLine="709"/>
        <w:jc w:val="both"/>
      </w:pPr>
      <w:r w:rsidRPr="00803362">
        <w:t xml:space="preserve">Царь Федор Иванович. Борьба за власть в боярском окружении. Правление Бориса Годунова. Учреждение патриаршества. </w:t>
      </w:r>
      <w:r w:rsidRPr="00803362">
        <w:rPr>
          <w:i/>
        </w:rPr>
        <w:t>Тявзинский мирный договор со Швецией:восстановление позиций России в Прибалтике.</w:t>
      </w:r>
      <w:r w:rsidRPr="00803362">
        <w:t xml:space="preserve"> Противостояние с Крымским ханством. </w:t>
      </w:r>
      <w:r w:rsidRPr="00803362">
        <w:rPr>
          <w:i/>
        </w:rPr>
        <w:t>Отражение набега Гази-Гирея в 1591 г.</w:t>
      </w:r>
      <w:r w:rsidRPr="00803362">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24CE7" w:rsidRPr="00803362" w:rsidRDefault="00724CE7" w:rsidP="00724CE7">
      <w:pPr>
        <w:spacing w:line="360" w:lineRule="auto"/>
        <w:ind w:firstLine="709"/>
        <w:jc w:val="both"/>
        <w:rPr>
          <w:b/>
          <w:bCs/>
        </w:rPr>
      </w:pPr>
      <w:r w:rsidRPr="00803362">
        <w:rPr>
          <w:b/>
          <w:bCs/>
        </w:rPr>
        <w:t xml:space="preserve">Смута в России </w:t>
      </w:r>
    </w:p>
    <w:p w:rsidR="00724CE7" w:rsidRPr="00803362" w:rsidRDefault="00724CE7" w:rsidP="00724CE7">
      <w:pPr>
        <w:spacing w:line="360" w:lineRule="auto"/>
        <w:ind w:firstLine="709"/>
        <w:jc w:val="both"/>
      </w:pPr>
      <w:r w:rsidRPr="00803362">
        <w:t xml:space="preserve">Династический кризис. Земский собор 1598 г. и избрание на царство Бориса Годунова. Политика Бориса Годунова, </w:t>
      </w:r>
      <w:r w:rsidRPr="00803362">
        <w:rPr>
          <w:i/>
        </w:rPr>
        <w:t>в т.ч. в отношении боярства. Опала семейства Романовых.</w:t>
      </w:r>
      <w:r w:rsidRPr="00803362">
        <w:t xml:space="preserve"> Голод 1601-1603 гг. и обострение социально-экономического кризиса. </w:t>
      </w:r>
    </w:p>
    <w:p w:rsidR="00724CE7" w:rsidRPr="00803362" w:rsidRDefault="00724CE7" w:rsidP="00724CE7">
      <w:pPr>
        <w:spacing w:line="360" w:lineRule="auto"/>
        <w:ind w:firstLine="709"/>
        <w:jc w:val="both"/>
      </w:pPr>
      <w:r w:rsidRPr="00803362">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24CE7" w:rsidRPr="00803362" w:rsidRDefault="00724CE7" w:rsidP="00724CE7">
      <w:pPr>
        <w:spacing w:line="360" w:lineRule="auto"/>
        <w:ind w:firstLine="709"/>
        <w:jc w:val="both"/>
      </w:pPr>
      <w:r w:rsidRPr="00803362">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03362">
        <w:rPr>
          <w:i/>
        </w:rPr>
        <w:t xml:space="preserve">Выборгский договор между Россией и Швецией. </w:t>
      </w:r>
      <w:r w:rsidRPr="00803362">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24CE7" w:rsidRPr="00803362" w:rsidRDefault="00724CE7" w:rsidP="00724CE7">
      <w:pPr>
        <w:spacing w:line="360" w:lineRule="auto"/>
        <w:ind w:firstLine="709"/>
        <w:jc w:val="both"/>
      </w:pPr>
      <w:r w:rsidRPr="0080336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24CE7" w:rsidRPr="00803362" w:rsidRDefault="00724CE7" w:rsidP="00724CE7">
      <w:pPr>
        <w:spacing w:line="360" w:lineRule="auto"/>
        <w:ind w:firstLine="709"/>
        <w:jc w:val="both"/>
      </w:pPr>
      <w:r w:rsidRPr="00803362">
        <w:t xml:space="preserve">Земский собор 1613 г. и его роль в укреплении государственности. Избрание на царство Михаила Федоровича Романова. </w:t>
      </w:r>
      <w:r w:rsidRPr="00803362">
        <w:rPr>
          <w:i/>
        </w:rPr>
        <w:t xml:space="preserve">Борьба с казачьими выступлениями против центральной власти. </w:t>
      </w:r>
      <w:r w:rsidRPr="00803362">
        <w:t xml:space="preserve">Столбовский мир со Швецией: утрата выхода к Балтийскому морю. </w:t>
      </w:r>
      <w:r w:rsidRPr="00803362">
        <w:rPr>
          <w:i/>
        </w:rPr>
        <w:t>Продолжение войны с Речью Посполитой. Поход принца Владислава на Москву.</w:t>
      </w:r>
      <w:r w:rsidRPr="00803362">
        <w:t xml:space="preserve"> Заключение Деулинского перемирия с Речью Посполитой. Итоги и последствия Смутного времени. </w:t>
      </w:r>
    </w:p>
    <w:p w:rsidR="00724CE7" w:rsidRPr="00803362" w:rsidRDefault="00724CE7" w:rsidP="00724CE7">
      <w:pPr>
        <w:spacing w:line="360" w:lineRule="auto"/>
        <w:ind w:firstLine="709"/>
        <w:jc w:val="both"/>
        <w:rPr>
          <w:b/>
          <w:bCs/>
        </w:rPr>
      </w:pPr>
      <w:r w:rsidRPr="00803362">
        <w:rPr>
          <w:b/>
          <w:bCs/>
        </w:rPr>
        <w:t xml:space="preserve">Россия в XVII веке </w:t>
      </w:r>
    </w:p>
    <w:p w:rsidR="00724CE7" w:rsidRPr="00803362" w:rsidRDefault="00724CE7" w:rsidP="00724CE7">
      <w:pPr>
        <w:spacing w:line="360" w:lineRule="auto"/>
        <w:ind w:firstLine="709"/>
        <w:jc w:val="both"/>
      </w:pPr>
      <w:r w:rsidRPr="00803362">
        <w:t xml:space="preserve">Россия при первых Романовых. Царствование Михаила Федоровича. Восстановление экономического потенциала страны. </w:t>
      </w:r>
      <w:r w:rsidRPr="00803362">
        <w:rPr>
          <w:i/>
        </w:rPr>
        <w:t>Продолжение закрепощения крестьян.</w:t>
      </w:r>
      <w:r w:rsidRPr="00803362">
        <w:t xml:space="preserve"> Земские соборы. Роль патриарха Филарета в управлении государством. </w:t>
      </w:r>
    </w:p>
    <w:p w:rsidR="00724CE7" w:rsidRPr="00803362" w:rsidRDefault="00724CE7" w:rsidP="00724CE7">
      <w:pPr>
        <w:spacing w:line="360" w:lineRule="auto"/>
        <w:ind w:firstLine="709"/>
        <w:jc w:val="both"/>
      </w:pPr>
      <w:r w:rsidRPr="00803362">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03362">
        <w:rPr>
          <w:i/>
        </w:rPr>
        <w:t>Приказ Тайных дел.</w:t>
      </w:r>
      <w:r w:rsidRPr="00803362">
        <w:t xml:space="preserve"> Усиление воеводской власти в уездах и постепенная ликвидация земского самоуправления. Затухание деятельности Земских соборов. </w:t>
      </w:r>
      <w:r w:rsidRPr="00803362">
        <w:rPr>
          <w:i/>
        </w:rPr>
        <w:t xml:space="preserve">Правительство Б.И. Морозова и И.Д. Милославского: итоги его деятельности. </w:t>
      </w:r>
      <w:r w:rsidRPr="00803362">
        <w:t xml:space="preserve">Патриарх Никон. Раскол в Церкви. Протопоп Аввакум, формирование религиозной традиции старообрядчества. </w:t>
      </w:r>
    </w:p>
    <w:p w:rsidR="00724CE7" w:rsidRPr="00803362" w:rsidRDefault="00724CE7" w:rsidP="00724CE7">
      <w:pPr>
        <w:spacing w:line="360" w:lineRule="auto"/>
        <w:ind w:firstLine="709"/>
        <w:jc w:val="both"/>
      </w:pPr>
      <w:r w:rsidRPr="00803362">
        <w:t xml:space="preserve">Царь Федор Алексеевич. Отмена местничества. Налоговая (податная) реформа. </w:t>
      </w:r>
    </w:p>
    <w:p w:rsidR="00724CE7" w:rsidRPr="00803362" w:rsidRDefault="00724CE7" w:rsidP="00724CE7">
      <w:pPr>
        <w:spacing w:line="360" w:lineRule="auto"/>
        <w:ind w:firstLine="709"/>
        <w:jc w:val="both"/>
      </w:pPr>
      <w:r w:rsidRPr="00803362">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03362">
        <w:rPr>
          <w:i/>
        </w:rPr>
        <w:t>Торговый и Новоторговый уставы.</w:t>
      </w:r>
      <w:r w:rsidRPr="00803362">
        <w:t xml:space="preserve"> Торговля с европейскими странами, Прибалтикой, Востоком. </w:t>
      </w:r>
    </w:p>
    <w:p w:rsidR="00724CE7" w:rsidRPr="00803362" w:rsidRDefault="00724CE7" w:rsidP="00724CE7">
      <w:pPr>
        <w:spacing w:line="360" w:lineRule="auto"/>
        <w:ind w:firstLine="709"/>
        <w:jc w:val="both"/>
      </w:pPr>
      <w:r w:rsidRPr="00803362">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03362">
        <w:rPr>
          <w:i/>
        </w:rPr>
        <w:t>Денежная реформа 1654 г.</w:t>
      </w:r>
      <w:r w:rsidRPr="00803362">
        <w:t xml:space="preserve"> Медный бунт. Побеги крестьян на Дон и в Сибирь. Восстание Степана Разина. </w:t>
      </w:r>
    </w:p>
    <w:p w:rsidR="00724CE7" w:rsidRPr="00803362" w:rsidRDefault="00724CE7" w:rsidP="00724CE7">
      <w:pPr>
        <w:spacing w:line="360" w:lineRule="auto"/>
        <w:ind w:firstLine="709"/>
        <w:jc w:val="both"/>
        <w:rPr>
          <w:i/>
        </w:rPr>
      </w:pPr>
      <w:r w:rsidRPr="00803362">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03362">
        <w:rPr>
          <w:i/>
        </w:rPr>
        <w:t>Контакты с православным населением Речи Посполитой: противодействие полонизации, распространению католичества.</w:t>
      </w:r>
      <w:r w:rsidRPr="00803362">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03362">
        <w:rPr>
          <w:i/>
        </w:rPr>
        <w:t xml:space="preserve">Отношения России со странами Западной Европы. Военные столкновения с манчжурами и империей Цин. </w:t>
      </w:r>
    </w:p>
    <w:p w:rsidR="00724CE7" w:rsidRPr="00803362" w:rsidRDefault="00724CE7" w:rsidP="00724CE7">
      <w:pPr>
        <w:spacing w:line="360" w:lineRule="auto"/>
        <w:ind w:firstLine="709"/>
        <w:jc w:val="both"/>
        <w:rPr>
          <w:b/>
          <w:bCs/>
        </w:rPr>
      </w:pPr>
      <w:r w:rsidRPr="00803362">
        <w:rPr>
          <w:b/>
          <w:bCs/>
        </w:rPr>
        <w:t xml:space="preserve">Культурное пространство </w:t>
      </w:r>
    </w:p>
    <w:p w:rsidR="00724CE7" w:rsidRPr="00803362" w:rsidRDefault="00724CE7" w:rsidP="00724CE7">
      <w:pPr>
        <w:spacing w:line="360" w:lineRule="auto"/>
        <w:ind w:firstLine="709"/>
        <w:jc w:val="both"/>
      </w:pPr>
      <w:r w:rsidRPr="00803362">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03362">
        <w:rPr>
          <w:i/>
        </w:rPr>
        <w:t>Коч – корабль русских первопроходцев.</w:t>
      </w:r>
      <w:r w:rsidRPr="00803362">
        <w:t xml:space="preserve"> Освоение Поволжья, Урала и Сибири. Калмыцкое ханство. Ясачное налогообложение. Переселение русских на новые земли. </w:t>
      </w:r>
      <w:r w:rsidRPr="00803362">
        <w:rPr>
          <w:i/>
        </w:rPr>
        <w:t xml:space="preserve">Миссионерство и христианизация. Межэтнические отношения. </w:t>
      </w:r>
      <w:r w:rsidRPr="00803362">
        <w:t xml:space="preserve">Формирование многонациональной элиты. </w:t>
      </w:r>
    </w:p>
    <w:p w:rsidR="00724CE7" w:rsidRPr="00803362" w:rsidRDefault="00724CE7" w:rsidP="00724CE7">
      <w:pPr>
        <w:spacing w:line="360" w:lineRule="auto"/>
        <w:ind w:firstLine="709"/>
        <w:jc w:val="both"/>
      </w:pPr>
      <w:r w:rsidRPr="00803362">
        <w:rPr>
          <w:i/>
        </w:rPr>
        <w:t>Изменения в картине мира человека в XVI–XVII вв. и повседневная жизнь.</w:t>
      </w:r>
      <w:r w:rsidRPr="00803362">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24CE7" w:rsidRPr="00803362" w:rsidRDefault="00724CE7" w:rsidP="00724CE7">
      <w:pPr>
        <w:spacing w:line="360" w:lineRule="auto"/>
        <w:ind w:firstLine="709"/>
        <w:jc w:val="both"/>
      </w:pPr>
      <w:r w:rsidRPr="00803362">
        <w:t xml:space="preserve">Архитектура. Дворцово-храмовый ансамбль Соборной площади в Москве. Шатровый стиль в архитектуре. </w:t>
      </w:r>
      <w:r w:rsidRPr="00803362">
        <w:rPr>
          <w:i/>
        </w:rPr>
        <w:t xml:space="preserve">Антонио Солари, Алевиз Фрязин, Петрок Малой. </w:t>
      </w:r>
      <w:r w:rsidRPr="00803362">
        <w:lastRenderedPageBreak/>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03362">
        <w:rPr>
          <w:i/>
        </w:rPr>
        <w:t>Приказ каменных дел.</w:t>
      </w:r>
      <w:r w:rsidRPr="00803362">
        <w:t xml:space="preserve"> Деревянное зодчество. </w:t>
      </w:r>
    </w:p>
    <w:p w:rsidR="00724CE7" w:rsidRPr="00803362" w:rsidRDefault="00724CE7" w:rsidP="00724CE7">
      <w:pPr>
        <w:spacing w:line="360" w:lineRule="auto"/>
        <w:ind w:firstLine="709"/>
        <w:jc w:val="both"/>
      </w:pPr>
      <w:r w:rsidRPr="00803362">
        <w:t xml:space="preserve">Изобразительное искусство. Симон Ушаков. Ярославская школа иконописи. Парсунная живопись. </w:t>
      </w:r>
    </w:p>
    <w:p w:rsidR="00724CE7" w:rsidRPr="00803362" w:rsidRDefault="00724CE7" w:rsidP="00724CE7">
      <w:pPr>
        <w:spacing w:line="360" w:lineRule="auto"/>
        <w:ind w:firstLine="709"/>
        <w:jc w:val="both"/>
      </w:pPr>
      <w:r w:rsidRPr="00803362">
        <w:t xml:space="preserve">Летописание и начало книгопечатания. Лицевой свод. Домострой. </w:t>
      </w:r>
      <w:r w:rsidRPr="00803362">
        <w:rPr>
          <w:i/>
        </w:rPr>
        <w:t xml:space="preserve">Переписка Ивана Грозного с князем Андреем Курбским. Публицистика Смутного времени. </w:t>
      </w:r>
      <w:r w:rsidRPr="00803362">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03362">
        <w:rPr>
          <w:i/>
        </w:rPr>
        <w:t xml:space="preserve">Посадская сатира XVII в. </w:t>
      </w:r>
    </w:p>
    <w:p w:rsidR="00724CE7" w:rsidRPr="00803362" w:rsidRDefault="00724CE7" w:rsidP="00724CE7">
      <w:pPr>
        <w:spacing w:line="360" w:lineRule="auto"/>
        <w:ind w:firstLine="709"/>
        <w:jc w:val="both"/>
      </w:pPr>
      <w:r w:rsidRPr="00803362">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 xml:space="preserve">Наш регион в </w:t>
      </w:r>
      <w:r w:rsidRPr="00803362">
        <w:rPr>
          <w:lang w:val="en-US"/>
        </w:rPr>
        <w:t>XVI</w:t>
      </w:r>
      <w:r w:rsidRPr="00803362">
        <w:t xml:space="preserve"> – </w:t>
      </w:r>
      <w:r w:rsidRPr="00803362">
        <w:rPr>
          <w:lang w:val="en-US"/>
        </w:rPr>
        <w:t>XVII</w:t>
      </w:r>
      <w:r w:rsidRPr="00803362">
        <w:t xml:space="preserve"> вв. </w:t>
      </w:r>
    </w:p>
    <w:p w:rsidR="00724CE7" w:rsidRPr="00803362" w:rsidRDefault="00724CE7" w:rsidP="00724CE7">
      <w:pPr>
        <w:spacing w:line="360" w:lineRule="auto"/>
        <w:ind w:firstLine="709"/>
        <w:jc w:val="both"/>
        <w:rPr>
          <w:b/>
          <w:bCs/>
        </w:rPr>
      </w:pPr>
      <w:r w:rsidRPr="00803362">
        <w:rPr>
          <w:b/>
          <w:bCs/>
        </w:rPr>
        <w:t>Россия в конце</w:t>
      </w:r>
      <w:r w:rsidR="00973657" w:rsidRPr="00803362">
        <w:rPr>
          <w:b/>
          <w:bCs/>
        </w:rPr>
        <w:t xml:space="preserve"> </w:t>
      </w:r>
      <w:r w:rsidRPr="00803362">
        <w:rPr>
          <w:b/>
          <w:bCs/>
        </w:rPr>
        <w:t>XVII - XVIII вв: от царства к империи</w:t>
      </w:r>
    </w:p>
    <w:p w:rsidR="00724CE7" w:rsidRPr="00803362" w:rsidRDefault="00724CE7" w:rsidP="00724CE7">
      <w:pPr>
        <w:spacing w:line="360" w:lineRule="auto"/>
        <w:ind w:firstLine="709"/>
        <w:jc w:val="both"/>
        <w:rPr>
          <w:b/>
          <w:bCs/>
        </w:rPr>
      </w:pPr>
      <w:r w:rsidRPr="00803362">
        <w:rPr>
          <w:b/>
          <w:bCs/>
        </w:rPr>
        <w:t xml:space="preserve">Россия в эпоху преобразований Петра I </w:t>
      </w:r>
    </w:p>
    <w:p w:rsidR="00724CE7" w:rsidRPr="00803362" w:rsidRDefault="00724CE7" w:rsidP="00724CE7">
      <w:pPr>
        <w:spacing w:line="360" w:lineRule="auto"/>
        <w:ind w:firstLine="709"/>
        <w:jc w:val="both"/>
      </w:pPr>
      <w:r w:rsidRPr="00803362">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24CE7" w:rsidRPr="00803362" w:rsidRDefault="00724CE7" w:rsidP="00724CE7">
      <w:pPr>
        <w:spacing w:line="360" w:lineRule="auto"/>
        <w:ind w:firstLine="709"/>
        <w:jc w:val="both"/>
      </w:pPr>
      <w:r w:rsidRPr="00803362">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24CE7" w:rsidRPr="00803362" w:rsidRDefault="00724CE7" w:rsidP="00724CE7">
      <w:pPr>
        <w:spacing w:line="360" w:lineRule="auto"/>
        <w:ind w:firstLine="709"/>
        <w:jc w:val="both"/>
      </w:pPr>
      <w:r w:rsidRPr="00803362">
        <w:rPr>
          <w:b/>
          <w:bCs/>
        </w:rPr>
        <w:t>Экономическая политика.</w:t>
      </w:r>
      <w:r w:rsidRPr="00803362">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24CE7" w:rsidRPr="00803362" w:rsidRDefault="00724CE7" w:rsidP="00724CE7">
      <w:pPr>
        <w:spacing w:line="360" w:lineRule="auto"/>
        <w:ind w:firstLine="709"/>
        <w:jc w:val="both"/>
      </w:pPr>
      <w:r w:rsidRPr="00803362">
        <w:rPr>
          <w:b/>
          <w:bCs/>
        </w:rPr>
        <w:t>Социальная политика.</w:t>
      </w:r>
      <w:r w:rsidR="001231A8" w:rsidRPr="00803362">
        <w:rPr>
          <w:b/>
          <w:bCs/>
        </w:rPr>
        <w:t xml:space="preserve"> </w:t>
      </w:r>
      <w:r w:rsidRPr="00803362">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24CE7" w:rsidRPr="00803362" w:rsidRDefault="00724CE7" w:rsidP="00724CE7">
      <w:pPr>
        <w:spacing w:line="360" w:lineRule="auto"/>
        <w:ind w:firstLine="709"/>
        <w:jc w:val="both"/>
      </w:pPr>
      <w:r w:rsidRPr="00803362">
        <w:rPr>
          <w:b/>
          <w:bCs/>
        </w:rPr>
        <w:lastRenderedPageBreak/>
        <w:t>Реформы управления.</w:t>
      </w:r>
      <w:r w:rsidRPr="00803362">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w:t>
      </w:r>
      <w:r w:rsidR="00501BFE" w:rsidRPr="00803362">
        <w:t>-</w:t>
      </w:r>
      <w:r w:rsidRPr="00803362">
        <w:t xml:space="preserve"> новая столица. </w:t>
      </w:r>
    </w:p>
    <w:p w:rsidR="00724CE7" w:rsidRPr="00803362" w:rsidRDefault="00724CE7" w:rsidP="00724CE7">
      <w:pPr>
        <w:spacing w:line="360" w:lineRule="auto"/>
        <w:ind w:firstLine="709"/>
        <w:jc w:val="both"/>
      </w:pPr>
      <w:r w:rsidRPr="00803362">
        <w:t xml:space="preserve">Первые гвардейские полки. Создание регулярной армии, военного флота. Рекрутские наборы. </w:t>
      </w:r>
    </w:p>
    <w:p w:rsidR="00724CE7" w:rsidRPr="00803362" w:rsidRDefault="00724CE7" w:rsidP="00724CE7">
      <w:pPr>
        <w:spacing w:line="360" w:lineRule="auto"/>
        <w:ind w:firstLine="709"/>
        <w:jc w:val="both"/>
      </w:pPr>
      <w:r w:rsidRPr="00803362">
        <w:rPr>
          <w:b/>
          <w:bCs/>
        </w:rPr>
        <w:t>Церковная реформа</w:t>
      </w:r>
      <w:r w:rsidRPr="00803362">
        <w:rPr>
          <w:b/>
        </w:rPr>
        <w:t>.</w:t>
      </w:r>
      <w:r w:rsidRPr="00803362">
        <w:t xml:space="preserve"> Упразднение патриаршества, учреждение синода. Положение конфессий. </w:t>
      </w:r>
    </w:p>
    <w:p w:rsidR="00724CE7" w:rsidRPr="00803362" w:rsidRDefault="00724CE7" w:rsidP="00724CE7">
      <w:pPr>
        <w:spacing w:line="360" w:lineRule="auto"/>
        <w:ind w:firstLine="709"/>
        <w:jc w:val="both"/>
      </w:pPr>
      <w:r w:rsidRPr="00803362">
        <w:rPr>
          <w:b/>
          <w:bCs/>
        </w:rPr>
        <w:t>Оппозиция реформам Петра I.</w:t>
      </w:r>
      <w:r w:rsidR="001231A8" w:rsidRPr="00803362">
        <w:rPr>
          <w:b/>
          <w:bCs/>
        </w:rPr>
        <w:t xml:space="preserve"> </w:t>
      </w:r>
      <w:r w:rsidRPr="00803362">
        <w:t xml:space="preserve">Социальные движения в первой четверти XVIII в. </w:t>
      </w:r>
      <w:r w:rsidRPr="00803362">
        <w:rPr>
          <w:i/>
        </w:rPr>
        <w:t>Восстания в Астрахани, Башкирии, на Дону.</w:t>
      </w:r>
      <w:r w:rsidRPr="00803362">
        <w:t xml:space="preserve"> Дело царевича Алексея. </w:t>
      </w:r>
    </w:p>
    <w:p w:rsidR="00724CE7" w:rsidRPr="00803362" w:rsidRDefault="00724CE7" w:rsidP="00724CE7">
      <w:pPr>
        <w:spacing w:line="360" w:lineRule="auto"/>
        <w:ind w:firstLine="709"/>
        <w:jc w:val="both"/>
      </w:pPr>
      <w:r w:rsidRPr="00803362">
        <w:rPr>
          <w:b/>
          <w:bCs/>
        </w:rPr>
        <w:t>Внешняя политика.</w:t>
      </w:r>
      <w:r w:rsidRPr="00803362">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24CE7" w:rsidRPr="00803362" w:rsidRDefault="00724CE7" w:rsidP="00724CE7">
      <w:pPr>
        <w:spacing w:line="360" w:lineRule="auto"/>
        <w:ind w:firstLine="709"/>
        <w:jc w:val="both"/>
      </w:pPr>
      <w:r w:rsidRPr="00803362">
        <w:t xml:space="preserve">Закрепление России на берегах Балтики. Провозглашение России империей. Каспийский поход Петра I. </w:t>
      </w:r>
    </w:p>
    <w:p w:rsidR="00724CE7" w:rsidRPr="00803362" w:rsidRDefault="00724CE7" w:rsidP="00724CE7">
      <w:pPr>
        <w:spacing w:line="360" w:lineRule="auto"/>
        <w:ind w:firstLine="709"/>
        <w:jc w:val="both"/>
      </w:pPr>
      <w:r w:rsidRPr="00803362">
        <w:rPr>
          <w:b/>
          <w:bCs/>
        </w:rPr>
        <w:t>Преобразования Петра I в области культуры.</w:t>
      </w:r>
      <w:r w:rsidR="001231A8" w:rsidRPr="00803362">
        <w:rPr>
          <w:b/>
          <w:bCs/>
        </w:rPr>
        <w:t xml:space="preserve"> </w:t>
      </w:r>
      <w:r w:rsidRPr="00803362">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24CE7" w:rsidRPr="00803362" w:rsidRDefault="00724CE7" w:rsidP="00724CE7">
      <w:pPr>
        <w:spacing w:line="360" w:lineRule="auto"/>
        <w:ind w:firstLine="709"/>
        <w:jc w:val="both"/>
      </w:pPr>
      <w:r w:rsidRPr="00803362">
        <w:t xml:space="preserve">Повседневная жизнь и быт правящей элиты и основной массы населения. Перемены в образе жизни российского дворянства. </w:t>
      </w:r>
      <w:r w:rsidRPr="00803362">
        <w:rPr>
          <w:i/>
        </w:rPr>
        <w:t xml:space="preserve">Новые формы социальной коммуникации в дворянской среде. </w:t>
      </w:r>
      <w:r w:rsidRPr="00803362">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24CE7" w:rsidRPr="00803362" w:rsidRDefault="00724CE7" w:rsidP="00724CE7">
      <w:pPr>
        <w:spacing w:line="360" w:lineRule="auto"/>
        <w:ind w:firstLine="709"/>
        <w:jc w:val="both"/>
      </w:pPr>
      <w:r w:rsidRPr="00803362">
        <w:t xml:space="preserve">Итоги, последствия и значение петровских преобразований. Образ Петра I в русской культуре. </w:t>
      </w:r>
    </w:p>
    <w:p w:rsidR="00724CE7" w:rsidRPr="00803362" w:rsidRDefault="00724CE7" w:rsidP="00724CE7">
      <w:pPr>
        <w:spacing w:line="360" w:lineRule="auto"/>
        <w:ind w:firstLine="709"/>
        <w:jc w:val="both"/>
        <w:rPr>
          <w:b/>
          <w:bCs/>
        </w:rPr>
      </w:pPr>
      <w:r w:rsidRPr="00803362">
        <w:rPr>
          <w:b/>
          <w:bCs/>
        </w:rPr>
        <w:t xml:space="preserve">После Петра Великого: эпоха «дворцовых переворотов» </w:t>
      </w:r>
    </w:p>
    <w:p w:rsidR="00724CE7" w:rsidRPr="00803362" w:rsidRDefault="00724CE7" w:rsidP="00724CE7">
      <w:pPr>
        <w:spacing w:line="360" w:lineRule="auto"/>
        <w:ind w:firstLine="709"/>
        <w:jc w:val="both"/>
      </w:pPr>
      <w:r w:rsidRPr="0080336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w:t>
      </w:r>
      <w:r w:rsidRPr="00803362">
        <w:lastRenderedPageBreak/>
        <w:t xml:space="preserve">«Кабинет министров». Роль Э.Бирона, А.И.Остермана, А.П.Волынского, Б.Х.Миниха в управлении и политической жизни страны. </w:t>
      </w:r>
    </w:p>
    <w:p w:rsidR="00724CE7" w:rsidRPr="00803362" w:rsidRDefault="00724CE7" w:rsidP="00724CE7">
      <w:pPr>
        <w:spacing w:line="360" w:lineRule="auto"/>
        <w:ind w:firstLine="709"/>
        <w:jc w:val="both"/>
        <w:rPr>
          <w:i/>
        </w:rPr>
      </w:pPr>
      <w:r w:rsidRPr="00803362">
        <w:t xml:space="preserve">Укрепление границ империи на Украине и на юго-восточной окраине. </w:t>
      </w:r>
      <w:r w:rsidRPr="00803362">
        <w:rPr>
          <w:i/>
        </w:rPr>
        <w:t xml:space="preserve">Переход Младшего жуза в Казахстане под суверенитет Российской империи. Война с Османской империей. </w:t>
      </w:r>
    </w:p>
    <w:p w:rsidR="00724CE7" w:rsidRPr="00803362" w:rsidRDefault="00724CE7" w:rsidP="00724CE7">
      <w:pPr>
        <w:spacing w:line="360" w:lineRule="auto"/>
        <w:ind w:firstLine="709"/>
        <w:jc w:val="both"/>
      </w:pPr>
      <w:r w:rsidRPr="00803362">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24CE7" w:rsidRPr="00803362" w:rsidRDefault="00724CE7" w:rsidP="00724CE7">
      <w:pPr>
        <w:spacing w:line="360" w:lineRule="auto"/>
        <w:ind w:firstLine="709"/>
        <w:jc w:val="both"/>
      </w:pPr>
      <w:r w:rsidRPr="00803362">
        <w:t xml:space="preserve">Россия в международных конфликтах 1740-х – 1750-х гг. Участие в Семилетней войне. </w:t>
      </w:r>
    </w:p>
    <w:p w:rsidR="00724CE7" w:rsidRPr="00803362" w:rsidRDefault="00724CE7" w:rsidP="00724CE7">
      <w:pPr>
        <w:spacing w:line="360" w:lineRule="auto"/>
        <w:ind w:firstLine="709"/>
        <w:jc w:val="both"/>
      </w:pPr>
      <w:r w:rsidRPr="00803362">
        <w:t xml:space="preserve">Петр III. Манифест «о вольности дворянской». Переворот 28 июня 1762 г. </w:t>
      </w:r>
    </w:p>
    <w:p w:rsidR="00724CE7" w:rsidRPr="00803362" w:rsidRDefault="00724CE7" w:rsidP="00724CE7">
      <w:pPr>
        <w:spacing w:line="360" w:lineRule="auto"/>
        <w:ind w:firstLine="709"/>
        <w:jc w:val="both"/>
        <w:rPr>
          <w:b/>
          <w:bCs/>
        </w:rPr>
      </w:pPr>
      <w:r w:rsidRPr="00803362">
        <w:rPr>
          <w:b/>
          <w:bCs/>
        </w:rPr>
        <w:t xml:space="preserve">Россия в 1760-х – 1790- гг. Правление Екатерины II и Павла I </w:t>
      </w:r>
    </w:p>
    <w:p w:rsidR="00724CE7" w:rsidRPr="00803362" w:rsidRDefault="00724CE7" w:rsidP="00724CE7">
      <w:pPr>
        <w:spacing w:line="360" w:lineRule="auto"/>
        <w:ind w:firstLine="709"/>
        <w:jc w:val="both"/>
        <w:rPr>
          <w:i/>
        </w:rPr>
      </w:pPr>
      <w:r w:rsidRPr="00803362">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03362">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24CE7" w:rsidRPr="00803362" w:rsidRDefault="00724CE7" w:rsidP="00724CE7">
      <w:pPr>
        <w:spacing w:line="360" w:lineRule="auto"/>
        <w:ind w:firstLine="709"/>
        <w:jc w:val="both"/>
      </w:pPr>
      <w:r w:rsidRPr="00803362">
        <w:t xml:space="preserve">Национальная политика. </w:t>
      </w:r>
      <w:r w:rsidRPr="00803362">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803362">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24CE7" w:rsidRPr="00803362" w:rsidRDefault="00724CE7" w:rsidP="00724CE7">
      <w:pPr>
        <w:spacing w:line="360" w:lineRule="auto"/>
        <w:ind w:firstLine="709"/>
        <w:jc w:val="both"/>
      </w:pPr>
      <w:r w:rsidRPr="00803362">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03362">
        <w:rPr>
          <w:i/>
        </w:rPr>
        <w:t>Дворовые люди.</w:t>
      </w:r>
      <w:r w:rsidRPr="00803362">
        <w:t xml:space="preserve"> Роль крепостного строя в экономике страны. </w:t>
      </w:r>
    </w:p>
    <w:p w:rsidR="00724CE7" w:rsidRPr="00803362" w:rsidRDefault="00724CE7" w:rsidP="00724CE7">
      <w:pPr>
        <w:spacing w:line="360" w:lineRule="auto"/>
        <w:ind w:firstLine="709"/>
        <w:jc w:val="both"/>
      </w:pPr>
      <w:r w:rsidRPr="00803362">
        <w:lastRenderedPageBreak/>
        <w:t xml:space="preserve">Промышленность в городе и деревне. Роль государства, купечества, помещиков в развитии промышленности. </w:t>
      </w:r>
      <w:r w:rsidRPr="00803362">
        <w:rPr>
          <w:i/>
        </w:rPr>
        <w:t xml:space="preserve">Крепостной и вольнонаемный труд. Привлечение крепостных оброчных крестьян к работе на мануфактурах. </w:t>
      </w:r>
      <w:r w:rsidRPr="00803362">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24CE7" w:rsidRPr="00803362" w:rsidRDefault="00724CE7" w:rsidP="00724CE7">
      <w:pPr>
        <w:spacing w:line="360" w:lineRule="auto"/>
        <w:ind w:firstLine="709"/>
        <w:jc w:val="both"/>
        <w:rPr>
          <w:i/>
        </w:rPr>
      </w:pPr>
      <w:r w:rsidRPr="00803362">
        <w:t xml:space="preserve">Внутренняя и внешняя торговля. Торговые пути внутри страны. </w:t>
      </w:r>
      <w:r w:rsidRPr="00803362">
        <w:rPr>
          <w:i/>
        </w:rPr>
        <w:t>Водно-транспортные системы: Вышневолоцкая, Тихвинская, Мариинская и др.</w:t>
      </w:r>
      <w:r w:rsidRPr="00803362">
        <w:t xml:space="preserve"> Ярмарки и их роль во внутренней торговле. Макарьевская, Ирбитская, Свенская, Коренная ярмарки. Ярмарки на Украине. </w:t>
      </w:r>
      <w:r w:rsidRPr="00803362">
        <w:rPr>
          <w:i/>
        </w:rPr>
        <w:t xml:space="preserve">Партнеры России во внешней торговле в Европе и в мире. Обеспечение активного внешнеторгового баланса. </w:t>
      </w:r>
    </w:p>
    <w:p w:rsidR="00724CE7" w:rsidRPr="00803362" w:rsidRDefault="00724CE7" w:rsidP="00724CE7">
      <w:pPr>
        <w:spacing w:line="360" w:lineRule="auto"/>
        <w:ind w:firstLine="709"/>
        <w:jc w:val="both"/>
      </w:pPr>
      <w:r w:rsidRPr="00803362">
        <w:t xml:space="preserve">Обострение социальных противоречий. </w:t>
      </w:r>
      <w:r w:rsidRPr="00803362">
        <w:rPr>
          <w:i/>
        </w:rPr>
        <w:t>Чумной бунт в Москве.</w:t>
      </w:r>
      <w:r w:rsidRPr="00803362">
        <w:t xml:space="preserve"> Восстание под предводительством Емельяна Пугачева. </w:t>
      </w:r>
      <w:r w:rsidRPr="00803362">
        <w:rPr>
          <w:i/>
        </w:rPr>
        <w:t>Антидворянский и антикрепостнический характер движения. Роль казачества, народов Урала и Поволжья в восстании.</w:t>
      </w:r>
      <w:r w:rsidRPr="00803362">
        <w:t xml:space="preserve"> Влияние восстания на внутреннюю политику и развитие общественной мысли. </w:t>
      </w:r>
    </w:p>
    <w:p w:rsidR="00724CE7" w:rsidRPr="00803362" w:rsidRDefault="00724CE7" w:rsidP="00724CE7">
      <w:pPr>
        <w:spacing w:line="360" w:lineRule="auto"/>
        <w:ind w:firstLine="709"/>
        <w:jc w:val="both"/>
      </w:pPr>
      <w:r w:rsidRPr="00803362">
        <w:t xml:space="preserve">Внешняя политика России второй половины XVIII в., ее основные задачи. Н.И. Панин и А.А.Безбородко. </w:t>
      </w:r>
    </w:p>
    <w:p w:rsidR="00724CE7" w:rsidRPr="00803362" w:rsidRDefault="00724CE7" w:rsidP="00724CE7">
      <w:pPr>
        <w:spacing w:line="360" w:lineRule="auto"/>
        <w:ind w:firstLine="709"/>
        <w:jc w:val="both"/>
      </w:pPr>
      <w:r w:rsidRPr="00803362">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24CE7" w:rsidRPr="00803362" w:rsidRDefault="00724CE7" w:rsidP="00724CE7">
      <w:pPr>
        <w:spacing w:line="360" w:lineRule="auto"/>
        <w:ind w:firstLine="709"/>
        <w:jc w:val="both"/>
        <w:rPr>
          <w:i/>
        </w:rPr>
      </w:pPr>
      <w:r w:rsidRPr="00803362">
        <w:t xml:space="preserve">Участие России в разделах Речи Посполитой. </w:t>
      </w:r>
      <w:r w:rsidRPr="00803362">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03362">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03362">
        <w:rPr>
          <w:i/>
        </w:rPr>
        <w:t xml:space="preserve">Восстание под предводительством Тадеуша Костюшко. </w:t>
      </w:r>
    </w:p>
    <w:p w:rsidR="00724CE7" w:rsidRPr="00803362" w:rsidRDefault="00724CE7" w:rsidP="00724CE7">
      <w:pPr>
        <w:spacing w:line="360" w:lineRule="auto"/>
        <w:ind w:firstLine="709"/>
        <w:jc w:val="both"/>
      </w:pPr>
      <w:r w:rsidRPr="00803362">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24CE7" w:rsidRPr="00803362" w:rsidRDefault="00724CE7" w:rsidP="00724CE7">
      <w:pPr>
        <w:spacing w:line="360" w:lineRule="auto"/>
        <w:ind w:firstLine="709"/>
        <w:jc w:val="both"/>
        <w:rPr>
          <w:b/>
          <w:bCs/>
        </w:rPr>
      </w:pPr>
      <w:r w:rsidRPr="00803362">
        <w:rPr>
          <w:b/>
          <w:bCs/>
        </w:rPr>
        <w:t xml:space="preserve">Культурное пространство Российской империи в XVIII в. </w:t>
      </w:r>
    </w:p>
    <w:p w:rsidR="00724CE7" w:rsidRPr="00803362" w:rsidRDefault="00724CE7" w:rsidP="00724CE7">
      <w:pPr>
        <w:spacing w:line="360" w:lineRule="auto"/>
        <w:ind w:firstLine="709"/>
        <w:jc w:val="both"/>
      </w:pPr>
      <w:r w:rsidRPr="00803362">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803362">
        <w:rPr>
          <w:i/>
        </w:rPr>
        <w:t>Н.И.Новиков, материалы о положении крепостных крестьян в его журналах.</w:t>
      </w:r>
      <w:r w:rsidRPr="00803362">
        <w:t xml:space="preserve"> А.Н.Радищев и его «Путешествие из Петербурга в Москву». </w:t>
      </w:r>
    </w:p>
    <w:p w:rsidR="00724CE7" w:rsidRPr="00803362" w:rsidRDefault="00724CE7" w:rsidP="00724CE7">
      <w:pPr>
        <w:spacing w:line="360" w:lineRule="auto"/>
        <w:ind w:firstLine="709"/>
        <w:jc w:val="both"/>
      </w:pPr>
      <w:r w:rsidRPr="00803362">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803362">
        <w:rPr>
          <w:i/>
        </w:rPr>
        <w:t>Вклад в развитие русской культуры ученых, художников, мастеров, прибывших из-за рубежа.</w:t>
      </w:r>
      <w:r w:rsidRPr="00803362">
        <w:t xml:space="preserve"> Усиление внимания к жизни и культуре русского народа и историческому прошлому России к концу столетия. </w:t>
      </w:r>
    </w:p>
    <w:p w:rsidR="00724CE7" w:rsidRPr="00803362" w:rsidRDefault="00724CE7" w:rsidP="00724CE7">
      <w:pPr>
        <w:spacing w:line="360" w:lineRule="auto"/>
        <w:ind w:firstLine="709"/>
        <w:jc w:val="both"/>
      </w:pPr>
      <w:r w:rsidRPr="00803362">
        <w:t xml:space="preserve">Культура и быт российских сословий. Дворянство: жизнь и быт дворянской усадьбы. Духовенство. Купечество. Крестьянство. </w:t>
      </w:r>
    </w:p>
    <w:p w:rsidR="00724CE7" w:rsidRPr="00803362" w:rsidRDefault="00724CE7" w:rsidP="00724CE7">
      <w:pPr>
        <w:spacing w:line="360" w:lineRule="auto"/>
        <w:ind w:firstLine="709"/>
        <w:jc w:val="both"/>
      </w:pPr>
      <w:r w:rsidRPr="00803362">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03362">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24CE7" w:rsidRPr="00803362" w:rsidRDefault="00724CE7" w:rsidP="00724CE7">
      <w:pPr>
        <w:spacing w:line="360" w:lineRule="auto"/>
        <w:ind w:firstLine="709"/>
        <w:jc w:val="both"/>
      </w:pPr>
      <w:r w:rsidRPr="00803362">
        <w:t xml:space="preserve">М.В. Ломоносов и его выдающаяся роль в становлении российской науки и образования. </w:t>
      </w:r>
    </w:p>
    <w:p w:rsidR="00724CE7" w:rsidRPr="00803362" w:rsidRDefault="00724CE7" w:rsidP="00724CE7">
      <w:pPr>
        <w:spacing w:line="360" w:lineRule="auto"/>
        <w:ind w:firstLine="709"/>
        <w:jc w:val="both"/>
      </w:pPr>
      <w:r w:rsidRPr="00803362">
        <w:t xml:space="preserve">Образование в России в XVIII в. </w:t>
      </w:r>
      <w:r w:rsidRPr="00803362">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03362">
        <w:t xml:space="preserve"> Московский университет – первый российский университет. </w:t>
      </w:r>
    </w:p>
    <w:p w:rsidR="00724CE7" w:rsidRPr="00803362" w:rsidRDefault="00724CE7" w:rsidP="00724CE7">
      <w:pPr>
        <w:spacing w:line="360" w:lineRule="auto"/>
        <w:ind w:firstLine="709"/>
        <w:jc w:val="both"/>
      </w:pPr>
      <w:r w:rsidRPr="00803362">
        <w:t xml:space="preserve">Русская архитектура XVIII в. Строительство Петербурга, формирование его городского плана. </w:t>
      </w:r>
      <w:r w:rsidRPr="00803362">
        <w:rPr>
          <w:i/>
        </w:rPr>
        <w:t>Регулярный характер застройки Петербурга и других городов. Барокко в архитектуре Москвы и Петербурга.</w:t>
      </w:r>
      <w:r w:rsidRPr="00803362">
        <w:t xml:space="preserve"> Переход к классицизму, </w:t>
      </w:r>
      <w:r w:rsidRPr="00803362">
        <w:rPr>
          <w:i/>
        </w:rPr>
        <w:t xml:space="preserve">создание архитектурных ассамблей в стиле классицизма в обеих столицах. </w:t>
      </w:r>
      <w:r w:rsidRPr="00803362">
        <w:t xml:space="preserve">В.И. Баженов, М.Ф.Казаков. </w:t>
      </w:r>
    </w:p>
    <w:p w:rsidR="00724CE7" w:rsidRPr="00803362" w:rsidRDefault="00724CE7" w:rsidP="00724CE7">
      <w:pPr>
        <w:spacing w:line="360" w:lineRule="auto"/>
        <w:ind w:firstLine="709"/>
        <w:jc w:val="both"/>
      </w:pPr>
      <w:r w:rsidRPr="00803362">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03362">
        <w:rPr>
          <w:i/>
        </w:rPr>
        <w:t xml:space="preserve">Новые веяния в изобразительном искусстве в конце столетия. </w:t>
      </w:r>
    </w:p>
    <w:p w:rsidR="00724CE7" w:rsidRPr="00803362" w:rsidRDefault="00724CE7" w:rsidP="00724CE7">
      <w:pPr>
        <w:spacing w:line="360" w:lineRule="auto"/>
        <w:ind w:firstLine="709"/>
        <w:jc w:val="both"/>
        <w:rPr>
          <w:b/>
          <w:bCs/>
        </w:rPr>
      </w:pPr>
      <w:r w:rsidRPr="00803362">
        <w:rPr>
          <w:b/>
          <w:bCs/>
        </w:rPr>
        <w:lastRenderedPageBreak/>
        <w:t xml:space="preserve">Народы России в XVIII в. </w:t>
      </w:r>
    </w:p>
    <w:p w:rsidR="00724CE7" w:rsidRPr="00803362" w:rsidRDefault="00724CE7" w:rsidP="00724CE7">
      <w:pPr>
        <w:spacing w:line="360" w:lineRule="auto"/>
        <w:ind w:firstLine="709"/>
        <w:jc w:val="both"/>
      </w:pPr>
      <w:r w:rsidRPr="00803362">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24CE7" w:rsidRPr="00803362" w:rsidRDefault="00724CE7" w:rsidP="00724CE7">
      <w:pPr>
        <w:spacing w:line="360" w:lineRule="auto"/>
        <w:ind w:firstLine="709"/>
        <w:jc w:val="both"/>
        <w:rPr>
          <w:b/>
          <w:bCs/>
        </w:rPr>
      </w:pPr>
      <w:r w:rsidRPr="00803362">
        <w:rPr>
          <w:b/>
          <w:bCs/>
        </w:rPr>
        <w:t xml:space="preserve">Россия при Павле I </w:t>
      </w:r>
    </w:p>
    <w:p w:rsidR="00724CE7" w:rsidRPr="00803362" w:rsidRDefault="00724CE7" w:rsidP="00724CE7">
      <w:pPr>
        <w:spacing w:line="360" w:lineRule="auto"/>
        <w:ind w:firstLine="709"/>
        <w:jc w:val="both"/>
      </w:pPr>
      <w:r w:rsidRPr="00803362">
        <w:t xml:space="preserve">Основные принципы внутренней политики Павла I. Укрепление абсолютизма </w:t>
      </w:r>
      <w:r w:rsidRPr="00803362">
        <w:rPr>
          <w:i/>
        </w:rPr>
        <w:t>через отказ от принципов «просвещенного абсолютизма» и</w:t>
      </w:r>
      <w:r w:rsidRPr="00803362">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24CE7" w:rsidRPr="00803362" w:rsidRDefault="00724CE7" w:rsidP="00724CE7">
      <w:pPr>
        <w:spacing w:line="360" w:lineRule="auto"/>
        <w:ind w:firstLine="709"/>
        <w:jc w:val="both"/>
      </w:pPr>
      <w:r w:rsidRPr="00803362">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24CE7" w:rsidRPr="00803362" w:rsidRDefault="00724CE7" w:rsidP="00724CE7">
      <w:pPr>
        <w:spacing w:line="360" w:lineRule="auto"/>
        <w:ind w:firstLine="709"/>
        <w:jc w:val="both"/>
      </w:pPr>
      <w:r w:rsidRPr="00803362">
        <w:t xml:space="preserve">Внутренняя политика. Ограничение дворянских привилегий.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724CE7">
      <w:pPr>
        <w:spacing w:line="360" w:lineRule="auto"/>
        <w:ind w:firstLine="709"/>
        <w:jc w:val="both"/>
      </w:pPr>
      <w:r w:rsidRPr="00803362">
        <w:t xml:space="preserve">Наш регион </w:t>
      </w:r>
      <w:r w:rsidRPr="00803362">
        <w:rPr>
          <w:bCs/>
        </w:rPr>
        <w:t>в XVIII в.</w:t>
      </w:r>
    </w:p>
    <w:p w:rsidR="00724CE7" w:rsidRPr="00803362" w:rsidRDefault="00724CE7" w:rsidP="00724CE7">
      <w:pPr>
        <w:spacing w:line="360" w:lineRule="auto"/>
        <w:ind w:firstLine="709"/>
        <w:jc w:val="both"/>
      </w:pPr>
      <w:r w:rsidRPr="00803362">
        <w:rPr>
          <w:b/>
          <w:bCs/>
        </w:rPr>
        <w:t>Российсская империя в XIX – начале XX вв.</w:t>
      </w:r>
    </w:p>
    <w:p w:rsidR="00724CE7" w:rsidRPr="00803362" w:rsidRDefault="00724CE7" w:rsidP="00724CE7">
      <w:pPr>
        <w:spacing w:line="360" w:lineRule="auto"/>
        <w:ind w:firstLine="709"/>
        <w:rPr>
          <w:b/>
          <w:bCs/>
        </w:rPr>
      </w:pPr>
      <w:r w:rsidRPr="00803362">
        <w:rPr>
          <w:b/>
          <w:bCs/>
        </w:rPr>
        <w:t>Россия на пути к реформам (1801–1861)</w:t>
      </w:r>
    </w:p>
    <w:p w:rsidR="00724CE7" w:rsidRPr="00803362" w:rsidRDefault="00724CE7" w:rsidP="00724CE7">
      <w:pPr>
        <w:spacing w:line="360" w:lineRule="auto"/>
        <w:ind w:firstLine="709"/>
        <w:jc w:val="both"/>
        <w:rPr>
          <w:b/>
          <w:bCs/>
        </w:rPr>
      </w:pPr>
      <w:r w:rsidRPr="00803362">
        <w:rPr>
          <w:b/>
          <w:bCs/>
        </w:rPr>
        <w:t xml:space="preserve">Александровская эпоха: государственный либерализм </w:t>
      </w:r>
    </w:p>
    <w:p w:rsidR="00724CE7" w:rsidRPr="00803362" w:rsidRDefault="00724CE7" w:rsidP="00724CE7">
      <w:pPr>
        <w:spacing w:line="360" w:lineRule="auto"/>
        <w:ind w:firstLine="709"/>
        <w:jc w:val="both"/>
      </w:pPr>
      <w:r w:rsidRPr="0080336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24CE7" w:rsidRPr="00803362" w:rsidRDefault="00724CE7" w:rsidP="00724CE7">
      <w:pPr>
        <w:spacing w:line="360" w:lineRule="auto"/>
        <w:ind w:firstLine="709"/>
        <w:jc w:val="both"/>
        <w:rPr>
          <w:b/>
          <w:bCs/>
        </w:rPr>
      </w:pPr>
      <w:r w:rsidRPr="00803362">
        <w:rPr>
          <w:b/>
          <w:bCs/>
        </w:rPr>
        <w:t xml:space="preserve">Отечественная война 1812 г. </w:t>
      </w:r>
    </w:p>
    <w:p w:rsidR="00724CE7" w:rsidRPr="00803362" w:rsidRDefault="00724CE7" w:rsidP="00724CE7">
      <w:pPr>
        <w:spacing w:line="360" w:lineRule="auto"/>
        <w:ind w:firstLine="709"/>
        <w:jc w:val="both"/>
      </w:pPr>
      <w:r w:rsidRPr="00803362">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24CE7" w:rsidRPr="00803362" w:rsidRDefault="00724CE7" w:rsidP="00724CE7">
      <w:pPr>
        <w:spacing w:line="360" w:lineRule="auto"/>
        <w:ind w:firstLine="709"/>
        <w:jc w:val="both"/>
      </w:pPr>
      <w:r w:rsidRPr="00803362">
        <w:t xml:space="preserve">Либеральные и охранительные тенденции во внутренней политике. Польская конституция 1815 г. </w:t>
      </w:r>
      <w:r w:rsidRPr="00803362">
        <w:rPr>
          <w:i/>
        </w:rPr>
        <w:t>Военные поселения. Дворянская оппозиция самодержавию.</w:t>
      </w:r>
      <w:r w:rsidRPr="00803362">
        <w:t xml:space="preserve"> Тайные организации: Союз спасения, Союз благоденствия, Северное и Южное общества. Восстание декабристов 14 декабря 1825 г. </w:t>
      </w:r>
    </w:p>
    <w:p w:rsidR="00724CE7" w:rsidRPr="00803362" w:rsidRDefault="00724CE7" w:rsidP="00724CE7">
      <w:pPr>
        <w:spacing w:line="360" w:lineRule="auto"/>
        <w:ind w:firstLine="709"/>
        <w:jc w:val="both"/>
        <w:rPr>
          <w:b/>
          <w:bCs/>
        </w:rPr>
      </w:pPr>
      <w:r w:rsidRPr="00803362">
        <w:rPr>
          <w:b/>
          <w:bCs/>
        </w:rPr>
        <w:t xml:space="preserve">Николаевское самодержавие: государственный консерватизм </w:t>
      </w:r>
    </w:p>
    <w:p w:rsidR="00724CE7" w:rsidRPr="00803362" w:rsidRDefault="00724CE7" w:rsidP="00724CE7">
      <w:pPr>
        <w:spacing w:line="360" w:lineRule="auto"/>
        <w:ind w:firstLine="709"/>
        <w:jc w:val="both"/>
        <w:rPr>
          <w:i/>
        </w:rPr>
      </w:pPr>
      <w:r w:rsidRPr="0080336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w:t>
      </w:r>
      <w:r w:rsidRPr="00803362">
        <w:lastRenderedPageBreak/>
        <w:t xml:space="preserve">регламентация общественной жизни: </w:t>
      </w:r>
      <w:r w:rsidRPr="00803362">
        <w:rPr>
          <w:i/>
        </w:rPr>
        <w:t>централизация управления, политическая полиция, кодификация законов, цензура, попечительство об образовании.</w:t>
      </w:r>
      <w:r w:rsidRPr="00803362">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803362">
        <w:rPr>
          <w:i/>
        </w:rPr>
        <w:t xml:space="preserve">Формирование профессиональной бюрократии. Прогрессивное чиновничество: у истоков либерального реформаторства. </w:t>
      </w:r>
    </w:p>
    <w:p w:rsidR="00724CE7" w:rsidRPr="00803362" w:rsidRDefault="00724CE7" w:rsidP="00724CE7">
      <w:pPr>
        <w:spacing w:line="360" w:lineRule="auto"/>
        <w:ind w:firstLine="709"/>
        <w:jc w:val="both"/>
      </w:pPr>
      <w:r w:rsidRPr="0080336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24CE7" w:rsidRPr="00803362" w:rsidRDefault="00724CE7" w:rsidP="00724CE7">
      <w:pPr>
        <w:spacing w:line="360" w:lineRule="auto"/>
        <w:ind w:firstLine="709"/>
        <w:jc w:val="both"/>
        <w:rPr>
          <w:b/>
          <w:bCs/>
        </w:rPr>
      </w:pPr>
      <w:r w:rsidRPr="00803362">
        <w:rPr>
          <w:b/>
          <w:bCs/>
        </w:rPr>
        <w:t xml:space="preserve">Крепостнический социум. Деревня и город </w:t>
      </w:r>
    </w:p>
    <w:p w:rsidR="00724CE7" w:rsidRPr="00803362" w:rsidRDefault="00724CE7" w:rsidP="00724CE7">
      <w:pPr>
        <w:spacing w:line="360" w:lineRule="auto"/>
        <w:ind w:firstLine="709"/>
        <w:jc w:val="both"/>
      </w:pPr>
      <w:r w:rsidRPr="00803362">
        <w:t xml:space="preserve">Сословная структура российского общества. Крепостное хозяйство. </w:t>
      </w:r>
      <w:r w:rsidRPr="00803362">
        <w:rPr>
          <w:i/>
        </w:rPr>
        <w:t>Помещик и крестьянин, конфликты и сотрудничество.</w:t>
      </w:r>
      <w:r w:rsidRPr="00803362">
        <w:t xml:space="preserve"> Промышленный переворот и его особенности в России. Начало железнодорожного строительства. </w:t>
      </w:r>
      <w:r w:rsidRPr="00803362">
        <w:rPr>
          <w:i/>
        </w:rPr>
        <w:t>Москва и Петербург: спор двух столиц.</w:t>
      </w:r>
      <w:r w:rsidRPr="00803362">
        <w:t xml:space="preserve"> Города как административные, торговые и промышленные центры. Городское самоуправление. </w:t>
      </w:r>
    </w:p>
    <w:p w:rsidR="00724CE7" w:rsidRPr="00803362" w:rsidRDefault="00724CE7" w:rsidP="00724CE7">
      <w:pPr>
        <w:spacing w:line="360" w:lineRule="auto"/>
        <w:ind w:firstLine="709"/>
        <w:jc w:val="both"/>
        <w:rPr>
          <w:b/>
          <w:bCs/>
        </w:rPr>
      </w:pPr>
      <w:r w:rsidRPr="00803362">
        <w:rPr>
          <w:b/>
          <w:bCs/>
        </w:rPr>
        <w:t>Культурное пространство империи в первой половине XIX в.</w:t>
      </w:r>
    </w:p>
    <w:p w:rsidR="00724CE7" w:rsidRPr="00803362" w:rsidRDefault="00724CE7" w:rsidP="00724CE7">
      <w:pPr>
        <w:spacing w:line="360" w:lineRule="auto"/>
        <w:ind w:firstLine="709"/>
        <w:jc w:val="both"/>
      </w:pPr>
      <w:r w:rsidRPr="0080336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03362">
        <w:rPr>
          <w:i/>
        </w:rPr>
        <w:t>Культура повседневности: обретение комфорта. Жизнь в городе и в усадьбе.</w:t>
      </w:r>
      <w:r w:rsidRPr="00803362">
        <w:t xml:space="preserve"> Российская культура как часть европейской культуры. </w:t>
      </w:r>
    </w:p>
    <w:p w:rsidR="00724CE7" w:rsidRPr="00803362" w:rsidRDefault="00724CE7" w:rsidP="00724CE7">
      <w:pPr>
        <w:spacing w:line="360" w:lineRule="auto"/>
        <w:ind w:firstLine="709"/>
        <w:jc w:val="both"/>
        <w:rPr>
          <w:b/>
          <w:bCs/>
        </w:rPr>
      </w:pPr>
      <w:r w:rsidRPr="00803362">
        <w:rPr>
          <w:b/>
          <w:bCs/>
        </w:rPr>
        <w:t xml:space="preserve">Пространство империи: этнокультурный облик страны </w:t>
      </w:r>
    </w:p>
    <w:p w:rsidR="00724CE7" w:rsidRPr="00803362" w:rsidRDefault="00724CE7" w:rsidP="00724CE7">
      <w:pPr>
        <w:spacing w:line="360" w:lineRule="auto"/>
        <w:ind w:firstLine="709"/>
        <w:jc w:val="both"/>
      </w:pPr>
      <w:r w:rsidRPr="00803362">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03362">
        <w:rPr>
          <w:i/>
        </w:rPr>
        <w:t>Польское восстание 1830–1831 гг.</w:t>
      </w:r>
      <w:r w:rsidRPr="00803362">
        <w:t xml:space="preserve"> Присоединение Грузии и Закавказья. Кавказская война. Движение Шамиля. </w:t>
      </w:r>
    </w:p>
    <w:p w:rsidR="00724CE7" w:rsidRPr="00803362" w:rsidRDefault="00724CE7" w:rsidP="00724CE7">
      <w:pPr>
        <w:spacing w:line="360" w:lineRule="auto"/>
        <w:ind w:firstLine="709"/>
        <w:jc w:val="both"/>
        <w:rPr>
          <w:b/>
          <w:bCs/>
        </w:rPr>
      </w:pPr>
      <w:r w:rsidRPr="00803362">
        <w:rPr>
          <w:b/>
          <w:bCs/>
        </w:rPr>
        <w:t xml:space="preserve">Формирование гражданского правосознания. Основные течения общественной мысли </w:t>
      </w:r>
    </w:p>
    <w:p w:rsidR="00724CE7" w:rsidRPr="00803362" w:rsidRDefault="00724CE7" w:rsidP="00724CE7">
      <w:pPr>
        <w:spacing w:line="360" w:lineRule="auto"/>
        <w:ind w:firstLine="709"/>
        <w:jc w:val="both"/>
      </w:pPr>
      <w:r w:rsidRPr="00803362">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0336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24CE7" w:rsidRPr="00803362" w:rsidRDefault="00724CE7" w:rsidP="00724CE7">
      <w:pPr>
        <w:spacing w:line="360" w:lineRule="auto"/>
        <w:ind w:firstLine="709"/>
        <w:jc w:val="both"/>
        <w:rPr>
          <w:i/>
        </w:rPr>
      </w:pPr>
      <w:r w:rsidRPr="0080336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03362">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24CE7" w:rsidRPr="00803362" w:rsidRDefault="00724CE7" w:rsidP="00724CE7">
      <w:pPr>
        <w:spacing w:line="360" w:lineRule="auto"/>
        <w:ind w:firstLine="709"/>
        <w:rPr>
          <w:b/>
          <w:bCs/>
        </w:rPr>
      </w:pPr>
      <w:r w:rsidRPr="00803362">
        <w:rPr>
          <w:b/>
          <w:bCs/>
        </w:rPr>
        <w:t>Россия в эпоху реформ</w:t>
      </w:r>
    </w:p>
    <w:p w:rsidR="00724CE7" w:rsidRPr="00803362" w:rsidRDefault="00724CE7" w:rsidP="00724CE7">
      <w:pPr>
        <w:spacing w:line="360" w:lineRule="auto"/>
        <w:ind w:firstLine="709"/>
        <w:jc w:val="both"/>
        <w:rPr>
          <w:b/>
          <w:bCs/>
        </w:rPr>
      </w:pPr>
      <w:r w:rsidRPr="00803362">
        <w:rPr>
          <w:b/>
          <w:bCs/>
        </w:rPr>
        <w:t xml:space="preserve">Преобразования Александра II: социальная и правовая модернизация </w:t>
      </w:r>
    </w:p>
    <w:p w:rsidR="00724CE7" w:rsidRPr="00803362" w:rsidRDefault="00724CE7" w:rsidP="00724CE7">
      <w:pPr>
        <w:spacing w:line="360" w:lineRule="auto"/>
        <w:ind w:firstLine="709"/>
        <w:jc w:val="both"/>
      </w:pPr>
      <w:r w:rsidRPr="0080336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03362">
        <w:rPr>
          <w:i/>
        </w:rPr>
        <w:t>Утверждение начал всесословности в правовом строе страны.</w:t>
      </w:r>
      <w:r w:rsidRPr="00803362">
        <w:t xml:space="preserve"> Конституционный вопрос. </w:t>
      </w:r>
    </w:p>
    <w:p w:rsidR="00724CE7" w:rsidRPr="00803362" w:rsidRDefault="00724CE7" w:rsidP="00724CE7">
      <w:pPr>
        <w:spacing w:line="360" w:lineRule="auto"/>
        <w:ind w:firstLine="709"/>
        <w:jc w:val="both"/>
      </w:pPr>
      <w:r w:rsidRPr="00803362">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24CE7" w:rsidRPr="00803362" w:rsidRDefault="00724CE7" w:rsidP="00724CE7">
      <w:pPr>
        <w:spacing w:line="360" w:lineRule="auto"/>
        <w:ind w:firstLine="709"/>
        <w:jc w:val="both"/>
        <w:rPr>
          <w:b/>
          <w:bCs/>
        </w:rPr>
      </w:pPr>
      <w:r w:rsidRPr="00803362">
        <w:rPr>
          <w:b/>
          <w:bCs/>
        </w:rPr>
        <w:t xml:space="preserve">«Народное самодержавие» Александра III </w:t>
      </w:r>
    </w:p>
    <w:p w:rsidR="00724CE7" w:rsidRPr="00803362" w:rsidRDefault="00724CE7" w:rsidP="00724CE7">
      <w:pPr>
        <w:spacing w:line="360" w:lineRule="auto"/>
        <w:ind w:firstLine="709"/>
        <w:jc w:val="both"/>
        <w:rPr>
          <w:i/>
        </w:rPr>
      </w:pPr>
      <w:r w:rsidRPr="00803362">
        <w:t xml:space="preserve">Идеология самобытного развития России. Государственный национализм. Реформы и «контрреформы». </w:t>
      </w:r>
      <w:r w:rsidRPr="00803362">
        <w:rPr>
          <w:i/>
        </w:rPr>
        <w:t>Политика консервативной стабилизации. Ограничение общественной самодеятельности.</w:t>
      </w:r>
      <w:r w:rsidRPr="00803362">
        <w:t xml:space="preserve"> Местное самоуправление и самодержавие. Независимость суда и администрация. </w:t>
      </w:r>
      <w:r w:rsidRPr="00803362">
        <w:rPr>
          <w:i/>
        </w:rPr>
        <w:t>Права университетов и власть попечителей.</w:t>
      </w:r>
      <w:r w:rsidRPr="00803362">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03362">
        <w:rPr>
          <w:i/>
        </w:rPr>
        <w:t>Финансовая политика</w:t>
      </w:r>
      <w:r w:rsidRPr="00803362">
        <w:t xml:space="preserve">. </w:t>
      </w:r>
      <w:r w:rsidRPr="00803362">
        <w:rPr>
          <w:i/>
        </w:rPr>
        <w:t xml:space="preserve">Консервация аграрных отношений. </w:t>
      </w:r>
    </w:p>
    <w:p w:rsidR="00724CE7" w:rsidRPr="00803362" w:rsidRDefault="00724CE7" w:rsidP="00724CE7">
      <w:pPr>
        <w:spacing w:line="360" w:lineRule="auto"/>
        <w:ind w:firstLine="709"/>
        <w:jc w:val="both"/>
        <w:rPr>
          <w:i/>
        </w:rPr>
      </w:pPr>
      <w:r w:rsidRPr="00803362">
        <w:t xml:space="preserve">Пространство империи. Основные сферы и направления внешнеполитических интересов. Упрочение статуса великой державы. </w:t>
      </w:r>
      <w:r w:rsidRPr="00803362">
        <w:rPr>
          <w:i/>
        </w:rPr>
        <w:t xml:space="preserve">Освоение государственной территории. </w:t>
      </w:r>
    </w:p>
    <w:p w:rsidR="00724CE7" w:rsidRPr="00803362" w:rsidRDefault="00724CE7" w:rsidP="00724CE7">
      <w:pPr>
        <w:spacing w:line="360" w:lineRule="auto"/>
        <w:ind w:firstLine="709"/>
        <w:jc w:val="both"/>
        <w:rPr>
          <w:b/>
          <w:bCs/>
        </w:rPr>
      </w:pPr>
      <w:r w:rsidRPr="00803362">
        <w:rPr>
          <w:b/>
          <w:bCs/>
        </w:rPr>
        <w:t xml:space="preserve">Пореформенный социум. Сельское хозяйство и промышленность </w:t>
      </w:r>
    </w:p>
    <w:p w:rsidR="00724CE7" w:rsidRPr="00803362" w:rsidRDefault="00724CE7" w:rsidP="00724CE7">
      <w:pPr>
        <w:spacing w:line="360" w:lineRule="auto"/>
        <w:ind w:firstLine="709"/>
        <w:jc w:val="both"/>
      </w:pPr>
      <w:r w:rsidRPr="00803362">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03362">
        <w:rPr>
          <w:i/>
        </w:rPr>
        <w:t>Помещичье «оскудение». Социальные типы крестьян и помещиков.</w:t>
      </w:r>
      <w:r w:rsidRPr="00803362">
        <w:t xml:space="preserve"> Дворяне-предприниматели. </w:t>
      </w:r>
    </w:p>
    <w:p w:rsidR="00724CE7" w:rsidRPr="00803362" w:rsidRDefault="00724CE7" w:rsidP="00724CE7">
      <w:pPr>
        <w:spacing w:line="360" w:lineRule="auto"/>
        <w:ind w:firstLine="709"/>
        <w:jc w:val="both"/>
      </w:pPr>
      <w:r w:rsidRPr="0080336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03362">
        <w:rPr>
          <w:i/>
        </w:rPr>
        <w:t xml:space="preserve">Государственные, общественные и частнопредпринимательские способы его решения. </w:t>
      </w:r>
    </w:p>
    <w:p w:rsidR="00724CE7" w:rsidRPr="00803362" w:rsidRDefault="00724CE7" w:rsidP="00724CE7">
      <w:pPr>
        <w:spacing w:line="360" w:lineRule="auto"/>
        <w:ind w:firstLine="709"/>
        <w:jc w:val="both"/>
        <w:rPr>
          <w:b/>
          <w:bCs/>
        </w:rPr>
      </w:pPr>
      <w:r w:rsidRPr="00803362">
        <w:rPr>
          <w:b/>
          <w:bCs/>
        </w:rPr>
        <w:t xml:space="preserve">Культурное пространство империи во второй половине XIX в. </w:t>
      </w:r>
    </w:p>
    <w:p w:rsidR="00724CE7" w:rsidRPr="00803362" w:rsidRDefault="00724CE7" w:rsidP="00724CE7">
      <w:pPr>
        <w:spacing w:line="360" w:lineRule="auto"/>
        <w:ind w:firstLine="709"/>
        <w:jc w:val="both"/>
      </w:pPr>
      <w:r w:rsidRPr="0080336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03362">
        <w:rPr>
          <w:i/>
        </w:rPr>
        <w:t xml:space="preserve">Роль печатного слова в формировании общественного мнения. Народная, элитарная и массовая культура. </w:t>
      </w:r>
      <w:r w:rsidRPr="00803362">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24CE7" w:rsidRPr="00803362" w:rsidRDefault="00724CE7" w:rsidP="00724CE7">
      <w:pPr>
        <w:spacing w:line="360" w:lineRule="auto"/>
        <w:ind w:firstLine="709"/>
        <w:jc w:val="both"/>
        <w:rPr>
          <w:b/>
          <w:bCs/>
        </w:rPr>
      </w:pPr>
      <w:r w:rsidRPr="00803362">
        <w:rPr>
          <w:b/>
          <w:bCs/>
        </w:rPr>
        <w:t xml:space="preserve">Этнокультурный облик империи </w:t>
      </w:r>
    </w:p>
    <w:p w:rsidR="00724CE7" w:rsidRPr="00803362" w:rsidRDefault="00724CE7" w:rsidP="00724CE7">
      <w:pPr>
        <w:spacing w:line="360" w:lineRule="auto"/>
        <w:ind w:firstLine="709"/>
        <w:jc w:val="both"/>
      </w:pPr>
      <w:r w:rsidRPr="0080336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03362">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03362">
        <w:t xml:space="preserve"> Национальные движения народов России. Взаимодействие национальных культур и народов. </w:t>
      </w:r>
    </w:p>
    <w:p w:rsidR="00724CE7" w:rsidRPr="00803362" w:rsidRDefault="00724CE7" w:rsidP="00724CE7">
      <w:pPr>
        <w:spacing w:line="360" w:lineRule="auto"/>
        <w:ind w:firstLine="709"/>
        <w:jc w:val="both"/>
      </w:pPr>
      <w:r w:rsidRPr="00803362">
        <w:rPr>
          <w:b/>
          <w:bCs/>
        </w:rPr>
        <w:t>Формирование гражданского общества и основные направления общественных движений</w:t>
      </w:r>
    </w:p>
    <w:p w:rsidR="00724CE7" w:rsidRPr="00803362" w:rsidRDefault="00724CE7" w:rsidP="00724CE7">
      <w:pPr>
        <w:spacing w:line="360" w:lineRule="auto"/>
        <w:ind w:firstLine="709"/>
        <w:jc w:val="both"/>
        <w:rPr>
          <w:i/>
        </w:rPr>
      </w:pPr>
      <w:r w:rsidRPr="0080336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03362">
        <w:rPr>
          <w:i/>
        </w:rPr>
        <w:t xml:space="preserve">Студенческое движение. Рабочее движение. Женское движение. </w:t>
      </w:r>
    </w:p>
    <w:p w:rsidR="00724CE7" w:rsidRPr="00803362" w:rsidRDefault="00724CE7" w:rsidP="00724CE7">
      <w:pPr>
        <w:spacing w:line="360" w:lineRule="auto"/>
        <w:ind w:firstLine="709"/>
        <w:jc w:val="both"/>
        <w:rPr>
          <w:i/>
        </w:rPr>
      </w:pPr>
      <w:r w:rsidRPr="00803362">
        <w:lastRenderedPageBreak/>
        <w:t xml:space="preserve">Идейные течения и общественное движение. </w:t>
      </w:r>
      <w:r w:rsidRPr="00803362">
        <w:rPr>
          <w:i/>
        </w:rPr>
        <w:t xml:space="preserve">Влияние позитивизма, дарвинизма, марксизма и других направлений европейской общественной мысли. </w:t>
      </w:r>
      <w:r w:rsidRPr="00803362">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0336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03362">
        <w:t xml:space="preserve"> Политический терроризм. Распространение марксизма и формирование социал-демократии. </w:t>
      </w:r>
      <w:r w:rsidRPr="00803362">
        <w:rPr>
          <w:i/>
        </w:rPr>
        <w:t xml:space="preserve">Группа «Освобождение труда». «Союз борьбы за освобождение рабочего класса». I съезд РСДРП. </w:t>
      </w:r>
    </w:p>
    <w:p w:rsidR="00724CE7" w:rsidRPr="00803362" w:rsidRDefault="00724CE7" w:rsidP="00724CE7">
      <w:pPr>
        <w:spacing w:line="360" w:lineRule="auto"/>
        <w:ind w:firstLine="709"/>
        <w:jc w:val="both"/>
        <w:rPr>
          <w:b/>
          <w:bCs/>
        </w:rPr>
      </w:pPr>
      <w:r w:rsidRPr="00803362">
        <w:rPr>
          <w:b/>
          <w:bCs/>
        </w:rPr>
        <w:t>Кризис империи в начале ХХ века</w:t>
      </w:r>
    </w:p>
    <w:p w:rsidR="00724CE7" w:rsidRPr="00803362" w:rsidRDefault="00724CE7" w:rsidP="00724CE7">
      <w:pPr>
        <w:spacing w:line="360" w:lineRule="auto"/>
        <w:ind w:firstLine="709"/>
        <w:jc w:val="both"/>
      </w:pPr>
      <w:r w:rsidRPr="00803362">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03362">
        <w:rPr>
          <w:i/>
        </w:rPr>
        <w:t>Отечественный и иностранный капитал, его роль в индустриализации страны.</w:t>
      </w:r>
      <w:r w:rsidRPr="00803362">
        <w:t xml:space="preserve"> Россия – мировой экспортер хлеба. Аграрный вопрос. </w:t>
      </w:r>
    </w:p>
    <w:p w:rsidR="00724CE7" w:rsidRPr="00803362" w:rsidRDefault="00724CE7" w:rsidP="00724CE7">
      <w:pPr>
        <w:spacing w:line="360" w:lineRule="auto"/>
        <w:ind w:firstLine="709"/>
        <w:jc w:val="both"/>
        <w:rPr>
          <w:i/>
        </w:rPr>
      </w:pPr>
      <w:r w:rsidRPr="00803362">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803362">
        <w:rPr>
          <w:i/>
        </w:rPr>
        <w:t xml:space="preserve">Положение женщины в обществе. Церковь в условиях кризиса имперской идеологии. Распространение светской этики и культуры. </w:t>
      </w:r>
    </w:p>
    <w:p w:rsidR="00724CE7" w:rsidRPr="00803362" w:rsidRDefault="00724CE7" w:rsidP="00724CE7">
      <w:pPr>
        <w:spacing w:line="360" w:lineRule="auto"/>
        <w:ind w:firstLine="709"/>
        <w:jc w:val="both"/>
      </w:pPr>
      <w:r w:rsidRPr="00803362">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24CE7" w:rsidRPr="00803362" w:rsidRDefault="00724CE7" w:rsidP="00724CE7">
      <w:pPr>
        <w:spacing w:line="360" w:lineRule="auto"/>
        <w:ind w:firstLine="709"/>
        <w:jc w:val="both"/>
        <w:rPr>
          <w:b/>
          <w:bCs/>
        </w:rPr>
      </w:pPr>
      <w:r w:rsidRPr="00803362">
        <w:rPr>
          <w:b/>
          <w:bCs/>
        </w:rPr>
        <w:t xml:space="preserve">Первая российская революция 1905-1907 гг. Начало парламентаризма </w:t>
      </w:r>
    </w:p>
    <w:p w:rsidR="00724CE7" w:rsidRPr="00803362" w:rsidRDefault="00724CE7" w:rsidP="00724CE7">
      <w:pPr>
        <w:spacing w:line="360" w:lineRule="auto"/>
        <w:ind w:firstLine="709"/>
        <w:jc w:val="both"/>
      </w:pPr>
      <w:r w:rsidRPr="00803362">
        <w:t xml:space="preserve">Николай II и его окружение. Деятельность В.К. Плеве на посту министра внутренних дел. Оппозиционное либеральное движение. </w:t>
      </w:r>
      <w:r w:rsidRPr="00803362">
        <w:rPr>
          <w:i/>
        </w:rPr>
        <w:t xml:space="preserve">«Союз освобождения». «Банкетная кампания». </w:t>
      </w:r>
    </w:p>
    <w:p w:rsidR="00724CE7" w:rsidRPr="00803362" w:rsidRDefault="00724CE7" w:rsidP="00724CE7">
      <w:pPr>
        <w:spacing w:line="360" w:lineRule="auto"/>
        <w:ind w:firstLine="709"/>
        <w:jc w:val="both"/>
        <w:rPr>
          <w:i/>
        </w:rPr>
      </w:pPr>
      <w:r w:rsidRPr="00803362">
        <w:t xml:space="preserve">Предпосылки Первой российской революции. Формы социальных протестов. Борьба профессиональных революционеров с государством. </w:t>
      </w:r>
      <w:r w:rsidRPr="00803362">
        <w:rPr>
          <w:i/>
        </w:rPr>
        <w:t xml:space="preserve">Политический терроризм. </w:t>
      </w:r>
    </w:p>
    <w:p w:rsidR="00724CE7" w:rsidRPr="00803362" w:rsidRDefault="00724CE7" w:rsidP="00724CE7">
      <w:pPr>
        <w:spacing w:line="360" w:lineRule="auto"/>
        <w:ind w:firstLine="709"/>
        <w:jc w:val="both"/>
      </w:pPr>
      <w:r w:rsidRPr="00803362">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24CE7" w:rsidRPr="00803362" w:rsidRDefault="00724CE7" w:rsidP="00724CE7">
      <w:pPr>
        <w:spacing w:line="360" w:lineRule="auto"/>
        <w:ind w:firstLine="709"/>
        <w:jc w:val="both"/>
      </w:pPr>
      <w:r w:rsidRPr="00803362">
        <w:t xml:space="preserve">Формирование многопартийной системы. Политические партии, массовые движения и их лидеры. </w:t>
      </w:r>
      <w:r w:rsidRPr="00803362">
        <w:rPr>
          <w:i/>
        </w:rPr>
        <w:t>Неонароднические партии и организации (социалисты-революционеры).</w:t>
      </w:r>
      <w:r w:rsidRPr="00803362">
        <w:t xml:space="preserve"> Социал-демократия: большевики и меньшевики. Либеральные партии (кадеты, октябристы). </w:t>
      </w:r>
      <w:r w:rsidRPr="00803362">
        <w:rPr>
          <w:i/>
        </w:rPr>
        <w:t>Национальные партии</w:t>
      </w:r>
      <w:r w:rsidRPr="00803362">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24CE7" w:rsidRPr="00803362" w:rsidRDefault="00724CE7" w:rsidP="00724CE7">
      <w:pPr>
        <w:spacing w:line="360" w:lineRule="auto"/>
        <w:ind w:firstLine="709"/>
        <w:jc w:val="both"/>
      </w:pPr>
      <w:r w:rsidRPr="00803362">
        <w:rPr>
          <w:i/>
        </w:rPr>
        <w:t>Избирательный закон 11 декабря 1905 г. Избирательная кампания в I Государственную думу. Основные государственные законы 23 апреля 1906 г.</w:t>
      </w:r>
      <w:r w:rsidRPr="00803362">
        <w:t xml:space="preserve"> Деятельность I и II Государственной думы: итоги и уроки. </w:t>
      </w:r>
    </w:p>
    <w:p w:rsidR="00724CE7" w:rsidRPr="00803362" w:rsidRDefault="00724CE7" w:rsidP="00724CE7">
      <w:pPr>
        <w:spacing w:line="360" w:lineRule="auto"/>
        <w:ind w:firstLine="709"/>
        <w:jc w:val="both"/>
        <w:rPr>
          <w:b/>
          <w:bCs/>
        </w:rPr>
      </w:pPr>
      <w:r w:rsidRPr="00803362">
        <w:rPr>
          <w:b/>
          <w:bCs/>
        </w:rPr>
        <w:t xml:space="preserve">Общество и власть после революции </w:t>
      </w:r>
    </w:p>
    <w:p w:rsidR="00724CE7" w:rsidRPr="00803362" w:rsidRDefault="00724CE7" w:rsidP="00724CE7">
      <w:pPr>
        <w:spacing w:line="360" w:lineRule="auto"/>
        <w:ind w:firstLine="709"/>
        <w:jc w:val="both"/>
      </w:pPr>
      <w:r w:rsidRPr="00803362">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03362">
        <w:rPr>
          <w:i/>
        </w:rPr>
        <w:t xml:space="preserve">Национальные партии и фракции в Государственной Думе. </w:t>
      </w:r>
    </w:p>
    <w:p w:rsidR="00724CE7" w:rsidRPr="00803362" w:rsidRDefault="00724CE7" w:rsidP="00724CE7">
      <w:pPr>
        <w:spacing w:line="360" w:lineRule="auto"/>
        <w:ind w:firstLine="709"/>
        <w:jc w:val="both"/>
      </w:pPr>
      <w:r w:rsidRPr="00803362">
        <w:t xml:space="preserve">Обострение международной обстановки. Блоковая система и участие в ней России. Россия в преддверии мировой катастрофы. </w:t>
      </w:r>
    </w:p>
    <w:p w:rsidR="00724CE7" w:rsidRPr="00803362" w:rsidRDefault="00724CE7" w:rsidP="00724CE7">
      <w:pPr>
        <w:spacing w:line="360" w:lineRule="auto"/>
        <w:ind w:firstLine="709"/>
        <w:jc w:val="both"/>
        <w:rPr>
          <w:b/>
          <w:bCs/>
        </w:rPr>
      </w:pPr>
      <w:r w:rsidRPr="00803362">
        <w:rPr>
          <w:b/>
          <w:bCs/>
        </w:rPr>
        <w:t xml:space="preserve">«Серебряный век» российской культуры </w:t>
      </w:r>
    </w:p>
    <w:p w:rsidR="00724CE7" w:rsidRPr="00803362" w:rsidRDefault="00724CE7" w:rsidP="00724CE7">
      <w:pPr>
        <w:spacing w:line="360" w:lineRule="auto"/>
        <w:ind w:firstLine="709"/>
        <w:jc w:val="both"/>
      </w:pPr>
      <w:r w:rsidRPr="00803362">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24CE7" w:rsidRPr="00803362" w:rsidRDefault="00724CE7" w:rsidP="00724CE7">
      <w:pPr>
        <w:spacing w:line="360" w:lineRule="auto"/>
        <w:ind w:firstLine="709"/>
        <w:jc w:val="both"/>
      </w:pPr>
      <w:r w:rsidRPr="00803362">
        <w:t xml:space="preserve">Развитие народного просвещения: попытка преодоления разрыва между образованным обществом и народом. </w:t>
      </w:r>
    </w:p>
    <w:p w:rsidR="00724CE7" w:rsidRPr="00803362" w:rsidRDefault="00724CE7" w:rsidP="00724CE7">
      <w:pPr>
        <w:spacing w:line="360" w:lineRule="auto"/>
        <w:ind w:firstLine="709"/>
        <w:jc w:val="both"/>
      </w:pPr>
      <w:r w:rsidRPr="00803362">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24CE7" w:rsidRPr="00803362" w:rsidRDefault="00724CE7" w:rsidP="00724CE7">
      <w:pPr>
        <w:spacing w:line="360" w:lineRule="auto"/>
        <w:ind w:firstLine="709"/>
        <w:jc w:val="both"/>
        <w:rPr>
          <w:b/>
        </w:rPr>
      </w:pPr>
      <w:r w:rsidRPr="00803362">
        <w:rPr>
          <w:b/>
        </w:rPr>
        <w:t>Региональный компонент</w:t>
      </w:r>
    </w:p>
    <w:p w:rsidR="00724CE7" w:rsidRPr="00803362" w:rsidRDefault="00724CE7" w:rsidP="002E10A0">
      <w:pPr>
        <w:spacing w:line="360" w:lineRule="auto"/>
        <w:ind w:firstLine="709"/>
        <w:jc w:val="both"/>
      </w:pPr>
      <w:r w:rsidRPr="00803362">
        <w:t xml:space="preserve">Наш регион </w:t>
      </w:r>
      <w:r w:rsidRPr="00803362">
        <w:rPr>
          <w:bCs/>
        </w:rPr>
        <w:t>в XI</w:t>
      </w:r>
      <w:r w:rsidRPr="00803362">
        <w:rPr>
          <w:bCs/>
          <w:lang w:val="en-US"/>
        </w:rPr>
        <w:t>X</w:t>
      </w:r>
      <w:r w:rsidRPr="00803362">
        <w:rPr>
          <w:bCs/>
        </w:rPr>
        <w:t xml:space="preserve"> в.</w:t>
      </w:r>
    </w:p>
    <w:p w:rsidR="00724CE7" w:rsidRPr="00803362" w:rsidRDefault="00724CE7" w:rsidP="00724CE7">
      <w:pPr>
        <w:shd w:val="clear" w:color="auto" w:fill="FFFFFF"/>
        <w:spacing w:line="360" w:lineRule="auto"/>
        <w:ind w:firstLine="709"/>
        <w:jc w:val="both"/>
        <w:rPr>
          <w:b/>
        </w:rPr>
      </w:pPr>
      <w:r w:rsidRPr="00803362">
        <w:rPr>
          <w:b/>
        </w:rPr>
        <w:t>Всеобщая история</w:t>
      </w:r>
    </w:p>
    <w:p w:rsidR="00724CE7" w:rsidRPr="00803362" w:rsidRDefault="00724CE7" w:rsidP="00724CE7">
      <w:pPr>
        <w:shd w:val="clear" w:color="auto" w:fill="FFFFFF"/>
        <w:spacing w:line="360" w:lineRule="auto"/>
        <w:ind w:firstLine="709"/>
        <w:jc w:val="both"/>
        <w:rPr>
          <w:i/>
        </w:rPr>
      </w:pPr>
      <w:r w:rsidRPr="00803362">
        <w:rPr>
          <w:b/>
        </w:rPr>
        <w:t>История Древнего мира</w:t>
      </w:r>
    </w:p>
    <w:p w:rsidR="00724CE7" w:rsidRPr="00803362" w:rsidRDefault="00724CE7" w:rsidP="00724CE7">
      <w:pPr>
        <w:shd w:val="clear" w:color="auto" w:fill="FFFFFF"/>
        <w:spacing w:line="360" w:lineRule="auto"/>
        <w:ind w:firstLine="709"/>
        <w:jc w:val="both"/>
      </w:pPr>
      <w:r w:rsidRPr="00803362">
        <w:lastRenderedPageBreak/>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24CE7" w:rsidRPr="00803362" w:rsidRDefault="00724CE7" w:rsidP="00724CE7">
      <w:pPr>
        <w:shd w:val="clear" w:color="auto" w:fill="FFFFFF"/>
        <w:spacing w:line="360" w:lineRule="auto"/>
        <w:ind w:firstLine="709"/>
        <w:jc w:val="both"/>
      </w:pPr>
      <w:r w:rsidRPr="00803362">
        <w:rPr>
          <w:b/>
          <w:bCs/>
        </w:rPr>
        <w:t>Первобытность.</w:t>
      </w:r>
      <w:r w:rsidRPr="0080336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24CE7" w:rsidRPr="00803362" w:rsidRDefault="00724CE7" w:rsidP="00724CE7">
      <w:pPr>
        <w:shd w:val="clear" w:color="auto" w:fill="FFFFFF"/>
        <w:spacing w:line="360" w:lineRule="auto"/>
        <w:ind w:firstLine="709"/>
        <w:jc w:val="both"/>
      </w:pPr>
      <w:r w:rsidRPr="00803362">
        <w:rPr>
          <w:b/>
          <w:bCs/>
        </w:rPr>
        <w:t xml:space="preserve">Древний мир: </w:t>
      </w:r>
      <w:r w:rsidRPr="00803362">
        <w:t>понятие и хронология. Карта Древнего мира.</w:t>
      </w:r>
    </w:p>
    <w:p w:rsidR="00724CE7" w:rsidRPr="00803362" w:rsidRDefault="00724CE7" w:rsidP="00724CE7">
      <w:pPr>
        <w:shd w:val="clear" w:color="auto" w:fill="FFFFFF"/>
        <w:spacing w:line="360" w:lineRule="auto"/>
        <w:ind w:firstLine="709"/>
        <w:jc w:val="both"/>
      </w:pPr>
      <w:r w:rsidRPr="00803362">
        <w:rPr>
          <w:b/>
          <w:bCs/>
        </w:rPr>
        <w:t>Древний Восток</w:t>
      </w:r>
    </w:p>
    <w:p w:rsidR="00724CE7" w:rsidRPr="00803362" w:rsidRDefault="00724CE7" w:rsidP="00724CE7">
      <w:pPr>
        <w:shd w:val="clear" w:color="auto" w:fill="FFFFFF"/>
        <w:spacing w:line="360" w:lineRule="auto"/>
        <w:ind w:firstLine="709"/>
        <w:jc w:val="both"/>
      </w:pPr>
      <w:r w:rsidRPr="00803362">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24CE7" w:rsidRPr="00803362" w:rsidRDefault="00724CE7" w:rsidP="00724CE7">
      <w:pPr>
        <w:shd w:val="clear" w:color="auto" w:fill="FFFFFF"/>
        <w:spacing w:line="360" w:lineRule="auto"/>
        <w:ind w:firstLine="709"/>
        <w:jc w:val="both"/>
      </w:pPr>
      <w:r w:rsidRPr="00803362">
        <w:t xml:space="preserve">Древний Египет. Условия жизни и занятия населения. Управление государством (фараон, чиновники). Религиозные верования египтян. Жрецы. </w:t>
      </w:r>
      <w:r w:rsidRPr="00803362">
        <w:rPr>
          <w:i/>
        </w:rPr>
        <w:t xml:space="preserve">Фараон-реформатор Эхнатон. </w:t>
      </w:r>
      <w:r w:rsidRPr="00803362">
        <w:t>Военные походы. Рабы. Познания древних египтян. Письменность. Храмы и пирамиды.</w:t>
      </w:r>
    </w:p>
    <w:p w:rsidR="00724CE7" w:rsidRPr="00803362" w:rsidRDefault="00724CE7" w:rsidP="00724CE7">
      <w:pPr>
        <w:shd w:val="clear" w:color="auto" w:fill="FFFFFF"/>
        <w:spacing w:line="360" w:lineRule="auto"/>
        <w:ind w:firstLine="709"/>
        <w:jc w:val="both"/>
      </w:pPr>
      <w:r w:rsidRPr="00803362">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24CE7" w:rsidRPr="00803362" w:rsidRDefault="00724CE7" w:rsidP="00724CE7">
      <w:pPr>
        <w:shd w:val="clear" w:color="auto" w:fill="FFFFFF"/>
        <w:spacing w:line="360" w:lineRule="auto"/>
        <w:ind w:firstLine="709"/>
        <w:jc w:val="both"/>
      </w:pPr>
      <w:r w:rsidRPr="00803362">
        <w:t>Ассирия: завоевания ассирийцев, культурные сокровища Ниневии, гибель империи. Персидская держава: военные походы, управление империей.</w:t>
      </w:r>
    </w:p>
    <w:p w:rsidR="00724CE7" w:rsidRPr="00803362" w:rsidRDefault="00724CE7" w:rsidP="00724CE7">
      <w:pPr>
        <w:shd w:val="clear" w:color="auto" w:fill="FFFFFF"/>
        <w:spacing w:line="360" w:lineRule="auto"/>
        <w:ind w:firstLine="709"/>
        <w:jc w:val="both"/>
      </w:pPr>
      <w:r w:rsidRPr="00803362">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24CE7" w:rsidRPr="00803362" w:rsidRDefault="00724CE7" w:rsidP="00724CE7">
      <w:pPr>
        <w:shd w:val="clear" w:color="auto" w:fill="FFFFFF"/>
        <w:spacing w:line="360" w:lineRule="auto"/>
        <w:ind w:firstLine="709"/>
        <w:jc w:val="both"/>
      </w:pPr>
      <w:r w:rsidRPr="00803362">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24CE7" w:rsidRPr="00803362" w:rsidRDefault="00724CE7" w:rsidP="00724CE7">
      <w:pPr>
        <w:shd w:val="clear" w:color="auto" w:fill="FFFFFF"/>
        <w:spacing w:line="360" w:lineRule="auto"/>
        <w:ind w:firstLine="709"/>
        <w:jc w:val="both"/>
      </w:pPr>
      <w:r w:rsidRPr="00803362">
        <w:rPr>
          <w:b/>
          <w:bCs/>
        </w:rPr>
        <w:t xml:space="preserve">Античный мир: </w:t>
      </w:r>
      <w:r w:rsidRPr="00803362">
        <w:t>понятие. Карта античного мира.</w:t>
      </w:r>
    </w:p>
    <w:p w:rsidR="00724CE7" w:rsidRPr="00803362" w:rsidRDefault="00724CE7" w:rsidP="00724CE7">
      <w:pPr>
        <w:shd w:val="clear" w:color="auto" w:fill="FFFFFF"/>
        <w:spacing w:line="360" w:lineRule="auto"/>
        <w:ind w:firstLine="709"/>
        <w:jc w:val="both"/>
      </w:pPr>
      <w:r w:rsidRPr="00803362">
        <w:rPr>
          <w:b/>
          <w:bCs/>
        </w:rPr>
        <w:t>Древняя Греция</w:t>
      </w:r>
    </w:p>
    <w:p w:rsidR="00724CE7" w:rsidRPr="00803362" w:rsidRDefault="00724CE7" w:rsidP="00724CE7">
      <w:pPr>
        <w:shd w:val="clear" w:color="auto" w:fill="FFFFFF"/>
        <w:spacing w:line="360" w:lineRule="auto"/>
        <w:ind w:firstLine="709"/>
        <w:jc w:val="both"/>
      </w:pPr>
      <w:r w:rsidRPr="00803362">
        <w:lastRenderedPageBreak/>
        <w:t xml:space="preserve">Население Древней Греции: условия жизни и занятия. Древнейшие государства на Крите. </w:t>
      </w:r>
      <w:r w:rsidRPr="00803362">
        <w:rPr>
          <w:i/>
        </w:rPr>
        <w:t>Государства ахейской Греции (Микены, Тиринф и др.).</w:t>
      </w:r>
      <w:r w:rsidRPr="00803362">
        <w:t xml:space="preserve"> Троянская война. «Илиада» и «Одиссея». Верования древних греков. Сказания о богах и героях.</w:t>
      </w:r>
    </w:p>
    <w:p w:rsidR="00724CE7" w:rsidRPr="00803362" w:rsidRDefault="00724CE7" w:rsidP="00724CE7">
      <w:pPr>
        <w:shd w:val="clear" w:color="auto" w:fill="FFFFFF"/>
        <w:spacing w:line="360" w:lineRule="auto"/>
        <w:ind w:firstLine="709"/>
        <w:jc w:val="both"/>
      </w:pPr>
      <w:r w:rsidRPr="00803362">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03362">
        <w:rPr>
          <w:i/>
        </w:rPr>
        <w:t xml:space="preserve">реформы Клисфена. </w:t>
      </w:r>
      <w:r w:rsidRPr="00803362">
        <w:t>Спарта: основные группы населения, политическое устройство. Спартанское воспитание. Организация военного дела.</w:t>
      </w:r>
    </w:p>
    <w:p w:rsidR="00724CE7" w:rsidRPr="00803362" w:rsidRDefault="00724CE7" w:rsidP="00724CE7">
      <w:pPr>
        <w:shd w:val="clear" w:color="auto" w:fill="FFFFFF"/>
        <w:spacing w:line="360" w:lineRule="auto"/>
        <w:ind w:firstLine="709"/>
        <w:jc w:val="both"/>
      </w:pPr>
      <w:r w:rsidRPr="00803362">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24CE7" w:rsidRPr="00803362" w:rsidRDefault="00724CE7" w:rsidP="00724CE7">
      <w:pPr>
        <w:shd w:val="clear" w:color="auto" w:fill="FFFFFF"/>
        <w:spacing w:line="360" w:lineRule="auto"/>
        <w:ind w:firstLine="709"/>
        <w:jc w:val="both"/>
      </w:pPr>
      <w:r w:rsidRPr="00803362">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24CE7" w:rsidRPr="00803362" w:rsidRDefault="00724CE7" w:rsidP="00724CE7">
      <w:pPr>
        <w:shd w:val="clear" w:color="auto" w:fill="FFFFFF"/>
        <w:spacing w:line="360" w:lineRule="auto"/>
        <w:ind w:firstLine="709"/>
        <w:jc w:val="both"/>
      </w:pPr>
      <w:r w:rsidRPr="00803362">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24CE7" w:rsidRPr="00803362" w:rsidRDefault="00724CE7" w:rsidP="00724CE7">
      <w:pPr>
        <w:shd w:val="clear" w:color="auto" w:fill="FFFFFF"/>
        <w:spacing w:line="360" w:lineRule="auto"/>
        <w:ind w:firstLine="709"/>
        <w:jc w:val="both"/>
      </w:pPr>
      <w:r w:rsidRPr="00803362">
        <w:rPr>
          <w:b/>
          <w:bCs/>
        </w:rPr>
        <w:t>Древний Рим</w:t>
      </w:r>
    </w:p>
    <w:p w:rsidR="00724CE7" w:rsidRPr="00803362" w:rsidRDefault="00724CE7" w:rsidP="00724CE7">
      <w:pPr>
        <w:shd w:val="clear" w:color="auto" w:fill="FFFFFF"/>
        <w:spacing w:line="360" w:lineRule="auto"/>
        <w:ind w:firstLine="709"/>
        <w:jc w:val="both"/>
      </w:pPr>
      <w:r w:rsidRPr="00803362">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24CE7" w:rsidRPr="00803362" w:rsidRDefault="00724CE7" w:rsidP="00724CE7">
      <w:pPr>
        <w:shd w:val="clear" w:color="auto" w:fill="FFFFFF"/>
        <w:spacing w:line="360" w:lineRule="auto"/>
        <w:ind w:firstLine="709"/>
        <w:jc w:val="both"/>
        <w:rPr>
          <w:i/>
        </w:rPr>
      </w:pPr>
      <w:r w:rsidRPr="00803362">
        <w:t xml:space="preserve">Завоевание Римом Италии. Войны с Карфагеном; Ганнибал. Римская армия. Установление господства Рима в Средиземноморье. </w:t>
      </w:r>
      <w:r w:rsidRPr="00803362">
        <w:rPr>
          <w:i/>
        </w:rPr>
        <w:t>Реформы Гракхов. Рабство в Древнем Риме.</w:t>
      </w:r>
    </w:p>
    <w:p w:rsidR="00724CE7" w:rsidRPr="00803362" w:rsidRDefault="00724CE7" w:rsidP="00724CE7">
      <w:pPr>
        <w:shd w:val="clear" w:color="auto" w:fill="FFFFFF"/>
        <w:spacing w:line="360" w:lineRule="auto"/>
        <w:ind w:firstLine="709"/>
        <w:jc w:val="both"/>
      </w:pPr>
      <w:r w:rsidRPr="00803362">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24CE7" w:rsidRPr="00803362" w:rsidRDefault="00724CE7" w:rsidP="00724CE7">
      <w:pPr>
        <w:shd w:val="clear" w:color="auto" w:fill="FFFFFF"/>
        <w:spacing w:line="360" w:lineRule="auto"/>
        <w:ind w:firstLine="709"/>
        <w:jc w:val="both"/>
      </w:pPr>
      <w:r w:rsidRPr="00803362">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24CE7" w:rsidRPr="00803362" w:rsidRDefault="00724CE7" w:rsidP="00724CE7">
      <w:pPr>
        <w:shd w:val="clear" w:color="auto" w:fill="FFFFFF"/>
        <w:spacing w:line="360" w:lineRule="auto"/>
        <w:ind w:firstLine="709"/>
        <w:jc w:val="both"/>
        <w:rPr>
          <w:b/>
        </w:rPr>
      </w:pPr>
      <w:r w:rsidRPr="00803362">
        <w:t>Историческое и культурное наследие древних цивилизаций.</w:t>
      </w:r>
    </w:p>
    <w:p w:rsidR="00724CE7" w:rsidRPr="00803362" w:rsidRDefault="00724CE7" w:rsidP="00724CE7">
      <w:pPr>
        <w:shd w:val="clear" w:color="auto" w:fill="FFFFFF"/>
        <w:spacing w:line="360" w:lineRule="auto"/>
        <w:ind w:firstLine="709"/>
        <w:jc w:val="both"/>
        <w:rPr>
          <w:b/>
        </w:rPr>
      </w:pPr>
      <w:r w:rsidRPr="00803362">
        <w:rPr>
          <w:b/>
        </w:rPr>
        <w:t>История средних веков</w:t>
      </w:r>
    </w:p>
    <w:p w:rsidR="00724CE7" w:rsidRPr="00803362" w:rsidRDefault="00724CE7" w:rsidP="00724CE7">
      <w:pPr>
        <w:shd w:val="clear" w:color="auto" w:fill="FFFFFF"/>
        <w:spacing w:line="360" w:lineRule="auto"/>
        <w:ind w:firstLine="709"/>
        <w:jc w:val="both"/>
      </w:pPr>
      <w:r w:rsidRPr="00803362">
        <w:lastRenderedPageBreak/>
        <w:t>Средние века: понятие и хронологические рамки.</w:t>
      </w:r>
    </w:p>
    <w:p w:rsidR="00724CE7" w:rsidRPr="00803362" w:rsidRDefault="00724CE7" w:rsidP="00724CE7">
      <w:pPr>
        <w:shd w:val="clear" w:color="auto" w:fill="FFFFFF"/>
        <w:spacing w:line="360" w:lineRule="auto"/>
        <w:ind w:firstLine="709"/>
        <w:jc w:val="both"/>
      </w:pPr>
      <w:r w:rsidRPr="00803362">
        <w:rPr>
          <w:b/>
          <w:bCs/>
        </w:rPr>
        <w:t>Раннее Средневековье</w:t>
      </w:r>
    </w:p>
    <w:p w:rsidR="00724CE7" w:rsidRPr="00803362" w:rsidRDefault="00724CE7" w:rsidP="00724CE7">
      <w:pPr>
        <w:shd w:val="clear" w:color="auto" w:fill="FFFFFF"/>
        <w:spacing w:line="360" w:lineRule="auto"/>
        <w:ind w:firstLine="709"/>
        <w:jc w:val="both"/>
      </w:pPr>
      <w:r w:rsidRPr="00803362">
        <w:t>Начало Средневековья. Великое переселение народов. Образование варварских королевств.</w:t>
      </w:r>
    </w:p>
    <w:p w:rsidR="00724CE7" w:rsidRPr="00803362" w:rsidRDefault="00724CE7" w:rsidP="00724CE7">
      <w:pPr>
        <w:shd w:val="clear" w:color="auto" w:fill="FFFFFF"/>
        <w:spacing w:line="360" w:lineRule="auto"/>
        <w:ind w:firstLine="709"/>
        <w:jc w:val="both"/>
      </w:pPr>
      <w:r w:rsidRPr="00803362">
        <w:t xml:space="preserve">Народы Европы в раннее Средневековье. Франки: расселение, занятия, общественное устройство. </w:t>
      </w:r>
      <w:r w:rsidRPr="00803362">
        <w:rPr>
          <w:i/>
        </w:rPr>
        <w:t>Законы франков; «Салическая правда».</w:t>
      </w:r>
      <w:r w:rsidRPr="00803362">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24CE7" w:rsidRPr="00803362" w:rsidRDefault="00724CE7" w:rsidP="00724CE7">
      <w:pPr>
        <w:shd w:val="clear" w:color="auto" w:fill="FFFFFF"/>
        <w:spacing w:line="360" w:lineRule="auto"/>
        <w:ind w:firstLine="709"/>
        <w:jc w:val="both"/>
      </w:pPr>
      <w:r w:rsidRPr="00803362">
        <w:t>Византийская империя в IV</w:t>
      </w:r>
      <w:r w:rsidR="00501BFE" w:rsidRPr="00803362">
        <w:t>-</w:t>
      </w:r>
      <w:r w:rsidRPr="00803362">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24CE7" w:rsidRPr="00803362" w:rsidRDefault="00724CE7" w:rsidP="00724CE7">
      <w:pPr>
        <w:shd w:val="clear" w:color="auto" w:fill="FFFFFF"/>
        <w:spacing w:line="360" w:lineRule="auto"/>
        <w:ind w:firstLine="709"/>
        <w:jc w:val="both"/>
      </w:pPr>
      <w:r w:rsidRPr="00803362">
        <w:t>Арабы в VI</w:t>
      </w:r>
      <w:r w:rsidR="00501BFE" w:rsidRPr="00803362">
        <w:t>-</w:t>
      </w:r>
      <w:r w:rsidRPr="00803362">
        <w:t>ХI вв.: расселение, занятия. Возникновение и распространение ислама. Завоевания арабов. Арабский халифат, его расцвет и распад. Арабская культура.</w:t>
      </w:r>
    </w:p>
    <w:p w:rsidR="00724CE7" w:rsidRPr="00803362" w:rsidRDefault="00724CE7" w:rsidP="00724CE7">
      <w:pPr>
        <w:shd w:val="clear" w:color="auto" w:fill="FFFFFF"/>
        <w:spacing w:line="360" w:lineRule="auto"/>
        <w:ind w:firstLine="709"/>
        <w:jc w:val="both"/>
      </w:pPr>
      <w:r w:rsidRPr="00803362">
        <w:rPr>
          <w:b/>
          <w:bCs/>
        </w:rPr>
        <w:t>Зрелое Средневековье</w:t>
      </w:r>
    </w:p>
    <w:p w:rsidR="00724CE7" w:rsidRPr="00803362" w:rsidRDefault="00724CE7" w:rsidP="00724CE7">
      <w:pPr>
        <w:shd w:val="clear" w:color="auto" w:fill="FFFFFF"/>
        <w:spacing w:line="360" w:lineRule="auto"/>
        <w:ind w:firstLine="709"/>
        <w:jc w:val="both"/>
      </w:pPr>
      <w:r w:rsidRPr="00803362">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24CE7" w:rsidRPr="00803362" w:rsidRDefault="00724CE7" w:rsidP="00724CE7">
      <w:pPr>
        <w:shd w:val="clear" w:color="auto" w:fill="FFFFFF"/>
        <w:spacing w:line="360" w:lineRule="auto"/>
        <w:ind w:firstLine="709"/>
        <w:jc w:val="both"/>
      </w:pPr>
      <w:r w:rsidRPr="00803362">
        <w:t>Крестьянство: феодальная зависимость, повинности, условия жизни. Крестьянская община.</w:t>
      </w:r>
    </w:p>
    <w:p w:rsidR="00724CE7" w:rsidRPr="00803362" w:rsidRDefault="00724CE7" w:rsidP="00724CE7">
      <w:pPr>
        <w:shd w:val="clear" w:color="auto" w:fill="FFFFFF"/>
        <w:spacing w:line="360" w:lineRule="auto"/>
        <w:ind w:firstLine="709"/>
        <w:jc w:val="both"/>
      </w:pPr>
      <w:r w:rsidRPr="00803362">
        <w:t xml:space="preserve">Города </w:t>
      </w:r>
      <w:r w:rsidR="00501BFE" w:rsidRPr="00803362">
        <w:t>-</w:t>
      </w:r>
      <w:r w:rsidRPr="00803362">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24CE7" w:rsidRPr="00803362" w:rsidRDefault="00724CE7" w:rsidP="00724CE7">
      <w:pPr>
        <w:shd w:val="clear" w:color="auto" w:fill="FFFFFF"/>
        <w:spacing w:line="360" w:lineRule="auto"/>
        <w:ind w:firstLine="709"/>
        <w:jc w:val="both"/>
        <w:rPr>
          <w:i/>
        </w:rPr>
      </w:pPr>
      <w:r w:rsidRPr="00803362">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03362">
        <w:rPr>
          <w:i/>
        </w:rPr>
        <w:t>Ереси: причины возникновения и распространения. Преследование еретиков.</w:t>
      </w:r>
    </w:p>
    <w:p w:rsidR="00724CE7" w:rsidRPr="00803362" w:rsidRDefault="00724CE7" w:rsidP="00724CE7">
      <w:pPr>
        <w:shd w:val="clear" w:color="auto" w:fill="FFFFFF"/>
        <w:spacing w:line="360" w:lineRule="auto"/>
        <w:ind w:firstLine="709"/>
        <w:jc w:val="both"/>
      </w:pPr>
      <w:r w:rsidRPr="00803362">
        <w:t>Государства Европы в XII</w:t>
      </w:r>
      <w:r w:rsidR="00501BFE" w:rsidRPr="00803362">
        <w:t>-</w:t>
      </w:r>
      <w:r w:rsidRPr="00803362">
        <w:t xml:space="preserve">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w:t>
      </w:r>
      <w:r w:rsidRPr="00803362">
        <w:lastRenderedPageBreak/>
        <w:t>Германские государства в XII</w:t>
      </w:r>
      <w:r w:rsidR="00501BFE" w:rsidRPr="00803362">
        <w:t>-</w:t>
      </w:r>
      <w:r w:rsidRPr="00803362">
        <w:t>XV вв. Реконкиста и образование централизованных государств на Пиренейском полуострове. Итальянские республики в XII</w:t>
      </w:r>
      <w:r w:rsidR="00501BFE" w:rsidRPr="00803362">
        <w:t>-</w:t>
      </w:r>
      <w:r w:rsidRPr="00803362">
        <w:t xml:space="preserve">XV вв. Экономическое и социальное развитие европейских стран. Обострение социальных противоречий в XIV в. </w:t>
      </w:r>
      <w:r w:rsidRPr="00803362">
        <w:rPr>
          <w:i/>
        </w:rPr>
        <w:t>(Жакерия, восстание Уота Тайлера).</w:t>
      </w:r>
      <w:r w:rsidRPr="00803362">
        <w:t xml:space="preserve"> Гуситское движение в Чехии.</w:t>
      </w:r>
    </w:p>
    <w:p w:rsidR="00724CE7" w:rsidRPr="00803362" w:rsidRDefault="00724CE7" w:rsidP="00724CE7">
      <w:pPr>
        <w:shd w:val="clear" w:color="auto" w:fill="FFFFFF"/>
        <w:spacing w:line="360" w:lineRule="auto"/>
        <w:ind w:firstLine="709"/>
        <w:jc w:val="both"/>
      </w:pPr>
      <w:r w:rsidRPr="00803362">
        <w:t>Византийская империя и славянские государства в XII</w:t>
      </w:r>
      <w:r w:rsidR="00501BFE" w:rsidRPr="00803362">
        <w:t>-</w:t>
      </w:r>
      <w:r w:rsidRPr="00803362">
        <w:t>XV вв. Экспансия турок-османов и падение Византии.</w:t>
      </w:r>
    </w:p>
    <w:p w:rsidR="00724CE7" w:rsidRPr="00803362" w:rsidRDefault="00724CE7" w:rsidP="00724CE7">
      <w:pPr>
        <w:shd w:val="clear" w:color="auto" w:fill="FFFFFF"/>
        <w:spacing w:line="360" w:lineRule="auto"/>
        <w:ind w:firstLine="709"/>
        <w:jc w:val="both"/>
      </w:pPr>
      <w:r w:rsidRPr="00803362">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24CE7" w:rsidRPr="00803362" w:rsidRDefault="00724CE7" w:rsidP="00724CE7">
      <w:pPr>
        <w:shd w:val="clear" w:color="auto" w:fill="FFFFFF"/>
        <w:spacing w:line="360" w:lineRule="auto"/>
        <w:ind w:firstLine="709"/>
        <w:jc w:val="both"/>
      </w:pPr>
      <w:r w:rsidRPr="00803362">
        <w:rPr>
          <w:b/>
          <w:bCs/>
        </w:rPr>
        <w:t xml:space="preserve">Страны Востока в Средние века. </w:t>
      </w:r>
      <w:r w:rsidRPr="00803362">
        <w:t xml:space="preserve">Османская империя: завоевания турок-османов, управление империей, </w:t>
      </w:r>
      <w:r w:rsidRPr="00803362">
        <w:rPr>
          <w:i/>
        </w:rPr>
        <w:t>положение покоренных народов</w:t>
      </w:r>
      <w:r w:rsidRPr="00803362">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03362">
        <w:rPr>
          <w:i/>
        </w:rPr>
        <w:t xml:space="preserve">Делийский султанат. </w:t>
      </w:r>
      <w:r w:rsidRPr="00803362">
        <w:t>Культура народов Востока. Литература. Архитектура. Традиционные искусства и ремесла.</w:t>
      </w:r>
    </w:p>
    <w:p w:rsidR="00724CE7" w:rsidRPr="00803362" w:rsidRDefault="00724CE7" w:rsidP="00724CE7">
      <w:pPr>
        <w:shd w:val="clear" w:color="auto" w:fill="FFFFFF"/>
        <w:spacing w:line="360" w:lineRule="auto"/>
        <w:ind w:firstLine="709"/>
        <w:jc w:val="both"/>
      </w:pPr>
      <w:r w:rsidRPr="00803362">
        <w:rPr>
          <w:b/>
          <w:bCs/>
        </w:rPr>
        <w:t>Государства доколумбовой Америки.</w:t>
      </w:r>
      <w:r w:rsidRPr="00803362">
        <w:t>Общественный строй. Религиозные верования населения. Культура.</w:t>
      </w:r>
    </w:p>
    <w:p w:rsidR="00724CE7" w:rsidRPr="00803362" w:rsidRDefault="00724CE7" w:rsidP="00724CE7">
      <w:pPr>
        <w:shd w:val="clear" w:color="auto" w:fill="FFFFFF"/>
        <w:spacing w:line="360" w:lineRule="auto"/>
        <w:ind w:firstLine="709"/>
        <w:jc w:val="both"/>
      </w:pPr>
      <w:r w:rsidRPr="00803362">
        <w:t>Историческое и культурное наследие Средневековья.</w:t>
      </w:r>
    </w:p>
    <w:p w:rsidR="00724CE7" w:rsidRPr="00803362" w:rsidRDefault="00724CE7" w:rsidP="00724CE7">
      <w:pPr>
        <w:shd w:val="clear" w:color="auto" w:fill="FFFFFF"/>
        <w:spacing w:line="360" w:lineRule="auto"/>
        <w:ind w:firstLine="709"/>
        <w:jc w:val="both"/>
        <w:rPr>
          <w:b/>
        </w:rPr>
      </w:pPr>
      <w:r w:rsidRPr="00803362">
        <w:rPr>
          <w:b/>
        </w:rPr>
        <w:t>История Нового времени</w:t>
      </w:r>
    </w:p>
    <w:p w:rsidR="00724CE7" w:rsidRPr="00803362" w:rsidRDefault="00724CE7" w:rsidP="00724CE7">
      <w:pPr>
        <w:shd w:val="clear" w:color="auto" w:fill="FFFFFF"/>
        <w:spacing w:line="360" w:lineRule="auto"/>
        <w:ind w:firstLine="709"/>
        <w:jc w:val="both"/>
      </w:pPr>
      <w:r w:rsidRPr="00803362">
        <w:t xml:space="preserve">Новое время: понятие и хронологические рамки. </w:t>
      </w:r>
    </w:p>
    <w:p w:rsidR="00724CE7" w:rsidRPr="00803362" w:rsidRDefault="00724CE7" w:rsidP="00724CE7">
      <w:pPr>
        <w:shd w:val="clear" w:color="auto" w:fill="FFFFFF"/>
        <w:spacing w:line="360" w:lineRule="auto"/>
        <w:ind w:firstLine="709"/>
        <w:jc w:val="both"/>
        <w:rPr>
          <w:b/>
        </w:rPr>
      </w:pPr>
      <w:r w:rsidRPr="00803362">
        <w:rPr>
          <w:b/>
          <w:bCs/>
        </w:rPr>
        <w:t>Европа в конце ХV</w:t>
      </w:r>
      <w:r w:rsidR="00501BFE" w:rsidRPr="00803362">
        <w:rPr>
          <w:b/>
        </w:rPr>
        <w:t>-</w:t>
      </w:r>
      <w:r w:rsidRPr="00803362">
        <w:rPr>
          <w:b/>
        </w:rPr>
        <w:t xml:space="preserve"> </w:t>
      </w:r>
      <w:r w:rsidRPr="00803362">
        <w:rPr>
          <w:b/>
          <w:bCs/>
        </w:rPr>
        <w:t>начале XVII в.</w:t>
      </w:r>
    </w:p>
    <w:p w:rsidR="00724CE7" w:rsidRPr="00803362" w:rsidRDefault="00724CE7" w:rsidP="00724CE7">
      <w:pPr>
        <w:shd w:val="clear" w:color="auto" w:fill="FFFFFF"/>
        <w:spacing w:line="360" w:lineRule="auto"/>
        <w:ind w:firstLine="709"/>
        <w:jc w:val="both"/>
      </w:pPr>
      <w:r w:rsidRPr="00803362">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501BFE" w:rsidRPr="00803362">
        <w:t>-</w:t>
      </w:r>
      <w:r w:rsidRPr="00803362">
        <w:t xml:space="preserve"> начале XVII в. Возникновение мануфактур. Развитие товарного производства. Расширение внутреннего и мирового рынка.</w:t>
      </w:r>
    </w:p>
    <w:p w:rsidR="00724CE7" w:rsidRPr="00803362" w:rsidRDefault="00724CE7" w:rsidP="00724CE7">
      <w:pPr>
        <w:shd w:val="clear" w:color="auto" w:fill="FFFFFF"/>
        <w:spacing w:line="360" w:lineRule="auto"/>
        <w:ind w:firstLine="709"/>
        <w:jc w:val="both"/>
      </w:pPr>
      <w:r w:rsidRPr="00803362">
        <w:t>Абсолютные монархии. Англия, Франция, монархия Габсбургов в XVI </w:t>
      </w:r>
      <w:r w:rsidR="00501BFE" w:rsidRPr="00803362">
        <w:t>-</w:t>
      </w:r>
      <w:r w:rsidRPr="00803362">
        <w:t xml:space="preserve"> начале XVII в.: внутреннее развитие и внешняя политика. Образование национальных государств в Европе.</w:t>
      </w:r>
    </w:p>
    <w:p w:rsidR="00724CE7" w:rsidRPr="00803362" w:rsidRDefault="00724CE7" w:rsidP="00724CE7">
      <w:pPr>
        <w:shd w:val="clear" w:color="auto" w:fill="FFFFFF"/>
        <w:spacing w:line="360" w:lineRule="auto"/>
        <w:ind w:firstLine="709"/>
        <w:jc w:val="both"/>
      </w:pPr>
      <w:r w:rsidRPr="00803362">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24CE7" w:rsidRPr="00803362" w:rsidRDefault="00724CE7" w:rsidP="00724CE7">
      <w:pPr>
        <w:shd w:val="clear" w:color="auto" w:fill="FFFFFF"/>
        <w:spacing w:line="360" w:lineRule="auto"/>
        <w:ind w:firstLine="709"/>
        <w:jc w:val="both"/>
      </w:pPr>
      <w:r w:rsidRPr="00803362">
        <w:t>Нидерландская революция: цели, участники, формы борьбы. Итоги и значение революции.</w:t>
      </w:r>
    </w:p>
    <w:p w:rsidR="00724CE7" w:rsidRPr="00803362" w:rsidRDefault="00724CE7" w:rsidP="00724CE7">
      <w:pPr>
        <w:shd w:val="clear" w:color="auto" w:fill="FFFFFF"/>
        <w:spacing w:line="360" w:lineRule="auto"/>
        <w:ind w:firstLine="709"/>
        <w:jc w:val="both"/>
      </w:pPr>
      <w:r w:rsidRPr="00803362">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 середине XVII</w:t>
      </w:r>
      <w:r w:rsidR="00501BFE" w:rsidRPr="00803362">
        <w:rPr>
          <w:b/>
          <w:bCs/>
        </w:rPr>
        <w:t>-</w:t>
      </w:r>
      <w:r w:rsidRPr="00803362">
        <w:rPr>
          <w:b/>
          <w:bCs/>
        </w:rPr>
        <w:t>ХVIII в.</w:t>
      </w:r>
    </w:p>
    <w:p w:rsidR="00724CE7" w:rsidRPr="00803362" w:rsidRDefault="00724CE7" w:rsidP="00724CE7">
      <w:pPr>
        <w:shd w:val="clear" w:color="auto" w:fill="FFFFFF"/>
        <w:spacing w:line="360" w:lineRule="auto"/>
        <w:ind w:firstLine="709"/>
        <w:jc w:val="both"/>
      </w:pPr>
      <w:r w:rsidRPr="00803362">
        <w:t>Английская революция XVII в.: причины, участники, этапы. О. Кромвель. Итоги и значение революции. Экономическое и социальное развитие Европы в XVII</w:t>
      </w:r>
      <w:r w:rsidR="00501BFE" w:rsidRPr="00803362">
        <w:t>-</w:t>
      </w:r>
      <w:r w:rsidRPr="00803362">
        <w:t>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24CE7" w:rsidRPr="00803362" w:rsidRDefault="00724CE7" w:rsidP="00724CE7">
      <w:pPr>
        <w:shd w:val="clear" w:color="auto" w:fill="FFFFFF"/>
        <w:spacing w:line="360" w:lineRule="auto"/>
        <w:ind w:firstLine="709"/>
        <w:jc w:val="both"/>
      </w:pPr>
      <w:r w:rsidRPr="00803362">
        <w:t xml:space="preserve">Французская революция XVIII в.: причины, участники. Начало и основные этапы революции. Политические течения и деятели революции. </w:t>
      </w:r>
      <w:r w:rsidRPr="00803362">
        <w:rPr>
          <w:i/>
        </w:rPr>
        <w:t>Программные и государственные документы. Революционные войны.</w:t>
      </w:r>
      <w:r w:rsidRPr="00803362">
        <w:t xml:space="preserve"> Итоги и значение революции.</w:t>
      </w:r>
    </w:p>
    <w:p w:rsidR="00724CE7" w:rsidRPr="00803362" w:rsidRDefault="00724CE7" w:rsidP="00724CE7">
      <w:pPr>
        <w:shd w:val="clear" w:color="auto" w:fill="FFFFFF"/>
        <w:spacing w:line="360" w:lineRule="auto"/>
        <w:ind w:firstLine="709"/>
        <w:jc w:val="both"/>
      </w:pPr>
      <w:r w:rsidRPr="00803362">
        <w:t>Европейская культура XVI</w:t>
      </w:r>
      <w:r w:rsidR="00501BFE" w:rsidRPr="00803362">
        <w:t>-</w:t>
      </w:r>
      <w:r w:rsidRPr="00803362">
        <w:t>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501BFE" w:rsidRPr="00803362">
        <w:t>-</w:t>
      </w:r>
      <w:r w:rsidRPr="00803362">
        <w:t>XVIII вв. (барокко, классицизм). Становление театра. Международные отношения середины XVII</w:t>
      </w:r>
      <w:r w:rsidR="00501BFE" w:rsidRPr="00803362">
        <w:t>-</w:t>
      </w:r>
      <w:r w:rsidRPr="00803362">
        <w:t>XVIII в. Европейские конфликты и дипломатия. Семилетняя война. Разделы Речи Посполитой. Колониальные захваты европейских держав.</w:t>
      </w:r>
    </w:p>
    <w:p w:rsidR="00724CE7" w:rsidRPr="00803362" w:rsidRDefault="00724CE7" w:rsidP="00724CE7">
      <w:pPr>
        <w:shd w:val="clear" w:color="auto" w:fill="FFFFFF"/>
        <w:spacing w:line="360" w:lineRule="auto"/>
        <w:ind w:firstLine="709"/>
        <w:jc w:val="both"/>
      </w:pPr>
      <w:r w:rsidRPr="00803362">
        <w:rPr>
          <w:b/>
          <w:bCs/>
        </w:rPr>
        <w:t>Страны Востока в XVI</w:t>
      </w:r>
      <w:r w:rsidR="00501BFE" w:rsidRPr="00803362">
        <w:rPr>
          <w:b/>
          <w:bCs/>
        </w:rPr>
        <w:t>-</w:t>
      </w:r>
      <w:r w:rsidRPr="00803362">
        <w:rPr>
          <w:b/>
          <w:bCs/>
        </w:rPr>
        <w:t>XVIII вв.</w:t>
      </w:r>
    </w:p>
    <w:p w:rsidR="00724CE7" w:rsidRPr="00803362" w:rsidRDefault="00724CE7" w:rsidP="00724CE7">
      <w:pPr>
        <w:shd w:val="clear" w:color="auto" w:fill="FFFFFF"/>
        <w:spacing w:line="360" w:lineRule="auto"/>
        <w:ind w:firstLine="709"/>
        <w:jc w:val="both"/>
      </w:pPr>
      <w:r w:rsidRPr="00803362">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03362">
        <w:rPr>
          <w:i/>
        </w:rPr>
        <w:t>Образование централизованного государства и установление сегуната Токугава в Японии.</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 первой половине ХIХ в.</w:t>
      </w:r>
    </w:p>
    <w:p w:rsidR="00724CE7" w:rsidRPr="00803362" w:rsidRDefault="00724CE7" w:rsidP="00724CE7">
      <w:pPr>
        <w:shd w:val="clear" w:color="auto" w:fill="FFFFFF"/>
        <w:spacing w:line="360" w:lineRule="auto"/>
        <w:ind w:firstLine="709"/>
        <w:jc w:val="both"/>
      </w:pPr>
      <w:r w:rsidRPr="0080336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24CE7" w:rsidRPr="00803362" w:rsidRDefault="00724CE7" w:rsidP="00724CE7">
      <w:pPr>
        <w:shd w:val="clear" w:color="auto" w:fill="FFFFFF"/>
        <w:spacing w:line="360" w:lineRule="auto"/>
        <w:ind w:firstLine="709"/>
        <w:jc w:val="both"/>
      </w:pPr>
      <w:r w:rsidRPr="00803362">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501BFE" w:rsidRPr="00803362">
        <w:t>-</w:t>
      </w:r>
      <w:r w:rsidRPr="00803362">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24CE7" w:rsidRPr="00803362" w:rsidRDefault="00724CE7" w:rsidP="00724CE7">
      <w:pPr>
        <w:shd w:val="clear" w:color="auto" w:fill="FFFFFF"/>
        <w:spacing w:line="360" w:lineRule="auto"/>
        <w:ind w:firstLine="709"/>
        <w:jc w:val="both"/>
      </w:pPr>
      <w:r w:rsidRPr="00803362">
        <w:rPr>
          <w:b/>
          <w:bCs/>
        </w:rPr>
        <w:t>Страны Европы и Северной Америки во второй половине ХIХ в.</w:t>
      </w:r>
    </w:p>
    <w:p w:rsidR="00724CE7" w:rsidRPr="00803362" w:rsidRDefault="00724CE7" w:rsidP="00724CE7">
      <w:pPr>
        <w:shd w:val="clear" w:color="auto" w:fill="FFFFFF"/>
        <w:spacing w:line="360" w:lineRule="auto"/>
        <w:ind w:firstLine="709"/>
        <w:jc w:val="both"/>
        <w:rPr>
          <w:i/>
        </w:rPr>
      </w:pPr>
      <w:r w:rsidRPr="0080336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501BFE" w:rsidRPr="00803362">
        <w:t>-</w:t>
      </w:r>
      <w:r w:rsidRPr="00803362">
        <w:t xml:space="preserve"> от Второй империи к Третьей республике: </w:t>
      </w:r>
      <w:r w:rsidRPr="00803362">
        <w:rPr>
          <w:i/>
        </w:rPr>
        <w:t>внутренняя и внешняя политика, франко-германская война, колониальные войны.</w:t>
      </w:r>
      <w:r w:rsidRPr="00803362">
        <w:t xml:space="preserve"> Образование единого государства в Италии; </w:t>
      </w:r>
      <w:r w:rsidRPr="00803362">
        <w:rPr>
          <w:i/>
        </w:rPr>
        <w:t>К. Кавур, Дж. Гарибальди.</w:t>
      </w:r>
      <w:r w:rsidRPr="00803362">
        <w:t xml:space="preserve"> Объединение германских государств, провозглашение Германской империи; О. Бисмарк. </w:t>
      </w:r>
      <w:r w:rsidRPr="00803362">
        <w:rPr>
          <w:i/>
        </w:rPr>
        <w:t>Габсбургская монархия: австро-венгерский дуализм.</w:t>
      </w:r>
    </w:p>
    <w:p w:rsidR="00724CE7" w:rsidRPr="00803362" w:rsidRDefault="00724CE7" w:rsidP="00724CE7">
      <w:pPr>
        <w:shd w:val="clear" w:color="auto" w:fill="FFFFFF"/>
        <w:spacing w:line="360" w:lineRule="auto"/>
        <w:ind w:firstLine="709"/>
        <w:jc w:val="both"/>
      </w:pPr>
      <w:r w:rsidRPr="00803362">
        <w:t>Соединенные Штаты Америки во второй половине ХIХ в.: экономика, социальные отношения, политическая жизнь. Север и Юг. Гражданская война (1861</w:t>
      </w:r>
      <w:r w:rsidR="00501BFE" w:rsidRPr="00803362">
        <w:t>-</w:t>
      </w:r>
      <w:r w:rsidRPr="00803362">
        <w:t>1865). А. Линкольн.</w:t>
      </w:r>
    </w:p>
    <w:p w:rsidR="00724CE7" w:rsidRPr="00803362" w:rsidRDefault="00724CE7" w:rsidP="00724CE7">
      <w:pPr>
        <w:shd w:val="clear" w:color="auto" w:fill="FFFFFF"/>
        <w:spacing w:line="360" w:lineRule="auto"/>
        <w:ind w:firstLine="709"/>
        <w:jc w:val="both"/>
      </w:pPr>
      <w:r w:rsidRPr="00803362">
        <w:rPr>
          <w:b/>
          <w:bCs/>
        </w:rPr>
        <w:t>Экономическое и социально-политическое развитие стран Европы и США в конце ХIХ в.</w:t>
      </w:r>
    </w:p>
    <w:p w:rsidR="00724CE7" w:rsidRPr="00803362" w:rsidRDefault="00724CE7" w:rsidP="00724CE7">
      <w:pPr>
        <w:shd w:val="clear" w:color="auto" w:fill="FFFFFF"/>
        <w:spacing w:line="360" w:lineRule="auto"/>
        <w:ind w:firstLine="709"/>
        <w:jc w:val="both"/>
      </w:pPr>
      <w:r w:rsidRPr="00803362">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03362">
        <w:rPr>
          <w:i/>
        </w:rPr>
        <w:t xml:space="preserve">Расширение спектра общественных движений. </w:t>
      </w:r>
      <w:r w:rsidRPr="00803362">
        <w:t>Рабочее движение и профсоюзы. Образование социалистических партий; идеологи и руководители социалистического движения.</w:t>
      </w:r>
    </w:p>
    <w:p w:rsidR="00724CE7" w:rsidRPr="00803362" w:rsidRDefault="00724CE7" w:rsidP="00724CE7">
      <w:pPr>
        <w:shd w:val="clear" w:color="auto" w:fill="FFFFFF"/>
        <w:spacing w:line="360" w:lineRule="auto"/>
        <w:ind w:firstLine="709"/>
        <w:jc w:val="both"/>
      </w:pPr>
      <w:r w:rsidRPr="00803362">
        <w:rPr>
          <w:b/>
          <w:bCs/>
        </w:rPr>
        <w:t>Страны Азии в ХIХ в.</w:t>
      </w:r>
    </w:p>
    <w:p w:rsidR="00724CE7" w:rsidRPr="00803362" w:rsidRDefault="00724CE7" w:rsidP="00724CE7">
      <w:pPr>
        <w:shd w:val="clear" w:color="auto" w:fill="FFFFFF"/>
        <w:spacing w:line="360" w:lineRule="auto"/>
        <w:ind w:firstLine="709"/>
        <w:jc w:val="both"/>
      </w:pPr>
      <w:r w:rsidRPr="0080336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03362">
        <w:rPr>
          <w:i/>
        </w:rPr>
        <w:t>Япония: внутренняя и внешняя политика сегуната Токугава, преобразования эпохи Мэйдзи.</w:t>
      </w:r>
    </w:p>
    <w:p w:rsidR="00724CE7" w:rsidRPr="00803362" w:rsidRDefault="00724CE7" w:rsidP="00724CE7">
      <w:pPr>
        <w:shd w:val="clear" w:color="auto" w:fill="FFFFFF"/>
        <w:spacing w:line="360" w:lineRule="auto"/>
        <w:ind w:firstLine="709"/>
        <w:jc w:val="both"/>
      </w:pPr>
      <w:r w:rsidRPr="00803362">
        <w:rPr>
          <w:b/>
          <w:bCs/>
        </w:rPr>
        <w:t>Война за независимость в Латинской Америке</w:t>
      </w:r>
    </w:p>
    <w:p w:rsidR="00724CE7" w:rsidRPr="00803362" w:rsidRDefault="00724CE7" w:rsidP="00724CE7">
      <w:pPr>
        <w:shd w:val="clear" w:color="auto" w:fill="FFFFFF"/>
        <w:spacing w:line="360" w:lineRule="auto"/>
        <w:ind w:firstLine="709"/>
        <w:jc w:val="both"/>
      </w:pPr>
      <w:r w:rsidRPr="00803362">
        <w:lastRenderedPageBreak/>
        <w:t xml:space="preserve">Колониальное общество. Освободительная борьба: задачи, участники, формы выступлений. </w:t>
      </w:r>
      <w:r w:rsidRPr="00803362">
        <w:rPr>
          <w:i/>
        </w:rPr>
        <w:t>П. Д. Туссен-Лувертюр, С. Боливар.</w:t>
      </w:r>
      <w:r w:rsidRPr="00803362">
        <w:t xml:space="preserve"> Провозглашение независимых государств.</w:t>
      </w:r>
    </w:p>
    <w:p w:rsidR="00724CE7" w:rsidRPr="00803362" w:rsidRDefault="00724CE7" w:rsidP="00724CE7">
      <w:pPr>
        <w:shd w:val="clear" w:color="auto" w:fill="FFFFFF"/>
        <w:spacing w:line="360" w:lineRule="auto"/>
        <w:ind w:firstLine="709"/>
        <w:jc w:val="both"/>
      </w:pPr>
      <w:r w:rsidRPr="00803362">
        <w:rPr>
          <w:b/>
          <w:bCs/>
        </w:rPr>
        <w:t>Народы Африки в Новое время</w:t>
      </w:r>
    </w:p>
    <w:p w:rsidR="00724CE7" w:rsidRPr="00803362" w:rsidRDefault="00724CE7" w:rsidP="00724CE7">
      <w:pPr>
        <w:shd w:val="clear" w:color="auto" w:fill="FFFFFF"/>
        <w:spacing w:line="360" w:lineRule="auto"/>
        <w:ind w:firstLine="709"/>
        <w:jc w:val="both"/>
      </w:pPr>
      <w:r w:rsidRPr="00803362">
        <w:t>Колониальные империи. Колониальные порядки и традиционные общественные отношения. Выступления против колонизаторов.</w:t>
      </w:r>
    </w:p>
    <w:p w:rsidR="00724CE7" w:rsidRPr="00803362" w:rsidRDefault="00724CE7" w:rsidP="00724CE7">
      <w:pPr>
        <w:shd w:val="clear" w:color="auto" w:fill="FFFFFF"/>
        <w:spacing w:line="360" w:lineRule="auto"/>
        <w:ind w:firstLine="709"/>
        <w:jc w:val="both"/>
      </w:pPr>
      <w:r w:rsidRPr="00803362">
        <w:rPr>
          <w:b/>
          <w:bCs/>
        </w:rPr>
        <w:t>Развитие культуры в XIX в.</w:t>
      </w:r>
    </w:p>
    <w:p w:rsidR="00724CE7" w:rsidRPr="00803362" w:rsidRDefault="00724CE7" w:rsidP="00724CE7">
      <w:pPr>
        <w:shd w:val="clear" w:color="auto" w:fill="FFFFFF"/>
        <w:spacing w:line="360" w:lineRule="auto"/>
        <w:ind w:firstLine="709"/>
        <w:jc w:val="both"/>
      </w:pPr>
      <w:r w:rsidRPr="00803362">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24CE7" w:rsidRPr="00803362" w:rsidRDefault="00724CE7" w:rsidP="00724CE7">
      <w:pPr>
        <w:shd w:val="clear" w:color="auto" w:fill="FFFFFF"/>
        <w:spacing w:line="360" w:lineRule="auto"/>
        <w:ind w:firstLine="709"/>
        <w:jc w:val="both"/>
      </w:pPr>
      <w:r w:rsidRPr="00803362">
        <w:rPr>
          <w:b/>
          <w:bCs/>
        </w:rPr>
        <w:t>Международные отношения в XIX в.</w:t>
      </w:r>
    </w:p>
    <w:p w:rsidR="00724CE7" w:rsidRPr="00803362" w:rsidRDefault="00724CE7" w:rsidP="00724CE7">
      <w:pPr>
        <w:shd w:val="clear" w:color="auto" w:fill="FFFFFF"/>
        <w:spacing w:line="360" w:lineRule="auto"/>
        <w:ind w:firstLine="709"/>
        <w:jc w:val="both"/>
      </w:pPr>
      <w:r w:rsidRPr="0080336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24CE7" w:rsidRPr="00803362" w:rsidRDefault="00724CE7" w:rsidP="00724CE7">
      <w:pPr>
        <w:shd w:val="clear" w:color="auto" w:fill="FFFFFF"/>
        <w:spacing w:line="360" w:lineRule="auto"/>
        <w:ind w:firstLine="709"/>
        <w:jc w:val="both"/>
      </w:pPr>
      <w:r w:rsidRPr="00803362">
        <w:t>Историческое и культурное наследие Нового времени.</w:t>
      </w:r>
    </w:p>
    <w:p w:rsidR="00724CE7" w:rsidRPr="00803362" w:rsidRDefault="00724CE7" w:rsidP="00724CE7">
      <w:pPr>
        <w:shd w:val="clear" w:color="auto" w:fill="FFFFFF"/>
        <w:spacing w:line="360" w:lineRule="auto"/>
        <w:ind w:firstLine="709"/>
        <w:jc w:val="both"/>
        <w:rPr>
          <w:b/>
        </w:rPr>
      </w:pPr>
      <w:r w:rsidRPr="00803362">
        <w:rPr>
          <w:b/>
        </w:rPr>
        <w:t xml:space="preserve">Новейшая история. </w:t>
      </w:r>
    </w:p>
    <w:p w:rsidR="00724CE7" w:rsidRPr="00803362" w:rsidRDefault="00724CE7" w:rsidP="00724CE7">
      <w:pPr>
        <w:shd w:val="clear" w:color="auto" w:fill="FFFFFF"/>
        <w:spacing w:line="360" w:lineRule="auto"/>
        <w:ind w:firstLine="709"/>
        <w:jc w:val="both"/>
      </w:pPr>
      <w:r w:rsidRPr="00803362">
        <w:t>Мир к началу XX в. Новейшая история: понятие, периодизация.</w:t>
      </w:r>
    </w:p>
    <w:p w:rsidR="00724CE7" w:rsidRPr="00803362" w:rsidRDefault="00724CE7" w:rsidP="00724CE7">
      <w:pPr>
        <w:shd w:val="clear" w:color="auto" w:fill="FFFFFF"/>
        <w:spacing w:line="360" w:lineRule="auto"/>
        <w:ind w:firstLine="709"/>
        <w:jc w:val="both"/>
      </w:pPr>
      <w:r w:rsidRPr="00803362">
        <w:rPr>
          <w:b/>
          <w:bCs/>
        </w:rPr>
        <w:t>Мир в 1900</w:t>
      </w:r>
      <w:r w:rsidR="00501BFE" w:rsidRPr="00803362">
        <w:rPr>
          <w:b/>
          <w:bCs/>
        </w:rPr>
        <w:t>-</w:t>
      </w:r>
      <w:r w:rsidRPr="00803362">
        <w:rPr>
          <w:b/>
          <w:bCs/>
        </w:rPr>
        <w:t>1914 гг.</w:t>
      </w:r>
    </w:p>
    <w:p w:rsidR="00724CE7" w:rsidRPr="00803362" w:rsidRDefault="00724CE7" w:rsidP="00724CE7">
      <w:pPr>
        <w:shd w:val="clear" w:color="auto" w:fill="FFFFFF"/>
        <w:spacing w:line="360" w:lineRule="auto"/>
        <w:ind w:firstLine="709"/>
        <w:jc w:val="both"/>
        <w:rPr>
          <w:i/>
        </w:rPr>
      </w:pPr>
      <w:r w:rsidRPr="00803362">
        <w:t>Страны Европы и США в 1900</w:t>
      </w:r>
      <w:r w:rsidR="00501BFE" w:rsidRPr="00803362">
        <w:t>-</w:t>
      </w:r>
      <w:r w:rsidRPr="00803362">
        <w:t xml:space="preserve">1914 гг.: технический прогресс, экономическое развитие. Урбанизация, миграция. Положение основных групп населения. Социальные движения. </w:t>
      </w:r>
      <w:r w:rsidRPr="00803362">
        <w:rPr>
          <w:i/>
        </w:rPr>
        <w:t>Социальные и политические реформы; Д. Ллойд Джордж.</w:t>
      </w:r>
    </w:p>
    <w:p w:rsidR="00724CE7" w:rsidRPr="00803362" w:rsidRDefault="00724CE7" w:rsidP="00724CE7">
      <w:pPr>
        <w:shd w:val="clear" w:color="auto" w:fill="FFFFFF"/>
        <w:spacing w:line="360" w:lineRule="auto"/>
        <w:ind w:firstLine="709"/>
        <w:jc w:val="both"/>
        <w:rPr>
          <w:i/>
        </w:rPr>
      </w:pPr>
      <w:r w:rsidRPr="00803362">
        <w:t>Страны Азии и Латинской Америки в 1900</w:t>
      </w:r>
      <w:r w:rsidR="00501BFE" w:rsidRPr="00803362">
        <w:t>-</w:t>
      </w:r>
      <w:r w:rsidRPr="00803362">
        <w:t>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r w:rsidR="00501BFE" w:rsidRPr="00803362">
        <w:t>-</w:t>
      </w:r>
      <w:r w:rsidRPr="00803362">
        <w:t xml:space="preserve">1917 гг. </w:t>
      </w:r>
      <w:r w:rsidRPr="00803362">
        <w:rPr>
          <w:i/>
        </w:rPr>
        <w:t>Руководители освободительной борьбы (Сунь Ятсен, Э. Сапата, Ф. Вилья).</w:t>
      </w:r>
    </w:p>
    <w:p w:rsidR="00724CE7" w:rsidRPr="00803362" w:rsidRDefault="00724CE7" w:rsidP="00724CE7">
      <w:pPr>
        <w:spacing w:line="360" w:lineRule="auto"/>
        <w:ind w:firstLine="709"/>
        <w:jc w:val="both"/>
        <w:rPr>
          <w:b/>
        </w:rPr>
      </w:pPr>
    </w:p>
    <w:p w:rsidR="00724CE7" w:rsidRPr="00803362" w:rsidRDefault="00724CE7" w:rsidP="00724CE7">
      <w:pPr>
        <w:spacing w:line="360" w:lineRule="auto"/>
        <w:ind w:firstLine="709"/>
        <w:jc w:val="both"/>
        <w:rPr>
          <w:b/>
        </w:rPr>
      </w:pPr>
      <w:r w:rsidRPr="00803362">
        <w:rPr>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724CE7" w:rsidRPr="00803362" w:rsidTr="006061E5">
        <w:tc>
          <w:tcPr>
            <w:tcW w:w="1132" w:type="dxa"/>
          </w:tcPr>
          <w:p w:rsidR="00724CE7" w:rsidRPr="00803362" w:rsidRDefault="00724CE7" w:rsidP="006061E5">
            <w:pPr>
              <w:jc w:val="center"/>
            </w:pPr>
          </w:p>
        </w:tc>
        <w:tc>
          <w:tcPr>
            <w:tcW w:w="4397" w:type="dxa"/>
          </w:tcPr>
          <w:p w:rsidR="00724CE7" w:rsidRPr="00803362" w:rsidRDefault="00724CE7" w:rsidP="006061E5">
            <w:pPr>
              <w:jc w:val="center"/>
              <w:rPr>
                <w:b/>
              </w:rPr>
            </w:pPr>
          </w:p>
          <w:p w:rsidR="00724CE7" w:rsidRPr="00803362" w:rsidRDefault="00724CE7" w:rsidP="006061E5">
            <w:pPr>
              <w:jc w:val="center"/>
              <w:rPr>
                <w:b/>
              </w:rPr>
            </w:pPr>
            <w:r w:rsidRPr="00803362">
              <w:rPr>
                <w:b/>
              </w:rPr>
              <w:t>Всеобщая история</w:t>
            </w:r>
          </w:p>
        </w:tc>
        <w:tc>
          <w:tcPr>
            <w:tcW w:w="4961" w:type="dxa"/>
          </w:tcPr>
          <w:p w:rsidR="00724CE7" w:rsidRPr="00803362" w:rsidRDefault="00724CE7" w:rsidP="006061E5">
            <w:pPr>
              <w:jc w:val="center"/>
              <w:rPr>
                <w:b/>
              </w:rPr>
            </w:pPr>
          </w:p>
          <w:p w:rsidR="00724CE7" w:rsidRPr="00803362" w:rsidRDefault="00724CE7" w:rsidP="006061E5">
            <w:pPr>
              <w:jc w:val="center"/>
              <w:rPr>
                <w:b/>
              </w:rPr>
            </w:pPr>
            <w:r w:rsidRPr="00803362">
              <w:rPr>
                <w:b/>
              </w:rPr>
              <w:t>История России</w:t>
            </w:r>
          </w:p>
        </w:tc>
      </w:tr>
      <w:tr w:rsidR="00724CE7" w:rsidRPr="00803362" w:rsidTr="006061E5">
        <w:tc>
          <w:tcPr>
            <w:tcW w:w="1132" w:type="dxa"/>
          </w:tcPr>
          <w:p w:rsidR="00724CE7" w:rsidRPr="00803362" w:rsidRDefault="00724CE7" w:rsidP="006061E5">
            <w:r w:rsidRPr="00803362">
              <w:t>5 класс</w:t>
            </w:r>
          </w:p>
        </w:tc>
        <w:tc>
          <w:tcPr>
            <w:tcW w:w="4397" w:type="dxa"/>
          </w:tcPr>
          <w:p w:rsidR="00724CE7" w:rsidRPr="00803362" w:rsidRDefault="00724CE7" w:rsidP="006061E5">
            <w:pPr>
              <w:rPr>
                <w:b/>
              </w:rPr>
            </w:pPr>
            <w:r w:rsidRPr="00803362">
              <w:rPr>
                <w:b/>
              </w:rPr>
              <w:t>ИСТОРИЯ ДРЕВНЕГО МИРА</w:t>
            </w:r>
          </w:p>
          <w:p w:rsidR="00724CE7" w:rsidRPr="00803362" w:rsidRDefault="00724CE7" w:rsidP="006061E5">
            <w:pPr>
              <w:rPr>
                <w:bCs/>
              </w:rPr>
            </w:pPr>
            <w:r w:rsidRPr="00803362">
              <w:rPr>
                <w:bCs/>
              </w:rPr>
              <w:t>Первобытность.</w:t>
            </w:r>
          </w:p>
          <w:p w:rsidR="00724CE7" w:rsidRPr="00803362" w:rsidRDefault="00724CE7" w:rsidP="006061E5">
            <w:pPr>
              <w:rPr>
                <w:bCs/>
              </w:rPr>
            </w:pPr>
            <w:r w:rsidRPr="00803362">
              <w:rPr>
                <w:bCs/>
              </w:rPr>
              <w:t>Древний Восток</w:t>
            </w:r>
          </w:p>
          <w:p w:rsidR="00724CE7" w:rsidRPr="00803362" w:rsidRDefault="00724CE7" w:rsidP="006061E5">
            <w:pPr>
              <w:rPr>
                <w:bCs/>
              </w:rPr>
            </w:pPr>
            <w:r w:rsidRPr="00803362">
              <w:rPr>
                <w:bCs/>
              </w:rPr>
              <w:t>Античный мир. Древняя Греция. Древний Рим.</w:t>
            </w:r>
          </w:p>
          <w:p w:rsidR="00724CE7" w:rsidRPr="00803362" w:rsidRDefault="00724CE7" w:rsidP="006061E5"/>
        </w:tc>
        <w:tc>
          <w:tcPr>
            <w:tcW w:w="4961" w:type="dxa"/>
          </w:tcPr>
          <w:p w:rsidR="00724CE7" w:rsidRPr="00803362" w:rsidRDefault="00724CE7" w:rsidP="006061E5">
            <w:r w:rsidRPr="00803362">
              <w:rPr>
                <w:bCs/>
              </w:rPr>
              <w:lastRenderedPageBreak/>
              <w:t>Народы и государства на территории нашей страны в древности</w:t>
            </w:r>
          </w:p>
        </w:tc>
      </w:tr>
      <w:tr w:rsidR="00724CE7" w:rsidRPr="00803362" w:rsidTr="006061E5">
        <w:tc>
          <w:tcPr>
            <w:tcW w:w="1132" w:type="dxa"/>
          </w:tcPr>
          <w:p w:rsidR="00724CE7" w:rsidRPr="00803362" w:rsidRDefault="00724CE7" w:rsidP="006061E5">
            <w:r w:rsidRPr="00803362">
              <w:lastRenderedPageBreak/>
              <w:t xml:space="preserve">6 класс </w:t>
            </w:r>
          </w:p>
        </w:tc>
        <w:tc>
          <w:tcPr>
            <w:tcW w:w="4397" w:type="dxa"/>
          </w:tcPr>
          <w:p w:rsidR="00724CE7" w:rsidRPr="00803362" w:rsidRDefault="00724CE7" w:rsidP="006061E5">
            <w:pPr>
              <w:shd w:val="clear" w:color="auto" w:fill="FFFFFF"/>
              <w:rPr>
                <w:b/>
              </w:rPr>
            </w:pPr>
            <w:r w:rsidRPr="00803362">
              <w:rPr>
                <w:b/>
              </w:rPr>
              <w:t xml:space="preserve">ИСТОРИЯ СРЕДНИХ ВЕКОВ. </w:t>
            </w:r>
            <w:r w:rsidRPr="00803362">
              <w:rPr>
                <w:b/>
                <w:lang w:val="en-US"/>
              </w:rPr>
              <w:t>VI</w:t>
            </w:r>
            <w:r w:rsidRPr="00803362">
              <w:rPr>
                <w:b/>
              </w:rPr>
              <w:t>-</w:t>
            </w:r>
            <w:r w:rsidRPr="00803362">
              <w:rPr>
                <w:b/>
                <w:lang w:val="en-US"/>
              </w:rPr>
              <w:t>XV</w:t>
            </w:r>
            <w:r w:rsidRPr="00803362">
              <w:rPr>
                <w:b/>
              </w:rPr>
              <w:t xml:space="preserve"> вв. </w:t>
            </w:r>
          </w:p>
          <w:p w:rsidR="00724CE7" w:rsidRPr="00803362" w:rsidRDefault="00724CE7" w:rsidP="006061E5">
            <w:pPr>
              <w:rPr>
                <w:bCs/>
              </w:rPr>
            </w:pPr>
            <w:r w:rsidRPr="00803362">
              <w:rPr>
                <w:bCs/>
              </w:rPr>
              <w:t>Раннее Средневековье</w:t>
            </w:r>
          </w:p>
          <w:p w:rsidR="00724CE7" w:rsidRPr="00803362" w:rsidRDefault="00724CE7" w:rsidP="006061E5">
            <w:pPr>
              <w:rPr>
                <w:bCs/>
              </w:rPr>
            </w:pPr>
            <w:r w:rsidRPr="00803362">
              <w:rPr>
                <w:bCs/>
              </w:rPr>
              <w:t>Зрелое Средневековье</w:t>
            </w:r>
          </w:p>
          <w:p w:rsidR="00724CE7" w:rsidRPr="00803362" w:rsidRDefault="00724CE7" w:rsidP="006061E5">
            <w:pPr>
              <w:rPr>
                <w:bCs/>
              </w:rPr>
            </w:pPr>
            <w:r w:rsidRPr="00803362">
              <w:rPr>
                <w:bCs/>
              </w:rPr>
              <w:t>Страны Востока в Средние века</w:t>
            </w:r>
          </w:p>
          <w:p w:rsidR="00724CE7" w:rsidRPr="00803362" w:rsidRDefault="00724CE7" w:rsidP="006061E5">
            <w:pPr>
              <w:rPr>
                <w:bCs/>
              </w:rPr>
            </w:pPr>
            <w:r w:rsidRPr="00803362">
              <w:rPr>
                <w:bCs/>
              </w:rPr>
              <w:t>Государства доколумбовой Америки.</w:t>
            </w:r>
          </w:p>
          <w:p w:rsidR="00724CE7" w:rsidRPr="00803362" w:rsidRDefault="00724CE7" w:rsidP="006061E5"/>
        </w:tc>
        <w:tc>
          <w:tcPr>
            <w:tcW w:w="4961" w:type="dxa"/>
          </w:tcPr>
          <w:p w:rsidR="00724CE7" w:rsidRPr="00803362" w:rsidRDefault="00724CE7" w:rsidP="006061E5">
            <w:r w:rsidRPr="00803362">
              <w:rPr>
                <w:b/>
                <w:bCs/>
              </w:rPr>
              <w:t>ОТ ДРЕВНЕЙ РУСИ К РОССИЙСКОМУ ГОСУДАРСТВУ.</w:t>
            </w:r>
            <w:r w:rsidRPr="00803362">
              <w:rPr>
                <w:b/>
                <w:lang w:val="en-US"/>
              </w:rPr>
              <w:t>VIII</w:t>
            </w:r>
            <w:r w:rsidRPr="00803362">
              <w:rPr>
                <w:b/>
              </w:rPr>
              <w:t xml:space="preserve"> –</w:t>
            </w:r>
            <w:r w:rsidRPr="00803362">
              <w:rPr>
                <w:b/>
                <w:lang w:val="en-US"/>
              </w:rPr>
              <w:t>XV</w:t>
            </w:r>
            <w:r w:rsidRPr="00803362">
              <w:rPr>
                <w:b/>
              </w:rPr>
              <w:t xml:space="preserve"> вв.</w:t>
            </w:r>
          </w:p>
          <w:p w:rsidR="00724CE7" w:rsidRPr="00803362" w:rsidRDefault="00724CE7" w:rsidP="006061E5">
            <w:pPr>
              <w:rPr>
                <w:bCs/>
              </w:rPr>
            </w:pPr>
            <w:r w:rsidRPr="00803362">
              <w:rPr>
                <w:bCs/>
              </w:rPr>
              <w:t>Восточная Европа в середине I тыс. н.э.</w:t>
            </w:r>
          </w:p>
          <w:p w:rsidR="00724CE7" w:rsidRPr="00803362" w:rsidRDefault="00724CE7" w:rsidP="006061E5">
            <w:pPr>
              <w:rPr>
                <w:bCs/>
              </w:rPr>
            </w:pPr>
            <w:r w:rsidRPr="00803362">
              <w:rPr>
                <w:bCs/>
              </w:rPr>
              <w:t>Образование государства Русь</w:t>
            </w:r>
          </w:p>
          <w:p w:rsidR="00724CE7" w:rsidRPr="00803362" w:rsidRDefault="00724CE7" w:rsidP="006061E5">
            <w:pPr>
              <w:rPr>
                <w:bCs/>
              </w:rPr>
            </w:pPr>
            <w:r w:rsidRPr="00803362">
              <w:rPr>
                <w:bCs/>
              </w:rPr>
              <w:t>Русь в конце X – начале XII в.</w:t>
            </w:r>
          </w:p>
          <w:p w:rsidR="00724CE7" w:rsidRPr="00803362" w:rsidRDefault="00724CE7" w:rsidP="006061E5">
            <w:r w:rsidRPr="00803362">
              <w:rPr>
                <w:bCs/>
              </w:rPr>
              <w:t>Культурное пространство</w:t>
            </w:r>
          </w:p>
          <w:p w:rsidR="00724CE7" w:rsidRPr="00803362" w:rsidRDefault="00724CE7" w:rsidP="006061E5">
            <w:pPr>
              <w:rPr>
                <w:bCs/>
              </w:rPr>
            </w:pPr>
            <w:r w:rsidRPr="00803362">
              <w:rPr>
                <w:bCs/>
              </w:rPr>
              <w:t xml:space="preserve">Русь в середине XII – начале XIII в. </w:t>
            </w:r>
          </w:p>
          <w:p w:rsidR="00724CE7" w:rsidRPr="00803362" w:rsidRDefault="00724CE7" w:rsidP="006061E5">
            <w:r w:rsidRPr="00803362">
              <w:rPr>
                <w:bCs/>
              </w:rPr>
              <w:t>Русские земли в середине XIII - XIV в</w:t>
            </w:r>
            <w:r w:rsidRPr="00803362">
              <w:t>.</w:t>
            </w:r>
          </w:p>
          <w:p w:rsidR="00724CE7" w:rsidRPr="00803362" w:rsidRDefault="00724CE7" w:rsidP="006061E5">
            <w:pPr>
              <w:rPr>
                <w:bCs/>
              </w:rPr>
            </w:pPr>
            <w:r w:rsidRPr="00803362">
              <w:rPr>
                <w:bCs/>
              </w:rPr>
              <w:t xml:space="preserve">Народы и государства степной зоны Восточной Европы и Сибири в XIII-XV вв. </w:t>
            </w:r>
          </w:p>
          <w:p w:rsidR="00724CE7" w:rsidRPr="00803362" w:rsidRDefault="00724CE7" w:rsidP="006061E5">
            <w:r w:rsidRPr="00803362">
              <w:rPr>
                <w:bCs/>
              </w:rPr>
              <w:t xml:space="preserve">Культурное пространство </w:t>
            </w:r>
          </w:p>
          <w:p w:rsidR="00724CE7" w:rsidRPr="00803362" w:rsidRDefault="00724CE7" w:rsidP="006061E5">
            <w:pPr>
              <w:rPr>
                <w:bCs/>
              </w:rPr>
            </w:pPr>
            <w:r w:rsidRPr="00803362">
              <w:rPr>
                <w:bCs/>
              </w:rPr>
              <w:t>Формирование единого Русского государства в XV веке</w:t>
            </w:r>
          </w:p>
          <w:p w:rsidR="00724CE7" w:rsidRPr="00803362" w:rsidRDefault="00724CE7" w:rsidP="006061E5">
            <w:r w:rsidRPr="00803362">
              <w:rPr>
                <w:bCs/>
              </w:rPr>
              <w:t>Культурное пространство</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7 класс</w:t>
            </w:r>
          </w:p>
        </w:tc>
        <w:tc>
          <w:tcPr>
            <w:tcW w:w="4397" w:type="dxa"/>
          </w:tcPr>
          <w:p w:rsidR="00724CE7" w:rsidRPr="00803362" w:rsidRDefault="00724CE7" w:rsidP="006061E5">
            <w:pPr>
              <w:rPr>
                <w:b/>
              </w:rPr>
            </w:pPr>
            <w:r w:rsidRPr="00803362">
              <w:rPr>
                <w:b/>
              </w:rPr>
              <w:t>ИСТОРИЯ НОВОГО ВРЕМЕНИ.</w:t>
            </w:r>
            <w:r w:rsidRPr="00803362">
              <w:rPr>
                <w:b/>
                <w:lang w:val="en-US"/>
              </w:rPr>
              <w:t>XVI</w:t>
            </w:r>
            <w:r w:rsidRPr="00803362">
              <w:rPr>
                <w:b/>
              </w:rPr>
              <w:t>-</w:t>
            </w:r>
            <w:r w:rsidRPr="00803362">
              <w:rPr>
                <w:b/>
                <w:lang w:val="en-US"/>
              </w:rPr>
              <w:t>XVII</w:t>
            </w:r>
            <w:r w:rsidRPr="00803362">
              <w:rPr>
                <w:b/>
              </w:rPr>
              <w:t xml:space="preserve"> вв. От абсолютизма к парламентаризму. Первые буржуазные революции</w:t>
            </w:r>
          </w:p>
          <w:p w:rsidR="00724CE7" w:rsidRPr="00803362" w:rsidRDefault="00724CE7" w:rsidP="006061E5">
            <w:r w:rsidRPr="00803362">
              <w:rPr>
                <w:bCs/>
              </w:rPr>
              <w:t>Европа в конце ХV</w:t>
            </w:r>
            <w:r w:rsidR="00501BFE" w:rsidRPr="00803362">
              <w:t>-</w:t>
            </w:r>
            <w:r w:rsidRPr="00803362">
              <w:t xml:space="preserve"> </w:t>
            </w:r>
            <w:r w:rsidRPr="00803362">
              <w:rPr>
                <w:bCs/>
              </w:rPr>
              <w:t>начале XVII в.</w:t>
            </w:r>
          </w:p>
          <w:p w:rsidR="00724CE7" w:rsidRPr="00803362" w:rsidRDefault="00724CE7" w:rsidP="006061E5">
            <w:pPr>
              <w:shd w:val="clear" w:color="auto" w:fill="FFFFFF"/>
            </w:pPr>
            <w:r w:rsidRPr="00803362">
              <w:rPr>
                <w:bCs/>
              </w:rPr>
              <w:t>Европа в конце ХV</w:t>
            </w:r>
            <w:r w:rsidR="00501BFE" w:rsidRPr="00803362">
              <w:t>-</w:t>
            </w:r>
            <w:r w:rsidRPr="00803362">
              <w:t xml:space="preserve"> </w:t>
            </w:r>
            <w:r w:rsidRPr="00803362">
              <w:rPr>
                <w:bCs/>
              </w:rPr>
              <w:t>начале XVII в.</w:t>
            </w:r>
          </w:p>
          <w:p w:rsidR="00724CE7" w:rsidRPr="00803362" w:rsidRDefault="00724CE7" w:rsidP="006061E5">
            <w:pPr>
              <w:shd w:val="clear" w:color="auto" w:fill="FFFFFF"/>
            </w:pPr>
            <w:r w:rsidRPr="00803362">
              <w:rPr>
                <w:bCs/>
              </w:rPr>
              <w:t>Страны Европы и Северной Америки в середине XVII</w:t>
            </w:r>
            <w:r w:rsidR="00501BFE" w:rsidRPr="00803362">
              <w:rPr>
                <w:bCs/>
              </w:rPr>
              <w:t>-</w:t>
            </w:r>
            <w:r w:rsidRPr="00803362">
              <w:rPr>
                <w:bCs/>
              </w:rPr>
              <w:t>ХVIII в.</w:t>
            </w:r>
          </w:p>
          <w:p w:rsidR="00724CE7" w:rsidRPr="00803362" w:rsidRDefault="00724CE7" w:rsidP="006061E5">
            <w:pPr>
              <w:shd w:val="clear" w:color="auto" w:fill="FFFFFF"/>
            </w:pPr>
            <w:r w:rsidRPr="00803362">
              <w:rPr>
                <w:bCs/>
              </w:rPr>
              <w:t>Страны Востока в XVI</w:t>
            </w:r>
            <w:r w:rsidR="00501BFE" w:rsidRPr="00803362">
              <w:rPr>
                <w:bCs/>
              </w:rPr>
              <w:t>-</w:t>
            </w:r>
            <w:r w:rsidRPr="00803362">
              <w:rPr>
                <w:bCs/>
              </w:rPr>
              <w:t>XVIII вв.</w:t>
            </w:r>
          </w:p>
          <w:p w:rsidR="00724CE7" w:rsidRPr="00803362" w:rsidRDefault="00724CE7" w:rsidP="006061E5"/>
        </w:tc>
        <w:tc>
          <w:tcPr>
            <w:tcW w:w="4961" w:type="dxa"/>
          </w:tcPr>
          <w:p w:rsidR="00724CE7" w:rsidRPr="00803362" w:rsidRDefault="00724CE7" w:rsidP="006061E5">
            <w:r w:rsidRPr="00803362">
              <w:rPr>
                <w:b/>
                <w:bCs/>
              </w:rPr>
              <w:t>РОССИЯ В XVI – XVII ВЕКАХ: ОТ ВЕЛИКОГО КНЯЖЕСТВА К ЦАРСТВУ</w:t>
            </w:r>
          </w:p>
          <w:p w:rsidR="00724CE7" w:rsidRPr="00803362" w:rsidRDefault="00724CE7" w:rsidP="006061E5">
            <w:r w:rsidRPr="00803362">
              <w:rPr>
                <w:bCs/>
              </w:rPr>
              <w:t xml:space="preserve">Россия в XVI веке </w:t>
            </w:r>
          </w:p>
          <w:p w:rsidR="00724CE7" w:rsidRPr="00803362" w:rsidRDefault="00724CE7" w:rsidP="006061E5">
            <w:r w:rsidRPr="00803362">
              <w:rPr>
                <w:bCs/>
              </w:rPr>
              <w:t xml:space="preserve">Смута в России </w:t>
            </w:r>
          </w:p>
          <w:p w:rsidR="00724CE7" w:rsidRPr="00803362" w:rsidRDefault="00724CE7" w:rsidP="006061E5">
            <w:pPr>
              <w:rPr>
                <w:bCs/>
              </w:rPr>
            </w:pPr>
            <w:r w:rsidRPr="00803362">
              <w:rPr>
                <w:bCs/>
              </w:rPr>
              <w:t xml:space="preserve">Россия в XVII веке </w:t>
            </w:r>
          </w:p>
          <w:p w:rsidR="00724CE7" w:rsidRPr="00803362" w:rsidRDefault="00724CE7" w:rsidP="006061E5">
            <w:pPr>
              <w:rPr>
                <w:b/>
                <w:bCs/>
              </w:rPr>
            </w:pPr>
            <w:r w:rsidRPr="00803362">
              <w:rPr>
                <w:bCs/>
              </w:rPr>
              <w:t>Культурное пространство</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8 класс</w:t>
            </w:r>
          </w:p>
        </w:tc>
        <w:tc>
          <w:tcPr>
            <w:tcW w:w="4397" w:type="dxa"/>
          </w:tcPr>
          <w:p w:rsidR="00724CE7" w:rsidRPr="00803362" w:rsidRDefault="00724CE7" w:rsidP="006061E5">
            <w:r w:rsidRPr="00803362">
              <w:rPr>
                <w:b/>
              </w:rPr>
              <w:t>ИСТОРИЯ НОВОГО ВРЕМЕНИ.</w:t>
            </w:r>
            <w:r w:rsidRPr="00803362">
              <w:rPr>
                <w:b/>
                <w:lang w:val="en-US"/>
              </w:rPr>
              <w:t>XVIII</w:t>
            </w:r>
            <w:r w:rsidRPr="00803362">
              <w:rPr>
                <w:b/>
              </w:rPr>
              <w:t>в.</w:t>
            </w:r>
          </w:p>
          <w:p w:rsidR="00724CE7" w:rsidRPr="00803362" w:rsidRDefault="00724CE7" w:rsidP="006061E5">
            <w:r w:rsidRPr="00803362">
              <w:t xml:space="preserve">Эпоха Просвещения. </w:t>
            </w:r>
          </w:p>
          <w:p w:rsidR="00724CE7" w:rsidRPr="00803362" w:rsidRDefault="00724CE7" w:rsidP="006061E5">
            <w:r w:rsidRPr="00803362">
              <w:t>Эпоха промышленного переворота</w:t>
            </w:r>
          </w:p>
          <w:p w:rsidR="00724CE7" w:rsidRPr="00803362" w:rsidRDefault="00724CE7" w:rsidP="006061E5">
            <w:r w:rsidRPr="00803362">
              <w:t>Великая французская революция</w:t>
            </w:r>
          </w:p>
          <w:p w:rsidR="00724CE7" w:rsidRPr="00803362" w:rsidRDefault="00724CE7" w:rsidP="006061E5"/>
        </w:tc>
        <w:tc>
          <w:tcPr>
            <w:tcW w:w="4961" w:type="dxa"/>
          </w:tcPr>
          <w:p w:rsidR="00724CE7" w:rsidRPr="00803362" w:rsidRDefault="00724CE7" w:rsidP="006061E5">
            <w:pPr>
              <w:rPr>
                <w:b/>
                <w:bCs/>
              </w:rPr>
            </w:pPr>
            <w:r w:rsidRPr="00803362">
              <w:rPr>
                <w:b/>
                <w:bCs/>
              </w:rPr>
              <w:t>РОССИЯ В КОНЦЕ XVII - XVIII ВЕКАХ: ОТ ЦАРСТВА К ИМПЕРИИ</w:t>
            </w:r>
          </w:p>
          <w:p w:rsidR="00724CE7" w:rsidRPr="00803362" w:rsidRDefault="00724CE7" w:rsidP="006061E5">
            <w:pPr>
              <w:rPr>
                <w:bCs/>
              </w:rPr>
            </w:pPr>
            <w:r w:rsidRPr="00803362">
              <w:rPr>
                <w:bCs/>
              </w:rPr>
              <w:t>Россия в эпоху преобразований Петра I</w:t>
            </w:r>
          </w:p>
          <w:p w:rsidR="00724CE7" w:rsidRPr="00803362" w:rsidRDefault="00724CE7" w:rsidP="006061E5">
            <w:r w:rsidRPr="00803362">
              <w:rPr>
                <w:bCs/>
              </w:rPr>
              <w:t>После Петра Великого: эпоха «дворцовых переворотов»</w:t>
            </w:r>
          </w:p>
          <w:p w:rsidR="00724CE7" w:rsidRPr="00803362" w:rsidRDefault="00724CE7" w:rsidP="006061E5">
            <w:pPr>
              <w:rPr>
                <w:bCs/>
              </w:rPr>
            </w:pPr>
            <w:r w:rsidRPr="00803362">
              <w:rPr>
                <w:bCs/>
              </w:rPr>
              <w:t>Россия в 1760-х – 1790- гг. Правление Екатерины II и Павла I</w:t>
            </w:r>
          </w:p>
          <w:p w:rsidR="00724CE7" w:rsidRPr="00803362" w:rsidRDefault="00724CE7" w:rsidP="006061E5">
            <w:pPr>
              <w:rPr>
                <w:bCs/>
              </w:rPr>
            </w:pPr>
            <w:r w:rsidRPr="00803362">
              <w:rPr>
                <w:bCs/>
              </w:rPr>
              <w:t xml:space="preserve">Культурное пространство Российской империи в XVIII в. </w:t>
            </w:r>
          </w:p>
          <w:p w:rsidR="00724CE7" w:rsidRPr="00803362" w:rsidRDefault="00724CE7" w:rsidP="006061E5">
            <w:pPr>
              <w:rPr>
                <w:bCs/>
              </w:rPr>
            </w:pPr>
            <w:r w:rsidRPr="00803362">
              <w:rPr>
                <w:bCs/>
              </w:rPr>
              <w:t>Народы России в XVIII в.</w:t>
            </w:r>
          </w:p>
          <w:p w:rsidR="00724CE7" w:rsidRPr="00803362" w:rsidRDefault="00724CE7" w:rsidP="006061E5">
            <w:pPr>
              <w:rPr>
                <w:bCs/>
              </w:rPr>
            </w:pPr>
            <w:r w:rsidRPr="00803362">
              <w:rPr>
                <w:bCs/>
              </w:rPr>
              <w:t>Россия при Павле I</w:t>
            </w:r>
          </w:p>
          <w:p w:rsidR="00724CE7" w:rsidRPr="00803362" w:rsidRDefault="00724CE7" w:rsidP="006061E5">
            <w:r w:rsidRPr="00803362">
              <w:t>Региональный компонент</w:t>
            </w:r>
          </w:p>
          <w:p w:rsidR="00724CE7" w:rsidRPr="00803362" w:rsidRDefault="00724CE7" w:rsidP="006061E5"/>
        </w:tc>
      </w:tr>
      <w:tr w:rsidR="00724CE7" w:rsidRPr="00803362" w:rsidTr="006061E5">
        <w:tc>
          <w:tcPr>
            <w:tcW w:w="1132" w:type="dxa"/>
          </w:tcPr>
          <w:p w:rsidR="00724CE7" w:rsidRPr="00803362" w:rsidRDefault="00724CE7" w:rsidP="006061E5">
            <w:r w:rsidRPr="00803362">
              <w:t>9 класс</w:t>
            </w:r>
          </w:p>
        </w:tc>
        <w:tc>
          <w:tcPr>
            <w:tcW w:w="4397" w:type="dxa"/>
          </w:tcPr>
          <w:p w:rsidR="00724CE7" w:rsidRPr="00803362" w:rsidRDefault="00724CE7" w:rsidP="006061E5">
            <w:pPr>
              <w:rPr>
                <w:b/>
              </w:rPr>
            </w:pPr>
            <w:r w:rsidRPr="00803362">
              <w:rPr>
                <w:b/>
              </w:rPr>
              <w:t xml:space="preserve">ИСТОРИЯ НОВОГО ВРЕМЕНИ. </w:t>
            </w:r>
            <w:r w:rsidRPr="00803362">
              <w:rPr>
                <w:b/>
                <w:lang w:val="en-US"/>
              </w:rPr>
              <w:t>XIX</w:t>
            </w:r>
            <w:r w:rsidRPr="00803362">
              <w:rPr>
                <w:b/>
              </w:rPr>
              <w:t xml:space="preserve"> в. </w:t>
            </w:r>
          </w:p>
          <w:p w:rsidR="00724CE7" w:rsidRPr="00803362" w:rsidRDefault="00724CE7" w:rsidP="006061E5">
            <w:r w:rsidRPr="00803362">
              <w:rPr>
                <w:b/>
              </w:rPr>
              <w:t>Мир к началу XX в. Новейшая история.</w:t>
            </w:r>
            <w:r w:rsidRPr="00803362">
              <w:rPr>
                <w:b/>
                <w:i/>
              </w:rPr>
              <w:t>Становление и расцвет индустриального общества. До начала Первой мировой войны</w:t>
            </w:r>
          </w:p>
          <w:p w:rsidR="00724CE7" w:rsidRPr="00803362" w:rsidRDefault="00724CE7" w:rsidP="006061E5"/>
          <w:p w:rsidR="00724CE7" w:rsidRPr="00803362" w:rsidRDefault="00724CE7" w:rsidP="006061E5">
            <w:pPr>
              <w:shd w:val="clear" w:color="auto" w:fill="FFFFFF"/>
            </w:pPr>
            <w:r w:rsidRPr="00803362">
              <w:rPr>
                <w:bCs/>
              </w:rPr>
              <w:t>Страны Европы и Северной Америки в первой половине ХIХ в.</w:t>
            </w:r>
          </w:p>
          <w:p w:rsidR="00724CE7" w:rsidRPr="00803362" w:rsidRDefault="00724CE7" w:rsidP="006061E5">
            <w:pPr>
              <w:shd w:val="clear" w:color="auto" w:fill="FFFFFF"/>
              <w:rPr>
                <w:bCs/>
              </w:rPr>
            </w:pPr>
            <w:r w:rsidRPr="00803362">
              <w:rPr>
                <w:bCs/>
              </w:rPr>
              <w:t>Страны Европы и Северной Америки во второй половине ХIХ в.</w:t>
            </w:r>
          </w:p>
          <w:p w:rsidR="00724CE7" w:rsidRPr="00803362" w:rsidRDefault="00724CE7" w:rsidP="006061E5">
            <w:pPr>
              <w:shd w:val="clear" w:color="auto" w:fill="FFFFFF"/>
            </w:pPr>
            <w:r w:rsidRPr="00803362">
              <w:rPr>
                <w:bCs/>
              </w:rPr>
              <w:t>Экономическое и социально-</w:t>
            </w:r>
            <w:r w:rsidRPr="00803362">
              <w:rPr>
                <w:bCs/>
              </w:rPr>
              <w:lastRenderedPageBreak/>
              <w:t>политическое развитие стран Европы и США в конце ХIХ в.</w:t>
            </w:r>
          </w:p>
          <w:p w:rsidR="00724CE7" w:rsidRPr="00803362" w:rsidRDefault="00724CE7" w:rsidP="006061E5">
            <w:pPr>
              <w:shd w:val="clear" w:color="auto" w:fill="FFFFFF"/>
            </w:pPr>
            <w:r w:rsidRPr="00803362">
              <w:rPr>
                <w:bCs/>
              </w:rPr>
              <w:t>Страны Азии в ХIХ в.</w:t>
            </w:r>
          </w:p>
          <w:p w:rsidR="00724CE7" w:rsidRPr="00803362" w:rsidRDefault="00724CE7" w:rsidP="006061E5">
            <w:pPr>
              <w:shd w:val="clear" w:color="auto" w:fill="FFFFFF"/>
            </w:pPr>
            <w:r w:rsidRPr="00803362">
              <w:rPr>
                <w:bCs/>
              </w:rPr>
              <w:t>Война за независимость в Латинской Америке</w:t>
            </w:r>
          </w:p>
          <w:p w:rsidR="00724CE7" w:rsidRPr="00803362" w:rsidRDefault="00724CE7" w:rsidP="006061E5">
            <w:pPr>
              <w:shd w:val="clear" w:color="auto" w:fill="FFFFFF"/>
            </w:pPr>
            <w:r w:rsidRPr="00803362">
              <w:rPr>
                <w:bCs/>
              </w:rPr>
              <w:t>Народы Африки в Новое время</w:t>
            </w:r>
          </w:p>
          <w:p w:rsidR="00724CE7" w:rsidRPr="00803362" w:rsidRDefault="00724CE7" w:rsidP="006061E5">
            <w:pPr>
              <w:shd w:val="clear" w:color="auto" w:fill="FFFFFF"/>
            </w:pPr>
            <w:r w:rsidRPr="00803362">
              <w:rPr>
                <w:bCs/>
              </w:rPr>
              <w:t>Развитие культуры в XIX в.</w:t>
            </w:r>
          </w:p>
          <w:p w:rsidR="00724CE7" w:rsidRPr="00803362" w:rsidRDefault="00724CE7" w:rsidP="006061E5">
            <w:pPr>
              <w:shd w:val="clear" w:color="auto" w:fill="FFFFFF"/>
            </w:pPr>
            <w:r w:rsidRPr="00803362">
              <w:rPr>
                <w:bCs/>
              </w:rPr>
              <w:t>Международные отношения в XIX в.</w:t>
            </w:r>
          </w:p>
          <w:p w:rsidR="00724CE7" w:rsidRPr="00803362" w:rsidRDefault="00724CE7" w:rsidP="006061E5">
            <w:pPr>
              <w:shd w:val="clear" w:color="auto" w:fill="FFFFFF"/>
            </w:pPr>
            <w:r w:rsidRPr="00803362">
              <w:rPr>
                <w:bCs/>
              </w:rPr>
              <w:t>Мир в 1900</w:t>
            </w:r>
            <w:r w:rsidR="00501BFE" w:rsidRPr="00803362">
              <w:rPr>
                <w:bCs/>
              </w:rPr>
              <w:t>-</w:t>
            </w:r>
            <w:r w:rsidRPr="00803362">
              <w:rPr>
                <w:bCs/>
              </w:rPr>
              <w:t>1914 гг.</w:t>
            </w:r>
          </w:p>
          <w:p w:rsidR="00724CE7" w:rsidRPr="00803362" w:rsidRDefault="00724CE7" w:rsidP="006061E5">
            <w:pPr>
              <w:shd w:val="clear" w:color="auto" w:fill="FFFFFF"/>
              <w:rPr>
                <w:i/>
              </w:rPr>
            </w:pPr>
          </w:p>
          <w:p w:rsidR="00724CE7" w:rsidRPr="00803362" w:rsidRDefault="00724CE7" w:rsidP="006061E5"/>
          <w:p w:rsidR="00724CE7" w:rsidRPr="00803362" w:rsidRDefault="00724CE7" w:rsidP="006061E5">
            <w:pPr>
              <w:rPr>
                <w:i/>
              </w:rPr>
            </w:pPr>
          </w:p>
          <w:p w:rsidR="00724CE7" w:rsidRPr="00803362" w:rsidRDefault="00724CE7" w:rsidP="006061E5"/>
        </w:tc>
        <w:tc>
          <w:tcPr>
            <w:tcW w:w="4961" w:type="dxa"/>
          </w:tcPr>
          <w:p w:rsidR="00724CE7" w:rsidRPr="00803362" w:rsidRDefault="00724CE7" w:rsidP="006061E5">
            <w:pPr>
              <w:rPr>
                <w:b/>
                <w:bCs/>
              </w:rPr>
            </w:pPr>
            <w:r w:rsidRPr="00803362">
              <w:rPr>
                <w:b/>
                <w:bCs/>
              </w:rPr>
              <w:lastRenderedPageBreak/>
              <w:t>IV. РОССИЙСКАЯ ИМПЕРИЯ В XIX – НАЧАЛЕ XX ВВ.</w:t>
            </w:r>
          </w:p>
          <w:p w:rsidR="00724CE7" w:rsidRPr="00803362" w:rsidRDefault="00724CE7" w:rsidP="006061E5">
            <w:pPr>
              <w:rPr>
                <w:b/>
                <w:bCs/>
              </w:rPr>
            </w:pPr>
          </w:p>
          <w:p w:rsidR="00724CE7" w:rsidRPr="00803362" w:rsidRDefault="00724CE7" w:rsidP="006061E5">
            <w:pPr>
              <w:rPr>
                <w:bCs/>
                <w:u w:val="single"/>
              </w:rPr>
            </w:pPr>
            <w:r w:rsidRPr="00803362">
              <w:rPr>
                <w:bCs/>
                <w:u w:val="single"/>
              </w:rPr>
              <w:t>Россия на пути к реформам (1801–1861)</w:t>
            </w:r>
          </w:p>
          <w:p w:rsidR="00724CE7" w:rsidRPr="00803362" w:rsidRDefault="00724CE7" w:rsidP="006061E5">
            <w:pPr>
              <w:rPr>
                <w:bCs/>
              </w:rPr>
            </w:pPr>
            <w:r w:rsidRPr="00803362">
              <w:rPr>
                <w:bCs/>
              </w:rPr>
              <w:t>Александровская эпоха: государственный либерализм</w:t>
            </w:r>
          </w:p>
          <w:p w:rsidR="00724CE7" w:rsidRPr="00803362" w:rsidRDefault="00724CE7" w:rsidP="006061E5">
            <w:pPr>
              <w:rPr>
                <w:bCs/>
              </w:rPr>
            </w:pPr>
            <w:r w:rsidRPr="00803362">
              <w:rPr>
                <w:bCs/>
              </w:rPr>
              <w:t xml:space="preserve">Отечественная война 1812 г. </w:t>
            </w:r>
          </w:p>
          <w:p w:rsidR="00724CE7" w:rsidRPr="00803362" w:rsidRDefault="00724CE7" w:rsidP="006061E5">
            <w:pPr>
              <w:rPr>
                <w:bCs/>
              </w:rPr>
            </w:pPr>
            <w:r w:rsidRPr="00803362">
              <w:rPr>
                <w:bCs/>
              </w:rPr>
              <w:t>Николаевское самодержавие: государственный консерватизм</w:t>
            </w:r>
          </w:p>
          <w:p w:rsidR="00724CE7" w:rsidRPr="00803362" w:rsidRDefault="00724CE7" w:rsidP="006061E5">
            <w:pPr>
              <w:rPr>
                <w:bCs/>
              </w:rPr>
            </w:pPr>
            <w:r w:rsidRPr="00803362">
              <w:rPr>
                <w:bCs/>
              </w:rPr>
              <w:t xml:space="preserve">Крепостнический социум. Деревня и город </w:t>
            </w:r>
          </w:p>
          <w:p w:rsidR="00724CE7" w:rsidRPr="00803362" w:rsidRDefault="00724CE7" w:rsidP="006061E5">
            <w:r w:rsidRPr="00803362">
              <w:rPr>
                <w:bCs/>
              </w:rPr>
              <w:t>Культурное пространство империи в первой половине XIX в.</w:t>
            </w:r>
          </w:p>
          <w:p w:rsidR="00724CE7" w:rsidRPr="00803362" w:rsidRDefault="00724CE7" w:rsidP="006061E5">
            <w:pPr>
              <w:rPr>
                <w:bCs/>
              </w:rPr>
            </w:pPr>
            <w:r w:rsidRPr="00803362">
              <w:rPr>
                <w:bCs/>
              </w:rPr>
              <w:lastRenderedPageBreak/>
              <w:t xml:space="preserve">Пространство империи: этнокультурный облик страны </w:t>
            </w:r>
          </w:p>
          <w:p w:rsidR="00724CE7" w:rsidRPr="00803362" w:rsidRDefault="00724CE7" w:rsidP="006061E5">
            <w:pPr>
              <w:rPr>
                <w:bCs/>
              </w:rPr>
            </w:pPr>
            <w:r w:rsidRPr="00803362">
              <w:rPr>
                <w:bCs/>
              </w:rPr>
              <w:t xml:space="preserve">Формирование гражданского правосознания. Основные течения общественной мысли </w:t>
            </w:r>
          </w:p>
          <w:p w:rsidR="00724CE7" w:rsidRPr="00803362" w:rsidRDefault="00724CE7" w:rsidP="006061E5"/>
          <w:p w:rsidR="00724CE7" w:rsidRPr="00803362" w:rsidRDefault="00724CE7" w:rsidP="006061E5">
            <w:pPr>
              <w:rPr>
                <w:bCs/>
                <w:u w:val="single"/>
              </w:rPr>
            </w:pPr>
            <w:r w:rsidRPr="00803362">
              <w:rPr>
                <w:bCs/>
                <w:u w:val="single"/>
              </w:rPr>
              <w:t>Россия в эпоху реформ</w:t>
            </w:r>
          </w:p>
          <w:p w:rsidR="00724CE7" w:rsidRPr="00803362" w:rsidRDefault="00724CE7" w:rsidP="006061E5">
            <w:pPr>
              <w:rPr>
                <w:bCs/>
              </w:rPr>
            </w:pPr>
            <w:r w:rsidRPr="00803362">
              <w:rPr>
                <w:bCs/>
              </w:rPr>
              <w:t xml:space="preserve">Преобразования Александра II: социальная и правовая модернизация </w:t>
            </w:r>
          </w:p>
          <w:p w:rsidR="00724CE7" w:rsidRPr="00803362" w:rsidRDefault="00724CE7" w:rsidP="006061E5">
            <w:pPr>
              <w:rPr>
                <w:bCs/>
              </w:rPr>
            </w:pPr>
            <w:r w:rsidRPr="00803362">
              <w:rPr>
                <w:bCs/>
              </w:rPr>
              <w:t xml:space="preserve">«Народное самодержавие» Александра III </w:t>
            </w:r>
          </w:p>
          <w:p w:rsidR="00724CE7" w:rsidRPr="00803362" w:rsidRDefault="00724CE7" w:rsidP="006061E5">
            <w:pPr>
              <w:rPr>
                <w:bCs/>
              </w:rPr>
            </w:pPr>
            <w:r w:rsidRPr="00803362">
              <w:rPr>
                <w:bCs/>
              </w:rPr>
              <w:t xml:space="preserve">Пореформенный социум. Сельское хозяйство и промышленность </w:t>
            </w:r>
          </w:p>
          <w:p w:rsidR="00724CE7" w:rsidRPr="00803362" w:rsidRDefault="00724CE7" w:rsidP="006061E5">
            <w:pPr>
              <w:rPr>
                <w:bCs/>
              </w:rPr>
            </w:pPr>
            <w:r w:rsidRPr="00803362">
              <w:rPr>
                <w:bCs/>
              </w:rPr>
              <w:t xml:space="preserve">Культурное пространство империи во второй половине XIX в. </w:t>
            </w:r>
          </w:p>
          <w:p w:rsidR="00724CE7" w:rsidRPr="00803362" w:rsidRDefault="00724CE7" w:rsidP="006061E5">
            <w:pPr>
              <w:rPr>
                <w:bCs/>
              </w:rPr>
            </w:pPr>
            <w:r w:rsidRPr="00803362">
              <w:rPr>
                <w:bCs/>
              </w:rPr>
              <w:t xml:space="preserve">Этнокультурный облик империи </w:t>
            </w:r>
          </w:p>
          <w:p w:rsidR="00724CE7" w:rsidRPr="00803362" w:rsidRDefault="00724CE7" w:rsidP="006061E5">
            <w:r w:rsidRPr="00803362">
              <w:rPr>
                <w:bCs/>
              </w:rPr>
              <w:t>Формирование гражданского общества и основные направления общественных движений</w:t>
            </w:r>
          </w:p>
          <w:p w:rsidR="00724CE7" w:rsidRPr="00803362" w:rsidRDefault="00724CE7" w:rsidP="006061E5">
            <w:pPr>
              <w:rPr>
                <w:bCs/>
                <w:u w:val="single"/>
              </w:rPr>
            </w:pPr>
            <w:r w:rsidRPr="00803362">
              <w:rPr>
                <w:bCs/>
                <w:u w:val="single"/>
              </w:rPr>
              <w:t>Кризис империи в начале ХХ века</w:t>
            </w:r>
          </w:p>
          <w:p w:rsidR="00724CE7" w:rsidRPr="00803362" w:rsidRDefault="00724CE7" w:rsidP="006061E5">
            <w:pPr>
              <w:rPr>
                <w:bCs/>
              </w:rPr>
            </w:pPr>
            <w:r w:rsidRPr="00803362">
              <w:rPr>
                <w:bCs/>
              </w:rPr>
              <w:t xml:space="preserve">Первая российская революция 1905-1907 гг. Начало парламентаризма </w:t>
            </w:r>
          </w:p>
          <w:p w:rsidR="00724CE7" w:rsidRPr="00803362" w:rsidRDefault="00724CE7" w:rsidP="006061E5">
            <w:pPr>
              <w:rPr>
                <w:bCs/>
              </w:rPr>
            </w:pPr>
            <w:r w:rsidRPr="00803362">
              <w:rPr>
                <w:bCs/>
              </w:rPr>
              <w:t xml:space="preserve">Общество и власть после революции </w:t>
            </w:r>
          </w:p>
          <w:p w:rsidR="00724CE7" w:rsidRPr="00803362" w:rsidRDefault="00724CE7" w:rsidP="006061E5">
            <w:pPr>
              <w:rPr>
                <w:bCs/>
              </w:rPr>
            </w:pPr>
            <w:r w:rsidRPr="00803362">
              <w:rPr>
                <w:bCs/>
              </w:rPr>
              <w:t>«Серебряный век» российской культуры</w:t>
            </w:r>
          </w:p>
          <w:p w:rsidR="00724CE7" w:rsidRPr="00803362" w:rsidRDefault="00724CE7" w:rsidP="006061E5">
            <w:pPr>
              <w:rPr>
                <w:i/>
              </w:rPr>
            </w:pPr>
            <w:r w:rsidRPr="00803362">
              <w:t>Региональный компонент</w:t>
            </w:r>
          </w:p>
        </w:tc>
      </w:tr>
    </w:tbl>
    <w:p w:rsidR="00724CE7" w:rsidRPr="00803362" w:rsidRDefault="00724CE7" w:rsidP="00724CE7">
      <w:pPr>
        <w:pStyle w:val="3"/>
        <w:spacing w:before="0" w:after="0" w:line="360" w:lineRule="auto"/>
        <w:ind w:firstLine="709"/>
        <w:rPr>
          <w:rFonts w:ascii="Times New Roman" w:hAnsi="Times New Roman"/>
          <w:sz w:val="24"/>
          <w:szCs w:val="24"/>
          <w:lang w:val="en-US"/>
        </w:rPr>
      </w:pPr>
    </w:p>
    <w:p w:rsidR="00724CE7" w:rsidRPr="00803362" w:rsidRDefault="00724CE7" w:rsidP="00724CE7">
      <w:pPr>
        <w:pStyle w:val="4"/>
        <w:ind w:left="1701"/>
        <w:rPr>
          <w:rFonts w:ascii="Times New Roman" w:hAnsi="Times New Roman"/>
          <w:sz w:val="24"/>
          <w:szCs w:val="24"/>
        </w:rPr>
      </w:pPr>
      <w:bookmarkStart w:id="96" w:name="_Toc409691706"/>
      <w:bookmarkStart w:id="97" w:name="_Toc410654032"/>
      <w:bookmarkStart w:id="98" w:name="_Toc31893444"/>
      <w:bookmarkStart w:id="99" w:name="_Toc31898638"/>
      <w:r w:rsidRPr="00803362">
        <w:rPr>
          <w:rFonts w:ascii="Times New Roman" w:hAnsi="Times New Roman"/>
          <w:sz w:val="24"/>
          <w:szCs w:val="24"/>
        </w:rPr>
        <w:t>2.2.2.6. Обществознание</w:t>
      </w:r>
      <w:bookmarkEnd w:id="96"/>
      <w:bookmarkEnd w:id="97"/>
      <w:bookmarkEnd w:id="98"/>
      <w:bookmarkEnd w:id="99"/>
    </w:p>
    <w:p w:rsidR="00724CE7" w:rsidRPr="00803362" w:rsidRDefault="00724CE7" w:rsidP="00724CE7">
      <w:pPr>
        <w:spacing w:line="360" w:lineRule="auto"/>
        <w:ind w:firstLine="709"/>
        <w:jc w:val="both"/>
      </w:pPr>
      <w:r w:rsidRPr="00803362">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24CE7" w:rsidRPr="00803362" w:rsidRDefault="00724CE7" w:rsidP="00724CE7">
      <w:pPr>
        <w:spacing w:line="360" w:lineRule="auto"/>
        <w:ind w:firstLine="709"/>
        <w:jc w:val="both"/>
      </w:pPr>
      <w:r w:rsidRPr="00803362">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24CE7" w:rsidRPr="00803362" w:rsidRDefault="00724CE7" w:rsidP="00724CE7">
      <w:pPr>
        <w:spacing w:line="360" w:lineRule="auto"/>
        <w:ind w:firstLine="709"/>
        <w:jc w:val="both"/>
      </w:pPr>
      <w:r w:rsidRPr="00803362">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w:t>
      </w:r>
      <w:r w:rsidRPr="00803362">
        <w:lastRenderedPageBreak/>
        <w:t>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24CE7" w:rsidRPr="00803362" w:rsidRDefault="00724CE7" w:rsidP="00724CE7">
      <w:pPr>
        <w:spacing w:line="360" w:lineRule="auto"/>
        <w:ind w:firstLine="709"/>
        <w:jc w:val="both"/>
      </w:pPr>
      <w:r w:rsidRPr="00803362">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24CE7" w:rsidRPr="00803362" w:rsidRDefault="00724CE7" w:rsidP="00724CE7">
      <w:pPr>
        <w:spacing w:line="360" w:lineRule="auto"/>
        <w:ind w:firstLine="709"/>
        <w:jc w:val="both"/>
      </w:pPr>
    </w:p>
    <w:p w:rsidR="00724CE7" w:rsidRPr="00803362" w:rsidRDefault="00724CE7" w:rsidP="00724CE7">
      <w:pPr>
        <w:spacing w:line="360" w:lineRule="auto"/>
        <w:ind w:left="709"/>
        <w:jc w:val="both"/>
      </w:pPr>
      <w:r w:rsidRPr="00803362">
        <w:rPr>
          <w:b/>
          <w:bCs/>
          <w:shd w:val="clear" w:color="auto" w:fill="FFFFFF"/>
        </w:rPr>
        <w:t>Человек. Деятельность человека</w:t>
      </w:r>
    </w:p>
    <w:p w:rsidR="00724CE7" w:rsidRPr="00803362" w:rsidRDefault="00724CE7" w:rsidP="00724CE7">
      <w:pPr>
        <w:tabs>
          <w:tab w:val="left" w:pos="1114"/>
        </w:tabs>
        <w:spacing w:line="360" w:lineRule="auto"/>
        <w:ind w:firstLine="709"/>
        <w:jc w:val="both"/>
      </w:pPr>
      <w:r w:rsidRPr="00803362">
        <w:t xml:space="preserve">Биологическое и социальное в человеке. </w:t>
      </w:r>
      <w:r w:rsidRPr="00803362">
        <w:rPr>
          <w:i/>
        </w:rPr>
        <w:t>Черты сходства и различий человека и животного.Индивид, индивидуальность, личность.</w:t>
      </w:r>
      <w:r w:rsidRPr="00803362">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03362">
        <w:rPr>
          <w:i/>
        </w:rPr>
        <w:t xml:space="preserve">Личные и деловые отношения. </w:t>
      </w:r>
      <w:r w:rsidRPr="00803362">
        <w:t>Лидерство. Межличностные конфликты и способы их разрешения.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Общество</w:t>
      </w:r>
    </w:p>
    <w:p w:rsidR="00724CE7" w:rsidRPr="00803362" w:rsidRDefault="00724CE7" w:rsidP="00724CE7">
      <w:pPr>
        <w:tabs>
          <w:tab w:val="left" w:pos="1114"/>
        </w:tabs>
        <w:spacing w:line="360" w:lineRule="auto"/>
        <w:ind w:firstLine="709"/>
        <w:jc w:val="both"/>
      </w:pPr>
      <w:r w:rsidRPr="00803362">
        <w:t xml:space="preserve">Общество как форма жизнедеятельности людей. Взаимосвязь общества и природы. Развитие общества. </w:t>
      </w:r>
      <w:r w:rsidRPr="00803362">
        <w:rPr>
          <w:i/>
        </w:rPr>
        <w:t>Общественный прогресс.</w:t>
      </w:r>
      <w:r w:rsidRPr="00803362">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Социальные нормы</w:t>
      </w:r>
    </w:p>
    <w:p w:rsidR="00724CE7" w:rsidRPr="00803362" w:rsidRDefault="00724CE7" w:rsidP="00724CE7">
      <w:pPr>
        <w:tabs>
          <w:tab w:val="left" w:pos="1114"/>
        </w:tabs>
        <w:spacing w:line="360" w:lineRule="auto"/>
        <w:ind w:firstLine="709"/>
        <w:jc w:val="both"/>
      </w:pPr>
      <w:r w:rsidRPr="00803362">
        <w:t xml:space="preserve">Социальные нормы как регуляторы поведения человека в обществе. </w:t>
      </w:r>
      <w:r w:rsidRPr="00803362">
        <w:rPr>
          <w:i/>
        </w:rPr>
        <w:t>Общественные нравы, традиции и обычаи.</w:t>
      </w:r>
      <w:r w:rsidRPr="00803362">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w:t>
      </w:r>
      <w:r w:rsidRPr="00803362">
        <w:lastRenderedPageBreak/>
        <w:t xml:space="preserve">Право и мораль: общее и различия. Социализация личности. </w:t>
      </w:r>
      <w:r w:rsidRPr="00803362">
        <w:rPr>
          <w:i/>
        </w:rPr>
        <w:t xml:space="preserve">Особенности социализации в подростковом возрасте. </w:t>
      </w:r>
      <w:r w:rsidRPr="00803362">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Сфера духовной культуры</w:t>
      </w:r>
    </w:p>
    <w:p w:rsidR="00724CE7" w:rsidRPr="00803362" w:rsidRDefault="00724CE7" w:rsidP="00724CE7">
      <w:pPr>
        <w:tabs>
          <w:tab w:val="left" w:pos="1311"/>
        </w:tabs>
        <w:spacing w:line="360" w:lineRule="auto"/>
        <w:ind w:firstLine="709"/>
        <w:jc w:val="both"/>
        <w:rPr>
          <w:i/>
        </w:rPr>
      </w:pPr>
      <w:r w:rsidRPr="00803362">
        <w:rPr>
          <w:bCs/>
        </w:rPr>
        <w:t xml:space="preserve">Культура, ее многообразие и основные формы. </w:t>
      </w:r>
      <w:r w:rsidRPr="00803362">
        <w:t xml:space="preserve">Наука в жизни современного общества. </w:t>
      </w:r>
      <w:r w:rsidRPr="00803362">
        <w:rPr>
          <w:i/>
        </w:rPr>
        <w:t>Научно-технический прогресс в современном обществе.</w:t>
      </w:r>
      <w:r w:rsidRPr="00803362">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803362">
        <w:rPr>
          <w:i/>
        </w:rPr>
        <w:t>Государственная итоговая аттестация</w:t>
      </w:r>
      <w:r w:rsidRPr="00803362">
        <w:t xml:space="preserve">. Самообразование.Религия как форма культуры. </w:t>
      </w:r>
      <w:r w:rsidRPr="00803362">
        <w:rPr>
          <w:i/>
        </w:rPr>
        <w:t>Мировые религии.</w:t>
      </w:r>
      <w:r w:rsidRPr="00803362">
        <w:t xml:space="preserve"> Роль религии в жизни общества. Свобода совести. Искусство как элемент духовной культуры общества. </w:t>
      </w:r>
      <w:r w:rsidRPr="00803362">
        <w:rPr>
          <w:i/>
        </w:rPr>
        <w:t xml:space="preserve">Влияние искусства на развитие личности. </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Социальная сфера жизни общества</w:t>
      </w:r>
    </w:p>
    <w:p w:rsidR="00724CE7" w:rsidRPr="00803362" w:rsidRDefault="00724CE7" w:rsidP="00724CE7">
      <w:pPr>
        <w:tabs>
          <w:tab w:val="left" w:pos="1114"/>
        </w:tabs>
        <w:spacing w:line="360" w:lineRule="auto"/>
        <w:ind w:firstLine="709"/>
        <w:jc w:val="both"/>
      </w:pPr>
      <w:r w:rsidRPr="00803362">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03362">
        <w:rPr>
          <w:bCs/>
          <w:i/>
        </w:rPr>
        <w:t xml:space="preserve">Досуг семьи. </w:t>
      </w:r>
      <w:r w:rsidRPr="00803362">
        <w:rPr>
          <w:bCs/>
        </w:rPr>
        <w:t xml:space="preserve">Социальные конфликты и пути их разрешения. Этнос и нация. </w:t>
      </w:r>
      <w:r w:rsidRPr="00803362">
        <w:rPr>
          <w:i/>
        </w:rPr>
        <w:t>Национальное самосознание</w:t>
      </w:r>
      <w:r w:rsidRPr="00803362">
        <w:t xml:space="preserve">. Отношения между нациями. Россия – многонациональное государство. </w:t>
      </w:r>
      <w:r w:rsidRPr="00803362">
        <w:rPr>
          <w:bCs/>
        </w:rPr>
        <w:t>Социальная политика Российского государства.</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Политическая сфера жизни общества</w:t>
      </w:r>
    </w:p>
    <w:p w:rsidR="00724CE7" w:rsidRPr="00803362" w:rsidRDefault="00724CE7" w:rsidP="00724CE7">
      <w:pPr>
        <w:tabs>
          <w:tab w:val="left" w:pos="1321"/>
        </w:tabs>
        <w:spacing w:line="360" w:lineRule="auto"/>
        <w:ind w:firstLine="709"/>
        <w:jc w:val="both"/>
        <w:rPr>
          <w:i/>
        </w:rPr>
      </w:pPr>
      <w:r w:rsidRPr="00803362">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03362">
        <w:rPr>
          <w:i/>
        </w:rPr>
        <w:t>Правовое государство.</w:t>
      </w:r>
      <w:r w:rsidRPr="00803362">
        <w:t xml:space="preserve"> Местное самоуправление. </w:t>
      </w:r>
      <w:r w:rsidRPr="00803362">
        <w:rPr>
          <w:i/>
        </w:rPr>
        <w:t>Межгосударственные отношения. Межгосударственные конфликты и способы их разрешения.</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Гражданин и государство</w:t>
      </w:r>
    </w:p>
    <w:p w:rsidR="00724CE7" w:rsidRPr="00803362" w:rsidRDefault="00724CE7" w:rsidP="00724CE7">
      <w:pPr>
        <w:spacing w:line="360" w:lineRule="auto"/>
        <w:jc w:val="both"/>
      </w:pPr>
      <w:r w:rsidRPr="00803362">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w:t>
      </w:r>
      <w:r w:rsidRPr="00803362">
        <w:lastRenderedPageBreak/>
        <w:t>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03362">
        <w:rPr>
          <w:bCs/>
        </w:rPr>
        <w:t xml:space="preserve">рава и свободы человека и гражданина в Российской Федерации. </w:t>
      </w:r>
      <w:r w:rsidRPr="00803362">
        <w:t xml:space="preserve">Конституционные обязанности гражданина Российской Федерации. </w:t>
      </w:r>
      <w:r w:rsidRPr="00803362">
        <w:rPr>
          <w:bCs/>
        </w:rPr>
        <w:t xml:space="preserve">Взаимоотношения органов государственной власти и граждан. </w:t>
      </w:r>
      <w:r w:rsidRPr="00803362">
        <w:rPr>
          <w:shd w:val="clear" w:color="auto" w:fill="FFFFFF"/>
        </w:rPr>
        <w:t>Способы взаимодействия с властью посредством электронного правительства.</w:t>
      </w:r>
      <w:r w:rsidRPr="00803362">
        <w:rPr>
          <w:bCs/>
        </w:rPr>
        <w:t>Механизмы реализации и защиты прав и свобод человека и гражданина в РФ.</w:t>
      </w:r>
      <w:r w:rsidRPr="00803362">
        <w:rPr>
          <w:i/>
        </w:rPr>
        <w:t>Основные международные документы о правах человека и правах ребенка.</w:t>
      </w:r>
    </w:p>
    <w:p w:rsidR="00724CE7" w:rsidRPr="00803362" w:rsidRDefault="00724CE7" w:rsidP="00724CE7">
      <w:pPr>
        <w:spacing w:line="360" w:lineRule="auto"/>
        <w:ind w:left="709"/>
        <w:jc w:val="both"/>
        <w:rPr>
          <w:b/>
          <w:bCs/>
          <w:shd w:val="clear" w:color="auto" w:fill="FFFFFF"/>
        </w:rPr>
      </w:pPr>
      <w:r w:rsidRPr="00803362">
        <w:rPr>
          <w:b/>
          <w:bCs/>
          <w:shd w:val="clear" w:color="auto" w:fill="FFFFFF"/>
        </w:rPr>
        <w:t>Основы российского законодательства</w:t>
      </w:r>
    </w:p>
    <w:p w:rsidR="00724CE7" w:rsidRPr="00803362" w:rsidRDefault="00724CE7" w:rsidP="00724CE7">
      <w:pPr>
        <w:tabs>
          <w:tab w:val="left" w:pos="1114"/>
        </w:tabs>
        <w:spacing w:line="360" w:lineRule="auto"/>
        <w:ind w:firstLine="709"/>
        <w:jc w:val="both"/>
        <w:rPr>
          <w:i/>
        </w:rPr>
      </w:pPr>
      <w:r w:rsidRPr="00803362">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03362">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03362">
        <w:rPr>
          <w:bCs/>
        </w:rPr>
        <w:t xml:space="preserve"> Уголовное право, основные понятия и принципы. </w:t>
      </w:r>
      <w:r w:rsidRPr="00803362">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803362">
        <w:rPr>
          <w:bCs/>
          <w:i/>
        </w:rPr>
        <w:t>Международное гуманитарное право. Международно-правовая защита жертв вооруженных конфликтов.</w:t>
      </w:r>
    </w:p>
    <w:p w:rsidR="00724CE7" w:rsidRPr="00803362" w:rsidRDefault="00724CE7" w:rsidP="00724CE7">
      <w:pPr>
        <w:spacing w:line="360" w:lineRule="auto"/>
        <w:ind w:left="709"/>
        <w:jc w:val="both"/>
        <w:rPr>
          <w:b/>
          <w:bCs/>
          <w:shd w:val="clear" w:color="auto" w:fill="FFFFFF"/>
        </w:rPr>
      </w:pPr>
      <w:r w:rsidRPr="00803362">
        <w:rPr>
          <w:b/>
          <w:shd w:val="clear" w:color="auto" w:fill="FFFFFF"/>
        </w:rPr>
        <w:t>Экономика</w:t>
      </w:r>
    </w:p>
    <w:p w:rsidR="00724CE7" w:rsidRPr="00803362" w:rsidRDefault="00724CE7" w:rsidP="00724CE7">
      <w:pPr>
        <w:tabs>
          <w:tab w:val="left" w:pos="1114"/>
        </w:tabs>
        <w:spacing w:line="360" w:lineRule="auto"/>
        <w:ind w:firstLine="709"/>
        <w:jc w:val="both"/>
      </w:pPr>
      <w:r w:rsidRPr="00803362">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03362">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w:t>
      </w:r>
      <w:r w:rsidRPr="00803362">
        <w:rPr>
          <w:bCs/>
          <w:shd w:val="clear" w:color="auto" w:fill="FFFFFF"/>
        </w:rPr>
        <w:lastRenderedPageBreak/>
        <w:t xml:space="preserve">систем. Рынок и рыночный механизм. Предпринимательская деятельность. Издержки, выручка, прибыль. </w:t>
      </w:r>
      <w:r w:rsidRPr="00803362">
        <w:rPr>
          <w:i/>
        </w:rPr>
        <w:t xml:space="preserve">Виды рынков. Рынок капиталов. </w:t>
      </w:r>
      <w:r w:rsidRPr="00803362">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803362">
        <w:rPr>
          <w:i/>
        </w:rPr>
        <w:t>функции, налоговые системы разных эпох</w:t>
      </w:r>
      <w:r w:rsidRPr="00803362">
        <w:t>.</w:t>
      </w:r>
    </w:p>
    <w:p w:rsidR="00724CE7" w:rsidRPr="00803362" w:rsidRDefault="00724CE7" w:rsidP="00724CE7">
      <w:pPr>
        <w:pStyle w:val="aff4"/>
        <w:spacing w:line="360" w:lineRule="auto"/>
        <w:ind w:firstLine="709"/>
        <w:jc w:val="both"/>
        <w:rPr>
          <w:sz w:val="24"/>
          <w:szCs w:val="24"/>
        </w:rPr>
      </w:pPr>
      <w:r w:rsidRPr="00803362">
        <w:rPr>
          <w:bCs/>
          <w:sz w:val="24"/>
          <w:szCs w:val="24"/>
          <w:shd w:val="clear" w:color="auto" w:fill="FFFFFF"/>
        </w:rPr>
        <w:t>Банковские услуги, предоставляемые гражданам</w:t>
      </w:r>
      <w:r w:rsidRPr="0080336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803362">
        <w:rPr>
          <w:i/>
          <w:sz w:val="24"/>
          <w:szCs w:val="24"/>
        </w:rPr>
        <w:t>банкинг, онлайн-банкинг</w:t>
      </w:r>
      <w:r w:rsidRPr="00803362">
        <w:rPr>
          <w:sz w:val="24"/>
          <w:szCs w:val="24"/>
        </w:rPr>
        <w:t xml:space="preserve">. </w:t>
      </w:r>
      <w:r w:rsidRPr="00803362">
        <w:rPr>
          <w:i/>
          <w:snapToGrid w:val="0"/>
          <w:sz w:val="24"/>
          <w:szCs w:val="24"/>
        </w:rPr>
        <w:t>Страховые услуги</w:t>
      </w:r>
      <w:r w:rsidRPr="00803362">
        <w:rPr>
          <w:i/>
          <w:sz w:val="24"/>
          <w:szCs w:val="24"/>
        </w:rPr>
        <w:t>: страхование жизни, здоровья, имущества, ответственности.Инвестиции в реальные и финансовые активы.</w:t>
      </w:r>
      <w:r w:rsidRPr="00803362">
        <w:rPr>
          <w:sz w:val="24"/>
          <w:szCs w:val="24"/>
        </w:rPr>
        <w:t xml:space="preserve"> Пенсионное обеспечение. Налогообложение граждан. Защита от финансовых махинаций. </w:t>
      </w:r>
      <w:r w:rsidRPr="00803362">
        <w:rPr>
          <w:bCs/>
          <w:sz w:val="24"/>
          <w:szCs w:val="24"/>
          <w:shd w:val="clear" w:color="auto" w:fill="FFFFFF"/>
        </w:rPr>
        <w:t xml:space="preserve">Экономические функции домохозяйства. Потребление домашних хозяйств. </w:t>
      </w:r>
      <w:r w:rsidRPr="00803362">
        <w:rPr>
          <w:sz w:val="24"/>
          <w:szCs w:val="24"/>
        </w:rPr>
        <w:t>Семейный бюджет. Источники доходов и расходов семьи. Активы и пассивы. Личный финансовый план. Сбережения. Инфляция.</w:t>
      </w:r>
    </w:p>
    <w:p w:rsidR="00724CE7" w:rsidRPr="00803362" w:rsidRDefault="00724CE7" w:rsidP="00724CE7">
      <w:pPr>
        <w:pStyle w:val="4"/>
        <w:ind w:left="1701"/>
        <w:rPr>
          <w:rFonts w:ascii="Times New Roman" w:hAnsi="Times New Roman"/>
          <w:sz w:val="24"/>
          <w:szCs w:val="24"/>
        </w:rPr>
      </w:pPr>
      <w:bookmarkStart w:id="100" w:name="_Toc409691707"/>
      <w:bookmarkStart w:id="101" w:name="_Toc410654033"/>
      <w:bookmarkStart w:id="102" w:name="_Toc31893445"/>
      <w:bookmarkStart w:id="103" w:name="_Toc31898639"/>
      <w:r w:rsidRPr="00803362">
        <w:rPr>
          <w:rFonts w:ascii="Times New Roman" w:hAnsi="Times New Roman"/>
          <w:sz w:val="24"/>
          <w:szCs w:val="24"/>
        </w:rPr>
        <w:t>2.2.2.7. География</w:t>
      </w:r>
      <w:bookmarkEnd w:id="100"/>
      <w:bookmarkEnd w:id="101"/>
      <w:bookmarkEnd w:id="102"/>
      <w:bookmarkEnd w:id="103"/>
    </w:p>
    <w:p w:rsidR="00724CE7" w:rsidRPr="00803362" w:rsidRDefault="00724CE7" w:rsidP="00724CE7">
      <w:pPr>
        <w:spacing w:line="360" w:lineRule="auto"/>
        <w:ind w:firstLine="709"/>
        <w:jc w:val="both"/>
      </w:pPr>
      <w:r w:rsidRPr="00803362">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24CE7" w:rsidRPr="00803362" w:rsidRDefault="00724CE7" w:rsidP="00724CE7">
      <w:pPr>
        <w:spacing w:line="360" w:lineRule="auto"/>
        <w:ind w:firstLine="709"/>
        <w:jc w:val="both"/>
      </w:pPr>
      <w:r w:rsidRPr="00803362">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w:t>
      </w:r>
      <w:r w:rsidRPr="00803362">
        <w:lastRenderedPageBreak/>
        <w:t>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24CE7" w:rsidRPr="00803362" w:rsidRDefault="00724CE7" w:rsidP="00724CE7">
      <w:pPr>
        <w:spacing w:line="360" w:lineRule="auto"/>
        <w:ind w:firstLine="709"/>
        <w:jc w:val="both"/>
      </w:pPr>
      <w:bookmarkStart w:id="104" w:name="h.3x8tuzt" w:colFirst="0" w:colLast="0"/>
      <w:bookmarkEnd w:id="104"/>
      <w:r w:rsidRPr="00803362">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24CE7" w:rsidRPr="00803362" w:rsidRDefault="00724CE7" w:rsidP="00724CE7">
      <w:pPr>
        <w:spacing w:line="360" w:lineRule="auto"/>
        <w:ind w:firstLine="709"/>
        <w:jc w:val="both"/>
      </w:pPr>
      <w:r w:rsidRPr="00803362">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Развитие географических знаний о Земле</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Введение. Что изучает география.</w:t>
      </w:r>
    </w:p>
    <w:p w:rsidR="00724CE7" w:rsidRPr="00803362" w:rsidRDefault="00724CE7" w:rsidP="00724CE7">
      <w:pPr>
        <w:tabs>
          <w:tab w:val="left" w:pos="426"/>
        </w:tabs>
        <w:autoSpaceDE w:val="0"/>
        <w:autoSpaceDN w:val="0"/>
        <w:adjustRightInd w:val="0"/>
        <w:spacing w:line="360" w:lineRule="auto"/>
        <w:ind w:firstLine="709"/>
        <w:jc w:val="both"/>
      </w:pPr>
      <w:r w:rsidRPr="00803362">
        <w:t>Представления о мире в древности (</w:t>
      </w:r>
      <w:r w:rsidRPr="00803362">
        <w:rPr>
          <w:i/>
        </w:rPr>
        <w:t>Древний Китай, Древний Египет, Древняя Греция, Древний Рим</w:t>
      </w:r>
      <w:r w:rsidRPr="00803362">
        <w:t>). Появление первых географических карт.</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t xml:space="preserve">География в эпоху Средневековья: </w:t>
      </w:r>
      <w:r w:rsidRPr="00803362">
        <w:rPr>
          <w:i/>
        </w:rPr>
        <w:t>путешествия и открытия викингов, древних арабов, русских землепроходцев. Путешествия Марко Поло и Афанасия Никитина.</w:t>
      </w:r>
    </w:p>
    <w:p w:rsidR="00724CE7" w:rsidRPr="00803362" w:rsidRDefault="00724CE7" w:rsidP="00724CE7">
      <w:pPr>
        <w:tabs>
          <w:tab w:val="left" w:pos="426"/>
        </w:tabs>
        <w:autoSpaceDE w:val="0"/>
        <w:autoSpaceDN w:val="0"/>
        <w:adjustRightInd w:val="0"/>
        <w:spacing w:line="360" w:lineRule="auto"/>
        <w:ind w:firstLine="709"/>
        <w:jc w:val="both"/>
      </w:pPr>
      <w:r w:rsidRPr="00803362">
        <w:t>Эпоха Великих географических открытий (</w:t>
      </w:r>
      <w:r w:rsidRPr="00803362">
        <w:rPr>
          <w:i/>
        </w:rPr>
        <w:t>открытие Нового света, морского пути в Индию, кругосветные путешествия</w:t>
      </w:r>
      <w:r w:rsidRPr="00803362">
        <w:t>). Значение Великих географических открытий.</w:t>
      </w:r>
    </w:p>
    <w:p w:rsidR="00724CE7" w:rsidRPr="00803362" w:rsidRDefault="00724CE7" w:rsidP="00724CE7">
      <w:pPr>
        <w:tabs>
          <w:tab w:val="left" w:pos="426"/>
        </w:tabs>
        <w:autoSpaceDE w:val="0"/>
        <w:autoSpaceDN w:val="0"/>
        <w:adjustRightInd w:val="0"/>
        <w:spacing w:line="360" w:lineRule="auto"/>
        <w:ind w:firstLine="709"/>
        <w:jc w:val="both"/>
      </w:pPr>
      <w:r w:rsidRPr="00803362">
        <w:t>Географические открытия XVII–XIX вв. (</w:t>
      </w:r>
      <w:r w:rsidRPr="00803362">
        <w:rPr>
          <w:i/>
        </w:rPr>
        <w:t>исследования и открытия на территории Евразии (в том числе на территории России), Австралии и Океании, Антарктиды</w:t>
      </w:r>
      <w:r w:rsidRPr="00803362">
        <w:t>). Первое русское кругосветное путешествие (</w:t>
      </w:r>
      <w:r w:rsidRPr="00803362">
        <w:rPr>
          <w:i/>
        </w:rPr>
        <w:t>И.Ф. Крузенштерн и Ю.Ф. Лисянский</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Географические исследования в ХХ веке (</w:t>
      </w:r>
      <w:r w:rsidRPr="00803362">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03362">
        <w:t xml:space="preserve">). </w:t>
      </w:r>
      <w:r w:rsidRPr="00803362">
        <w:rPr>
          <w:i/>
        </w:rPr>
        <w:t>Значение освоения космоса для географической науки</w:t>
      </w:r>
      <w:r w:rsidRPr="00803362">
        <w:t>.</w:t>
      </w:r>
    </w:p>
    <w:p w:rsidR="00724CE7" w:rsidRPr="00803362" w:rsidRDefault="00724CE7" w:rsidP="002E10A0">
      <w:pPr>
        <w:tabs>
          <w:tab w:val="left" w:pos="426"/>
        </w:tabs>
        <w:autoSpaceDE w:val="0"/>
        <w:autoSpaceDN w:val="0"/>
        <w:adjustRightInd w:val="0"/>
        <w:spacing w:line="360" w:lineRule="auto"/>
        <w:ind w:firstLine="709"/>
        <w:jc w:val="both"/>
      </w:pPr>
      <w:r w:rsidRPr="00803362">
        <w:t xml:space="preserve">Географические знания в современном мире. Современные географические методы исследования Земли.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Земля во Вселенной. Движения Земли и их следствия. </w:t>
      </w:r>
    </w:p>
    <w:p w:rsidR="00724CE7" w:rsidRPr="00803362" w:rsidRDefault="00724CE7" w:rsidP="002E10A0">
      <w:pPr>
        <w:tabs>
          <w:tab w:val="left" w:pos="426"/>
        </w:tabs>
        <w:autoSpaceDE w:val="0"/>
        <w:autoSpaceDN w:val="0"/>
        <w:adjustRightInd w:val="0"/>
        <w:spacing w:line="360" w:lineRule="auto"/>
        <w:ind w:firstLine="709"/>
        <w:jc w:val="both"/>
      </w:pPr>
      <w:r w:rsidRPr="00803362">
        <w:lastRenderedPageBreak/>
        <w:t xml:space="preserve">Земля – часть Солнечной системы. Земля и Луна. </w:t>
      </w:r>
      <w:r w:rsidRPr="00803362">
        <w:rPr>
          <w:i/>
        </w:rPr>
        <w:t xml:space="preserve">Влияние космоса на нашу планету и жизнь людей. </w:t>
      </w:r>
      <w:r w:rsidRPr="00803362">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03362">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03362">
        <w:t xml:space="preserve"> Осевое вращение Земли. Смена дня и ночи, сутки, календарный год.</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Изображение земной поверхности. </w:t>
      </w:r>
    </w:p>
    <w:p w:rsidR="00724CE7" w:rsidRPr="00803362" w:rsidRDefault="00724CE7" w:rsidP="002E10A0">
      <w:pPr>
        <w:tabs>
          <w:tab w:val="left" w:pos="426"/>
          <w:tab w:val="left" w:pos="1240"/>
          <w:tab w:val="left" w:pos="3160"/>
          <w:tab w:val="left" w:pos="4280"/>
          <w:tab w:val="left" w:pos="6180"/>
          <w:tab w:val="left" w:pos="7100"/>
          <w:tab w:val="left" w:pos="8880"/>
        </w:tabs>
        <w:autoSpaceDE w:val="0"/>
        <w:autoSpaceDN w:val="0"/>
        <w:adjustRightInd w:val="0"/>
        <w:spacing w:line="360" w:lineRule="auto"/>
        <w:ind w:firstLine="709"/>
        <w:jc w:val="both"/>
      </w:pPr>
      <w:r w:rsidRPr="00803362">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03362">
        <w:rPr>
          <w:i/>
        </w:rPr>
        <w:t>Особенности ориентирования в мегаполисе и в природе.</w:t>
      </w:r>
      <w:r w:rsidRPr="00803362">
        <w:t xml:space="preserve"> План местности. Условные знаки. Как составить план местности. </w:t>
      </w:r>
      <w:r w:rsidRPr="00803362">
        <w:rPr>
          <w:i/>
        </w:rPr>
        <w:t>Составление простейшего плана местности/учебного кабинета/комнаты.</w:t>
      </w:r>
      <w:r w:rsidRPr="00803362">
        <w:t xml:space="preserve"> Географическая карта – особый источник информации. </w:t>
      </w:r>
      <w:r w:rsidRPr="00803362">
        <w:rPr>
          <w:i/>
        </w:rPr>
        <w:t>Содержание и значение карт. Топографические карты.</w:t>
      </w:r>
      <w:r w:rsidRPr="00803362">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 xml:space="preserve"> Природа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Литосфера. </w:t>
      </w:r>
      <w:r w:rsidRPr="00803362">
        <w:t xml:space="preserve">Литосфера – «каменная» оболочка Земли. Внутреннее строение Земли. Земная кора. Разнообразие горных пород и минералов на Земле. </w:t>
      </w:r>
      <w:r w:rsidRPr="00803362">
        <w:rPr>
          <w:i/>
        </w:rPr>
        <w:t>Полезные ископаемые и их значение в жизни современного общества.</w:t>
      </w:r>
      <w:r w:rsidRPr="00803362">
        <w:t xml:space="preserve"> Движения земной коры и их проявления на земной поверхности: землетрясения, вулканы, гейзеры.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03362">
        <w:rPr>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Гидросфера. </w:t>
      </w:r>
      <w:r w:rsidRPr="00803362">
        <w:t xml:space="preserve">Строение гидросферы. </w:t>
      </w:r>
      <w:r w:rsidRPr="00803362">
        <w:rPr>
          <w:i/>
        </w:rPr>
        <w:t xml:space="preserve">Особенности Мирового круговорота воды. </w:t>
      </w:r>
      <w:r w:rsidRPr="00803362">
        <w:t xml:space="preserve">Мировой океан и его части. Свойства вод Мирового океана – температура и </w:t>
      </w:r>
      <w:r w:rsidRPr="00803362">
        <w:lastRenderedPageBreak/>
        <w:t>соленость. Движение воды в океане – волны, течения.</w:t>
      </w:r>
      <w:r w:rsidRPr="00803362">
        <w:rPr>
          <w:i/>
        </w:rPr>
        <w:t>.</w:t>
      </w:r>
      <w:r w:rsidRPr="00803362">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03362">
        <w:rPr>
          <w:i/>
        </w:rPr>
        <w:t>Человек и гидросфера.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Атмосфера. </w:t>
      </w:r>
      <w:r w:rsidRPr="00803362">
        <w:t>Строение воздушной оболочки Земли</w:t>
      </w:r>
      <w:r w:rsidRPr="00803362">
        <w:rPr>
          <w:i/>
        </w:rPr>
        <w:t>.</w:t>
      </w:r>
      <w:r w:rsidRPr="00803362">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03362">
        <w:rPr>
          <w:i/>
        </w:rPr>
        <w:t>Графическое отображение направления ветра. Роза ветров.</w:t>
      </w:r>
      <w:r w:rsidRPr="00803362">
        <w:t xml:space="preserve"> Циркуляция атмосферы. Влажность воздуха. Понятие погоды. </w:t>
      </w:r>
      <w:r w:rsidRPr="00803362">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03362">
        <w:t xml:space="preserve"> Понятие климата.Погода и климат. Климатообразующие факторы. Зависимость климата от абсолютной высоты местности.Климаты Земли. </w:t>
      </w:r>
      <w:r w:rsidRPr="00803362">
        <w:rPr>
          <w:i/>
        </w:rPr>
        <w:t>Влияние климата на здоровье людей</w:t>
      </w:r>
      <w:r w:rsidRPr="00803362">
        <w:t>. Человек и атмосфера.</w:t>
      </w:r>
    </w:p>
    <w:p w:rsidR="00724CE7" w:rsidRPr="00803362" w:rsidRDefault="00724CE7" w:rsidP="002E10A0">
      <w:pPr>
        <w:tabs>
          <w:tab w:val="left" w:pos="426"/>
        </w:tabs>
        <w:autoSpaceDE w:val="0"/>
        <w:autoSpaceDN w:val="0"/>
        <w:adjustRightInd w:val="0"/>
        <w:spacing w:line="360" w:lineRule="auto"/>
        <w:ind w:firstLine="709"/>
        <w:jc w:val="both"/>
        <w:rPr>
          <w:i/>
        </w:rPr>
      </w:pPr>
      <w:r w:rsidRPr="00803362">
        <w:rPr>
          <w:b/>
          <w:bCs/>
        </w:rPr>
        <w:t xml:space="preserve">Биосфера. </w:t>
      </w:r>
      <w:r w:rsidRPr="00803362">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03362">
        <w:rPr>
          <w:i/>
        </w:rPr>
        <w:t>Воздействие организмов на земные оболочки. Воздействие человека на природу. Охрана природы.</w:t>
      </w:r>
    </w:p>
    <w:p w:rsidR="00724CE7" w:rsidRPr="00803362" w:rsidRDefault="00724CE7" w:rsidP="002E10A0">
      <w:pPr>
        <w:tabs>
          <w:tab w:val="left" w:pos="426"/>
        </w:tabs>
        <w:autoSpaceDE w:val="0"/>
        <w:autoSpaceDN w:val="0"/>
        <w:adjustRightInd w:val="0"/>
        <w:spacing w:line="360" w:lineRule="auto"/>
        <w:ind w:firstLine="709"/>
        <w:jc w:val="both"/>
      </w:pPr>
      <w:r w:rsidRPr="00803362">
        <w:rPr>
          <w:b/>
          <w:bCs/>
        </w:rPr>
        <w:t xml:space="preserve">Географическая оболочка как среда жизни. </w:t>
      </w:r>
      <w:r w:rsidRPr="00803362">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Человечество на Земле. </w:t>
      </w:r>
    </w:p>
    <w:p w:rsidR="00724CE7" w:rsidRPr="00803362" w:rsidRDefault="00724CE7" w:rsidP="00724CE7">
      <w:pPr>
        <w:tabs>
          <w:tab w:val="left" w:pos="426"/>
        </w:tabs>
        <w:autoSpaceDE w:val="0"/>
        <w:autoSpaceDN w:val="0"/>
        <w:adjustRightInd w:val="0"/>
        <w:spacing w:line="360" w:lineRule="auto"/>
        <w:ind w:firstLine="709"/>
        <w:jc w:val="both"/>
      </w:pPr>
      <w:r w:rsidRPr="00803362">
        <w:t>Численность населения Земли. Расовый состав. Нации и народы планеты. Страны на карте мира.</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Освоение Земли человеком. </w:t>
      </w:r>
    </w:p>
    <w:p w:rsidR="00724CE7" w:rsidRPr="00803362" w:rsidRDefault="00724CE7" w:rsidP="00724CE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line="360" w:lineRule="auto"/>
        <w:ind w:firstLine="709"/>
        <w:jc w:val="both"/>
      </w:pPr>
      <w:r w:rsidRPr="00803362">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03362">
        <w:rPr>
          <w:i/>
        </w:rPr>
        <w:t>древние египтяне, греки, финикийцы, идеи и труды Парменида, Эратосфена, вклад Кратеса Малосского, Страбона</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lastRenderedPageBreak/>
        <w:t>Важнейшие географические открытия и путешествия в эпоху Средневековья (</w:t>
      </w:r>
      <w:r w:rsidRPr="00803362">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03362">
        <w:t>).</w:t>
      </w:r>
    </w:p>
    <w:p w:rsidR="00724CE7" w:rsidRPr="00803362" w:rsidRDefault="00724CE7" w:rsidP="00724CE7">
      <w:pPr>
        <w:tabs>
          <w:tab w:val="left" w:pos="426"/>
        </w:tabs>
        <w:autoSpaceDE w:val="0"/>
        <w:autoSpaceDN w:val="0"/>
        <w:adjustRightInd w:val="0"/>
        <w:spacing w:line="360" w:lineRule="auto"/>
        <w:ind w:firstLine="709"/>
        <w:jc w:val="both"/>
      </w:pPr>
      <w:r w:rsidRPr="00803362">
        <w:t>Важнейшие географические открытия и путешествия в XVI–XIX вв. (</w:t>
      </w:r>
      <w:r w:rsidRPr="00803362">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24CE7" w:rsidRPr="00803362" w:rsidRDefault="00724CE7" w:rsidP="00724CE7">
      <w:pPr>
        <w:tabs>
          <w:tab w:val="left" w:pos="426"/>
        </w:tabs>
        <w:autoSpaceDE w:val="0"/>
        <w:autoSpaceDN w:val="0"/>
        <w:adjustRightInd w:val="0"/>
        <w:spacing w:line="360" w:lineRule="auto"/>
        <w:ind w:firstLine="709"/>
        <w:jc w:val="both"/>
      </w:pPr>
      <w:r w:rsidRPr="00803362">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03362">
        <w:t xml:space="preserve">). </w:t>
      </w:r>
    </w:p>
    <w:p w:rsidR="00724CE7" w:rsidRPr="00803362" w:rsidRDefault="00724CE7" w:rsidP="00724CE7">
      <w:pPr>
        <w:tabs>
          <w:tab w:val="left" w:pos="426"/>
        </w:tabs>
        <w:autoSpaceDE w:val="0"/>
        <w:autoSpaceDN w:val="0"/>
        <w:adjustRightInd w:val="0"/>
        <w:spacing w:line="360" w:lineRule="auto"/>
        <w:ind w:firstLine="709"/>
        <w:jc w:val="both"/>
      </w:pPr>
      <w:r w:rsidRPr="00803362">
        <w:t>Важнейшие географические открытия и путешествия в XX веке (</w:t>
      </w:r>
      <w:r w:rsidRPr="00803362">
        <w:rPr>
          <w:i/>
        </w:rPr>
        <w:t>И.Д. Папанин, Н.И. Вавилов, Р. Амундсен, Р. Скотт, И.М. Сомов и А.Ф. Трешников (руководители 1 и 2 советской антарктической экспедиций), В.А. Обручев</w:t>
      </w:r>
      <w:r w:rsidRPr="00803362">
        <w:t>).</w:t>
      </w:r>
    </w:p>
    <w:p w:rsidR="00724CE7" w:rsidRPr="00803362" w:rsidRDefault="00724CE7" w:rsidP="002E10A0">
      <w:pPr>
        <w:tabs>
          <w:tab w:val="left" w:pos="426"/>
        </w:tabs>
        <w:autoSpaceDE w:val="0"/>
        <w:autoSpaceDN w:val="0"/>
        <w:adjustRightInd w:val="0"/>
        <w:spacing w:line="360" w:lineRule="auto"/>
        <w:ind w:firstLine="709"/>
        <w:jc w:val="both"/>
      </w:pPr>
      <w:r w:rsidRPr="00803362">
        <w:t>Описание и нанесение на контурную карту географических объектов одного из изученных маршрутов.</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Главные закономерности природы Земли.</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b/>
          <w:bCs/>
        </w:rPr>
        <w:t xml:space="preserve">Литосфера и рельеф Земли. </w:t>
      </w:r>
      <w:r w:rsidRPr="00803362">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03362">
        <w:rPr>
          <w:i/>
        </w:rPr>
        <w:t>Влияние строения земной коры на облик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Атмосфера и климаты Земли. </w:t>
      </w:r>
      <w:r w:rsidRPr="00803362">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03362">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Мировой океан – основная часть гидросферы. </w:t>
      </w:r>
      <w:r w:rsidRPr="00803362">
        <w:t xml:space="preserve">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w:t>
      </w:r>
      <w:r w:rsidRPr="00803362">
        <w:lastRenderedPageBreak/>
        <w:t>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24CE7" w:rsidRPr="00803362" w:rsidRDefault="00724CE7" w:rsidP="002E10A0">
      <w:pPr>
        <w:tabs>
          <w:tab w:val="left" w:pos="426"/>
        </w:tabs>
        <w:autoSpaceDE w:val="0"/>
        <w:autoSpaceDN w:val="0"/>
        <w:adjustRightInd w:val="0"/>
        <w:spacing w:line="360" w:lineRule="auto"/>
        <w:ind w:firstLine="709"/>
        <w:jc w:val="both"/>
      </w:pPr>
      <w:r w:rsidRPr="00803362">
        <w:rPr>
          <w:b/>
          <w:bCs/>
        </w:rPr>
        <w:t xml:space="preserve">Географическая оболочка. </w:t>
      </w:r>
      <w:r w:rsidRPr="00803362">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Характеристика материков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Южные материки. </w:t>
      </w:r>
      <w:r w:rsidRPr="00803362">
        <w:t xml:space="preserve">Особенности южных материков Земли.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Африка. </w:t>
      </w:r>
      <w:r w:rsidRPr="00803362">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24CE7" w:rsidRPr="00803362" w:rsidRDefault="00724CE7" w:rsidP="00724CE7">
      <w:pPr>
        <w:tabs>
          <w:tab w:val="left" w:pos="426"/>
        </w:tabs>
        <w:autoSpaceDE w:val="0"/>
        <w:autoSpaceDN w:val="0"/>
        <w:adjustRightInd w:val="0"/>
        <w:spacing w:line="360" w:lineRule="auto"/>
        <w:ind w:firstLine="709"/>
        <w:jc w:val="both"/>
      </w:pPr>
      <w:r w:rsidRPr="00803362">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Австралия и Океания. </w:t>
      </w:r>
      <w:r w:rsidRPr="00803362">
        <w:t>Географическое положение, история исследования, особенности природы материка. Эндемики.</w:t>
      </w:r>
    </w:p>
    <w:p w:rsidR="00724CE7" w:rsidRPr="00803362" w:rsidRDefault="00724CE7" w:rsidP="00724CE7">
      <w:pPr>
        <w:tabs>
          <w:tab w:val="left" w:pos="426"/>
        </w:tabs>
        <w:autoSpaceDE w:val="0"/>
        <w:autoSpaceDN w:val="0"/>
        <w:adjustRightInd w:val="0"/>
        <w:spacing w:line="360" w:lineRule="auto"/>
        <w:ind w:firstLine="709"/>
        <w:jc w:val="both"/>
      </w:pPr>
      <w:r w:rsidRPr="00803362">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Океания (уникальное природное образование – крупнейшее в мире скопление островов; специфические особенности трех островных групп:Меланезия – «черные </w:t>
      </w:r>
      <w:r w:rsidRPr="00803362">
        <w:lastRenderedPageBreak/>
        <w:t>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Южная Америка. </w:t>
      </w:r>
      <w:r w:rsidRPr="00803362">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Антарктида. </w:t>
      </w:r>
      <w:r w:rsidRPr="00803362">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Северные материки. </w:t>
      </w:r>
      <w:r w:rsidRPr="00803362">
        <w:t>Особенности северных материков Земли.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Северная Америка. </w:t>
      </w:r>
      <w:r w:rsidRPr="00803362">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24CE7" w:rsidRPr="00803362" w:rsidRDefault="00724CE7" w:rsidP="00724CE7">
      <w:pPr>
        <w:tabs>
          <w:tab w:val="left" w:pos="426"/>
        </w:tabs>
        <w:autoSpaceDE w:val="0"/>
        <w:autoSpaceDN w:val="0"/>
        <w:adjustRightInd w:val="0"/>
        <w:spacing w:line="360" w:lineRule="auto"/>
        <w:ind w:firstLine="709"/>
        <w:jc w:val="both"/>
      </w:pPr>
      <w:r w:rsidRPr="00803362">
        <w:t>Характеристика двух стран материка: Канады и Мексики. Описание США – как одной из ведущих стран современного мира.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Евразия. </w:t>
      </w:r>
      <w:r w:rsidRPr="00803362">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24CE7" w:rsidRPr="00803362" w:rsidRDefault="00724CE7" w:rsidP="00724CE7">
      <w:pPr>
        <w:tabs>
          <w:tab w:val="left" w:pos="426"/>
        </w:tabs>
        <w:autoSpaceDE w:val="0"/>
        <w:autoSpaceDN w:val="0"/>
        <w:adjustRightInd w:val="0"/>
        <w:spacing w:line="360" w:lineRule="auto"/>
        <w:ind w:firstLine="709"/>
        <w:jc w:val="both"/>
      </w:pPr>
      <w:r w:rsidRPr="00803362">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Средней Европы (население, образ жизни и культура региона, высокое развитие стран региона, один из главных центров мировой экономики).</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24CE7" w:rsidRPr="00803362" w:rsidRDefault="00724CE7" w:rsidP="00724CE7">
      <w:pPr>
        <w:tabs>
          <w:tab w:val="left" w:pos="426"/>
        </w:tabs>
        <w:autoSpaceDE w:val="0"/>
        <w:autoSpaceDN w:val="0"/>
        <w:adjustRightInd w:val="0"/>
        <w:spacing w:line="360" w:lineRule="auto"/>
        <w:ind w:firstLine="709"/>
        <w:jc w:val="both"/>
      </w:pPr>
      <w:r w:rsidRPr="00803362">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24CE7" w:rsidRPr="00803362" w:rsidRDefault="00724CE7" w:rsidP="00724CE7">
      <w:pPr>
        <w:tabs>
          <w:tab w:val="left" w:pos="426"/>
        </w:tabs>
        <w:autoSpaceDE w:val="0"/>
        <w:autoSpaceDN w:val="0"/>
        <w:adjustRightInd w:val="0"/>
        <w:spacing w:line="360" w:lineRule="auto"/>
        <w:ind w:firstLine="709"/>
        <w:jc w:val="both"/>
      </w:pPr>
      <w:r w:rsidRPr="00803362">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24CE7" w:rsidRPr="00803362" w:rsidRDefault="00724CE7" w:rsidP="00724CE7">
      <w:pPr>
        <w:tabs>
          <w:tab w:val="left" w:pos="426"/>
        </w:tabs>
        <w:autoSpaceDE w:val="0"/>
        <w:autoSpaceDN w:val="0"/>
        <w:adjustRightInd w:val="0"/>
        <w:spacing w:line="360" w:lineRule="auto"/>
        <w:ind w:firstLine="709"/>
        <w:jc w:val="both"/>
      </w:pPr>
      <w:r w:rsidRPr="00803362">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24CE7" w:rsidRPr="00803362" w:rsidRDefault="00724CE7" w:rsidP="002E10A0">
      <w:pPr>
        <w:tabs>
          <w:tab w:val="left" w:pos="426"/>
        </w:tabs>
        <w:autoSpaceDE w:val="0"/>
        <w:autoSpaceDN w:val="0"/>
        <w:adjustRightInd w:val="0"/>
        <w:spacing w:line="360" w:lineRule="auto"/>
        <w:ind w:firstLine="709"/>
        <w:jc w:val="both"/>
      </w:pPr>
      <w:r w:rsidRPr="00803362">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Взаимодействие природы и общества. </w:t>
      </w:r>
    </w:p>
    <w:p w:rsidR="00724CE7" w:rsidRPr="00803362" w:rsidRDefault="00724CE7" w:rsidP="002E10A0">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w:t>
      </w:r>
      <w:r w:rsidRPr="00803362">
        <w:lastRenderedPageBreak/>
        <w:t xml:space="preserve">(Международный союз охраны природы, Международная Гидрографическая Организация, ЮНЕСКО и </w:t>
      </w:r>
      <w:r w:rsidRPr="00803362">
        <w:rPr>
          <w:position w:val="-1"/>
        </w:rPr>
        <w:t>др.).</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Территория России на карте мира. </w:t>
      </w:r>
    </w:p>
    <w:p w:rsidR="00724CE7" w:rsidRPr="00803362" w:rsidRDefault="00724CE7" w:rsidP="002E10A0">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03362">
        <w:rPr>
          <w:lang w:val="en-US"/>
        </w:rPr>
        <w:t>I</w:t>
      </w:r>
      <w:r w:rsidRPr="00803362">
        <w:t xml:space="preserve"> вв.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Общая характеристика природы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Рельеф и полезные ископаемые России. </w:t>
      </w:r>
      <w:r w:rsidRPr="00803362">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Климат России. </w:t>
      </w:r>
      <w:r w:rsidRPr="00803362">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Внутренние воды России. </w:t>
      </w:r>
      <w:r w:rsidRPr="00803362">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Почвы России. </w:t>
      </w:r>
      <w:r w:rsidRPr="00803362">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lastRenderedPageBreak/>
        <w:t xml:space="preserve">Растительный и животный мир России. </w:t>
      </w:r>
      <w:r w:rsidRPr="00803362">
        <w:t>Разнообразие растительного и животного мира России. Охрана растительного и животного мира. Биологические ресурсы России.</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Природно-территориальные комплексы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Природное районирование. </w:t>
      </w:r>
      <w:r w:rsidRPr="00803362">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Крупные природные комплексы России. </w:t>
      </w:r>
      <w:r w:rsidRPr="00803362">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Южные моря России: история освоения, особенности природы морей, ресурсы, значение. </w:t>
      </w:r>
    </w:p>
    <w:p w:rsidR="00724CE7" w:rsidRPr="00803362" w:rsidRDefault="00724CE7" w:rsidP="00724CE7">
      <w:pPr>
        <w:tabs>
          <w:tab w:val="left" w:pos="426"/>
        </w:tabs>
        <w:autoSpaceDE w:val="0"/>
        <w:autoSpaceDN w:val="0"/>
        <w:adjustRightInd w:val="0"/>
        <w:spacing w:line="360" w:lineRule="auto"/>
        <w:ind w:firstLine="709"/>
        <w:jc w:val="both"/>
      </w:pPr>
      <w:r w:rsidRPr="00803362">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24CE7" w:rsidRPr="00803362" w:rsidRDefault="00724CE7" w:rsidP="00724CE7">
      <w:pPr>
        <w:tabs>
          <w:tab w:val="left" w:pos="426"/>
        </w:tabs>
        <w:autoSpaceDE w:val="0"/>
        <w:autoSpaceDN w:val="0"/>
        <w:adjustRightInd w:val="0"/>
        <w:spacing w:line="360" w:lineRule="auto"/>
        <w:ind w:firstLine="709"/>
        <w:jc w:val="both"/>
      </w:pPr>
      <w:r w:rsidRPr="00803362">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24CE7" w:rsidRPr="00803362" w:rsidRDefault="00724CE7" w:rsidP="00724CE7">
      <w:pPr>
        <w:tabs>
          <w:tab w:val="left" w:pos="426"/>
        </w:tabs>
        <w:autoSpaceDE w:val="0"/>
        <w:autoSpaceDN w:val="0"/>
        <w:adjustRightInd w:val="0"/>
        <w:spacing w:line="360" w:lineRule="auto"/>
        <w:ind w:firstLine="709"/>
        <w:jc w:val="both"/>
      </w:pPr>
      <w:r w:rsidRPr="00803362">
        <w:t>Урал (изменение природных особенностей с запада на восток, с севера на юг).</w:t>
      </w:r>
    </w:p>
    <w:p w:rsidR="00724CE7" w:rsidRPr="00803362" w:rsidRDefault="00724CE7" w:rsidP="00724CE7">
      <w:pPr>
        <w:tabs>
          <w:tab w:val="left" w:pos="426"/>
        </w:tabs>
        <w:autoSpaceDE w:val="0"/>
        <w:autoSpaceDN w:val="0"/>
        <w:adjustRightInd w:val="0"/>
        <w:spacing w:line="360" w:lineRule="auto"/>
        <w:ind w:firstLine="709"/>
        <w:jc w:val="both"/>
      </w:pPr>
      <w:r w:rsidRPr="00803362">
        <w:t>Обобщение знаний по особенностям природы европейской части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Моря Северного Ледовитого океана: история освоения, особенности природы морей, ресурсы, значение. Северный морской путь. </w:t>
      </w:r>
    </w:p>
    <w:p w:rsidR="00724CE7" w:rsidRPr="00803362" w:rsidRDefault="00724CE7" w:rsidP="00724CE7">
      <w:pPr>
        <w:tabs>
          <w:tab w:val="left" w:pos="426"/>
        </w:tabs>
        <w:autoSpaceDE w:val="0"/>
        <w:autoSpaceDN w:val="0"/>
        <w:adjustRightInd w:val="0"/>
        <w:spacing w:line="360" w:lineRule="auto"/>
        <w:ind w:firstLine="709"/>
        <w:jc w:val="both"/>
      </w:pPr>
      <w:r w:rsidRPr="00803362">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24CE7" w:rsidRPr="00803362" w:rsidRDefault="00724CE7" w:rsidP="00724CE7">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pPr>
      <w:r w:rsidRPr="00803362">
        <w:t>Западная Сибирь: природные ресурсы, проблемы рационального использования и экологические проблемы.</w:t>
      </w:r>
    </w:p>
    <w:p w:rsidR="00724CE7" w:rsidRPr="00803362" w:rsidRDefault="00724CE7" w:rsidP="00724CE7">
      <w:pPr>
        <w:tabs>
          <w:tab w:val="left" w:pos="426"/>
          <w:tab w:val="left" w:pos="2180"/>
          <w:tab w:val="left" w:pos="3460"/>
          <w:tab w:val="left" w:pos="5080"/>
          <w:tab w:val="left" w:pos="6440"/>
          <w:tab w:val="left" w:pos="7940"/>
        </w:tabs>
        <w:autoSpaceDE w:val="0"/>
        <w:autoSpaceDN w:val="0"/>
        <w:adjustRightInd w:val="0"/>
        <w:spacing w:line="360" w:lineRule="auto"/>
        <w:ind w:firstLine="709"/>
        <w:jc w:val="both"/>
      </w:pPr>
      <w:r w:rsidRPr="00803362">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24CE7" w:rsidRPr="00803362" w:rsidRDefault="00724CE7" w:rsidP="00724CE7">
      <w:pPr>
        <w:tabs>
          <w:tab w:val="left" w:pos="426"/>
        </w:tabs>
        <w:autoSpaceDE w:val="0"/>
        <w:autoSpaceDN w:val="0"/>
        <w:adjustRightInd w:val="0"/>
        <w:spacing w:line="360" w:lineRule="auto"/>
        <w:ind w:firstLine="709"/>
        <w:jc w:val="both"/>
      </w:pPr>
      <w:r w:rsidRPr="00803362">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24CE7" w:rsidRPr="00803362" w:rsidRDefault="00724CE7" w:rsidP="00724CE7">
      <w:pPr>
        <w:tabs>
          <w:tab w:val="left" w:pos="426"/>
        </w:tabs>
        <w:autoSpaceDE w:val="0"/>
        <w:autoSpaceDN w:val="0"/>
        <w:adjustRightInd w:val="0"/>
        <w:spacing w:line="360" w:lineRule="auto"/>
        <w:ind w:firstLine="709"/>
        <w:jc w:val="both"/>
      </w:pPr>
      <w:r w:rsidRPr="00803362">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r w:rsidRPr="00803362">
        <w:lastRenderedPageBreak/>
        <w:t>муссонообразного и морского на севере, распространение равнинных, лесных и тундровых, горно-лесных и гольцовых ландшафтов).</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Чукотка, Приамурье, Приморье (географическое положение, история исследования, особенности природы). </w:t>
      </w:r>
    </w:p>
    <w:p w:rsidR="00724CE7" w:rsidRPr="00803362" w:rsidRDefault="00724CE7" w:rsidP="00355843">
      <w:pPr>
        <w:tabs>
          <w:tab w:val="left" w:pos="426"/>
        </w:tabs>
        <w:autoSpaceDE w:val="0"/>
        <w:autoSpaceDN w:val="0"/>
        <w:adjustRightInd w:val="0"/>
        <w:spacing w:line="360" w:lineRule="auto"/>
        <w:ind w:firstLine="709"/>
        <w:jc w:val="both"/>
      </w:pPr>
      <w:r w:rsidRPr="00803362">
        <w:t>Камчатка, Сахалин, Курильские острова (географическое положение, история исследования, особенности природы).</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 xml:space="preserve">Население России. </w:t>
      </w:r>
    </w:p>
    <w:p w:rsidR="00724CE7" w:rsidRPr="00803362" w:rsidRDefault="00724CE7" w:rsidP="00355843">
      <w:pPr>
        <w:tabs>
          <w:tab w:val="left" w:pos="-142"/>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rPr>
          <w:b/>
          <w:bCs/>
        </w:rPr>
      </w:pPr>
      <w:r w:rsidRPr="00803362">
        <w:rPr>
          <w:b/>
          <w:bCs/>
        </w:rPr>
        <w:t>География своей местности.</w:t>
      </w:r>
    </w:p>
    <w:p w:rsidR="00724CE7" w:rsidRPr="00803362" w:rsidRDefault="00724CE7" w:rsidP="00355843">
      <w:pPr>
        <w:tabs>
          <w:tab w:val="left" w:pos="426"/>
        </w:tabs>
        <w:autoSpaceDE w:val="0"/>
        <w:autoSpaceDN w:val="0"/>
        <w:adjustRightInd w:val="0"/>
        <w:spacing w:line="360" w:lineRule="auto"/>
        <w:ind w:firstLine="709"/>
        <w:jc w:val="both"/>
        <w:rPr>
          <w:b/>
          <w:bCs/>
        </w:rPr>
      </w:pPr>
      <w:r w:rsidRPr="00803362">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Хозяйство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Общая характеристика хозяйства. Географическое районирование. </w:t>
      </w:r>
      <w:r w:rsidRPr="00803362">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Главные отрасли и межотраслевые комплексы. </w:t>
      </w:r>
      <w:r w:rsidRPr="00803362">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w:t>
      </w:r>
      <w:r w:rsidRPr="00803362">
        <w:lastRenderedPageBreak/>
        <w:t>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24CE7" w:rsidRPr="00803362" w:rsidRDefault="00724CE7" w:rsidP="00724CE7">
      <w:pPr>
        <w:tabs>
          <w:tab w:val="left" w:pos="426"/>
        </w:tabs>
        <w:autoSpaceDE w:val="0"/>
        <w:autoSpaceDN w:val="0"/>
        <w:adjustRightInd w:val="0"/>
        <w:spacing w:line="360" w:lineRule="auto"/>
        <w:ind w:firstLine="709"/>
        <w:jc w:val="both"/>
        <w:rPr>
          <w:b/>
          <w:i/>
        </w:rPr>
      </w:pPr>
      <w:r w:rsidRPr="00803362">
        <w:rPr>
          <w:b/>
          <w:i/>
        </w:rPr>
        <w:t xml:space="preserve">Хозяйство своей местности. </w:t>
      </w:r>
    </w:p>
    <w:p w:rsidR="00724CE7" w:rsidRPr="00803362" w:rsidRDefault="00724CE7" w:rsidP="00355843">
      <w:pPr>
        <w:tabs>
          <w:tab w:val="left" w:pos="426"/>
        </w:tabs>
        <w:autoSpaceDE w:val="0"/>
        <w:autoSpaceDN w:val="0"/>
        <w:adjustRightInd w:val="0"/>
        <w:spacing w:line="360" w:lineRule="auto"/>
        <w:ind w:firstLine="709"/>
        <w:jc w:val="both"/>
        <w:rPr>
          <w:i/>
        </w:rPr>
      </w:pPr>
      <w:r w:rsidRPr="00803362">
        <w:rPr>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Районы России.</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Европейская часть России. </w:t>
      </w:r>
      <w:r w:rsidRPr="00803362">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rPr>
          <w:i/>
        </w:rPr>
        <w:t>Города Центрального района. Древние города, промышленные и научные центры.</w:t>
      </w:r>
      <w:r w:rsidRPr="00803362">
        <w:t xml:space="preserve"> Функциональное значение городов. Москва – столица Российской Федерации. </w:t>
      </w:r>
    </w:p>
    <w:p w:rsidR="00724CE7" w:rsidRPr="00803362" w:rsidRDefault="00724CE7" w:rsidP="00724CE7">
      <w:pPr>
        <w:tabs>
          <w:tab w:val="left" w:pos="426"/>
        </w:tabs>
        <w:autoSpaceDE w:val="0"/>
        <w:autoSpaceDN w:val="0"/>
        <w:adjustRightInd w:val="0"/>
        <w:spacing w:line="360" w:lineRule="auto"/>
        <w:ind w:firstLine="709"/>
        <w:jc w:val="both"/>
      </w:pPr>
      <w:r w:rsidRPr="00803362">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24CE7" w:rsidRPr="00803362" w:rsidRDefault="00724CE7" w:rsidP="00724CE7">
      <w:pPr>
        <w:tabs>
          <w:tab w:val="left" w:pos="426"/>
        </w:tabs>
        <w:autoSpaceDE w:val="0"/>
        <w:autoSpaceDN w:val="0"/>
        <w:adjustRightInd w:val="0"/>
        <w:spacing w:line="360" w:lineRule="auto"/>
        <w:ind w:firstLine="709"/>
        <w:jc w:val="both"/>
      </w:pPr>
      <w:r w:rsidRPr="00803362">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Моря Атлантического океана, омывающие Россию: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Южные моря России: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pPr>
      <w:r w:rsidRPr="00803362">
        <w:rPr>
          <w:b/>
          <w:bCs/>
        </w:rPr>
        <w:t xml:space="preserve">Азиатская часть России. </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t>Моря Северного Ледовитого океана: транспортное значение, ресурсы.</w:t>
      </w:r>
    </w:p>
    <w:p w:rsidR="00724CE7" w:rsidRPr="00803362" w:rsidRDefault="00724CE7" w:rsidP="00724CE7">
      <w:pPr>
        <w:tabs>
          <w:tab w:val="left" w:pos="426"/>
        </w:tabs>
        <w:autoSpaceDE w:val="0"/>
        <w:autoSpaceDN w:val="0"/>
        <w:adjustRightInd w:val="0"/>
        <w:spacing w:line="360" w:lineRule="auto"/>
        <w:ind w:firstLine="709"/>
        <w:jc w:val="both"/>
      </w:pPr>
      <w:r w:rsidRPr="00803362">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24CE7" w:rsidRPr="00803362" w:rsidRDefault="00724CE7" w:rsidP="00724CE7">
      <w:pPr>
        <w:tabs>
          <w:tab w:val="left" w:pos="426"/>
        </w:tabs>
        <w:autoSpaceDE w:val="0"/>
        <w:autoSpaceDN w:val="0"/>
        <w:adjustRightInd w:val="0"/>
        <w:spacing w:line="360" w:lineRule="auto"/>
        <w:ind w:firstLine="709"/>
        <w:jc w:val="both"/>
        <w:rPr>
          <w:i/>
        </w:rPr>
      </w:pPr>
      <w:r w:rsidRPr="00803362">
        <w:rPr>
          <w:i/>
        </w:rPr>
        <w:lastRenderedPageBreak/>
        <w:t>Моря Тихого океана: транспортное значение, ресурсы.</w:t>
      </w:r>
    </w:p>
    <w:p w:rsidR="00724CE7" w:rsidRPr="00803362" w:rsidRDefault="00724CE7" w:rsidP="00355843">
      <w:pPr>
        <w:tabs>
          <w:tab w:val="left" w:pos="426"/>
        </w:tabs>
        <w:autoSpaceDE w:val="0"/>
        <w:autoSpaceDN w:val="0"/>
        <w:adjustRightInd w:val="0"/>
        <w:spacing w:line="360" w:lineRule="auto"/>
        <w:ind w:firstLine="709"/>
        <w:jc w:val="both"/>
      </w:pPr>
      <w:r w:rsidRPr="00803362">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24CE7" w:rsidRPr="00803362" w:rsidRDefault="00724CE7" w:rsidP="00724CE7">
      <w:pPr>
        <w:tabs>
          <w:tab w:val="left" w:pos="426"/>
          <w:tab w:val="left" w:pos="4280"/>
          <w:tab w:val="left" w:pos="6180"/>
          <w:tab w:val="left" w:pos="7100"/>
          <w:tab w:val="left" w:pos="8880"/>
        </w:tabs>
        <w:autoSpaceDE w:val="0"/>
        <w:autoSpaceDN w:val="0"/>
        <w:adjustRightInd w:val="0"/>
        <w:spacing w:line="360" w:lineRule="auto"/>
        <w:ind w:firstLine="709"/>
        <w:jc w:val="both"/>
      </w:pPr>
      <w:r w:rsidRPr="00803362">
        <w:rPr>
          <w:b/>
          <w:bCs/>
        </w:rPr>
        <w:t xml:space="preserve">Россия в мире. </w:t>
      </w:r>
    </w:p>
    <w:p w:rsidR="00724CE7" w:rsidRPr="00803362" w:rsidRDefault="00724CE7" w:rsidP="00724CE7">
      <w:pPr>
        <w:tabs>
          <w:tab w:val="left" w:pos="284"/>
          <w:tab w:val="left" w:pos="426"/>
          <w:tab w:val="left" w:pos="4280"/>
          <w:tab w:val="left" w:pos="6180"/>
          <w:tab w:val="left" w:pos="7100"/>
          <w:tab w:val="left" w:pos="8880"/>
        </w:tabs>
        <w:autoSpaceDE w:val="0"/>
        <w:autoSpaceDN w:val="0"/>
        <w:adjustRightInd w:val="0"/>
        <w:spacing w:line="360" w:lineRule="auto"/>
        <w:ind w:firstLine="709"/>
        <w:jc w:val="both"/>
      </w:pPr>
      <w:r w:rsidRPr="00803362">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24CE7" w:rsidRPr="00803362" w:rsidRDefault="00724CE7" w:rsidP="00724CE7">
      <w:pPr>
        <w:tabs>
          <w:tab w:val="left" w:pos="5428"/>
        </w:tabs>
        <w:autoSpaceDE w:val="0"/>
        <w:autoSpaceDN w:val="0"/>
        <w:adjustRightInd w:val="0"/>
        <w:spacing w:line="360" w:lineRule="auto"/>
        <w:ind w:firstLine="709"/>
        <w:jc w:val="both"/>
      </w:pPr>
      <w:r w:rsidRPr="00803362">
        <w:rPr>
          <w:b/>
          <w:bCs/>
        </w:rPr>
        <w:t>Примерные темы практических работ</w:t>
      </w:r>
    </w:p>
    <w:p w:rsidR="00724CE7" w:rsidRPr="00803362" w:rsidRDefault="00724CE7" w:rsidP="004B0876">
      <w:pPr>
        <w:numPr>
          <w:ilvl w:val="0"/>
          <w:numId w:val="58"/>
        </w:numPr>
        <w:spacing w:line="360" w:lineRule="auto"/>
        <w:ind w:left="0" w:firstLine="709"/>
        <w:jc w:val="both"/>
      </w:pPr>
      <w:r w:rsidRPr="00803362">
        <w:t>Работа с картой «Имена на карте».</w:t>
      </w:r>
    </w:p>
    <w:p w:rsidR="00724CE7" w:rsidRPr="00803362" w:rsidRDefault="00724CE7" w:rsidP="004B0876">
      <w:pPr>
        <w:numPr>
          <w:ilvl w:val="0"/>
          <w:numId w:val="58"/>
        </w:numPr>
        <w:spacing w:line="360" w:lineRule="auto"/>
        <w:ind w:left="0" w:firstLine="709"/>
        <w:jc w:val="both"/>
      </w:pPr>
      <w:r w:rsidRPr="00803362">
        <w:t>Описание и нанесение на контурную карту географических объектов изученных маршрутов путешественников.</w:t>
      </w:r>
    </w:p>
    <w:p w:rsidR="00724CE7" w:rsidRPr="00803362" w:rsidRDefault="00724CE7" w:rsidP="004B0876">
      <w:pPr>
        <w:numPr>
          <w:ilvl w:val="0"/>
          <w:numId w:val="58"/>
        </w:numPr>
        <w:spacing w:line="360" w:lineRule="auto"/>
        <w:ind w:left="0" w:firstLine="709"/>
        <w:jc w:val="both"/>
      </w:pPr>
      <w:r w:rsidRPr="00803362">
        <w:t>Определение зенитального положения Солнца в разные периоды года.</w:t>
      </w:r>
    </w:p>
    <w:p w:rsidR="00724CE7" w:rsidRPr="00803362" w:rsidRDefault="00724CE7" w:rsidP="004B0876">
      <w:pPr>
        <w:numPr>
          <w:ilvl w:val="0"/>
          <w:numId w:val="58"/>
        </w:numPr>
        <w:spacing w:line="360" w:lineRule="auto"/>
        <w:ind w:left="0" w:firstLine="709"/>
        <w:jc w:val="both"/>
      </w:pPr>
      <w:r w:rsidRPr="00803362">
        <w:t>Определение координат географических объектов по карте.</w:t>
      </w:r>
    </w:p>
    <w:p w:rsidR="00724CE7" w:rsidRPr="00803362" w:rsidRDefault="00724CE7" w:rsidP="004B0876">
      <w:pPr>
        <w:numPr>
          <w:ilvl w:val="0"/>
          <w:numId w:val="58"/>
        </w:numPr>
        <w:spacing w:line="360" w:lineRule="auto"/>
        <w:ind w:left="0" w:firstLine="709"/>
        <w:jc w:val="both"/>
      </w:pPr>
      <w:r w:rsidRPr="00803362">
        <w:t>Определение положения объектов относительно друг друга:</w:t>
      </w:r>
    </w:p>
    <w:p w:rsidR="00724CE7" w:rsidRPr="00803362" w:rsidRDefault="00724CE7" w:rsidP="004B0876">
      <w:pPr>
        <w:numPr>
          <w:ilvl w:val="0"/>
          <w:numId w:val="58"/>
        </w:numPr>
        <w:spacing w:line="360" w:lineRule="auto"/>
        <w:ind w:left="0" w:firstLine="709"/>
        <w:jc w:val="both"/>
      </w:pPr>
      <w:r w:rsidRPr="00803362">
        <w:t>Определение направлений и расстояний по глобусу и карте.</w:t>
      </w:r>
    </w:p>
    <w:p w:rsidR="00724CE7" w:rsidRPr="00803362" w:rsidRDefault="00724CE7" w:rsidP="004B0876">
      <w:pPr>
        <w:numPr>
          <w:ilvl w:val="0"/>
          <w:numId w:val="58"/>
        </w:numPr>
        <w:spacing w:line="360" w:lineRule="auto"/>
        <w:ind w:left="0" w:firstLine="709"/>
        <w:jc w:val="both"/>
      </w:pPr>
      <w:r w:rsidRPr="00803362">
        <w:t>Определение высот и глубин географических объектов с использованием шкалы высот и глубин.</w:t>
      </w:r>
    </w:p>
    <w:p w:rsidR="00724CE7" w:rsidRPr="00803362" w:rsidRDefault="00724CE7" w:rsidP="004B0876">
      <w:pPr>
        <w:numPr>
          <w:ilvl w:val="0"/>
          <w:numId w:val="58"/>
        </w:numPr>
        <w:spacing w:line="360" w:lineRule="auto"/>
        <w:ind w:left="0" w:firstLine="709"/>
        <w:jc w:val="both"/>
      </w:pPr>
      <w:r w:rsidRPr="00803362">
        <w:t>Определение азимута.</w:t>
      </w:r>
    </w:p>
    <w:p w:rsidR="00724CE7" w:rsidRPr="00803362" w:rsidRDefault="00724CE7" w:rsidP="004B0876">
      <w:pPr>
        <w:numPr>
          <w:ilvl w:val="0"/>
          <w:numId w:val="58"/>
        </w:numPr>
        <w:spacing w:line="360" w:lineRule="auto"/>
        <w:ind w:left="0" w:firstLine="709"/>
        <w:jc w:val="both"/>
      </w:pPr>
      <w:r w:rsidRPr="00803362">
        <w:t>Ориентирование на местности.</w:t>
      </w:r>
    </w:p>
    <w:p w:rsidR="00724CE7" w:rsidRPr="00803362" w:rsidRDefault="00724CE7" w:rsidP="004B0876">
      <w:pPr>
        <w:numPr>
          <w:ilvl w:val="0"/>
          <w:numId w:val="58"/>
        </w:numPr>
        <w:spacing w:line="360" w:lineRule="auto"/>
        <w:ind w:left="0" w:firstLine="709"/>
        <w:jc w:val="both"/>
      </w:pPr>
      <w:r w:rsidRPr="00803362">
        <w:t>Составление плана местности.</w:t>
      </w:r>
    </w:p>
    <w:p w:rsidR="00724CE7" w:rsidRPr="00803362" w:rsidRDefault="00724CE7" w:rsidP="004B0876">
      <w:pPr>
        <w:numPr>
          <w:ilvl w:val="0"/>
          <w:numId w:val="58"/>
        </w:numPr>
        <w:spacing w:line="360" w:lineRule="auto"/>
        <w:ind w:left="0" w:firstLine="709"/>
        <w:jc w:val="both"/>
      </w:pPr>
      <w:r w:rsidRPr="00803362">
        <w:t>Работа с коллекциями минералов, горных пород, полезных ископаемых.</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элементов рельефа.</w:t>
      </w:r>
    </w:p>
    <w:p w:rsidR="00724CE7" w:rsidRPr="00803362" w:rsidRDefault="00724CE7" w:rsidP="004B0876">
      <w:pPr>
        <w:numPr>
          <w:ilvl w:val="0"/>
          <w:numId w:val="58"/>
        </w:numPr>
        <w:spacing w:line="360" w:lineRule="auto"/>
        <w:ind w:left="0" w:firstLine="709"/>
        <w:jc w:val="both"/>
      </w:pPr>
      <w:r w:rsidRPr="00803362">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объектов гидрографии.</w:t>
      </w:r>
    </w:p>
    <w:p w:rsidR="00724CE7" w:rsidRPr="00803362" w:rsidRDefault="00724CE7" w:rsidP="004B0876">
      <w:pPr>
        <w:numPr>
          <w:ilvl w:val="0"/>
          <w:numId w:val="58"/>
        </w:numPr>
        <w:spacing w:line="360" w:lineRule="auto"/>
        <w:ind w:left="0" w:firstLine="709"/>
        <w:jc w:val="both"/>
      </w:pPr>
      <w:r w:rsidRPr="00803362">
        <w:t>Описание объектов гидрографии.</w:t>
      </w:r>
    </w:p>
    <w:p w:rsidR="00724CE7" w:rsidRPr="00803362" w:rsidRDefault="00724CE7" w:rsidP="004B0876">
      <w:pPr>
        <w:numPr>
          <w:ilvl w:val="0"/>
          <w:numId w:val="58"/>
        </w:numPr>
        <w:spacing w:line="360" w:lineRule="auto"/>
        <w:ind w:left="0" w:firstLine="709"/>
        <w:jc w:val="both"/>
      </w:pPr>
      <w:r w:rsidRPr="00803362">
        <w:t>Ведение дневника погоды.</w:t>
      </w:r>
    </w:p>
    <w:p w:rsidR="00724CE7" w:rsidRPr="00803362" w:rsidRDefault="00724CE7" w:rsidP="004B0876">
      <w:pPr>
        <w:numPr>
          <w:ilvl w:val="0"/>
          <w:numId w:val="58"/>
        </w:numPr>
        <w:spacing w:line="360" w:lineRule="auto"/>
        <w:ind w:left="0" w:firstLine="709"/>
        <w:jc w:val="both"/>
      </w:pPr>
      <w:r w:rsidRPr="00803362">
        <w:lastRenderedPageBreak/>
        <w:t>Работа с метеоприборами (проведение наблюдений и измерений, фиксация результатов, обработка результатов наблюдений).</w:t>
      </w:r>
    </w:p>
    <w:p w:rsidR="00724CE7" w:rsidRPr="00803362" w:rsidRDefault="00724CE7" w:rsidP="004B0876">
      <w:pPr>
        <w:numPr>
          <w:ilvl w:val="0"/>
          <w:numId w:val="58"/>
        </w:numPr>
        <w:spacing w:line="360" w:lineRule="auto"/>
        <w:ind w:left="0" w:firstLine="709"/>
        <w:jc w:val="both"/>
      </w:pPr>
      <w:r w:rsidRPr="00803362">
        <w:t>Определение средних температур, амплитуды и построение графиков.</w:t>
      </w:r>
    </w:p>
    <w:p w:rsidR="00724CE7" w:rsidRPr="00803362" w:rsidRDefault="00724CE7" w:rsidP="004B0876">
      <w:pPr>
        <w:numPr>
          <w:ilvl w:val="0"/>
          <w:numId w:val="58"/>
        </w:numPr>
        <w:spacing w:line="360" w:lineRule="auto"/>
        <w:ind w:left="0" w:firstLine="709"/>
        <w:jc w:val="both"/>
      </w:pPr>
      <w:r w:rsidRPr="00803362">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24CE7" w:rsidRPr="00803362" w:rsidRDefault="00724CE7" w:rsidP="004B0876">
      <w:pPr>
        <w:numPr>
          <w:ilvl w:val="0"/>
          <w:numId w:val="58"/>
        </w:numPr>
        <w:spacing w:line="360" w:lineRule="auto"/>
        <w:ind w:left="0" w:firstLine="709"/>
        <w:jc w:val="both"/>
      </w:pPr>
      <w:r w:rsidRPr="00803362">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24CE7" w:rsidRPr="00803362" w:rsidRDefault="00724CE7" w:rsidP="004B0876">
      <w:pPr>
        <w:numPr>
          <w:ilvl w:val="0"/>
          <w:numId w:val="58"/>
        </w:numPr>
        <w:spacing w:line="360" w:lineRule="auto"/>
        <w:ind w:left="0" w:firstLine="709"/>
        <w:jc w:val="both"/>
      </w:pPr>
      <w:r w:rsidRPr="00803362">
        <w:t>Изучение природных комплексов своей местности.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океанов Земли.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об океанах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материков Земли.</w:t>
      </w:r>
    </w:p>
    <w:p w:rsidR="00724CE7" w:rsidRPr="00803362" w:rsidRDefault="00724CE7" w:rsidP="004B0876">
      <w:pPr>
        <w:numPr>
          <w:ilvl w:val="0"/>
          <w:numId w:val="58"/>
        </w:numPr>
        <w:spacing w:line="360" w:lineRule="auto"/>
        <w:ind w:left="0" w:firstLine="709"/>
        <w:jc w:val="both"/>
      </w:pPr>
      <w:r w:rsidRPr="00803362">
        <w:t>Описание природных зон Земли.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 материке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Прогнозирование перспективных путей рационального природопользования.</w:t>
      </w:r>
    </w:p>
    <w:p w:rsidR="00724CE7" w:rsidRPr="00803362" w:rsidRDefault="00724CE7" w:rsidP="004B0876">
      <w:pPr>
        <w:numPr>
          <w:ilvl w:val="0"/>
          <w:numId w:val="58"/>
        </w:numPr>
        <w:spacing w:line="360" w:lineRule="auto"/>
        <w:ind w:left="0" w:firstLine="709"/>
        <w:jc w:val="both"/>
      </w:pPr>
      <w:r w:rsidRPr="00803362">
        <w:t>Определение ГП и оценка его влияния на природу и жизнь людей в России.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особенностей географического положения России.</w:t>
      </w:r>
    </w:p>
    <w:p w:rsidR="00724CE7" w:rsidRPr="00803362" w:rsidRDefault="00724CE7" w:rsidP="004B0876">
      <w:pPr>
        <w:numPr>
          <w:ilvl w:val="0"/>
          <w:numId w:val="58"/>
        </w:numPr>
        <w:spacing w:line="360" w:lineRule="auto"/>
        <w:ind w:left="0" w:firstLine="709"/>
        <w:jc w:val="both"/>
      </w:pPr>
      <w:r w:rsidRPr="00803362">
        <w:t>Оценивание динамики изменения границ России и их значения.</w:t>
      </w:r>
    </w:p>
    <w:p w:rsidR="00724CE7" w:rsidRPr="00803362" w:rsidRDefault="00724CE7" w:rsidP="004B0876">
      <w:pPr>
        <w:numPr>
          <w:ilvl w:val="0"/>
          <w:numId w:val="58"/>
        </w:numPr>
        <w:spacing w:line="360" w:lineRule="auto"/>
        <w:ind w:left="0" w:firstLine="709"/>
        <w:jc w:val="both"/>
      </w:pPr>
      <w:r w:rsidRPr="00803362">
        <w:t>Написание эссе о роли русских землепроходцев и исследователей в освоении и изучении территории России.</w:t>
      </w:r>
    </w:p>
    <w:p w:rsidR="00724CE7" w:rsidRPr="00803362" w:rsidRDefault="00724CE7" w:rsidP="004B0876">
      <w:pPr>
        <w:numPr>
          <w:ilvl w:val="0"/>
          <w:numId w:val="58"/>
        </w:numPr>
        <w:spacing w:line="360" w:lineRule="auto"/>
        <w:ind w:left="0" w:firstLine="709"/>
        <w:jc w:val="both"/>
      </w:pPr>
      <w:r w:rsidRPr="00803362">
        <w:t>Решение задач на определение разницы во времени различных территорий России.</w:t>
      </w:r>
    </w:p>
    <w:p w:rsidR="00724CE7" w:rsidRPr="00803362" w:rsidRDefault="00724CE7" w:rsidP="004B0876">
      <w:pPr>
        <w:numPr>
          <w:ilvl w:val="0"/>
          <w:numId w:val="58"/>
        </w:numPr>
        <w:spacing w:line="360" w:lineRule="auto"/>
        <w:ind w:left="0" w:firstLine="709"/>
        <w:jc w:val="both"/>
      </w:pPr>
      <w:r w:rsidRPr="00803362">
        <w:t>Выявление взаимозависимостей тектонической структуры, формы рельефа, полезных ископаемых на территории России.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элементов рельефа России.</w:t>
      </w:r>
    </w:p>
    <w:p w:rsidR="00724CE7" w:rsidRPr="00803362" w:rsidRDefault="00724CE7" w:rsidP="004B0876">
      <w:pPr>
        <w:numPr>
          <w:ilvl w:val="0"/>
          <w:numId w:val="58"/>
        </w:numPr>
        <w:spacing w:line="360" w:lineRule="auto"/>
        <w:ind w:left="0" w:firstLine="709"/>
        <w:jc w:val="both"/>
      </w:pPr>
      <w:r w:rsidRPr="00803362">
        <w:t>Описание элементов рельефа России.</w:t>
      </w:r>
    </w:p>
    <w:p w:rsidR="00724CE7" w:rsidRPr="00803362" w:rsidRDefault="00724CE7" w:rsidP="004B0876">
      <w:pPr>
        <w:numPr>
          <w:ilvl w:val="0"/>
          <w:numId w:val="58"/>
        </w:numPr>
        <w:spacing w:line="360" w:lineRule="auto"/>
        <w:ind w:left="0" w:firstLine="709"/>
        <w:jc w:val="both"/>
      </w:pPr>
      <w:r w:rsidRPr="00803362">
        <w:t>Построение профиля своей местности.</w:t>
      </w:r>
    </w:p>
    <w:p w:rsidR="00724CE7" w:rsidRPr="00803362" w:rsidRDefault="00724CE7" w:rsidP="004B0876">
      <w:pPr>
        <w:numPr>
          <w:ilvl w:val="0"/>
          <w:numId w:val="58"/>
        </w:numPr>
        <w:spacing w:line="360" w:lineRule="auto"/>
        <w:ind w:left="0" w:firstLine="709"/>
        <w:jc w:val="both"/>
      </w:pPr>
      <w:r w:rsidRPr="00803362">
        <w:lastRenderedPageBreak/>
        <w:t>Работа с картографическими источниками: нанесение объектов гидрографии России.</w:t>
      </w:r>
    </w:p>
    <w:p w:rsidR="00724CE7" w:rsidRPr="00803362" w:rsidRDefault="00724CE7" w:rsidP="004B0876">
      <w:pPr>
        <w:numPr>
          <w:ilvl w:val="0"/>
          <w:numId w:val="58"/>
        </w:numPr>
        <w:spacing w:line="360" w:lineRule="auto"/>
        <w:ind w:left="0" w:firstLine="709"/>
        <w:jc w:val="both"/>
      </w:pPr>
      <w:r w:rsidRPr="00803362">
        <w:t>Описание объектов гидрографии России.</w:t>
      </w:r>
    </w:p>
    <w:p w:rsidR="00724CE7" w:rsidRPr="00803362" w:rsidRDefault="00724CE7" w:rsidP="004B0876">
      <w:pPr>
        <w:numPr>
          <w:ilvl w:val="0"/>
          <w:numId w:val="58"/>
        </w:numPr>
        <w:spacing w:line="360" w:lineRule="auto"/>
        <w:ind w:left="0" w:firstLine="709"/>
        <w:jc w:val="both"/>
      </w:pPr>
      <w:r w:rsidRPr="00803362">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24CE7" w:rsidRPr="00803362" w:rsidRDefault="00724CE7" w:rsidP="004B0876">
      <w:pPr>
        <w:numPr>
          <w:ilvl w:val="0"/>
          <w:numId w:val="58"/>
        </w:numPr>
        <w:spacing w:line="360" w:lineRule="auto"/>
        <w:ind w:left="0" w:firstLine="709"/>
        <w:jc w:val="both"/>
      </w:pPr>
      <w:r w:rsidRPr="00803362">
        <w:t>Распределение количества осадков на территории России, работа с климатограммами.</w:t>
      </w:r>
    </w:p>
    <w:p w:rsidR="00724CE7" w:rsidRPr="00803362" w:rsidRDefault="00724CE7" w:rsidP="004B0876">
      <w:pPr>
        <w:numPr>
          <w:ilvl w:val="0"/>
          <w:numId w:val="58"/>
        </w:numPr>
        <w:spacing w:line="360" w:lineRule="auto"/>
        <w:ind w:left="0" w:firstLine="709"/>
        <w:jc w:val="both"/>
      </w:pPr>
      <w:r w:rsidRPr="00803362">
        <w:t>Описание характеристики климата своего региона.</w:t>
      </w:r>
    </w:p>
    <w:p w:rsidR="00724CE7" w:rsidRPr="00803362" w:rsidRDefault="00724CE7" w:rsidP="004B0876">
      <w:pPr>
        <w:numPr>
          <w:ilvl w:val="0"/>
          <w:numId w:val="58"/>
        </w:numPr>
        <w:spacing w:line="360" w:lineRule="auto"/>
        <w:ind w:left="0" w:firstLine="709"/>
        <w:jc w:val="both"/>
      </w:pPr>
      <w:r w:rsidRPr="00803362">
        <w:t>Составление прогноза погоды на основе различных</w:t>
      </w:r>
      <w:r w:rsidRPr="00803362">
        <w:tab/>
        <w:t>источников информации.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России.</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 природе России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Сравнение особенностей природы отдельных регионов страны.</w:t>
      </w:r>
    </w:p>
    <w:p w:rsidR="00724CE7" w:rsidRPr="00803362" w:rsidRDefault="00724CE7" w:rsidP="004B0876">
      <w:pPr>
        <w:numPr>
          <w:ilvl w:val="0"/>
          <w:numId w:val="58"/>
        </w:numPr>
        <w:spacing w:line="360" w:lineRule="auto"/>
        <w:ind w:left="0" w:firstLine="709"/>
        <w:jc w:val="both"/>
      </w:pPr>
      <w:r w:rsidRPr="00803362">
        <w:t>Определение видов особо охраняемых природных территорий России и их особенностей.</w:t>
      </w:r>
    </w:p>
    <w:p w:rsidR="00724CE7" w:rsidRPr="00803362" w:rsidRDefault="00724CE7" w:rsidP="004B0876">
      <w:pPr>
        <w:numPr>
          <w:ilvl w:val="0"/>
          <w:numId w:val="58"/>
        </w:numPr>
        <w:spacing w:line="360" w:lineRule="auto"/>
        <w:ind w:left="0" w:firstLine="709"/>
        <w:jc w:val="both"/>
      </w:pPr>
      <w:r w:rsidRPr="00803362">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24CE7" w:rsidRPr="00803362" w:rsidRDefault="00724CE7" w:rsidP="004B0876">
      <w:pPr>
        <w:numPr>
          <w:ilvl w:val="0"/>
          <w:numId w:val="58"/>
        </w:numPr>
        <w:spacing w:line="360" w:lineRule="auto"/>
        <w:ind w:left="0" w:firstLine="709"/>
        <w:jc w:val="both"/>
      </w:pPr>
      <w:r w:rsidRPr="00803362">
        <w:t>Определение особенностей размещения крупных народов России.</w:t>
      </w:r>
    </w:p>
    <w:p w:rsidR="00724CE7" w:rsidRPr="00803362" w:rsidRDefault="00724CE7" w:rsidP="004B0876">
      <w:pPr>
        <w:numPr>
          <w:ilvl w:val="0"/>
          <w:numId w:val="58"/>
        </w:numPr>
        <w:spacing w:line="360" w:lineRule="auto"/>
        <w:ind w:left="0" w:firstLine="709"/>
        <w:jc w:val="both"/>
      </w:pPr>
      <w:r w:rsidRPr="00803362">
        <w:t>Определение, вычисление и сравнение показателей естественного прироста населения в разных частях России.</w:t>
      </w:r>
    </w:p>
    <w:p w:rsidR="00724CE7" w:rsidRPr="00803362" w:rsidRDefault="00724CE7" w:rsidP="004B0876">
      <w:pPr>
        <w:numPr>
          <w:ilvl w:val="0"/>
          <w:numId w:val="58"/>
        </w:numPr>
        <w:spacing w:line="360" w:lineRule="auto"/>
        <w:ind w:left="0" w:firstLine="709"/>
        <w:jc w:val="both"/>
      </w:pPr>
      <w:r w:rsidRPr="00803362">
        <w:t>Чтение и анализ половозрастных пирамид.</w:t>
      </w:r>
    </w:p>
    <w:p w:rsidR="00724CE7" w:rsidRPr="00803362" w:rsidRDefault="00724CE7" w:rsidP="004B0876">
      <w:pPr>
        <w:numPr>
          <w:ilvl w:val="0"/>
          <w:numId w:val="58"/>
        </w:numPr>
        <w:spacing w:line="360" w:lineRule="auto"/>
        <w:ind w:left="0" w:firstLine="709"/>
        <w:jc w:val="both"/>
      </w:pPr>
      <w:r w:rsidRPr="00803362">
        <w:t>Оценивание демографической ситуации России и отдельных ее территорий.</w:t>
      </w:r>
    </w:p>
    <w:p w:rsidR="00724CE7" w:rsidRPr="00803362" w:rsidRDefault="00724CE7" w:rsidP="004B0876">
      <w:pPr>
        <w:numPr>
          <w:ilvl w:val="0"/>
          <w:numId w:val="58"/>
        </w:numPr>
        <w:spacing w:line="360" w:lineRule="auto"/>
        <w:ind w:left="0" w:firstLine="709"/>
        <w:jc w:val="both"/>
      </w:pPr>
      <w:r w:rsidRPr="00803362">
        <w:t>Определение величины миграционного прироста населения в разных частях России.</w:t>
      </w:r>
    </w:p>
    <w:p w:rsidR="00724CE7" w:rsidRPr="00803362" w:rsidRDefault="00724CE7" w:rsidP="004B0876">
      <w:pPr>
        <w:numPr>
          <w:ilvl w:val="0"/>
          <w:numId w:val="58"/>
        </w:numPr>
        <w:spacing w:line="360" w:lineRule="auto"/>
        <w:ind w:left="0" w:firstLine="709"/>
        <w:jc w:val="both"/>
      </w:pPr>
      <w:r w:rsidRPr="00803362">
        <w:t>Определение видов и направлений внутренних и внешних миграций, объяснение причин, составление схемы.</w:t>
      </w:r>
    </w:p>
    <w:p w:rsidR="00724CE7" w:rsidRPr="00803362" w:rsidRDefault="00724CE7" w:rsidP="004B0876">
      <w:pPr>
        <w:numPr>
          <w:ilvl w:val="0"/>
          <w:numId w:val="58"/>
        </w:numPr>
        <w:spacing w:line="360" w:lineRule="auto"/>
        <w:ind w:left="0" w:firstLine="709"/>
        <w:jc w:val="both"/>
      </w:pPr>
      <w:r w:rsidRPr="00803362">
        <w:t>Объяснение различий в обеспеченности трудовыми ресурсами отдельных регионов России.</w:t>
      </w:r>
    </w:p>
    <w:p w:rsidR="00724CE7" w:rsidRPr="00803362" w:rsidRDefault="00724CE7" w:rsidP="004B0876">
      <w:pPr>
        <w:numPr>
          <w:ilvl w:val="0"/>
          <w:numId w:val="58"/>
        </w:numPr>
        <w:spacing w:line="360" w:lineRule="auto"/>
        <w:ind w:left="0" w:firstLine="709"/>
        <w:jc w:val="both"/>
      </w:pPr>
      <w:r w:rsidRPr="00803362">
        <w:t>Оценивание уровня урбанизации отдельных регионов России.</w:t>
      </w:r>
    </w:p>
    <w:p w:rsidR="00724CE7" w:rsidRPr="00803362" w:rsidRDefault="00724CE7" w:rsidP="004B0876">
      <w:pPr>
        <w:numPr>
          <w:ilvl w:val="0"/>
          <w:numId w:val="58"/>
        </w:numPr>
        <w:spacing w:line="360" w:lineRule="auto"/>
        <w:ind w:left="0" w:firstLine="709"/>
        <w:jc w:val="both"/>
      </w:pPr>
      <w:r w:rsidRPr="00803362">
        <w:t>Описание основных компонентов природы своей местности.</w:t>
      </w:r>
    </w:p>
    <w:p w:rsidR="00724CE7" w:rsidRPr="00803362" w:rsidRDefault="00724CE7" w:rsidP="004B0876">
      <w:pPr>
        <w:numPr>
          <w:ilvl w:val="0"/>
          <w:numId w:val="58"/>
        </w:numPr>
        <w:spacing w:line="360" w:lineRule="auto"/>
        <w:ind w:left="0" w:firstLine="709"/>
        <w:jc w:val="both"/>
      </w:pPr>
      <w:r w:rsidRPr="00803362">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Работа с картографическими источниками: нанесение субъектов, экономических районов и федеральных округов РФ.</w:t>
      </w:r>
    </w:p>
    <w:p w:rsidR="00724CE7" w:rsidRPr="00803362" w:rsidRDefault="00724CE7" w:rsidP="004B0876">
      <w:pPr>
        <w:numPr>
          <w:ilvl w:val="0"/>
          <w:numId w:val="58"/>
        </w:numPr>
        <w:spacing w:line="360" w:lineRule="auto"/>
        <w:ind w:left="0" w:firstLine="709"/>
        <w:jc w:val="both"/>
      </w:pPr>
      <w:r w:rsidRPr="00803362">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24CE7" w:rsidRPr="00803362" w:rsidRDefault="00724CE7" w:rsidP="004B0876">
      <w:pPr>
        <w:numPr>
          <w:ilvl w:val="0"/>
          <w:numId w:val="58"/>
        </w:numPr>
        <w:spacing w:line="360" w:lineRule="auto"/>
        <w:ind w:left="0" w:firstLine="709"/>
        <w:jc w:val="both"/>
      </w:pPr>
      <w:r w:rsidRPr="00803362">
        <w:t>Сравнение двух и более экономических районов России по заданным характеристикам.</w:t>
      </w:r>
    </w:p>
    <w:p w:rsidR="00724CE7" w:rsidRPr="00803362" w:rsidRDefault="00724CE7" w:rsidP="004B0876">
      <w:pPr>
        <w:numPr>
          <w:ilvl w:val="0"/>
          <w:numId w:val="58"/>
        </w:numPr>
        <w:spacing w:line="360" w:lineRule="auto"/>
        <w:ind w:left="0" w:firstLine="709"/>
        <w:jc w:val="both"/>
      </w:pPr>
      <w:r w:rsidRPr="00803362">
        <w:t>Создание презентационных материалов об экономических районах России на основе различных источников информации.</w:t>
      </w:r>
    </w:p>
    <w:p w:rsidR="00724CE7" w:rsidRPr="00803362" w:rsidRDefault="00724CE7" w:rsidP="004B0876">
      <w:pPr>
        <w:numPr>
          <w:ilvl w:val="0"/>
          <w:numId w:val="58"/>
        </w:numPr>
        <w:spacing w:line="360" w:lineRule="auto"/>
        <w:ind w:left="0" w:firstLine="709"/>
        <w:jc w:val="both"/>
      </w:pPr>
      <w:r w:rsidRPr="00803362">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24CE7" w:rsidRPr="00803362" w:rsidRDefault="00724CE7" w:rsidP="00724CE7">
      <w:pPr>
        <w:pStyle w:val="4"/>
        <w:ind w:left="1701"/>
        <w:rPr>
          <w:rFonts w:ascii="Times New Roman" w:hAnsi="Times New Roman"/>
          <w:sz w:val="24"/>
          <w:szCs w:val="24"/>
        </w:rPr>
      </w:pPr>
      <w:bookmarkStart w:id="105" w:name="_Toc31893446"/>
      <w:bookmarkStart w:id="106" w:name="_Toc31898640"/>
      <w:bookmarkStart w:id="107" w:name="_Toc409691708"/>
      <w:r w:rsidRPr="00803362">
        <w:rPr>
          <w:rFonts w:ascii="Times New Roman" w:hAnsi="Times New Roman"/>
          <w:sz w:val="24"/>
          <w:szCs w:val="24"/>
        </w:rPr>
        <w:t>2.2.2.8. Математика</w:t>
      </w:r>
      <w:bookmarkEnd w:id="105"/>
      <w:bookmarkEnd w:id="106"/>
    </w:p>
    <w:p w:rsidR="00724CE7" w:rsidRPr="00803362" w:rsidRDefault="00724CE7" w:rsidP="00724CE7">
      <w:pPr>
        <w:tabs>
          <w:tab w:val="left" w:pos="1134"/>
        </w:tabs>
        <w:spacing w:line="360" w:lineRule="auto"/>
        <w:ind w:firstLine="709"/>
        <w:jc w:val="both"/>
      </w:pPr>
      <w:r w:rsidRPr="00803362">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24CE7" w:rsidRPr="00803362" w:rsidRDefault="00724CE7" w:rsidP="00724CE7">
      <w:pPr>
        <w:ind w:left="709"/>
        <w:rPr>
          <w:b/>
        </w:rPr>
      </w:pPr>
      <w:bookmarkStart w:id="108" w:name="_Toc405513918"/>
      <w:bookmarkStart w:id="109" w:name="_Toc284662796"/>
      <w:bookmarkStart w:id="110" w:name="_Toc284663423"/>
      <w:bookmarkStart w:id="111" w:name="_Toc31893447"/>
      <w:r w:rsidRPr="00803362">
        <w:rPr>
          <w:b/>
        </w:rPr>
        <w:t>Элементы теории множеств и математической логики</w:t>
      </w:r>
      <w:bookmarkEnd w:id="108"/>
      <w:bookmarkEnd w:id="109"/>
      <w:bookmarkEnd w:id="110"/>
      <w:bookmarkEnd w:id="111"/>
    </w:p>
    <w:p w:rsidR="00724CE7" w:rsidRPr="00803362" w:rsidRDefault="00724CE7" w:rsidP="00724CE7">
      <w:pPr>
        <w:spacing w:line="360" w:lineRule="auto"/>
        <w:ind w:firstLine="709"/>
        <w:jc w:val="both"/>
      </w:pPr>
      <w:r w:rsidRPr="00803362">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24CE7" w:rsidRPr="00803362" w:rsidRDefault="00724CE7" w:rsidP="00724CE7">
      <w:pPr>
        <w:ind w:left="709"/>
        <w:rPr>
          <w:b/>
        </w:rPr>
      </w:pPr>
      <w:r w:rsidRPr="00803362">
        <w:rPr>
          <w:b/>
        </w:rPr>
        <w:t>Множества и отношения между ними</w:t>
      </w:r>
    </w:p>
    <w:p w:rsidR="00724CE7" w:rsidRPr="00803362" w:rsidRDefault="00724CE7" w:rsidP="00724CE7">
      <w:pPr>
        <w:spacing w:line="360" w:lineRule="auto"/>
        <w:ind w:firstLine="709"/>
        <w:jc w:val="both"/>
      </w:pPr>
      <w:r w:rsidRPr="00803362">
        <w:t xml:space="preserve">Множество, </w:t>
      </w:r>
      <w:r w:rsidRPr="00803362">
        <w:rPr>
          <w:i/>
        </w:rPr>
        <w:t>характеристическое свойство множества</w:t>
      </w:r>
      <w:r w:rsidRPr="00803362">
        <w:t xml:space="preserve">, элемент множества, </w:t>
      </w:r>
      <w:r w:rsidRPr="00803362">
        <w:rPr>
          <w:i/>
        </w:rPr>
        <w:t>пустое, конечное, бесконечное множество</w:t>
      </w:r>
      <w:r w:rsidRPr="00803362">
        <w:t xml:space="preserve">. Подмножество. Отношение принадлежности, включения, равенства. Элементы множества, способы задания множеств, </w:t>
      </w:r>
      <w:r w:rsidRPr="00803362">
        <w:rPr>
          <w:i/>
        </w:rPr>
        <w:t>распознавание подмножеств и элементов подмножеств с использованием кругов Эйлера</w:t>
      </w:r>
      <w:r w:rsidRPr="00803362">
        <w:t>.</w:t>
      </w:r>
    </w:p>
    <w:p w:rsidR="00724CE7" w:rsidRPr="00803362" w:rsidRDefault="00724CE7" w:rsidP="00724CE7">
      <w:pPr>
        <w:ind w:left="709"/>
        <w:rPr>
          <w:b/>
        </w:rPr>
      </w:pPr>
      <w:r w:rsidRPr="00803362">
        <w:rPr>
          <w:b/>
        </w:rPr>
        <w:t>Операции над множествами</w:t>
      </w:r>
    </w:p>
    <w:p w:rsidR="00724CE7" w:rsidRPr="00803362" w:rsidRDefault="00724CE7" w:rsidP="00724CE7">
      <w:pPr>
        <w:spacing w:line="360" w:lineRule="auto"/>
        <w:ind w:firstLine="709"/>
        <w:jc w:val="both"/>
      </w:pPr>
      <w:r w:rsidRPr="00803362">
        <w:t xml:space="preserve">Пересечение и объединение множеств. </w:t>
      </w:r>
      <w:r w:rsidRPr="00803362">
        <w:rPr>
          <w:i/>
        </w:rPr>
        <w:t>Разность множеств, дополнение множества</w:t>
      </w:r>
      <w:r w:rsidRPr="00803362">
        <w:t>.</w:t>
      </w:r>
      <w:r w:rsidRPr="00803362">
        <w:rPr>
          <w:i/>
        </w:rPr>
        <w:t>Интерпретация операций над множествами с помощью кругов Эйлера</w:t>
      </w:r>
      <w:r w:rsidRPr="00803362">
        <w:t xml:space="preserve">. </w:t>
      </w:r>
    </w:p>
    <w:p w:rsidR="00724CE7" w:rsidRPr="00803362" w:rsidRDefault="00724CE7" w:rsidP="00724CE7">
      <w:pPr>
        <w:ind w:left="709"/>
        <w:rPr>
          <w:b/>
        </w:rPr>
      </w:pPr>
      <w:r w:rsidRPr="00803362">
        <w:rPr>
          <w:b/>
        </w:rPr>
        <w:lastRenderedPageBreak/>
        <w:t>Элементы логики</w:t>
      </w:r>
    </w:p>
    <w:p w:rsidR="00724CE7" w:rsidRPr="00803362" w:rsidRDefault="00724CE7" w:rsidP="00724CE7">
      <w:pPr>
        <w:spacing w:line="360" w:lineRule="auto"/>
        <w:ind w:firstLine="709"/>
        <w:jc w:val="both"/>
      </w:pPr>
      <w:r w:rsidRPr="00803362">
        <w:t>Определение. Утверждения. Аксиомы и теоремы. Доказательство. Доказательство от противного. Теорема, обратная данной. Пример и контрпример.</w:t>
      </w:r>
    </w:p>
    <w:p w:rsidR="00724CE7" w:rsidRPr="00803362" w:rsidRDefault="00724CE7" w:rsidP="00724CE7">
      <w:pPr>
        <w:ind w:left="709"/>
        <w:rPr>
          <w:b/>
        </w:rPr>
      </w:pPr>
      <w:r w:rsidRPr="00803362">
        <w:rPr>
          <w:b/>
        </w:rPr>
        <w:t>Высказывания</w:t>
      </w:r>
    </w:p>
    <w:p w:rsidR="00724CE7" w:rsidRPr="00803362" w:rsidRDefault="00724CE7" w:rsidP="00724CE7">
      <w:pPr>
        <w:spacing w:line="360" w:lineRule="auto"/>
        <w:ind w:firstLine="709"/>
        <w:jc w:val="both"/>
        <w:rPr>
          <w:i/>
        </w:rPr>
      </w:pPr>
      <w:r w:rsidRPr="00803362">
        <w:t>Истинность и ложность высказывания</w:t>
      </w:r>
      <w:r w:rsidRPr="00803362">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24CE7" w:rsidRPr="00803362" w:rsidRDefault="00724CE7" w:rsidP="00724CE7">
      <w:pPr>
        <w:ind w:left="709"/>
        <w:rPr>
          <w:b/>
        </w:rPr>
      </w:pPr>
      <w:bookmarkStart w:id="112" w:name="_Toc405513919"/>
      <w:bookmarkStart w:id="113" w:name="_Toc284662797"/>
      <w:bookmarkStart w:id="114" w:name="_Toc284663424"/>
      <w:bookmarkStart w:id="115" w:name="_Toc31893448"/>
      <w:r w:rsidRPr="00803362">
        <w:rPr>
          <w:b/>
        </w:rPr>
        <w:t>Содержание курса математики в 5–6 классах</w:t>
      </w:r>
      <w:bookmarkEnd w:id="112"/>
      <w:bookmarkEnd w:id="113"/>
      <w:bookmarkEnd w:id="114"/>
      <w:bookmarkEnd w:id="115"/>
    </w:p>
    <w:p w:rsidR="00724CE7" w:rsidRPr="00803362" w:rsidRDefault="00724CE7" w:rsidP="00724CE7">
      <w:pPr>
        <w:ind w:left="709"/>
        <w:rPr>
          <w:b/>
        </w:rPr>
      </w:pPr>
      <w:r w:rsidRPr="00803362">
        <w:rPr>
          <w:b/>
        </w:rPr>
        <w:t>Натуральные числа и нуль</w:t>
      </w:r>
    </w:p>
    <w:p w:rsidR="00724CE7" w:rsidRPr="00803362" w:rsidRDefault="00724CE7" w:rsidP="00724CE7">
      <w:pPr>
        <w:ind w:left="709"/>
        <w:rPr>
          <w:b/>
        </w:rPr>
      </w:pPr>
      <w:r w:rsidRPr="00803362">
        <w:rPr>
          <w:b/>
        </w:rPr>
        <w:t>Натуральный ряд чисел и его свойства</w:t>
      </w:r>
    </w:p>
    <w:p w:rsidR="00724CE7" w:rsidRPr="00803362" w:rsidRDefault="00724CE7" w:rsidP="00724CE7">
      <w:pPr>
        <w:spacing w:line="360" w:lineRule="auto"/>
        <w:ind w:firstLine="709"/>
        <w:jc w:val="both"/>
      </w:pPr>
      <w:r w:rsidRPr="00803362">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24CE7" w:rsidRPr="00803362" w:rsidRDefault="00724CE7" w:rsidP="00724CE7">
      <w:pPr>
        <w:ind w:left="709"/>
        <w:rPr>
          <w:b/>
        </w:rPr>
      </w:pPr>
      <w:r w:rsidRPr="00803362">
        <w:rPr>
          <w:b/>
        </w:rPr>
        <w:t>Запись и чтение натуральных чисел</w:t>
      </w:r>
    </w:p>
    <w:p w:rsidR="00724CE7" w:rsidRPr="00803362" w:rsidRDefault="00724CE7" w:rsidP="00724CE7">
      <w:pPr>
        <w:spacing w:line="360" w:lineRule="auto"/>
        <w:ind w:firstLine="709"/>
        <w:jc w:val="both"/>
      </w:pPr>
      <w:r w:rsidRPr="00803362">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24CE7" w:rsidRPr="00803362" w:rsidRDefault="00724CE7" w:rsidP="00724CE7">
      <w:pPr>
        <w:ind w:left="709"/>
        <w:rPr>
          <w:b/>
        </w:rPr>
      </w:pPr>
      <w:r w:rsidRPr="00803362">
        <w:rPr>
          <w:b/>
        </w:rPr>
        <w:t>Округление натуральных чисел</w:t>
      </w:r>
    </w:p>
    <w:p w:rsidR="00724CE7" w:rsidRPr="00803362" w:rsidRDefault="00724CE7" w:rsidP="00724CE7">
      <w:pPr>
        <w:spacing w:line="360" w:lineRule="auto"/>
        <w:ind w:firstLine="709"/>
        <w:jc w:val="both"/>
      </w:pPr>
      <w:r w:rsidRPr="00803362">
        <w:t>Необходимость округления. Правило округления натуральных чисел.</w:t>
      </w:r>
    </w:p>
    <w:p w:rsidR="00724CE7" w:rsidRPr="00803362" w:rsidRDefault="00724CE7" w:rsidP="00724CE7">
      <w:pPr>
        <w:ind w:left="709"/>
        <w:rPr>
          <w:b/>
        </w:rPr>
      </w:pPr>
      <w:r w:rsidRPr="00803362">
        <w:rPr>
          <w:b/>
        </w:rPr>
        <w:t>Сравнение натуральных чисел, сравнение с числом 0</w:t>
      </w:r>
    </w:p>
    <w:p w:rsidR="00724CE7" w:rsidRPr="00803362" w:rsidRDefault="00724CE7" w:rsidP="00724CE7">
      <w:pPr>
        <w:spacing w:line="360" w:lineRule="auto"/>
        <w:ind w:firstLine="709"/>
        <w:jc w:val="both"/>
      </w:pPr>
      <w:r w:rsidRPr="00803362">
        <w:t>Понятие о сравнении чисел, сравнение натуральных чисел друг с другом и с нулем, математическая запись сравнений, способы сравнения чисел.</w:t>
      </w:r>
    </w:p>
    <w:p w:rsidR="00724CE7" w:rsidRPr="00803362" w:rsidRDefault="00724CE7" w:rsidP="00724CE7">
      <w:pPr>
        <w:ind w:left="709"/>
        <w:rPr>
          <w:b/>
        </w:rPr>
      </w:pPr>
      <w:r w:rsidRPr="00803362">
        <w:rPr>
          <w:b/>
        </w:rPr>
        <w:t>Действия с натуральными числами</w:t>
      </w:r>
    </w:p>
    <w:p w:rsidR="00724CE7" w:rsidRPr="00803362" w:rsidRDefault="00724CE7" w:rsidP="00724CE7">
      <w:pPr>
        <w:spacing w:line="360" w:lineRule="auto"/>
        <w:ind w:firstLine="709"/>
        <w:jc w:val="both"/>
      </w:pPr>
      <w:r w:rsidRPr="00803362">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24CE7" w:rsidRPr="00803362" w:rsidRDefault="00724CE7" w:rsidP="00724CE7">
      <w:pPr>
        <w:spacing w:line="360" w:lineRule="auto"/>
        <w:ind w:firstLine="709"/>
        <w:jc w:val="both"/>
      </w:pPr>
      <w:r w:rsidRPr="00803362">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24CE7" w:rsidRPr="00803362" w:rsidRDefault="00724CE7" w:rsidP="00724CE7">
      <w:pPr>
        <w:spacing w:line="360" w:lineRule="auto"/>
        <w:ind w:firstLine="709"/>
        <w:jc w:val="both"/>
      </w:pPr>
      <w:r w:rsidRPr="00803362">
        <w:t xml:space="preserve">Переместительный и сочетательный законы сложения и умножения, распределительный закон умножения относительно сложения, </w:t>
      </w:r>
      <w:r w:rsidRPr="00803362">
        <w:rPr>
          <w:i/>
        </w:rPr>
        <w:t>обоснование алгоритмов выполнения арифметических  действий.</w:t>
      </w:r>
    </w:p>
    <w:p w:rsidR="00724CE7" w:rsidRPr="00803362" w:rsidRDefault="00724CE7" w:rsidP="00724CE7">
      <w:pPr>
        <w:ind w:left="709"/>
        <w:rPr>
          <w:b/>
        </w:rPr>
      </w:pPr>
      <w:r w:rsidRPr="00803362">
        <w:rPr>
          <w:b/>
        </w:rPr>
        <w:t>Степень с натуральным показателем</w:t>
      </w:r>
    </w:p>
    <w:p w:rsidR="00724CE7" w:rsidRPr="00803362" w:rsidRDefault="00724CE7" w:rsidP="00724CE7">
      <w:pPr>
        <w:spacing w:line="360" w:lineRule="auto"/>
        <w:ind w:firstLine="709"/>
        <w:jc w:val="both"/>
      </w:pPr>
      <w:r w:rsidRPr="00803362">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24CE7" w:rsidRPr="00803362" w:rsidRDefault="00724CE7" w:rsidP="00724CE7">
      <w:pPr>
        <w:ind w:left="709"/>
        <w:rPr>
          <w:b/>
        </w:rPr>
      </w:pPr>
      <w:r w:rsidRPr="00803362">
        <w:rPr>
          <w:b/>
        </w:rPr>
        <w:t>Числовые выражения</w:t>
      </w:r>
    </w:p>
    <w:p w:rsidR="00724CE7" w:rsidRPr="00803362" w:rsidRDefault="00724CE7" w:rsidP="00724CE7">
      <w:pPr>
        <w:spacing w:line="360" w:lineRule="auto"/>
        <w:ind w:firstLine="709"/>
        <w:jc w:val="both"/>
      </w:pPr>
      <w:r w:rsidRPr="00803362">
        <w:t>Числовое выражение и его значение, порядок выполнения действий.</w:t>
      </w:r>
    </w:p>
    <w:p w:rsidR="00724CE7" w:rsidRPr="00803362" w:rsidRDefault="00724CE7" w:rsidP="00724CE7">
      <w:pPr>
        <w:ind w:left="709"/>
        <w:rPr>
          <w:b/>
        </w:rPr>
      </w:pPr>
      <w:r w:rsidRPr="00803362">
        <w:rPr>
          <w:b/>
        </w:rPr>
        <w:lastRenderedPageBreak/>
        <w:t>Деление с остатком</w:t>
      </w:r>
    </w:p>
    <w:p w:rsidR="00724CE7" w:rsidRPr="00803362" w:rsidRDefault="00724CE7" w:rsidP="00724CE7">
      <w:pPr>
        <w:spacing w:line="360" w:lineRule="auto"/>
        <w:ind w:firstLine="709"/>
        <w:jc w:val="both"/>
      </w:pPr>
      <w:r w:rsidRPr="00803362">
        <w:t xml:space="preserve">Деление с остатком на множестве натуральных чисел, </w:t>
      </w:r>
      <w:r w:rsidRPr="00803362">
        <w:rPr>
          <w:i/>
        </w:rPr>
        <w:t>свойства деления с остатком</w:t>
      </w:r>
      <w:r w:rsidRPr="00803362">
        <w:t xml:space="preserve">. Практические задачи на деление с остатком. </w:t>
      </w:r>
    </w:p>
    <w:p w:rsidR="00724CE7" w:rsidRPr="00803362" w:rsidRDefault="00724CE7" w:rsidP="00724CE7">
      <w:pPr>
        <w:ind w:left="709"/>
        <w:rPr>
          <w:b/>
        </w:rPr>
      </w:pPr>
      <w:r w:rsidRPr="00803362">
        <w:rPr>
          <w:b/>
        </w:rPr>
        <w:t>Свойства и признаки делимости</w:t>
      </w:r>
    </w:p>
    <w:p w:rsidR="00724CE7" w:rsidRPr="00803362" w:rsidRDefault="00724CE7" w:rsidP="00724CE7">
      <w:pPr>
        <w:spacing w:line="360" w:lineRule="auto"/>
        <w:ind w:firstLine="709"/>
        <w:jc w:val="both"/>
      </w:pPr>
      <w:r w:rsidRPr="00803362">
        <w:t xml:space="preserve">Свойство делимости суммы (разности) на число. Признаки делимости на 2, 3, 5, 9, 10. </w:t>
      </w:r>
      <w:r w:rsidRPr="00803362">
        <w:rPr>
          <w:i/>
        </w:rPr>
        <w:t>Признаки делимости на 4, 6, 8, 11. Доказательство признаков делимости</w:t>
      </w:r>
      <w:r w:rsidRPr="00803362">
        <w:t xml:space="preserve">. Решение практических задач с применением признаков делимости. </w:t>
      </w:r>
    </w:p>
    <w:p w:rsidR="00724CE7" w:rsidRPr="00803362" w:rsidRDefault="00724CE7" w:rsidP="00724CE7">
      <w:pPr>
        <w:ind w:left="709"/>
        <w:rPr>
          <w:b/>
        </w:rPr>
      </w:pPr>
      <w:r w:rsidRPr="00803362">
        <w:rPr>
          <w:b/>
        </w:rPr>
        <w:t>Разложение числа на простые множители</w:t>
      </w:r>
    </w:p>
    <w:p w:rsidR="00724CE7" w:rsidRPr="00803362" w:rsidRDefault="00724CE7" w:rsidP="00724CE7">
      <w:pPr>
        <w:spacing w:line="360" w:lineRule="auto"/>
        <w:ind w:firstLine="709"/>
        <w:jc w:val="both"/>
        <w:rPr>
          <w:i/>
        </w:rPr>
      </w:pPr>
      <w:r w:rsidRPr="00803362">
        <w:t xml:space="preserve">Простые и составные числа, </w:t>
      </w:r>
      <w:r w:rsidRPr="00803362">
        <w:rPr>
          <w:i/>
        </w:rPr>
        <w:t xml:space="preserve">решето Эратосфена. </w:t>
      </w:r>
    </w:p>
    <w:p w:rsidR="00724CE7" w:rsidRPr="00803362" w:rsidRDefault="00724CE7" w:rsidP="00724CE7">
      <w:pPr>
        <w:spacing w:line="360" w:lineRule="auto"/>
        <w:ind w:firstLine="709"/>
        <w:jc w:val="both"/>
      </w:pPr>
      <w:r w:rsidRPr="00803362">
        <w:t xml:space="preserve">Разложение натурального числа на множители, разложение на простые множители. </w:t>
      </w:r>
      <w:r w:rsidRPr="00803362">
        <w:rPr>
          <w:i/>
        </w:rPr>
        <w:t>Количество делителей числа, алгоритм разложения числа на простые множители, основная теорема арифметики</w:t>
      </w:r>
      <w:r w:rsidRPr="00803362">
        <w:t>.</w:t>
      </w:r>
    </w:p>
    <w:p w:rsidR="00724CE7" w:rsidRPr="00803362" w:rsidRDefault="00724CE7" w:rsidP="00724CE7">
      <w:pPr>
        <w:ind w:left="709"/>
      </w:pPr>
      <w:r w:rsidRPr="00803362">
        <w:rPr>
          <w:b/>
        </w:rPr>
        <w:t>Алгебраические выражения</w:t>
      </w:r>
    </w:p>
    <w:p w:rsidR="00724CE7" w:rsidRPr="00803362" w:rsidRDefault="00724CE7" w:rsidP="00724CE7">
      <w:pPr>
        <w:spacing w:line="360" w:lineRule="auto"/>
        <w:ind w:firstLine="709"/>
        <w:jc w:val="both"/>
        <w:rPr>
          <w:i/>
        </w:rPr>
      </w:pPr>
      <w:r w:rsidRPr="00803362">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24CE7" w:rsidRPr="00803362" w:rsidRDefault="00724CE7" w:rsidP="00724CE7">
      <w:pPr>
        <w:ind w:left="709"/>
        <w:rPr>
          <w:b/>
        </w:rPr>
      </w:pPr>
      <w:r w:rsidRPr="00803362">
        <w:rPr>
          <w:b/>
        </w:rPr>
        <w:t>Делители и кратные</w:t>
      </w:r>
    </w:p>
    <w:p w:rsidR="00724CE7" w:rsidRPr="00803362" w:rsidRDefault="00724CE7" w:rsidP="00724CE7">
      <w:pPr>
        <w:spacing w:line="360" w:lineRule="auto"/>
        <w:ind w:firstLine="709"/>
        <w:jc w:val="both"/>
      </w:pPr>
      <w:r w:rsidRPr="00803362">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24CE7" w:rsidRPr="00803362" w:rsidRDefault="00724CE7" w:rsidP="00724CE7">
      <w:pPr>
        <w:ind w:left="709"/>
        <w:rPr>
          <w:b/>
        </w:rPr>
      </w:pPr>
      <w:r w:rsidRPr="00803362">
        <w:rPr>
          <w:b/>
        </w:rPr>
        <w:t>Дроби</w:t>
      </w:r>
    </w:p>
    <w:p w:rsidR="00724CE7" w:rsidRPr="00803362" w:rsidRDefault="00724CE7" w:rsidP="00724CE7">
      <w:pPr>
        <w:ind w:left="709"/>
        <w:rPr>
          <w:b/>
        </w:rPr>
      </w:pPr>
      <w:r w:rsidRPr="00803362">
        <w:rPr>
          <w:b/>
        </w:rPr>
        <w:t>Обыкновенные дроби</w:t>
      </w:r>
    </w:p>
    <w:p w:rsidR="00724CE7" w:rsidRPr="00803362" w:rsidRDefault="00724CE7" w:rsidP="00724CE7">
      <w:pPr>
        <w:spacing w:line="360" w:lineRule="auto"/>
        <w:ind w:firstLine="709"/>
        <w:jc w:val="both"/>
      </w:pPr>
      <w:r w:rsidRPr="00803362">
        <w:t>Доля, часть, дробное число, дробь. Дробное число как результат деления. Правильные и неправильные дроби, смешанная дробь (смешанное число).</w:t>
      </w:r>
    </w:p>
    <w:p w:rsidR="00724CE7" w:rsidRPr="00803362" w:rsidRDefault="00724CE7" w:rsidP="00724CE7">
      <w:pPr>
        <w:spacing w:line="360" w:lineRule="auto"/>
        <w:ind w:firstLine="709"/>
        <w:jc w:val="both"/>
      </w:pPr>
      <w:r w:rsidRPr="00803362">
        <w:t>Запись натурального числа в виде дроби с заданным знаменателем, преобразование смешанной дроби в неправильную дробь и наоборот.</w:t>
      </w:r>
    </w:p>
    <w:p w:rsidR="00724CE7" w:rsidRPr="00803362" w:rsidRDefault="00724CE7" w:rsidP="00724CE7">
      <w:pPr>
        <w:spacing w:line="360" w:lineRule="auto"/>
        <w:ind w:firstLine="709"/>
        <w:jc w:val="both"/>
      </w:pPr>
      <w:r w:rsidRPr="00803362">
        <w:t xml:space="preserve">Приведение дробей к общему знаменателю. Сравнение обыкновенных дробей. </w:t>
      </w:r>
    </w:p>
    <w:p w:rsidR="00724CE7" w:rsidRPr="00803362" w:rsidRDefault="00724CE7" w:rsidP="00724CE7">
      <w:pPr>
        <w:spacing w:line="360" w:lineRule="auto"/>
        <w:ind w:firstLine="709"/>
        <w:jc w:val="both"/>
      </w:pPr>
      <w:r w:rsidRPr="00803362">
        <w:t xml:space="preserve">Сложение и вычитание обыкновенных дробей. Умножение и деление обыкновенных дробей. </w:t>
      </w:r>
    </w:p>
    <w:p w:rsidR="00724CE7" w:rsidRPr="00803362" w:rsidRDefault="00724CE7" w:rsidP="00724CE7">
      <w:pPr>
        <w:spacing w:line="360" w:lineRule="auto"/>
        <w:ind w:firstLine="709"/>
        <w:jc w:val="both"/>
      </w:pPr>
      <w:r w:rsidRPr="00803362">
        <w:t xml:space="preserve">Арифметические действия со смешанными дробями. </w:t>
      </w:r>
    </w:p>
    <w:p w:rsidR="00724CE7" w:rsidRPr="00803362" w:rsidRDefault="00724CE7" w:rsidP="00724CE7">
      <w:pPr>
        <w:spacing w:line="360" w:lineRule="auto"/>
        <w:ind w:firstLine="709"/>
        <w:jc w:val="both"/>
      </w:pPr>
      <w:r w:rsidRPr="00803362">
        <w:t>Арифметические действия с дробными числами.</w:t>
      </w:r>
      <w:r w:rsidRPr="00803362">
        <w:tab/>
      </w:r>
    </w:p>
    <w:p w:rsidR="00724CE7" w:rsidRPr="00803362" w:rsidRDefault="00724CE7" w:rsidP="00724CE7">
      <w:pPr>
        <w:spacing w:line="360" w:lineRule="auto"/>
        <w:ind w:firstLine="709"/>
        <w:jc w:val="both"/>
      </w:pPr>
      <w:r w:rsidRPr="00803362">
        <w:rPr>
          <w:i/>
        </w:rPr>
        <w:t>Способы рационализации вычислений и их применение при выполнении действий</w:t>
      </w:r>
      <w:r w:rsidRPr="00803362">
        <w:t>.</w:t>
      </w:r>
    </w:p>
    <w:p w:rsidR="00724CE7" w:rsidRPr="00803362" w:rsidRDefault="00724CE7" w:rsidP="00724CE7">
      <w:pPr>
        <w:ind w:left="709"/>
        <w:rPr>
          <w:b/>
        </w:rPr>
      </w:pPr>
      <w:r w:rsidRPr="00803362">
        <w:rPr>
          <w:b/>
        </w:rPr>
        <w:t>Десятичные дроби</w:t>
      </w:r>
    </w:p>
    <w:p w:rsidR="00724CE7" w:rsidRPr="00803362" w:rsidRDefault="00724CE7" w:rsidP="00724CE7">
      <w:pPr>
        <w:spacing w:line="360" w:lineRule="auto"/>
        <w:ind w:firstLine="709"/>
        <w:jc w:val="both"/>
      </w:pPr>
      <w:r w:rsidRPr="00803362">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w:t>
      </w:r>
      <w:r w:rsidRPr="00803362">
        <w:lastRenderedPageBreak/>
        <w:t xml:space="preserve">дробей. Округление десятичных дробей. Умножение и деление десятичных дробей. </w:t>
      </w:r>
      <w:r w:rsidRPr="00803362">
        <w:rPr>
          <w:i/>
        </w:rPr>
        <w:t>Преобразование обыкновенных дробей в десятичные дроби.Конечные и бесконечные десятичные дроби</w:t>
      </w:r>
      <w:r w:rsidRPr="00803362">
        <w:t xml:space="preserve">. </w:t>
      </w:r>
    </w:p>
    <w:p w:rsidR="00724CE7" w:rsidRPr="00803362" w:rsidRDefault="00724CE7" w:rsidP="00724CE7">
      <w:pPr>
        <w:spacing w:line="360" w:lineRule="auto"/>
        <w:ind w:firstLine="709"/>
        <w:jc w:val="both"/>
        <w:rPr>
          <w:b/>
          <w:bCs/>
        </w:rPr>
      </w:pPr>
      <w:r w:rsidRPr="00803362">
        <w:rPr>
          <w:b/>
          <w:bCs/>
        </w:rPr>
        <w:t>Отношение двух чисел</w:t>
      </w:r>
    </w:p>
    <w:p w:rsidR="00724CE7" w:rsidRPr="00803362" w:rsidRDefault="00724CE7" w:rsidP="00724CE7">
      <w:pPr>
        <w:spacing w:line="360" w:lineRule="auto"/>
        <w:ind w:firstLine="709"/>
        <w:jc w:val="both"/>
        <w:rPr>
          <w:b/>
          <w:bCs/>
        </w:rPr>
      </w:pPr>
      <w:r w:rsidRPr="00803362">
        <w:rPr>
          <w:bCs/>
        </w:rPr>
        <w:t>Масштаб на плане и карте.Пропорции. Свойства пропорций, применение пропорций и отношений при решении задач.</w:t>
      </w:r>
    </w:p>
    <w:p w:rsidR="00724CE7" w:rsidRPr="00803362" w:rsidRDefault="00724CE7" w:rsidP="00724CE7">
      <w:pPr>
        <w:spacing w:line="360" w:lineRule="auto"/>
        <w:ind w:firstLine="709"/>
        <w:jc w:val="both"/>
        <w:rPr>
          <w:bCs/>
        </w:rPr>
      </w:pPr>
      <w:r w:rsidRPr="00803362">
        <w:rPr>
          <w:b/>
          <w:bCs/>
        </w:rPr>
        <w:t>Среднее арифметическое чисел</w:t>
      </w:r>
    </w:p>
    <w:p w:rsidR="00724CE7" w:rsidRPr="00803362" w:rsidRDefault="00724CE7" w:rsidP="00724CE7">
      <w:pPr>
        <w:spacing w:line="360" w:lineRule="auto"/>
        <w:ind w:firstLine="709"/>
        <w:jc w:val="both"/>
        <w:rPr>
          <w:bCs/>
        </w:rPr>
      </w:pPr>
      <w:r w:rsidRPr="00803362">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03362">
        <w:rPr>
          <w:bCs/>
          <w:i/>
        </w:rPr>
        <w:t>Среднее арифметическое нескольких чисел.</w:t>
      </w:r>
    </w:p>
    <w:p w:rsidR="00724CE7" w:rsidRPr="00803362" w:rsidRDefault="00724CE7" w:rsidP="00724CE7">
      <w:pPr>
        <w:spacing w:line="360" w:lineRule="auto"/>
        <w:ind w:firstLine="709"/>
        <w:jc w:val="both"/>
        <w:rPr>
          <w:b/>
          <w:bCs/>
        </w:rPr>
      </w:pPr>
      <w:r w:rsidRPr="00803362">
        <w:rPr>
          <w:b/>
          <w:bCs/>
        </w:rPr>
        <w:t>Проценты</w:t>
      </w:r>
    </w:p>
    <w:p w:rsidR="00724CE7" w:rsidRPr="00803362" w:rsidRDefault="00724CE7" w:rsidP="00724CE7">
      <w:pPr>
        <w:spacing w:line="360" w:lineRule="auto"/>
        <w:ind w:firstLine="709"/>
        <w:jc w:val="both"/>
        <w:rPr>
          <w:bCs/>
        </w:rPr>
      </w:pPr>
      <w:r w:rsidRPr="00803362">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24CE7" w:rsidRPr="00803362" w:rsidRDefault="00724CE7" w:rsidP="00724CE7">
      <w:pPr>
        <w:spacing w:line="360" w:lineRule="auto"/>
        <w:ind w:firstLine="709"/>
        <w:jc w:val="both"/>
        <w:rPr>
          <w:b/>
          <w:bCs/>
        </w:rPr>
      </w:pPr>
      <w:r w:rsidRPr="00803362">
        <w:rPr>
          <w:b/>
          <w:bCs/>
        </w:rPr>
        <w:t>Диаграммы</w:t>
      </w:r>
    </w:p>
    <w:p w:rsidR="00724CE7" w:rsidRPr="00803362" w:rsidRDefault="00724CE7" w:rsidP="00724CE7">
      <w:pPr>
        <w:spacing w:line="360" w:lineRule="auto"/>
        <w:ind w:firstLine="709"/>
        <w:jc w:val="both"/>
        <w:rPr>
          <w:bCs/>
        </w:rPr>
      </w:pPr>
      <w:r w:rsidRPr="00803362">
        <w:rPr>
          <w:bCs/>
        </w:rPr>
        <w:t xml:space="preserve">Столбчатые и круговые диаграммы. Извлечение информации из диаграмм. </w:t>
      </w:r>
      <w:r w:rsidRPr="00803362">
        <w:rPr>
          <w:bCs/>
          <w:i/>
        </w:rPr>
        <w:t>Изображение диаграмм по числовым данным</w:t>
      </w:r>
      <w:r w:rsidRPr="00803362">
        <w:rPr>
          <w:bCs/>
        </w:rPr>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Рациональные числа</w:t>
      </w:r>
    </w:p>
    <w:p w:rsidR="00724CE7" w:rsidRPr="00803362" w:rsidRDefault="00724CE7" w:rsidP="00724CE7">
      <w:pPr>
        <w:spacing w:line="360" w:lineRule="auto"/>
        <w:ind w:firstLine="709"/>
        <w:jc w:val="both"/>
        <w:rPr>
          <w:b/>
          <w:bCs/>
        </w:rPr>
      </w:pPr>
      <w:r w:rsidRPr="00803362">
        <w:rPr>
          <w:b/>
          <w:bCs/>
        </w:rPr>
        <w:t>Положительные и отрицательные числа</w:t>
      </w:r>
    </w:p>
    <w:p w:rsidR="00724CE7" w:rsidRPr="00803362" w:rsidRDefault="00724CE7" w:rsidP="00724CE7">
      <w:pPr>
        <w:spacing w:line="360" w:lineRule="auto"/>
        <w:ind w:firstLine="709"/>
        <w:jc w:val="both"/>
      </w:pPr>
      <w:r w:rsidRPr="00803362">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24CE7" w:rsidRPr="00803362" w:rsidRDefault="00724CE7" w:rsidP="00724CE7">
      <w:pPr>
        <w:spacing w:line="360" w:lineRule="auto"/>
        <w:ind w:firstLine="709"/>
        <w:jc w:val="both"/>
      </w:pPr>
      <w:r w:rsidRPr="00803362">
        <w:rPr>
          <w:b/>
        </w:rPr>
        <w:t>Понятие о рациональном числе</w:t>
      </w:r>
      <w:r w:rsidRPr="00803362">
        <w:t xml:space="preserve">. </w:t>
      </w:r>
      <w:r w:rsidRPr="00803362">
        <w:rPr>
          <w:i/>
        </w:rPr>
        <w:t>Первичное представление о множестве рациональных чисел.</w:t>
      </w:r>
      <w:r w:rsidRPr="00803362">
        <w:t xml:space="preserve"> Действия с рациональными числами.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Решение текстовых задач</w:t>
      </w:r>
    </w:p>
    <w:p w:rsidR="00724CE7" w:rsidRPr="00803362" w:rsidRDefault="00724CE7" w:rsidP="00724CE7">
      <w:pPr>
        <w:spacing w:line="360" w:lineRule="auto"/>
        <w:ind w:firstLine="709"/>
        <w:jc w:val="both"/>
        <w:rPr>
          <w:b/>
        </w:rPr>
      </w:pPr>
      <w:r w:rsidRPr="00803362">
        <w:rPr>
          <w:b/>
        </w:rPr>
        <w:t>Единицы измерений</w:t>
      </w:r>
      <w:r w:rsidRPr="00803362">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w:t>
      </w:r>
      <w:r w:rsidRPr="00803362">
        <w:rPr>
          <w:i/>
        </w:rPr>
        <w:t xml:space="preserve">. </w:t>
      </w:r>
      <w:r w:rsidRPr="00803362">
        <w:t>Использование таблиц, схем, чертежей, других средств представления данных при решении задачи.</w:t>
      </w:r>
    </w:p>
    <w:p w:rsidR="00724CE7" w:rsidRPr="00803362" w:rsidRDefault="00724CE7" w:rsidP="00724CE7">
      <w:pPr>
        <w:spacing w:line="360" w:lineRule="auto"/>
        <w:ind w:firstLine="709"/>
        <w:jc w:val="both"/>
      </w:pPr>
      <w:r w:rsidRPr="00803362">
        <w:rPr>
          <w:b/>
        </w:rPr>
        <w:t>Задачи на движение, работу и покупки</w:t>
      </w:r>
    </w:p>
    <w:p w:rsidR="00724CE7" w:rsidRPr="00803362" w:rsidRDefault="00724CE7" w:rsidP="00724CE7">
      <w:pPr>
        <w:spacing w:line="360" w:lineRule="auto"/>
        <w:ind w:firstLine="709"/>
        <w:jc w:val="both"/>
      </w:pPr>
      <w:r w:rsidRPr="00803362">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24CE7" w:rsidRPr="00803362" w:rsidRDefault="00724CE7" w:rsidP="00724CE7">
      <w:pPr>
        <w:spacing w:line="360" w:lineRule="auto"/>
        <w:ind w:firstLine="709"/>
        <w:jc w:val="both"/>
        <w:rPr>
          <w:b/>
        </w:rPr>
      </w:pPr>
      <w:r w:rsidRPr="00803362">
        <w:rPr>
          <w:b/>
        </w:rPr>
        <w:t>Задачи на части, доли, проценты</w:t>
      </w:r>
    </w:p>
    <w:p w:rsidR="00724CE7" w:rsidRPr="00803362" w:rsidRDefault="00724CE7" w:rsidP="00724CE7">
      <w:pPr>
        <w:spacing w:line="360" w:lineRule="auto"/>
        <w:ind w:firstLine="709"/>
        <w:jc w:val="both"/>
      </w:pPr>
      <w:r w:rsidRPr="00803362">
        <w:t>Решение задач на нахождение части числа и числа по его части. Решение задач на проценты и доли. Применение пропорций при решении задач.</w:t>
      </w:r>
    </w:p>
    <w:p w:rsidR="00724CE7" w:rsidRPr="00803362" w:rsidRDefault="00724CE7" w:rsidP="00724CE7">
      <w:pPr>
        <w:spacing w:line="360" w:lineRule="auto"/>
        <w:ind w:firstLine="709"/>
        <w:jc w:val="both"/>
        <w:rPr>
          <w:b/>
        </w:rPr>
      </w:pPr>
      <w:r w:rsidRPr="00803362">
        <w:rPr>
          <w:b/>
        </w:rPr>
        <w:t>Логические задачи</w:t>
      </w:r>
    </w:p>
    <w:p w:rsidR="00724CE7" w:rsidRPr="00803362" w:rsidRDefault="00724CE7" w:rsidP="00724CE7">
      <w:pPr>
        <w:spacing w:line="360" w:lineRule="auto"/>
        <w:ind w:firstLine="709"/>
        <w:jc w:val="both"/>
        <w:rPr>
          <w:bCs/>
        </w:rPr>
      </w:pPr>
      <w:r w:rsidRPr="00803362">
        <w:rPr>
          <w:bCs/>
        </w:rPr>
        <w:t xml:space="preserve">Решение несложных логических задач. </w:t>
      </w:r>
      <w:r w:rsidRPr="00803362">
        <w:rPr>
          <w:bCs/>
          <w:i/>
        </w:rPr>
        <w:t>Решение логических задач с помощью графов, таблиц</w:t>
      </w:r>
      <w:r w:rsidRPr="00803362">
        <w:rPr>
          <w:bCs/>
        </w:rPr>
        <w:t xml:space="preserve">. </w:t>
      </w:r>
    </w:p>
    <w:p w:rsidR="00724CE7" w:rsidRPr="00803362" w:rsidRDefault="00724CE7" w:rsidP="00724CE7">
      <w:pPr>
        <w:spacing w:line="360" w:lineRule="auto"/>
        <w:ind w:firstLine="709"/>
        <w:jc w:val="both"/>
        <w:rPr>
          <w:bCs/>
        </w:rPr>
      </w:pPr>
      <w:r w:rsidRPr="00803362">
        <w:rPr>
          <w:b/>
        </w:rPr>
        <w:t xml:space="preserve">Основные методы решения текстовых задач: </w:t>
      </w:r>
      <w:r w:rsidRPr="00803362">
        <w:rPr>
          <w:bCs/>
        </w:rPr>
        <w:t>арифметический, перебор вариантов.</w:t>
      </w:r>
    </w:p>
    <w:p w:rsidR="00724CE7" w:rsidRPr="00803362" w:rsidRDefault="00724CE7" w:rsidP="00724CE7">
      <w:pPr>
        <w:spacing w:line="360" w:lineRule="auto"/>
        <w:ind w:firstLine="709"/>
        <w:jc w:val="both"/>
        <w:rPr>
          <w:b/>
        </w:rPr>
      </w:pPr>
      <w:bookmarkStart w:id="116" w:name="_Toc31893449"/>
      <w:r w:rsidRPr="00803362">
        <w:rPr>
          <w:b/>
        </w:rPr>
        <w:t>Наглядная геометрия</w:t>
      </w:r>
      <w:bookmarkEnd w:id="116"/>
    </w:p>
    <w:p w:rsidR="00724CE7" w:rsidRPr="00803362" w:rsidRDefault="00724CE7" w:rsidP="00724CE7">
      <w:pPr>
        <w:spacing w:line="360" w:lineRule="auto"/>
        <w:ind w:firstLine="709"/>
        <w:jc w:val="both"/>
      </w:pPr>
      <w:r w:rsidRPr="00803362">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03362">
        <w:rPr>
          <w:i/>
        </w:rPr>
        <w:t>виды треугольников. Правильные многоугольники.</w:t>
      </w:r>
      <w:r w:rsidRPr="00803362">
        <w:t xml:space="preserve"> Изображение основных геометрических фигур. </w:t>
      </w:r>
      <w:r w:rsidRPr="00803362">
        <w:rPr>
          <w:i/>
        </w:rPr>
        <w:t>Взаимное расположение двух прямых, двух окружностей, прямой и окружности.</w:t>
      </w:r>
      <w:r w:rsidRPr="00803362">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24CE7" w:rsidRPr="00803362" w:rsidRDefault="00724CE7" w:rsidP="00724CE7">
      <w:pPr>
        <w:spacing w:line="360" w:lineRule="auto"/>
        <w:ind w:firstLine="709"/>
        <w:jc w:val="both"/>
        <w:rPr>
          <w:i/>
        </w:rPr>
      </w:pPr>
      <w:r w:rsidRPr="00803362">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03362">
        <w:rPr>
          <w:i/>
        </w:rPr>
        <w:t>Равновеликие фигуры.</w:t>
      </w:r>
    </w:p>
    <w:p w:rsidR="00724CE7" w:rsidRPr="00803362" w:rsidRDefault="00724CE7" w:rsidP="00724CE7">
      <w:pPr>
        <w:spacing w:line="360" w:lineRule="auto"/>
        <w:ind w:firstLine="709"/>
        <w:jc w:val="both"/>
      </w:pPr>
      <w:r w:rsidRPr="00803362">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03362">
        <w:rPr>
          <w:i/>
        </w:rPr>
        <w:t>Примеры сечений. Многогранники. Правильные многогранники.</w:t>
      </w:r>
      <w:r w:rsidRPr="00803362">
        <w:t xml:space="preserve"> Примеры разверток многогранников, цилиндра и конуса. </w:t>
      </w:r>
    </w:p>
    <w:p w:rsidR="00724CE7" w:rsidRPr="00803362" w:rsidRDefault="00724CE7" w:rsidP="00724CE7">
      <w:pPr>
        <w:spacing w:line="360" w:lineRule="auto"/>
        <w:ind w:firstLine="709"/>
        <w:jc w:val="both"/>
      </w:pPr>
      <w:r w:rsidRPr="00803362">
        <w:t>Понятие объема; единицы объема. Объем прямоугольного параллелепипеда, куба.</w:t>
      </w:r>
    </w:p>
    <w:p w:rsidR="00724CE7" w:rsidRPr="00803362" w:rsidRDefault="00724CE7" w:rsidP="00724CE7">
      <w:pPr>
        <w:spacing w:line="360" w:lineRule="auto"/>
        <w:ind w:firstLine="709"/>
        <w:jc w:val="both"/>
      </w:pPr>
      <w:r w:rsidRPr="00803362">
        <w:t xml:space="preserve">Понятие о равенстве фигур. Центральная, осевая и </w:t>
      </w:r>
      <w:r w:rsidRPr="00803362">
        <w:rPr>
          <w:i/>
        </w:rPr>
        <w:t xml:space="preserve">зеркальная </w:t>
      </w:r>
      <w:r w:rsidRPr="00803362">
        <w:t>симметрии. Изображение симметричных фигур.</w:t>
      </w:r>
    </w:p>
    <w:p w:rsidR="00724CE7" w:rsidRPr="00803362" w:rsidRDefault="00724CE7" w:rsidP="00724CE7">
      <w:pPr>
        <w:spacing w:line="360" w:lineRule="auto"/>
        <w:ind w:firstLine="709"/>
        <w:jc w:val="both"/>
      </w:pPr>
      <w:r w:rsidRPr="00803362">
        <w:t>Решение практических задач с применением простейших свойств фигур.</w:t>
      </w:r>
    </w:p>
    <w:p w:rsidR="00724CE7" w:rsidRPr="00803362" w:rsidRDefault="00724CE7" w:rsidP="00724CE7">
      <w:pPr>
        <w:spacing w:line="360" w:lineRule="auto"/>
        <w:ind w:firstLine="709"/>
        <w:jc w:val="both"/>
        <w:rPr>
          <w:b/>
        </w:rPr>
      </w:pPr>
      <w:bookmarkStart w:id="117" w:name="_Toc31893450"/>
      <w:r w:rsidRPr="00803362">
        <w:rPr>
          <w:b/>
        </w:rPr>
        <w:t>История математики</w:t>
      </w:r>
      <w:bookmarkEnd w:id="117"/>
    </w:p>
    <w:p w:rsidR="00724CE7" w:rsidRPr="00803362" w:rsidRDefault="00724CE7" w:rsidP="00724CE7">
      <w:pPr>
        <w:spacing w:line="360" w:lineRule="auto"/>
        <w:ind w:firstLine="709"/>
        <w:jc w:val="both"/>
        <w:rPr>
          <w:i/>
        </w:rPr>
      </w:pPr>
      <w:r w:rsidRPr="00803362">
        <w:rPr>
          <w:i/>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24CE7" w:rsidRPr="00803362" w:rsidRDefault="00724CE7" w:rsidP="00724CE7">
      <w:pPr>
        <w:spacing w:line="360" w:lineRule="auto"/>
        <w:ind w:firstLine="709"/>
        <w:jc w:val="both"/>
        <w:rPr>
          <w:i/>
        </w:rPr>
      </w:pPr>
      <w:r w:rsidRPr="00803362">
        <w:rPr>
          <w:i/>
        </w:rPr>
        <w:lastRenderedPageBreak/>
        <w:t>Рождение шестидесятеричной системы счисления. Появление десятичной записи чисел.</w:t>
      </w:r>
    </w:p>
    <w:p w:rsidR="00724CE7" w:rsidRPr="00803362" w:rsidRDefault="00724CE7" w:rsidP="00724CE7">
      <w:pPr>
        <w:spacing w:line="360" w:lineRule="auto"/>
        <w:ind w:firstLine="709"/>
        <w:jc w:val="both"/>
        <w:rPr>
          <w:i/>
        </w:rPr>
      </w:pPr>
      <w:r w:rsidRPr="00803362">
        <w:rPr>
          <w:i/>
        </w:rPr>
        <w:t xml:space="preserve">Рождение и развитие арифметики натуральных чисел. НОК, НОД, простые числа. Решето Эратосфена.  </w:t>
      </w:r>
    </w:p>
    <w:p w:rsidR="00724CE7" w:rsidRPr="00803362" w:rsidRDefault="00724CE7" w:rsidP="00724CE7">
      <w:pPr>
        <w:spacing w:line="360" w:lineRule="auto"/>
        <w:ind w:firstLine="709"/>
        <w:jc w:val="both"/>
        <w:rPr>
          <w:i/>
        </w:rPr>
      </w:pPr>
      <w:r w:rsidRPr="00803362">
        <w:rPr>
          <w:i/>
        </w:rPr>
        <w:t xml:space="preserve">Появление нуля и отрицательных чисел в математике древности. Роль Диофанта. Почему </w:t>
      </w:r>
      <w:r w:rsidR="00846095" w:rsidRPr="00803362">
        <w:rPr>
          <w:i/>
          <w:noProof/>
          <w:position w:val="-14"/>
        </w:rPr>
        <w:drawing>
          <wp:inline distT="0" distB="0" distL="0" distR="0">
            <wp:extent cx="1000125" cy="285750"/>
            <wp:effectExtent l="0" t="0" r="0"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7"/>
                    <a:srcRect/>
                    <a:stretch>
                      <a:fillRect/>
                    </a:stretch>
                  </pic:blipFill>
                  <pic:spPr bwMode="auto">
                    <a:xfrm>
                      <a:off x="0" y="0"/>
                      <a:ext cx="1000125" cy="285750"/>
                    </a:xfrm>
                    <a:prstGeom prst="rect">
                      <a:avLst/>
                    </a:prstGeom>
                    <a:noFill/>
                    <a:ln w="9525">
                      <a:noFill/>
                      <a:miter lim="800000"/>
                      <a:headEnd/>
                      <a:tailEnd/>
                    </a:ln>
                  </pic:spPr>
                </pic:pic>
              </a:graphicData>
            </a:graphic>
          </wp:inline>
        </w:drawing>
      </w:r>
      <w:r w:rsidRPr="00803362">
        <w:rPr>
          <w:i/>
        </w:rPr>
        <w:t>?</w:t>
      </w:r>
    </w:p>
    <w:p w:rsidR="00724CE7" w:rsidRPr="00803362" w:rsidRDefault="00724CE7" w:rsidP="00724CE7">
      <w:pPr>
        <w:spacing w:line="360" w:lineRule="auto"/>
        <w:ind w:firstLine="709"/>
        <w:jc w:val="both"/>
        <w:rPr>
          <w:i/>
        </w:rPr>
      </w:pPr>
      <w:r w:rsidRPr="00803362">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724CE7" w:rsidRPr="00803362" w:rsidRDefault="00724CE7" w:rsidP="00724CE7">
      <w:pPr>
        <w:spacing w:line="360" w:lineRule="auto"/>
        <w:ind w:firstLine="709"/>
        <w:jc w:val="both"/>
        <w:rPr>
          <w:b/>
        </w:rPr>
      </w:pPr>
      <w:bookmarkStart w:id="118" w:name="_Toc405513920"/>
      <w:bookmarkStart w:id="119" w:name="_Toc284662798"/>
      <w:bookmarkStart w:id="120" w:name="_Toc284663425"/>
      <w:bookmarkStart w:id="121" w:name="_Toc31893451"/>
      <w:r w:rsidRPr="00803362">
        <w:rPr>
          <w:b/>
        </w:rPr>
        <w:t>Содержание курса математики в 7–9 классах</w:t>
      </w:r>
      <w:bookmarkEnd w:id="118"/>
      <w:bookmarkEnd w:id="119"/>
      <w:bookmarkEnd w:id="120"/>
      <w:bookmarkEnd w:id="121"/>
    </w:p>
    <w:p w:rsidR="00724CE7" w:rsidRPr="00803362" w:rsidRDefault="00724CE7" w:rsidP="00724CE7">
      <w:pPr>
        <w:spacing w:line="360" w:lineRule="auto"/>
        <w:ind w:firstLine="709"/>
        <w:jc w:val="both"/>
        <w:rPr>
          <w:b/>
        </w:rPr>
      </w:pPr>
      <w:bookmarkStart w:id="122" w:name="_Toc405513921"/>
      <w:bookmarkStart w:id="123" w:name="_Toc284662799"/>
      <w:bookmarkStart w:id="124" w:name="_Toc284663426"/>
      <w:bookmarkStart w:id="125" w:name="_Toc31893452"/>
      <w:r w:rsidRPr="00803362">
        <w:rPr>
          <w:b/>
        </w:rPr>
        <w:t>Алгебра</w:t>
      </w:r>
      <w:bookmarkEnd w:id="122"/>
      <w:bookmarkEnd w:id="123"/>
      <w:bookmarkEnd w:id="124"/>
      <w:bookmarkEnd w:id="125"/>
    </w:p>
    <w:p w:rsidR="00724CE7" w:rsidRPr="00803362" w:rsidRDefault="00724CE7" w:rsidP="00724CE7">
      <w:pPr>
        <w:spacing w:line="360" w:lineRule="auto"/>
        <w:ind w:firstLine="709"/>
        <w:jc w:val="both"/>
        <w:rPr>
          <w:b/>
        </w:rPr>
      </w:pPr>
      <w:r w:rsidRPr="00803362">
        <w:rPr>
          <w:b/>
        </w:rPr>
        <w:t>Числа</w:t>
      </w:r>
    </w:p>
    <w:p w:rsidR="00724CE7" w:rsidRPr="00803362" w:rsidRDefault="00724CE7" w:rsidP="00724CE7">
      <w:pPr>
        <w:spacing w:line="360" w:lineRule="auto"/>
        <w:ind w:firstLine="709"/>
        <w:jc w:val="both"/>
        <w:rPr>
          <w:b/>
        </w:rPr>
      </w:pPr>
      <w:r w:rsidRPr="00803362">
        <w:rPr>
          <w:b/>
        </w:rPr>
        <w:t>Рациональные числа</w:t>
      </w:r>
    </w:p>
    <w:p w:rsidR="00724CE7" w:rsidRPr="00803362" w:rsidRDefault="00724CE7" w:rsidP="00724CE7">
      <w:pPr>
        <w:spacing w:line="360" w:lineRule="auto"/>
        <w:ind w:firstLine="709"/>
        <w:jc w:val="both"/>
      </w:pPr>
      <w:r w:rsidRPr="00803362">
        <w:t xml:space="preserve">Множество рациональных чисел. Сравнение рациональных чисел. Действия с рациональными числами. </w:t>
      </w:r>
      <w:r w:rsidRPr="00803362">
        <w:rPr>
          <w:i/>
        </w:rPr>
        <w:t>Представление рационального числа десятичной дробью</w:t>
      </w:r>
      <w:r w:rsidRPr="00803362">
        <w:t xml:space="preserve">. </w:t>
      </w:r>
    </w:p>
    <w:p w:rsidR="00724CE7" w:rsidRPr="00803362" w:rsidRDefault="00724CE7" w:rsidP="00724CE7">
      <w:pPr>
        <w:spacing w:line="360" w:lineRule="auto"/>
        <w:ind w:firstLine="709"/>
        <w:jc w:val="both"/>
      </w:pPr>
      <w:r w:rsidRPr="00803362">
        <w:rPr>
          <w:b/>
          <w:bCs/>
        </w:rPr>
        <w:t>Иррациональные числа</w:t>
      </w:r>
    </w:p>
    <w:p w:rsidR="00724CE7" w:rsidRPr="00803362" w:rsidRDefault="00724CE7" w:rsidP="00724CE7">
      <w:pPr>
        <w:spacing w:line="360" w:lineRule="auto"/>
        <w:ind w:firstLine="709"/>
        <w:jc w:val="both"/>
        <w:rPr>
          <w:bCs/>
        </w:rPr>
      </w:pPr>
      <w:r w:rsidRPr="00803362">
        <w:t>Понятие иррационального числа. Распознавание иррациональных чисел. Примеры доказательств в алгебре. Иррациональность числа</w:t>
      </w:r>
      <w:r w:rsidR="00846095" w:rsidRPr="00803362">
        <w:rPr>
          <w:i/>
          <w:noProof/>
          <w:position w:val="-6"/>
        </w:rPr>
        <w:drawing>
          <wp:inline distT="0" distB="0" distL="0" distR="0">
            <wp:extent cx="180975" cy="266700"/>
            <wp:effectExtent l="0" t="0" r="9525" b="0"/>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8"/>
                    <a:srcRect/>
                    <a:stretch>
                      <a:fillRect/>
                    </a:stretch>
                  </pic:blipFill>
                  <pic:spPr bwMode="auto">
                    <a:xfrm>
                      <a:off x="0" y="0"/>
                      <a:ext cx="180975" cy="266700"/>
                    </a:xfrm>
                    <a:prstGeom prst="rect">
                      <a:avLst/>
                    </a:prstGeom>
                    <a:noFill/>
                    <a:ln w="9525">
                      <a:noFill/>
                      <a:miter lim="800000"/>
                      <a:headEnd/>
                      <a:tailEnd/>
                    </a:ln>
                  </pic:spPr>
                </pic:pic>
              </a:graphicData>
            </a:graphic>
          </wp:inline>
        </w:drawing>
      </w:r>
      <w:r w:rsidRPr="00803362">
        <w:rPr>
          <w:i/>
        </w:rPr>
        <w:t xml:space="preserve">. </w:t>
      </w:r>
      <w:r w:rsidRPr="00803362">
        <w:t>Применение в геометрии</w:t>
      </w:r>
      <w:r w:rsidRPr="00803362">
        <w:rPr>
          <w:i/>
        </w:rPr>
        <w:t>.Сравнение иррациональных чисел.</w:t>
      </w:r>
      <w:r w:rsidRPr="00803362">
        <w:rPr>
          <w:bCs/>
          <w:i/>
        </w:rPr>
        <w:t>Множество действительных чисел</w:t>
      </w:r>
      <w:r w:rsidRPr="00803362">
        <w:rPr>
          <w:bCs/>
        </w:rPr>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Тождественные преобразования</w:t>
      </w:r>
    </w:p>
    <w:p w:rsidR="00724CE7" w:rsidRPr="00803362" w:rsidRDefault="00724CE7" w:rsidP="00724CE7">
      <w:pPr>
        <w:spacing w:line="360" w:lineRule="auto"/>
        <w:ind w:firstLine="709"/>
        <w:jc w:val="both"/>
      </w:pPr>
      <w:r w:rsidRPr="00803362">
        <w:rPr>
          <w:b/>
          <w:bCs/>
        </w:rPr>
        <w:t>Числовые и буквенные выражения</w:t>
      </w:r>
    </w:p>
    <w:p w:rsidR="00724CE7" w:rsidRPr="00803362" w:rsidRDefault="00724CE7" w:rsidP="00724CE7">
      <w:pPr>
        <w:spacing w:line="360" w:lineRule="auto"/>
        <w:ind w:firstLine="709"/>
        <w:jc w:val="both"/>
      </w:pPr>
      <w:r w:rsidRPr="00803362">
        <w:t xml:space="preserve">Выражение с переменной. Значение выражения. Подстановка выражений вместо переменных. </w:t>
      </w:r>
    </w:p>
    <w:p w:rsidR="00724CE7" w:rsidRPr="00803362" w:rsidRDefault="00724CE7" w:rsidP="00724CE7">
      <w:pPr>
        <w:spacing w:line="360" w:lineRule="auto"/>
        <w:ind w:firstLine="709"/>
        <w:jc w:val="both"/>
      </w:pPr>
      <w:r w:rsidRPr="00803362">
        <w:rPr>
          <w:b/>
          <w:bCs/>
        </w:rPr>
        <w:t>Целые выражения</w:t>
      </w:r>
    </w:p>
    <w:p w:rsidR="00724CE7" w:rsidRPr="00803362" w:rsidRDefault="00724CE7" w:rsidP="00724CE7">
      <w:pPr>
        <w:spacing w:line="360" w:lineRule="auto"/>
        <w:ind w:firstLine="709"/>
        <w:jc w:val="both"/>
      </w:pPr>
      <w:r w:rsidRPr="00803362">
        <w:t xml:space="preserve">Степень с натуральным показателем и ее свойства. Преобразования выражений, содержащих степени с натуральным показателем. </w:t>
      </w:r>
    </w:p>
    <w:p w:rsidR="00724CE7" w:rsidRPr="00803362" w:rsidRDefault="00724CE7" w:rsidP="00724CE7">
      <w:pPr>
        <w:spacing w:line="360" w:lineRule="auto"/>
        <w:ind w:firstLine="709"/>
        <w:jc w:val="both"/>
        <w:rPr>
          <w:i/>
        </w:rPr>
      </w:pPr>
      <w:r w:rsidRPr="00803362">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w:t>
      </w:r>
      <w:r w:rsidRPr="00803362">
        <w:rPr>
          <w:i/>
        </w:rPr>
        <w:t>группировка, применение формул сокращенного умножения</w:t>
      </w:r>
      <w:r w:rsidRPr="00803362">
        <w:t>.</w:t>
      </w:r>
      <w:r w:rsidRPr="00803362">
        <w:rPr>
          <w:i/>
        </w:rPr>
        <w:t xml:space="preserve"> Квадратный трехчлен, разложение квадратного трехчлена на множители.</w:t>
      </w:r>
    </w:p>
    <w:p w:rsidR="00724CE7" w:rsidRPr="00803362" w:rsidRDefault="00724CE7" w:rsidP="00724CE7">
      <w:pPr>
        <w:spacing w:line="360" w:lineRule="auto"/>
        <w:ind w:firstLine="709"/>
        <w:jc w:val="both"/>
      </w:pPr>
      <w:r w:rsidRPr="00803362">
        <w:rPr>
          <w:b/>
          <w:bCs/>
        </w:rPr>
        <w:t>Дробно-рациональные выражения</w:t>
      </w:r>
    </w:p>
    <w:p w:rsidR="00724CE7" w:rsidRPr="00803362" w:rsidRDefault="00724CE7" w:rsidP="00724CE7">
      <w:pPr>
        <w:spacing w:line="360" w:lineRule="auto"/>
        <w:ind w:firstLine="709"/>
        <w:jc w:val="both"/>
        <w:rPr>
          <w:i/>
        </w:rPr>
      </w:pPr>
      <w:r w:rsidRPr="00803362">
        <w:t xml:space="preserve">Степень с целым показателем. Преобразование дробно-линейных выражений: сложение, умножение, деление. </w:t>
      </w:r>
      <w:r w:rsidRPr="00803362">
        <w:rPr>
          <w:i/>
        </w:rPr>
        <w:t>Алгебраическая дробь.Допустимые значения переменных в дробно-рациональных выражениях</w:t>
      </w:r>
      <w:r w:rsidRPr="00803362">
        <w:t xml:space="preserve">. </w:t>
      </w:r>
      <w:r w:rsidRPr="00803362">
        <w:rPr>
          <w:i/>
        </w:rPr>
        <w:t xml:space="preserve">Сокращение алгебраических дробей. </w:t>
      </w:r>
      <w:r w:rsidRPr="00803362">
        <w:rPr>
          <w:i/>
        </w:rPr>
        <w:lastRenderedPageBreak/>
        <w:t>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24CE7" w:rsidRPr="00803362" w:rsidRDefault="00724CE7" w:rsidP="00724CE7">
      <w:pPr>
        <w:spacing w:line="360" w:lineRule="auto"/>
        <w:ind w:firstLine="709"/>
        <w:jc w:val="both"/>
      </w:pPr>
      <w:r w:rsidRPr="00803362">
        <w:rPr>
          <w:i/>
        </w:rPr>
        <w:t>Преобразование выражений, содержащих знак модуля.</w:t>
      </w:r>
    </w:p>
    <w:p w:rsidR="00724CE7" w:rsidRPr="00803362" w:rsidRDefault="00724CE7" w:rsidP="00724CE7">
      <w:pPr>
        <w:spacing w:line="360" w:lineRule="auto"/>
        <w:ind w:firstLine="709"/>
        <w:jc w:val="both"/>
      </w:pPr>
      <w:r w:rsidRPr="00803362">
        <w:rPr>
          <w:b/>
        </w:rPr>
        <w:t>Квадратные корни</w:t>
      </w:r>
    </w:p>
    <w:p w:rsidR="00724CE7" w:rsidRPr="00803362" w:rsidRDefault="00724CE7" w:rsidP="00724CE7">
      <w:pPr>
        <w:spacing w:line="360" w:lineRule="auto"/>
        <w:ind w:firstLine="709"/>
        <w:jc w:val="both"/>
      </w:pPr>
      <w:r w:rsidRPr="00803362">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03362">
        <w:rPr>
          <w:i/>
        </w:rPr>
        <w:t>внесение множителя под знак корня</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Уравнения и неравенства</w:t>
      </w:r>
    </w:p>
    <w:p w:rsidR="00724CE7" w:rsidRPr="00803362" w:rsidRDefault="00724CE7" w:rsidP="00724CE7">
      <w:pPr>
        <w:spacing w:line="360" w:lineRule="auto"/>
        <w:ind w:firstLine="709"/>
        <w:jc w:val="both"/>
      </w:pPr>
      <w:r w:rsidRPr="00803362">
        <w:rPr>
          <w:b/>
          <w:bCs/>
        </w:rPr>
        <w:t>Равенства</w:t>
      </w:r>
    </w:p>
    <w:p w:rsidR="00724CE7" w:rsidRPr="00803362" w:rsidRDefault="00724CE7" w:rsidP="00724CE7">
      <w:pPr>
        <w:spacing w:line="360" w:lineRule="auto"/>
        <w:ind w:firstLine="709"/>
        <w:jc w:val="both"/>
      </w:pPr>
      <w:r w:rsidRPr="00803362">
        <w:t xml:space="preserve">Числовое равенство. Свойства числовых равенств. Равенство с переменной. </w:t>
      </w:r>
    </w:p>
    <w:p w:rsidR="00724CE7" w:rsidRPr="00803362" w:rsidRDefault="00724CE7" w:rsidP="00724CE7">
      <w:pPr>
        <w:spacing w:line="360" w:lineRule="auto"/>
        <w:ind w:firstLine="709"/>
        <w:jc w:val="both"/>
      </w:pPr>
      <w:r w:rsidRPr="00803362">
        <w:rPr>
          <w:b/>
          <w:bCs/>
        </w:rPr>
        <w:t>Уравнения</w:t>
      </w:r>
    </w:p>
    <w:p w:rsidR="00724CE7" w:rsidRPr="00803362" w:rsidRDefault="00724CE7" w:rsidP="00724CE7">
      <w:pPr>
        <w:spacing w:line="360" w:lineRule="auto"/>
        <w:ind w:firstLine="709"/>
        <w:jc w:val="both"/>
        <w:rPr>
          <w:i/>
        </w:rPr>
      </w:pPr>
      <w:r w:rsidRPr="00803362">
        <w:t xml:space="preserve">Понятие уравнения и корня уравнения. </w:t>
      </w:r>
      <w:r w:rsidRPr="00803362">
        <w:rPr>
          <w:i/>
        </w:rPr>
        <w:t>Представление о равносильности уравнений. Область определения уравнения (область допустимых значений переменной).</w:t>
      </w:r>
    </w:p>
    <w:p w:rsidR="00724CE7" w:rsidRPr="00803362" w:rsidRDefault="00724CE7" w:rsidP="00724CE7">
      <w:pPr>
        <w:spacing w:line="360" w:lineRule="auto"/>
        <w:ind w:firstLine="709"/>
        <w:jc w:val="both"/>
      </w:pPr>
      <w:r w:rsidRPr="00803362">
        <w:rPr>
          <w:b/>
          <w:bCs/>
        </w:rPr>
        <w:t>Линейное уравнение и его корни</w:t>
      </w:r>
    </w:p>
    <w:p w:rsidR="00724CE7" w:rsidRPr="00803362" w:rsidRDefault="00724CE7" w:rsidP="00724CE7">
      <w:pPr>
        <w:spacing w:line="360" w:lineRule="auto"/>
        <w:ind w:firstLine="709"/>
        <w:jc w:val="both"/>
        <w:rPr>
          <w:i/>
        </w:rPr>
      </w:pPr>
      <w:r w:rsidRPr="00803362">
        <w:t xml:space="preserve">Решение линейных уравнений. </w:t>
      </w:r>
      <w:r w:rsidRPr="00803362">
        <w:rPr>
          <w:i/>
        </w:rPr>
        <w:t>Линейное уравнение с параметром. Количество корней линейного уравнения. Решение линейных уравнений с параметром.</w:t>
      </w:r>
    </w:p>
    <w:p w:rsidR="00724CE7" w:rsidRPr="00803362" w:rsidRDefault="00724CE7" w:rsidP="00724CE7">
      <w:pPr>
        <w:spacing w:line="360" w:lineRule="auto"/>
        <w:ind w:firstLine="709"/>
        <w:jc w:val="both"/>
      </w:pPr>
      <w:r w:rsidRPr="00803362">
        <w:rPr>
          <w:b/>
          <w:bCs/>
        </w:rPr>
        <w:t>Квадратное уравнение и его корни</w:t>
      </w:r>
    </w:p>
    <w:p w:rsidR="00724CE7" w:rsidRPr="00803362" w:rsidRDefault="00724CE7" w:rsidP="00724CE7">
      <w:pPr>
        <w:spacing w:line="360" w:lineRule="auto"/>
        <w:ind w:firstLine="709"/>
        <w:jc w:val="both"/>
      </w:pPr>
      <w:r w:rsidRPr="00803362">
        <w:t xml:space="preserve">Квадратные уравнения. Неполные квадратные уравнения. Дискриминант квадратного уравнения. Формула корней квадратного уравнения. </w:t>
      </w:r>
      <w:r w:rsidRPr="00803362">
        <w:rPr>
          <w:i/>
        </w:rPr>
        <w:t>Теорема Виета. Теорема, обратная теореме Виета.</w:t>
      </w:r>
      <w:r w:rsidRPr="00803362">
        <w:t xml:space="preserve"> Решение квадратных уравнений:использование формулы для нахождения корней</w:t>
      </w:r>
      <w:r w:rsidRPr="00803362">
        <w:rPr>
          <w:i/>
        </w:rPr>
        <w:t>, графический метод решения, разложение на множители, подбор корней с использованием теоремы Виета</w:t>
      </w:r>
      <w:r w:rsidRPr="00803362">
        <w:t xml:space="preserve">. </w:t>
      </w:r>
      <w:r w:rsidRPr="00803362">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24CE7" w:rsidRPr="00803362" w:rsidRDefault="00724CE7" w:rsidP="00724CE7">
      <w:pPr>
        <w:spacing w:line="360" w:lineRule="auto"/>
        <w:ind w:firstLine="709"/>
        <w:jc w:val="both"/>
        <w:rPr>
          <w:i/>
        </w:rPr>
      </w:pPr>
      <w:r w:rsidRPr="00803362">
        <w:rPr>
          <w:b/>
        </w:rPr>
        <w:t>Дробно-рациональные уравнения</w:t>
      </w:r>
    </w:p>
    <w:p w:rsidR="00724CE7" w:rsidRPr="00803362" w:rsidRDefault="00724CE7" w:rsidP="00724CE7">
      <w:pPr>
        <w:spacing w:line="360" w:lineRule="auto"/>
        <w:ind w:firstLine="709"/>
        <w:jc w:val="both"/>
        <w:rPr>
          <w:i/>
        </w:rPr>
      </w:pPr>
      <w:r w:rsidRPr="00803362">
        <w:t xml:space="preserve">Решение простейших дробно-линейных уравнений. </w:t>
      </w:r>
      <w:r w:rsidRPr="00803362">
        <w:rPr>
          <w:i/>
        </w:rPr>
        <w:t xml:space="preserve">Решение дробно-рациональных уравнений. </w:t>
      </w:r>
    </w:p>
    <w:p w:rsidR="00724CE7" w:rsidRPr="00803362" w:rsidRDefault="00724CE7" w:rsidP="00724CE7">
      <w:pPr>
        <w:spacing w:line="360" w:lineRule="auto"/>
        <w:ind w:firstLine="709"/>
        <w:jc w:val="both"/>
        <w:rPr>
          <w:i/>
        </w:rPr>
      </w:pPr>
      <w:r w:rsidRPr="00803362">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24CE7" w:rsidRPr="00803362" w:rsidRDefault="00724CE7" w:rsidP="00724CE7">
      <w:pPr>
        <w:spacing w:line="360" w:lineRule="auto"/>
        <w:ind w:firstLine="709"/>
        <w:jc w:val="both"/>
      </w:pPr>
      <w:r w:rsidRPr="00803362">
        <w:rPr>
          <w:i/>
        </w:rPr>
        <w:t xml:space="preserve">Простейшие иррациональные уравнения вида </w:t>
      </w:r>
      <w:r w:rsidR="00846095" w:rsidRPr="00803362">
        <w:rPr>
          <w:noProof/>
          <w:position w:val="-16"/>
        </w:rPr>
        <w:drawing>
          <wp:inline distT="0" distB="0" distL="0" distR="0">
            <wp:extent cx="742950" cy="285750"/>
            <wp:effectExtent l="0" t="0" r="0" b="0"/>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Pr="00803362">
        <w:t>.</w:t>
      </w:r>
    </w:p>
    <w:p w:rsidR="00724CE7" w:rsidRPr="00803362" w:rsidRDefault="00724CE7" w:rsidP="00724CE7">
      <w:pPr>
        <w:spacing w:line="360" w:lineRule="auto"/>
        <w:ind w:firstLine="709"/>
        <w:jc w:val="both"/>
        <w:rPr>
          <w:i/>
        </w:rPr>
      </w:pPr>
      <w:r w:rsidRPr="00803362">
        <w:rPr>
          <w:i/>
        </w:rPr>
        <w:lastRenderedPageBreak/>
        <w:t>Уравнения вида</w:t>
      </w:r>
      <w:r w:rsidR="00846095" w:rsidRPr="00803362">
        <w:rPr>
          <w:noProof/>
          <w:position w:val="-6"/>
        </w:rPr>
        <w:drawing>
          <wp:inline distT="0" distB="0" distL="0" distR="0">
            <wp:extent cx="466725" cy="266700"/>
            <wp:effectExtent l="0" t="0" r="9525" b="0"/>
            <wp:docPr id="1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9"/>
                    <a:srcRect/>
                    <a:stretch>
                      <a:fillRect/>
                    </a:stretch>
                  </pic:blipFill>
                  <pic:spPr bwMode="auto">
                    <a:xfrm>
                      <a:off x="0" y="0"/>
                      <a:ext cx="466725" cy="266700"/>
                    </a:xfrm>
                    <a:prstGeom prst="rect">
                      <a:avLst/>
                    </a:prstGeom>
                    <a:noFill/>
                    <a:ln w="9525">
                      <a:noFill/>
                      <a:miter lim="800000"/>
                      <a:headEnd/>
                      <a:tailEnd/>
                    </a:ln>
                  </pic:spPr>
                </pic:pic>
              </a:graphicData>
            </a:graphic>
          </wp:inline>
        </w:drawing>
      </w:r>
      <w:r w:rsidRPr="00803362">
        <w:t>.</w:t>
      </w:r>
      <w:r w:rsidRPr="00803362">
        <w:rPr>
          <w:i/>
        </w:rPr>
        <w:t>Уравнения в целых числах.</w:t>
      </w:r>
    </w:p>
    <w:p w:rsidR="00724CE7" w:rsidRPr="00803362" w:rsidRDefault="00724CE7" w:rsidP="00724CE7">
      <w:pPr>
        <w:spacing w:line="360" w:lineRule="auto"/>
        <w:ind w:firstLine="709"/>
        <w:jc w:val="both"/>
        <w:rPr>
          <w:b/>
        </w:rPr>
      </w:pPr>
      <w:r w:rsidRPr="00803362">
        <w:rPr>
          <w:b/>
        </w:rPr>
        <w:t>Системы уравнений</w:t>
      </w:r>
    </w:p>
    <w:p w:rsidR="00724CE7" w:rsidRPr="00803362" w:rsidRDefault="00724CE7" w:rsidP="00724CE7">
      <w:pPr>
        <w:spacing w:line="360" w:lineRule="auto"/>
        <w:ind w:firstLine="709"/>
        <w:jc w:val="both"/>
        <w:rPr>
          <w:i/>
        </w:rPr>
      </w:pPr>
      <w:r w:rsidRPr="00803362">
        <w:t xml:space="preserve">Уравнение с двумя переменными. Линейное уравнение с двумя переменными. </w:t>
      </w:r>
      <w:r w:rsidRPr="00803362">
        <w:rPr>
          <w:i/>
        </w:rPr>
        <w:t xml:space="preserve">Прямая как графическая интерпретация линейного уравнения с двумя переменными. </w:t>
      </w:r>
    </w:p>
    <w:p w:rsidR="00724CE7" w:rsidRPr="00803362" w:rsidRDefault="00724CE7" w:rsidP="00724CE7">
      <w:pPr>
        <w:spacing w:line="360" w:lineRule="auto"/>
        <w:ind w:firstLine="709"/>
        <w:jc w:val="both"/>
      </w:pPr>
      <w:r w:rsidRPr="00803362">
        <w:t xml:space="preserve">Понятие системы уравнений. Решение системы уравнений. </w:t>
      </w:r>
    </w:p>
    <w:p w:rsidR="00724CE7" w:rsidRPr="00803362" w:rsidRDefault="00724CE7" w:rsidP="00724CE7">
      <w:pPr>
        <w:spacing w:line="360" w:lineRule="auto"/>
        <w:ind w:firstLine="709"/>
        <w:jc w:val="both"/>
      </w:pPr>
      <w:r w:rsidRPr="00803362">
        <w:t xml:space="preserve">Методы решения систем линейных уравнений с двумя переменными: </w:t>
      </w:r>
      <w:r w:rsidRPr="00803362">
        <w:rPr>
          <w:i/>
        </w:rPr>
        <w:t>графический метод</w:t>
      </w:r>
      <w:r w:rsidRPr="00803362">
        <w:t xml:space="preserve">, </w:t>
      </w:r>
      <w:r w:rsidRPr="00803362">
        <w:rPr>
          <w:i/>
        </w:rPr>
        <w:t>метод сложения</w:t>
      </w:r>
      <w:r w:rsidRPr="00803362">
        <w:t xml:space="preserve">, метод подстановки. </w:t>
      </w:r>
    </w:p>
    <w:p w:rsidR="00724CE7" w:rsidRPr="00803362" w:rsidRDefault="00724CE7" w:rsidP="00724CE7">
      <w:pPr>
        <w:spacing w:line="360" w:lineRule="auto"/>
        <w:ind w:firstLine="709"/>
        <w:jc w:val="both"/>
        <w:rPr>
          <w:i/>
        </w:rPr>
      </w:pPr>
      <w:r w:rsidRPr="00803362">
        <w:rPr>
          <w:i/>
        </w:rPr>
        <w:t>Системы линейных уравнений с параметром</w:t>
      </w:r>
      <w:r w:rsidRPr="00803362">
        <w:t>.</w:t>
      </w:r>
    </w:p>
    <w:p w:rsidR="00724CE7" w:rsidRPr="00803362" w:rsidRDefault="00724CE7" w:rsidP="00724CE7">
      <w:pPr>
        <w:spacing w:line="360" w:lineRule="auto"/>
        <w:ind w:firstLine="709"/>
        <w:jc w:val="both"/>
        <w:rPr>
          <w:b/>
        </w:rPr>
      </w:pPr>
      <w:r w:rsidRPr="00803362">
        <w:rPr>
          <w:b/>
        </w:rPr>
        <w:t>Неравенства</w:t>
      </w:r>
    </w:p>
    <w:p w:rsidR="00724CE7" w:rsidRPr="00803362" w:rsidRDefault="00724CE7" w:rsidP="00724CE7">
      <w:pPr>
        <w:spacing w:line="360" w:lineRule="auto"/>
        <w:ind w:firstLine="709"/>
        <w:jc w:val="both"/>
      </w:pPr>
      <w:r w:rsidRPr="00803362">
        <w:t xml:space="preserve">Числовые неравенства. Свойства числовых неравенств. Проверка справедливости неравенств при заданных значениях переменных. </w:t>
      </w:r>
    </w:p>
    <w:p w:rsidR="00724CE7" w:rsidRPr="00803362" w:rsidRDefault="00724CE7" w:rsidP="00724CE7">
      <w:pPr>
        <w:spacing w:line="360" w:lineRule="auto"/>
        <w:ind w:firstLine="709"/>
        <w:jc w:val="both"/>
      </w:pPr>
      <w:r w:rsidRPr="00803362">
        <w:t xml:space="preserve">Неравенство с переменной. Строгие и нестрогие неравенства. </w:t>
      </w:r>
      <w:r w:rsidRPr="00803362">
        <w:rPr>
          <w:i/>
        </w:rPr>
        <w:t>Область определения неравенства (область допустимых значений переменной).</w:t>
      </w:r>
    </w:p>
    <w:p w:rsidR="00724CE7" w:rsidRPr="00803362" w:rsidRDefault="00724CE7" w:rsidP="00724CE7">
      <w:pPr>
        <w:spacing w:line="360" w:lineRule="auto"/>
        <w:ind w:firstLine="709"/>
        <w:jc w:val="both"/>
        <w:rPr>
          <w:i/>
        </w:rPr>
      </w:pPr>
      <w:r w:rsidRPr="00803362">
        <w:t>Решение линейных неравенств.</w:t>
      </w:r>
    </w:p>
    <w:p w:rsidR="00724CE7" w:rsidRPr="00803362" w:rsidRDefault="00724CE7" w:rsidP="00724CE7">
      <w:pPr>
        <w:spacing w:line="360" w:lineRule="auto"/>
        <w:ind w:firstLine="709"/>
        <w:jc w:val="both"/>
        <w:rPr>
          <w:i/>
        </w:rPr>
      </w:pPr>
      <w:r w:rsidRPr="00803362">
        <w:rPr>
          <w:i/>
        </w:rPr>
        <w:t>Квадратное неравенство и его решения</w:t>
      </w:r>
      <w:r w:rsidRPr="00803362">
        <w:t xml:space="preserve">. </w:t>
      </w:r>
      <w:r w:rsidRPr="00803362">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24CE7" w:rsidRPr="00803362" w:rsidRDefault="00724CE7" w:rsidP="00724CE7">
      <w:pPr>
        <w:spacing w:line="360" w:lineRule="auto"/>
        <w:ind w:firstLine="709"/>
        <w:jc w:val="both"/>
        <w:rPr>
          <w:i/>
        </w:rPr>
      </w:pPr>
      <w:r w:rsidRPr="00803362">
        <w:rPr>
          <w:i/>
        </w:rPr>
        <w:t>Решение целых и дробно-рациональных неравенств методом интервалов.</w:t>
      </w:r>
    </w:p>
    <w:p w:rsidR="00724CE7" w:rsidRPr="00803362" w:rsidRDefault="00724CE7" w:rsidP="00724CE7">
      <w:pPr>
        <w:spacing w:line="360" w:lineRule="auto"/>
        <w:ind w:firstLine="709"/>
        <w:jc w:val="both"/>
        <w:rPr>
          <w:b/>
        </w:rPr>
      </w:pPr>
      <w:r w:rsidRPr="00803362">
        <w:rPr>
          <w:b/>
        </w:rPr>
        <w:t>Системы неравенств</w:t>
      </w:r>
    </w:p>
    <w:p w:rsidR="00724CE7" w:rsidRPr="00803362" w:rsidRDefault="00724CE7" w:rsidP="00724CE7">
      <w:pPr>
        <w:spacing w:line="360" w:lineRule="auto"/>
        <w:ind w:firstLine="709"/>
        <w:jc w:val="both"/>
      </w:pPr>
      <w:r w:rsidRPr="00803362">
        <w:t xml:space="preserve">Системы неравенств с одной переменной. Решение систем неравенств с одной переменной: линейных, </w:t>
      </w:r>
      <w:r w:rsidRPr="00803362">
        <w:rPr>
          <w:i/>
        </w:rPr>
        <w:t>квадратных.</w:t>
      </w:r>
      <w:r w:rsidRPr="00803362">
        <w:t xml:space="preserve"> Изображение решения системы неравенств на числовой прямой. Запись решения системы неравенств.</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Функции</w:t>
      </w:r>
    </w:p>
    <w:p w:rsidR="00724CE7" w:rsidRPr="00803362" w:rsidRDefault="00724CE7" w:rsidP="00724CE7">
      <w:pPr>
        <w:spacing w:line="360" w:lineRule="auto"/>
        <w:ind w:firstLine="709"/>
        <w:jc w:val="both"/>
      </w:pPr>
      <w:r w:rsidRPr="00803362">
        <w:rPr>
          <w:b/>
        </w:rPr>
        <w:t>Понятие функции</w:t>
      </w:r>
    </w:p>
    <w:p w:rsidR="00724CE7" w:rsidRPr="00803362" w:rsidRDefault="00724CE7" w:rsidP="00724CE7">
      <w:pPr>
        <w:spacing w:line="360" w:lineRule="auto"/>
        <w:ind w:firstLine="709"/>
        <w:jc w:val="both"/>
      </w:pPr>
      <w:r w:rsidRPr="00803362">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03362">
        <w:rPr>
          <w:i/>
        </w:rPr>
        <w:t xml:space="preserve">, четность/нечетность, </w:t>
      </w:r>
      <w:r w:rsidRPr="00803362">
        <w:t xml:space="preserve">промежутки возрастания и убывания, наибольшее и наименьшее значения. Исследование функции по ее графику. </w:t>
      </w:r>
    </w:p>
    <w:p w:rsidR="00724CE7" w:rsidRPr="00803362" w:rsidRDefault="00724CE7" w:rsidP="00724CE7">
      <w:pPr>
        <w:spacing w:line="360" w:lineRule="auto"/>
        <w:ind w:firstLine="709"/>
        <w:jc w:val="both"/>
      </w:pPr>
      <w:r w:rsidRPr="00803362">
        <w:rPr>
          <w:i/>
        </w:rPr>
        <w:t>Представление об асимптотах.</w:t>
      </w:r>
    </w:p>
    <w:p w:rsidR="00724CE7" w:rsidRPr="00803362" w:rsidRDefault="00724CE7" w:rsidP="00724CE7">
      <w:pPr>
        <w:spacing w:line="360" w:lineRule="auto"/>
        <w:ind w:firstLine="709"/>
        <w:jc w:val="both"/>
        <w:rPr>
          <w:i/>
        </w:rPr>
      </w:pPr>
      <w:r w:rsidRPr="00803362">
        <w:rPr>
          <w:i/>
        </w:rPr>
        <w:t>Непрерывность функции. Кусочно заданные функции.</w:t>
      </w:r>
    </w:p>
    <w:p w:rsidR="00724CE7" w:rsidRPr="00803362" w:rsidRDefault="00724CE7" w:rsidP="00724CE7">
      <w:pPr>
        <w:spacing w:line="360" w:lineRule="auto"/>
        <w:ind w:firstLine="709"/>
        <w:jc w:val="both"/>
        <w:rPr>
          <w:b/>
          <w:bCs/>
        </w:rPr>
      </w:pPr>
      <w:r w:rsidRPr="00803362">
        <w:rPr>
          <w:b/>
          <w:bCs/>
        </w:rPr>
        <w:lastRenderedPageBreak/>
        <w:t>Линейная функция</w:t>
      </w:r>
    </w:p>
    <w:p w:rsidR="00724CE7" w:rsidRPr="00803362" w:rsidRDefault="00724CE7" w:rsidP="00724CE7">
      <w:pPr>
        <w:spacing w:line="360" w:lineRule="auto"/>
        <w:ind w:firstLine="709"/>
        <w:jc w:val="both"/>
        <w:rPr>
          <w:i/>
        </w:rPr>
      </w:pPr>
      <w:r w:rsidRPr="00803362">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803362">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24CE7" w:rsidRPr="00803362" w:rsidRDefault="00724CE7" w:rsidP="00724CE7">
      <w:pPr>
        <w:spacing w:line="360" w:lineRule="auto"/>
        <w:ind w:firstLine="709"/>
        <w:jc w:val="both"/>
      </w:pPr>
      <w:r w:rsidRPr="00803362">
        <w:rPr>
          <w:b/>
          <w:bCs/>
        </w:rPr>
        <w:t>Квадратичная функция</w:t>
      </w:r>
    </w:p>
    <w:p w:rsidR="00724CE7" w:rsidRPr="00803362" w:rsidRDefault="00724CE7" w:rsidP="00724CE7">
      <w:pPr>
        <w:spacing w:line="360" w:lineRule="auto"/>
        <w:ind w:firstLine="709"/>
        <w:jc w:val="both"/>
      </w:pPr>
      <w:r w:rsidRPr="00803362">
        <w:t xml:space="preserve">Свойства и график квадратичной функции (парабола). </w:t>
      </w:r>
      <w:r w:rsidRPr="00803362">
        <w:rPr>
          <w:i/>
        </w:rPr>
        <w:t>Построение графика квадратичной функции по точкам.</w:t>
      </w:r>
      <w:r w:rsidRPr="00803362">
        <w:t xml:space="preserve"> Нахождение нулей квадратичной функции, </w:t>
      </w:r>
      <w:r w:rsidRPr="00803362">
        <w:rPr>
          <w:i/>
        </w:rPr>
        <w:t>множества значений, промежутков знакопостоянства, промежутков монотонности</w:t>
      </w:r>
      <w:r w:rsidRPr="00803362">
        <w:t>.</w:t>
      </w:r>
    </w:p>
    <w:p w:rsidR="00724CE7" w:rsidRPr="00803362" w:rsidRDefault="00724CE7" w:rsidP="00724CE7">
      <w:pPr>
        <w:spacing w:line="360" w:lineRule="auto"/>
        <w:ind w:firstLine="709"/>
        <w:jc w:val="both"/>
      </w:pPr>
      <w:r w:rsidRPr="00803362">
        <w:rPr>
          <w:b/>
          <w:bCs/>
        </w:rPr>
        <w:t>Обратная пропорциональность</w:t>
      </w:r>
    </w:p>
    <w:p w:rsidR="00724CE7" w:rsidRPr="00803362" w:rsidRDefault="00724CE7" w:rsidP="00724CE7">
      <w:pPr>
        <w:spacing w:line="360" w:lineRule="auto"/>
        <w:ind w:firstLine="709"/>
        <w:jc w:val="both"/>
      </w:pPr>
      <w:r w:rsidRPr="00803362">
        <w:t xml:space="preserve">Свойства функции </w:t>
      </w:r>
      <w:r w:rsidR="00846095" w:rsidRPr="00803362">
        <w:rPr>
          <w:noProof/>
          <w:position w:val="-24"/>
        </w:rPr>
        <w:drawing>
          <wp:inline distT="0" distB="0" distL="0" distR="0">
            <wp:extent cx="361950" cy="361950"/>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0"/>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9444B9" w:rsidRPr="00803362">
        <w:fldChar w:fldCharType="begin"/>
      </w:r>
      <w:r w:rsidRPr="00803362">
        <w:instrText xml:space="preserve"> QUOTE </w:instrText>
      </w:r>
      <w:r w:rsidR="00846095" w:rsidRPr="00803362">
        <w:rPr>
          <w:noProof/>
          <w:position w:val="-15"/>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15"/>
        </w:rPr>
        <w:drawing>
          <wp:inline distT="0" distB="0" distL="0" distR="0">
            <wp:extent cx="409575" cy="304800"/>
            <wp:effectExtent l="19050" t="0" r="9525" b="0"/>
            <wp:docPr id="1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44B9" w:rsidRPr="00803362">
        <w:fldChar w:fldCharType="end"/>
      </w:r>
      <w:r w:rsidRPr="00803362">
        <w:t xml:space="preserve">. Гипербола. </w:t>
      </w:r>
    </w:p>
    <w:p w:rsidR="00724CE7" w:rsidRPr="00803362" w:rsidRDefault="00724CE7" w:rsidP="00724CE7">
      <w:pPr>
        <w:spacing w:line="360" w:lineRule="auto"/>
        <w:ind w:firstLine="709"/>
        <w:jc w:val="both"/>
        <w:rPr>
          <w:i/>
        </w:rPr>
      </w:pPr>
      <w:r w:rsidRPr="00803362">
        <w:rPr>
          <w:b/>
          <w:i/>
        </w:rPr>
        <w:t>Графики функций</w:t>
      </w:r>
      <w:r w:rsidRPr="00803362">
        <w:rPr>
          <w:i/>
        </w:rPr>
        <w:t xml:space="preserve">. Преобразование графика функции </w:t>
      </w:r>
      <w:r w:rsidR="00846095" w:rsidRPr="00803362">
        <w:rPr>
          <w:i/>
          <w:noProof/>
          <w:position w:val="-10"/>
        </w:rPr>
        <w:drawing>
          <wp:inline distT="0" distB="0" distL="0" distR="0">
            <wp:extent cx="647700" cy="180975"/>
            <wp:effectExtent l="19050" t="0" r="0" b="0"/>
            <wp:docPr id="1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2"/>
                    <a:srcRect/>
                    <a:stretch>
                      <a:fillRect/>
                    </a:stretch>
                  </pic:blipFill>
                  <pic:spPr bwMode="auto">
                    <a:xfrm>
                      <a:off x="0" y="0"/>
                      <a:ext cx="647700" cy="180975"/>
                    </a:xfrm>
                    <a:prstGeom prst="rect">
                      <a:avLst/>
                    </a:prstGeom>
                    <a:noFill/>
                    <a:ln w="9525">
                      <a:noFill/>
                      <a:miter lim="800000"/>
                      <a:headEnd/>
                      <a:tailEnd/>
                    </a:ln>
                  </pic:spPr>
                </pic:pic>
              </a:graphicData>
            </a:graphic>
          </wp:inline>
        </w:drawing>
      </w:r>
      <w:r w:rsidRPr="00803362">
        <w:rPr>
          <w:i/>
        </w:rPr>
        <w:t xml:space="preserve"> для построения графиков функций вида </w:t>
      </w:r>
      <w:r w:rsidR="00846095" w:rsidRPr="00803362">
        <w:rPr>
          <w:i/>
          <w:noProof/>
          <w:position w:val="-12"/>
        </w:rPr>
        <w:drawing>
          <wp:inline distT="0" distB="0" distL="0" distR="0">
            <wp:extent cx="1085850" cy="180975"/>
            <wp:effectExtent l="0" t="0" r="0" b="0"/>
            <wp:docPr id="1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6"/>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sidRPr="00803362">
        <w:rPr>
          <w:i/>
        </w:rPr>
        <w:t>.</w:t>
      </w:r>
    </w:p>
    <w:p w:rsidR="00724CE7" w:rsidRPr="00803362" w:rsidRDefault="00724CE7" w:rsidP="00724CE7">
      <w:pPr>
        <w:spacing w:line="360" w:lineRule="auto"/>
        <w:ind w:firstLine="709"/>
        <w:jc w:val="both"/>
        <w:rPr>
          <w:i/>
        </w:rPr>
      </w:pPr>
      <w:r w:rsidRPr="00803362">
        <w:rPr>
          <w:i/>
        </w:rPr>
        <w:t xml:space="preserve">Графики функций </w:t>
      </w:r>
      <w:r w:rsidR="00846095" w:rsidRPr="00803362">
        <w:rPr>
          <w:noProof/>
          <w:position w:val="-24"/>
        </w:rPr>
        <w:drawing>
          <wp:inline distT="0" distB="0" distL="0" distR="0">
            <wp:extent cx="819150" cy="361950"/>
            <wp:effectExtent l="0" t="0" r="0" b="0"/>
            <wp:docPr id="2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2"/>
                    <a:srcRect/>
                    <a:stretch>
                      <a:fillRect/>
                    </a:stretch>
                  </pic:blipFill>
                  <pic:spPr bwMode="auto">
                    <a:xfrm>
                      <a:off x="0" y="0"/>
                      <a:ext cx="819150" cy="361950"/>
                    </a:xfrm>
                    <a:prstGeom prst="rect">
                      <a:avLst/>
                    </a:prstGeom>
                    <a:noFill/>
                    <a:ln w="9525">
                      <a:noFill/>
                      <a:miter lim="800000"/>
                      <a:headEnd/>
                      <a:tailEnd/>
                    </a:ln>
                  </pic:spPr>
                </pic:pic>
              </a:graphicData>
            </a:graphic>
          </wp:inline>
        </w:drawing>
      </w:r>
      <w:r w:rsidRPr="00803362">
        <w:t xml:space="preserve">, </w:t>
      </w:r>
      <w:r w:rsidR="00846095" w:rsidRPr="00803362">
        <w:rPr>
          <w:noProof/>
          <w:position w:val="-10"/>
        </w:rPr>
        <w:drawing>
          <wp:inline distT="0" distB="0" distL="0" distR="0">
            <wp:extent cx="552450" cy="180975"/>
            <wp:effectExtent l="0" t="0" r="0" b="0"/>
            <wp:docPr id="2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3"/>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009444B9" w:rsidRPr="00803362">
        <w:fldChar w:fldCharType="begin"/>
      </w:r>
      <w:r w:rsidRPr="00803362">
        <w:instrText xml:space="preserve"> QUOTE  </w:instrText>
      </w:r>
      <w:r w:rsidR="009444B9" w:rsidRPr="00803362">
        <w:fldChar w:fldCharType="end"/>
      </w:r>
      <w:r w:rsidRPr="00803362">
        <w:t>,</w:t>
      </w:r>
      <w:r w:rsidR="00846095" w:rsidRPr="00803362">
        <w:rPr>
          <w:noProof/>
          <w:position w:val="-10"/>
        </w:rPr>
        <w:drawing>
          <wp:inline distT="0" distB="0" distL="0" distR="0">
            <wp:extent cx="447675" cy="180975"/>
            <wp:effectExtent l="0" t="0" r="9525" b="0"/>
            <wp:docPr id="2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4"/>
                    <a:srcRect/>
                    <a:stretch>
                      <a:fillRect/>
                    </a:stretch>
                  </pic:blipFill>
                  <pic:spPr bwMode="auto">
                    <a:xfrm>
                      <a:off x="0" y="0"/>
                      <a:ext cx="447675" cy="180975"/>
                    </a:xfrm>
                    <a:prstGeom prst="rect">
                      <a:avLst/>
                    </a:prstGeom>
                    <a:noFill/>
                    <a:ln w="9525">
                      <a:noFill/>
                      <a:miter lim="800000"/>
                      <a:headEnd/>
                      <a:tailEnd/>
                    </a:ln>
                  </pic:spPr>
                </pic:pic>
              </a:graphicData>
            </a:graphic>
          </wp:inline>
        </w:drawing>
      </w:r>
      <w:fldSimple w:instr="">
        <w:r w:rsidR="00846095" w:rsidRPr="00803362">
          <w:rPr>
            <w:noProof/>
            <w:position w:val="-10"/>
          </w:rPr>
          <w:drawing>
            <wp:inline distT="0" distB="0" distL="0" distR="0">
              <wp:extent cx="476250" cy="247650"/>
              <wp:effectExtent l="19050" t="0" r="0"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803362">
        <w:rPr>
          <w:bCs/>
        </w:rPr>
        <w:t xml:space="preserve">, </w:t>
      </w:r>
      <w:r w:rsidR="00846095" w:rsidRPr="00803362">
        <w:rPr>
          <w:noProof/>
          <w:position w:val="-12"/>
        </w:rPr>
        <w:drawing>
          <wp:inline distT="0" distB="0" distL="0" distR="0">
            <wp:extent cx="361950" cy="180975"/>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5"/>
                    <a:srcRect/>
                    <a:stretch>
                      <a:fillRect/>
                    </a:stretch>
                  </pic:blipFill>
                  <pic:spPr bwMode="auto">
                    <a:xfrm>
                      <a:off x="0" y="0"/>
                      <a:ext cx="361950" cy="180975"/>
                    </a:xfrm>
                    <a:prstGeom prst="rect">
                      <a:avLst/>
                    </a:prstGeom>
                    <a:noFill/>
                    <a:ln w="9525">
                      <a:noFill/>
                      <a:miter lim="800000"/>
                      <a:headEnd/>
                      <a:tailEnd/>
                    </a:ln>
                  </pic:spPr>
                </pic:pic>
              </a:graphicData>
            </a:graphic>
          </wp:inline>
        </w:drawing>
      </w:r>
      <w:r w:rsidRPr="00803362">
        <w:rPr>
          <w:bCs/>
          <w:i/>
        </w:rPr>
        <w:t xml:space="preserve">. </w:t>
      </w:r>
    </w:p>
    <w:p w:rsidR="00724CE7" w:rsidRPr="00803362" w:rsidRDefault="00724CE7" w:rsidP="00724CE7">
      <w:pPr>
        <w:spacing w:line="360" w:lineRule="auto"/>
        <w:ind w:firstLine="709"/>
        <w:jc w:val="both"/>
        <w:rPr>
          <w:b/>
        </w:rPr>
      </w:pPr>
      <w:r w:rsidRPr="00803362">
        <w:rPr>
          <w:b/>
        </w:rPr>
        <w:t>Последовательности и прогрессии</w:t>
      </w:r>
    </w:p>
    <w:p w:rsidR="00724CE7" w:rsidRPr="00803362" w:rsidRDefault="00724CE7" w:rsidP="00724CE7">
      <w:pPr>
        <w:spacing w:line="360" w:lineRule="auto"/>
        <w:ind w:firstLine="709"/>
        <w:jc w:val="both"/>
      </w:pPr>
      <w:r w:rsidRPr="00803362">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803362">
        <w:rPr>
          <w:i/>
        </w:rPr>
        <w:t xml:space="preserve">Формула общего члена и суммы </w:t>
      </w:r>
      <w:r w:rsidRPr="00803362">
        <w:rPr>
          <w:i/>
          <w:lang w:val="en-US"/>
        </w:rPr>
        <w:t>n</w:t>
      </w:r>
      <w:r w:rsidRPr="00803362">
        <w:rPr>
          <w:i/>
        </w:rPr>
        <w:t xml:space="preserve"> первых членов арифметической и геометрической прогрессий.Сходящаяся геометрическая прогрессия.</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Решение текстовых задач</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w:t>
      </w:r>
      <w:r w:rsidRPr="00803362">
        <w:rPr>
          <w:i/>
        </w:rPr>
        <w:t xml:space="preserve">. </w:t>
      </w:r>
      <w:r w:rsidRPr="00803362">
        <w:t xml:space="preserve">Использование таблиц, схем, чертежей, других средств представления данных при решении задачи. </w:t>
      </w:r>
    </w:p>
    <w:p w:rsidR="00724CE7" w:rsidRPr="00803362" w:rsidRDefault="00724CE7" w:rsidP="00724CE7">
      <w:pPr>
        <w:spacing w:line="360" w:lineRule="auto"/>
        <w:ind w:firstLine="709"/>
        <w:jc w:val="both"/>
      </w:pPr>
      <w:r w:rsidRPr="00803362">
        <w:rPr>
          <w:b/>
        </w:rPr>
        <w:t>Задачи на движение, работу и покупки</w:t>
      </w:r>
    </w:p>
    <w:p w:rsidR="00724CE7" w:rsidRPr="00803362" w:rsidRDefault="00724CE7" w:rsidP="00724CE7">
      <w:pPr>
        <w:spacing w:line="360" w:lineRule="auto"/>
        <w:ind w:firstLine="709"/>
        <w:jc w:val="both"/>
      </w:pPr>
      <w:r w:rsidRPr="00803362">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24CE7" w:rsidRPr="00803362" w:rsidRDefault="00724CE7" w:rsidP="00724CE7">
      <w:pPr>
        <w:spacing w:line="360" w:lineRule="auto"/>
        <w:ind w:firstLine="709"/>
        <w:jc w:val="both"/>
        <w:rPr>
          <w:b/>
        </w:rPr>
      </w:pPr>
      <w:r w:rsidRPr="00803362">
        <w:rPr>
          <w:b/>
        </w:rPr>
        <w:t>Задачи на части, доли, проценты</w:t>
      </w:r>
    </w:p>
    <w:p w:rsidR="00724CE7" w:rsidRPr="00803362" w:rsidRDefault="00724CE7" w:rsidP="00724CE7">
      <w:pPr>
        <w:spacing w:line="360" w:lineRule="auto"/>
        <w:ind w:firstLine="709"/>
        <w:jc w:val="both"/>
      </w:pPr>
      <w:r w:rsidRPr="00803362">
        <w:t>Решение задач на нахождение части числа и числа по его части. Решение задач на проценты и доли. Применение пропорций при решении задач.</w:t>
      </w:r>
    </w:p>
    <w:p w:rsidR="00724CE7" w:rsidRPr="00803362" w:rsidRDefault="00724CE7" w:rsidP="00724CE7">
      <w:pPr>
        <w:spacing w:line="360" w:lineRule="auto"/>
        <w:ind w:firstLine="709"/>
        <w:jc w:val="both"/>
        <w:rPr>
          <w:b/>
        </w:rPr>
      </w:pPr>
      <w:r w:rsidRPr="00803362">
        <w:rPr>
          <w:b/>
        </w:rPr>
        <w:lastRenderedPageBreak/>
        <w:t>Логические задачи</w:t>
      </w:r>
    </w:p>
    <w:p w:rsidR="00724CE7" w:rsidRPr="00803362" w:rsidRDefault="00724CE7" w:rsidP="00724CE7">
      <w:pPr>
        <w:spacing w:line="360" w:lineRule="auto"/>
        <w:ind w:firstLine="709"/>
        <w:jc w:val="both"/>
        <w:rPr>
          <w:bCs/>
        </w:rPr>
      </w:pPr>
      <w:r w:rsidRPr="00803362">
        <w:rPr>
          <w:bCs/>
        </w:rPr>
        <w:t xml:space="preserve">Решение логических задач. </w:t>
      </w:r>
      <w:r w:rsidRPr="00803362">
        <w:rPr>
          <w:bCs/>
          <w:i/>
        </w:rPr>
        <w:t>Решение логических задач с помощью графов, таблиц</w:t>
      </w:r>
      <w:r w:rsidRPr="00803362">
        <w:rPr>
          <w:bCs/>
        </w:rPr>
        <w:t xml:space="preserve">. </w:t>
      </w:r>
    </w:p>
    <w:p w:rsidR="00724CE7" w:rsidRPr="00803362" w:rsidRDefault="00724CE7" w:rsidP="00724CE7">
      <w:pPr>
        <w:widowControl w:val="0"/>
        <w:spacing w:line="360" w:lineRule="auto"/>
        <w:ind w:firstLine="709"/>
        <w:jc w:val="both"/>
        <w:rPr>
          <w:bCs/>
        </w:rPr>
      </w:pPr>
      <w:r w:rsidRPr="00803362">
        <w:rPr>
          <w:b/>
        </w:rPr>
        <w:t xml:space="preserve">Основные методы решения текстовых задач: </w:t>
      </w:r>
      <w:r w:rsidRPr="00803362">
        <w:rPr>
          <w:bCs/>
        </w:rPr>
        <w:t xml:space="preserve">арифметический, алгебраический, перебор вариантов. </w:t>
      </w:r>
      <w:r w:rsidRPr="00803362">
        <w:rPr>
          <w:bCs/>
          <w:i/>
        </w:rPr>
        <w:t>Первичные представления о других методах решения задач (геометрические и графические методы).</w:t>
      </w:r>
    </w:p>
    <w:p w:rsidR="00724CE7" w:rsidRPr="00803362" w:rsidRDefault="00724CE7" w:rsidP="00724CE7">
      <w:pPr>
        <w:spacing w:line="360" w:lineRule="auto"/>
        <w:ind w:firstLine="709"/>
        <w:jc w:val="both"/>
        <w:rPr>
          <w:b/>
        </w:rPr>
      </w:pPr>
      <w:bookmarkStart w:id="126" w:name="_Toc405513922"/>
      <w:bookmarkStart w:id="127" w:name="_Toc284662800"/>
      <w:bookmarkStart w:id="128" w:name="_Toc284663427"/>
      <w:bookmarkStart w:id="129" w:name="_Toc31893453"/>
      <w:r w:rsidRPr="00803362">
        <w:rPr>
          <w:b/>
        </w:rPr>
        <w:t>Статистика и теория вероятностей</w:t>
      </w:r>
      <w:bookmarkEnd w:id="126"/>
      <w:bookmarkEnd w:id="127"/>
      <w:bookmarkEnd w:id="128"/>
      <w:bookmarkEnd w:id="129"/>
    </w:p>
    <w:p w:rsidR="00724CE7" w:rsidRPr="00803362" w:rsidRDefault="00724CE7" w:rsidP="00724CE7">
      <w:pPr>
        <w:spacing w:line="360" w:lineRule="auto"/>
        <w:ind w:firstLine="709"/>
        <w:jc w:val="both"/>
        <w:rPr>
          <w:b/>
        </w:rPr>
      </w:pPr>
      <w:r w:rsidRPr="00803362">
        <w:rPr>
          <w:b/>
        </w:rPr>
        <w:t>Статистика</w:t>
      </w:r>
    </w:p>
    <w:p w:rsidR="00724CE7" w:rsidRPr="00803362" w:rsidRDefault="00724CE7" w:rsidP="00724CE7">
      <w:pPr>
        <w:spacing w:line="360" w:lineRule="auto"/>
        <w:ind w:firstLine="709"/>
        <w:jc w:val="both"/>
      </w:pPr>
      <w:r w:rsidRPr="00803362">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03362">
        <w:rPr>
          <w:i/>
        </w:rPr>
        <w:t>медиана</w:t>
      </w:r>
      <w:r w:rsidRPr="00803362">
        <w:t xml:space="preserve">, наибольшее и наименьшее значения. Меры рассеивания: размах, </w:t>
      </w:r>
      <w:r w:rsidRPr="00803362">
        <w:rPr>
          <w:i/>
        </w:rPr>
        <w:t>дисперсия и стандартное отклонение</w:t>
      </w:r>
      <w:r w:rsidRPr="00803362">
        <w:t xml:space="preserve">. </w:t>
      </w:r>
    </w:p>
    <w:p w:rsidR="00724CE7" w:rsidRPr="00803362" w:rsidRDefault="00724CE7" w:rsidP="00724CE7">
      <w:pPr>
        <w:spacing w:line="360" w:lineRule="auto"/>
        <w:ind w:firstLine="709"/>
        <w:jc w:val="both"/>
      </w:pPr>
      <w:r w:rsidRPr="00803362">
        <w:t xml:space="preserve">Случайная изменчивость. Изменчивость при измерениях. </w:t>
      </w:r>
      <w:r w:rsidRPr="00803362">
        <w:rPr>
          <w:i/>
        </w:rPr>
        <w:t>Решающие правила. Закономерности в изменчивых величинах</w:t>
      </w:r>
      <w:r w:rsidRPr="00803362">
        <w:t>.</w:t>
      </w:r>
    </w:p>
    <w:p w:rsidR="00724CE7" w:rsidRPr="00803362" w:rsidRDefault="00724CE7" w:rsidP="00724CE7">
      <w:pPr>
        <w:spacing w:line="360" w:lineRule="auto"/>
        <w:ind w:firstLine="709"/>
        <w:jc w:val="both"/>
      </w:pPr>
      <w:r w:rsidRPr="00803362">
        <w:rPr>
          <w:b/>
        </w:rPr>
        <w:t>Случайные события</w:t>
      </w:r>
    </w:p>
    <w:p w:rsidR="00724CE7" w:rsidRPr="00803362" w:rsidRDefault="00724CE7" w:rsidP="00724CE7">
      <w:pPr>
        <w:spacing w:line="360" w:lineRule="auto"/>
        <w:ind w:firstLine="709"/>
        <w:jc w:val="both"/>
      </w:pPr>
      <w:r w:rsidRPr="00803362">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03362">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803362">
        <w:t xml:space="preserve">. </w:t>
      </w:r>
      <w:r w:rsidRPr="00803362">
        <w:rPr>
          <w:i/>
        </w:rPr>
        <w:t>Случайный выбор.Представление эксперимента в виде дерева.Независимые события. Умножение вероятностей независимых событий</w:t>
      </w:r>
      <w:r w:rsidRPr="00803362">
        <w:t xml:space="preserve">. </w:t>
      </w:r>
      <w:r w:rsidRPr="00803362">
        <w:rPr>
          <w:i/>
        </w:rPr>
        <w:t>Последовательные независимые испытания.</w:t>
      </w:r>
      <w:r w:rsidRPr="00803362">
        <w:t xml:space="preserve"> Представление о независимых событиях в жизни.</w:t>
      </w:r>
    </w:p>
    <w:p w:rsidR="00724CE7" w:rsidRPr="00803362" w:rsidRDefault="00724CE7" w:rsidP="00724CE7">
      <w:pPr>
        <w:spacing w:line="360" w:lineRule="auto"/>
        <w:ind w:firstLine="709"/>
        <w:jc w:val="both"/>
        <w:rPr>
          <w:i/>
        </w:rPr>
      </w:pPr>
      <w:r w:rsidRPr="00803362">
        <w:rPr>
          <w:b/>
          <w:i/>
        </w:rPr>
        <w:t>Элементы комбинаторики</w:t>
      </w:r>
    </w:p>
    <w:p w:rsidR="00724CE7" w:rsidRPr="00803362" w:rsidRDefault="00724CE7" w:rsidP="00724CE7">
      <w:pPr>
        <w:spacing w:line="360" w:lineRule="auto"/>
        <w:ind w:firstLine="709"/>
        <w:jc w:val="both"/>
        <w:rPr>
          <w:b/>
          <w:i/>
        </w:rPr>
      </w:pPr>
      <w:r w:rsidRPr="00803362">
        <w:rPr>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803362">
        <w:rPr>
          <w:b/>
          <w:i/>
        </w:rPr>
        <w:t xml:space="preserve">. </w:t>
      </w:r>
    </w:p>
    <w:p w:rsidR="00724CE7" w:rsidRPr="00803362" w:rsidRDefault="00724CE7" w:rsidP="00724CE7">
      <w:pPr>
        <w:spacing w:line="360" w:lineRule="auto"/>
        <w:ind w:firstLine="709"/>
        <w:jc w:val="both"/>
        <w:rPr>
          <w:b/>
          <w:i/>
        </w:rPr>
      </w:pPr>
      <w:r w:rsidRPr="00803362">
        <w:rPr>
          <w:b/>
          <w:i/>
        </w:rPr>
        <w:t>Случайные величины</w:t>
      </w:r>
    </w:p>
    <w:p w:rsidR="00724CE7" w:rsidRPr="00803362" w:rsidRDefault="00724CE7" w:rsidP="00724CE7">
      <w:pPr>
        <w:spacing w:line="360" w:lineRule="auto"/>
        <w:ind w:firstLine="709"/>
        <w:jc w:val="both"/>
        <w:rPr>
          <w:i/>
        </w:rPr>
      </w:pPr>
      <w:r w:rsidRPr="00803362">
        <w:rPr>
          <w:i/>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724CE7" w:rsidRPr="00803362" w:rsidRDefault="00724CE7" w:rsidP="00724CE7">
      <w:pPr>
        <w:spacing w:line="360" w:lineRule="auto"/>
        <w:ind w:firstLine="709"/>
        <w:jc w:val="both"/>
        <w:rPr>
          <w:b/>
        </w:rPr>
      </w:pPr>
      <w:bookmarkStart w:id="130" w:name="_Toc405513923"/>
      <w:bookmarkStart w:id="131" w:name="_Toc284662801"/>
      <w:bookmarkStart w:id="132" w:name="_Toc284663428"/>
      <w:bookmarkStart w:id="133" w:name="_Toc31893454"/>
      <w:r w:rsidRPr="00803362">
        <w:rPr>
          <w:b/>
        </w:rPr>
        <w:t>Геометрия</w:t>
      </w:r>
      <w:bookmarkEnd w:id="130"/>
      <w:bookmarkEnd w:id="131"/>
      <w:bookmarkEnd w:id="132"/>
      <w:bookmarkEnd w:id="133"/>
    </w:p>
    <w:p w:rsidR="00724CE7" w:rsidRPr="00803362" w:rsidRDefault="00724CE7" w:rsidP="00724CE7">
      <w:pPr>
        <w:spacing w:line="360" w:lineRule="auto"/>
        <w:ind w:firstLine="709"/>
        <w:jc w:val="both"/>
        <w:rPr>
          <w:b/>
        </w:rPr>
      </w:pPr>
      <w:r w:rsidRPr="00803362">
        <w:rPr>
          <w:b/>
        </w:rPr>
        <w:t>Геометрические фигуры</w:t>
      </w:r>
    </w:p>
    <w:p w:rsidR="00724CE7" w:rsidRPr="00803362" w:rsidRDefault="00724CE7" w:rsidP="00724CE7">
      <w:pPr>
        <w:spacing w:line="360" w:lineRule="auto"/>
        <w:ind w:firstLine="709"/>
        <w:jc w:val="both"/>
        <w:rPr>
          <w:b/>
        </w:rPr>
      </w:pPr>
      <w:r w:rsidRPr="00803362">
        <w:rPr>
          <w:b/>
        </w:rPr>
        <w:t>Фигуры в геометрии и в окружающем мире</w:t>
      </w:r>
    </w:p>
    <w:p w:rsidR="00724CE7" w:rsidRPr="00803362" w:rsidRDefault="00724CE7" w:rsidP="00724CE7">
      <w:pPr>
        <w:spacing w:line="360" w:lineRule="auto"/>
        <w:ind w:firstLine="709"/>
        <w:jc w:val="both"/>
      </w:pPr>
      <w:r w:rsidRPr="00803362">
        <w:t xml:space="preserve">Геометрическая фигура. Формирование представлений о метапредметном понятии «фигура».  </w:t>
      </w:r>
    </w:p>
    <w:p w:rsidR="00724CE7" w:rsidRPr="00803362" w:rsidRDefault="00724CE7" w:rsidP="00724CE7">
      <w:pPr>
        <w:spacing w:line="360" w:lineRule="auto"/>
        <w:ind w:firstLine="709"/>
        <w:jc w:val="both"/>
      </w:pPr>
      <w:r w:rsidRPr="00803362">
        <w:t>Точка, линия, отрезок, прямая, луч, ломаная, плоскость, угол, биссектриса угла и ее свойства, виды углов, многоугольники, круг.</w:t>
      </w:r>
    </w:p>
    <w:p w:rsidR="00724CE7" w:rsidRPr="00803362" w:rsidRDefault="00724CE7" w:rsidP="00724CE7">
      <w:pPr>
        <w:spacing w:line="360" w:lineRule="auto"/>
        <w:ind w:firstLine="709"/>
        <w:jc w:val="both"/>
      </w:pPr>
      <w:r w:rsidRPr="00803362">
        <w:rPr>
          <w:iCs/>
        </w:rPr>
        <w:t>Осевая симметрия геометрических фигур. Центральная симметрия геометрических фигур</w:t>
      </w:r>
      <w:r w:rsidRPr="00803362">
        <w:rPr>
          <w:i/>
          <w:iCs/>
        </w:rPr>
        <w:t>.</w:t>
      </w:r>
    </w:p>
    <w:p w:rsidR="00724CE7" w:rsidRPr="00803362" w:rsidRDefault="00724CE7" w:rsidP="00724CE7">
      <w:pPr>
        <w:spacing w:line="360" w:lineRule="auto"/>
        <w:ind w:firstLine="709"/>
        <w:jc w:val="both"/>
        <w:rPr>
          <w:b/>
        </w:rPr>
      </w:pPr>
      <w:r w:rsidRPr="00803362">
        <w:rPr>
          <w:b/>
        </w:rPr>
        <w:t>Многоугольники</w:t>
      </w:r>
    </w:p>
    <w:p w:rsidR="00724CE7" w:rsidRPr="00803362" w:rsidRDefault="00724CE7" w:rsidP="00724CE7">
      <w:pPr>
        <w:spacing w:line="360" w:lineRule="auto"/>
        <w:ind w:firstLine="709"/>
        <w:jc w:val="both"/>
      </w:pPr>
      <w:r w:rsidRPr="00803362">
        <w:t xml:space="preserve">Многоугольник, его элементы и его свойства. Распознавание некоторых многоугольников. </w:t>
      </w:r>
      <w:r w:rsidRPr="00803362">
        <w:rPr>
          <w:bCs/>
          <w:i/>
        </w:rPr>
        <w:t>В</w:t>
      </w:r>
      <w:r w:rsidRPr="00803362">
        <w:rPr>
          <w:i/>
        </w:rPr>
        <w:t>ыпуклые и невыпуклые многоугольники</w:t>
      </w:r>
      <w:r w:rsidRPr="00803362">
        <w:t>. Правильные многоугольники.</w:t>
      </w:r>
    </w:p>
    <w:p w:rsidR="00724CE7" w:rsidRPr="00803362" w:rsidRDefault="00724CE7" w:rsidP="00724CE7">
      <w:pPr>
        <w:spacing w:line="360" w:lineRule="auto"/>
        <w:ind w:firstLine="709"/>
        <w:jc w:val="both"/>
      </w:pPr>
      <w:r w:rsidRPr="00803362">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24CE7" w:rsidRPr="00803362" w:rsidRDefault="00724CE7" w:rsidP="00724CE7">
      <w:pPr>
        <w:spacing w:line="360" w:lineRule="auto"/>
        <w:ind w:firstLine="709"/>
        <w:jc w:val="both"/>
      </w:pPr>
      <w:r w:rsidRPr="00803362">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24CE7" w:rsidRPr="00803362" w:rsidRDefault="00724CE7" w:rsidP="00724CE7">
      <w:pPr>
        <w:spacing w:line="360" w:lineRule="auto"/>
        <w:ind w:firstLine="709"/>
        <w:jc w:val="both"/>
        <w:rPr>
          <w:b/>
          <w:bCs/>
        </w:rPr>
      </w:pPr>
      <w:r w:rsidRPr="00803362">
        <w:rPr>
          <w:b/>
          <w:bCs/>
        </w:rPr>
        <w:t>Окружность, круг</w:t>
      </w:r>
    </w:p>
    <w:p w:rsidR="00724CE7" w:rsidRPr="00803362" w:rsidRDefault="00724CE7" w:rsidP="00724CE7">
      <w:pPr>
        <w:spacing w:line="360" w:lineRule="auto"/>
        <w:ind w:firstLine="709"/>
        <w:jc w:val="both"/>
      </w:pPr>
      <w:r w:rsidRPr="00803362">
        <w:rPr>
          <w:bCs/>
        </w:rPr>
        <w:t>Окружность, круг, и</w:t>
      </w:r>
      <w:r w:rsidRPr="00803362">
        <w:t xml:space="preserve">х элементы и свойства; центральные и вписанные углы. Касательная </w:t>
      </w:r>
      <w:r w:rsidRPr="00803362">
        <w:rPr>
          <w:i/>
        </w:rPr>
        <w:t>и секущая</w:t>
      </w:r>
      <w:r w:rsidRPr="00803362">
        <w:t xml:space="preserve"> к окружности, </w:t>
      </w:r>
      <w:r w:rsidRPr="00803362">
        <w:rPr>
          <w:i/>
        </w:rPr>
        <w:t>их свойства</w:t>
      </w:r>
      <w:r w:rsidRPr="00803362">
        <w:t xml:space="preserve">. Вписанные и описанные окружности для треугольников, </w:t>
      </w:r>
      <w:r w:rsidRPr="00803362">
        <w:rPr>
          <w:i/>
        </w:rPr>
        <w:t>четырехугольников, правильных многоугольников</w:t>
      </w:r>
      <w:r w:rsidRPr="00803362">
        <w:t xml:space="preserve">. </w:t>
      </w:r>
    </w:p>
    <w:p w:rsidR="00724CE7" w:rsidRPr="00803362" w:rsidRDefault="00724CE7" w:rsidP="00724CE7">
      <w:pPr>
        <w:spacing w:line="360" w:lineRule="auto"/>
        <w:ind w:firstLine="709"/>
        <w:jc w:val="both"/>
      </w:pPr>
      <w:r w:rsidRPr="00803362">
        <w:rPr>
          <w:b/>
          <w:bCs/>
        </w:rPr>
        <w:t>Геометрические фигуры в пространстве (объемные тела)</w:t>
      </w:r>
    </w:p>
    <w:p w:rsidR="00724CE7" w:rsidRPr="00803362" w:rsidRDefault="00724CE7" w:rsidP="00724CE7">
      <w:pPr>
        <w:spacing w:line="360" w:lineRule="auto"/>
        <w:ind w:firstLine="709"/>
        <w:jc w:val="both"/>
        <w:rPr>
          <w:i/>
        </w:rPr>
      </w:pPr>
      <w:r w:rsidRPr="00803362">
        <w:rPr>
          <w:i/>
        </w:rPr>
        <w:t xml:space="preserve">Многогранник и его элементы. Названия многогранников с разным положением и количеством граней. </w:t>
      </w:r>
      <w:r w:rsidRPr="00803362">
        <w:t>Первичные представления о пирамиде, параллелепипеде, призме, сфере, шаре, цилиндре, конусе, их элементах и простейших свойствах</w:t>
      </w:r>
      <w:r w:rsidRPr="00803362">
        <w:rPr>
          <w:i/>
        </w:rPr>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Отношения</w:t>
      </w:r>
    </w:p>
    <w:p w:rsidR="00724CE7" w:rsidRPr="00803362" w:rsidRDefault="00724CE7" w:rsidP="00724CE7">
      <w:pPr>
        <w:spacing w:line="360" w:lineRule="auto"/>
        <w:ind w:firstLine="709"/>
        <w:jc w:val="both"/>
        <w:rPr>
          <w:b/>
          <w:bCs/>
        </w:rPr>
      </w:pPr>
      <w:r w:rsidRPr="00803362">
        <w:rPr>
          <w:b/>
          <w:bCs/>
        </w:rPr>
        <w:lastRenderedPageBreak/>
        <w:t>Равенство фигур</w:t>
      </w:r>
    </w:p>
    <w:p w:rsidR="00724CE7" w:rsidRPr="00803362" w:rsidRDefault="00724CE7" w:rsidP="00724CE7">
      <w:pPr>
        <w:spacing w:line="360" w:lineRule="auto"/>
        <w:ind w:firstLine="709"/>
        <w:jc w:val="both"/>
        <w:rPr>
          <w:i/>
          <w:iCs/>
        </w:rPr>
      </w:pPr>
      <w:r w:rsidRPr="00803362">
        <w:rPr>
          <w:bCs/>
        </w:rPr>
        <w:t>С</w:t>
      </w:r>
      <w:r w:rsidRPr="00803362">
        <w:t xml:space="preserve">войства равных треугольников. Признаки равенства треугольников. </w:t>
      </w:r>
    </w:p>
    <w:p w:rsidR="00724CE7" w:rsidRPr="00803362" w:rsidRDefault="00724CE7" w:rsidP="00724CE7">
      <w:pPr>
        <w:spacing w:line="360" w:lineRule="auto"/>
        <w:ind w:firstLine="709"/>
        <w:jc w:val="both"/>
      </w:pPr>
      <w:r w:rsidRPr="00803362">
        <w:rPr>
          <w:b/>
          <w:bCs/>
        </w:rPr>
        <w:t>Параллельность прямых</w:t>
      </w:r>
    </w:p>
    <w:p w:rsidR="00724CE7" w:rsidRPr="00803362" w:rsidRDefault="00724CE7" w:rsidP="00724CE7">
      <w:pPr>
        <w:spacing w:line="360" w:lineRule="auto"/>
        <w:ind w:firstLine="709"/>
        <w:jc w:val="both"/>
        <w:rPr>
          <w:i/>
          <w:iCs/>
        </w:rPr>
      </w:pPr>
      <w:r w:rsidRPr="00803362">
        <w:t xml:space="preserve">Признаки и свойства параллельных прямых. </w:t>
      </w:r>
      <w:r w:rsidRPr="00803362">
        <w:rPr>
          <w:i/>
        </w:rPr>
        <w:t>Аксиома параллельности Евклида</w:t>
      </w:r>
      <w:r w:rsidRPr="00803362">
        <w:t xml:space="preserve">. </w:t>
      </w:r>
      <w:r w:rsidRPr="00803362">
        <w:rPr>
          <w:i/>
        </w:rPr>
        <w:t>Теорема Фалеса</w:t>
      </w:r>
      <w:r w:rsidRPr="00803362">
        <w:t>.</w:t>
      </w:r>
    </w:p>
    <w:p w:rsidR="00724CE7" w:rsidRPr="00803362" w:rsidRDefault="00724CE7" w:rsidP="00724CE7">
      <w:pPr>
        <w:spacing w:line="360" w:lineRule="auto"/>
        <w:ind w:firstLine="709"/>
        <w:jc w:val="both"/>
        <w:rPr>
          <w:b/>
          <w:bCs/>
        </w:rPr>
      </w:pPr>
      <w:r w:rsidRPr="00803362">
        <w:rPr>
          <w:b/>
          <w:bCs/>
        </w:rPr>
        <w:t>Перпендикулярные прямые</w:t>
      </w:r>
    </w:p>
    <w:p w:rsidR="00724CE7" w:rsidRPr="00803362" w:rsidRDefault="00724CE7" w:rsidP="00724CE7">
      <w:pPr>
        <w:spacing w:line="360" w:lineRule="auto"/>
        <w:ind w:firstLine="709"/>
        <w:jc w:val="both"/>
      </w:pPr>
      <w:r w:rsidRPr="00803362">
        <w:rPr>
          <w:bCs/>
        </w:rPr>
        <w:t xml:space="preserve">Прямой угол. Перпендикуляр к прямой. Наклонная, проекция. Серединный перпендикуляр к отрезку. </w:t>
      </w:r>
      <w:r w:rsidRPr="00803362">
        <w:rPr>
          <w:i/>
        </w:rPr>
        <w:t>Свойства и признаки перпендикулярности</w:t>
      </w:r>
      <w:r w:rsidRPr="00803362">
        <w:t xml:space="preserve">. </w:t>
      </w:r>
    </w:p>
    <w:p w:rsidR="00724CE7" w:rsidRPr="00803362" w:rsidRDefault="00724CE7" w:rsidP="00724CE7">
      <w:pPr>
        <w:spacing w:line="360" w:lineRule="auto"/>
        <w:ind w:firstLine="709"/>
        <w:jc w:val="both"/>
      </w:pPr>
      <w:r w:rsidRPr="00803362">
        <w:rPr>
          <w:b/>
          <w:bCs/>
          <w:i/>
        </w:rPr>
        <w:t>Подобие</w:t>
      </w:r>
    </w:p>
    <w:p w:rsidR="00724CE7" w:rsidRPr="00803362" w:rsidRDefault="00724CE7" w:rsidP="00724CE7">
      <w:pPr>
        <w:spacing w:line="360" w:lineRule="auto"/>
        <w:ind w:firstLine="709"/>
        <w:jc w:val="both"/>
      </w:pPr>
      <w:r w:rsidRPr="00803362">
        <w:rPr>
          <w:i/>
        </w:rPr>
        <w:t>Пропорциональные отрезки, подобие фигур. Подобные треугольники. Признаки подобия</w:t>
      </w:r>
      <w:r w:rsidRPr="00803362">
        <w:t xml:space="preserve">. </w:t>
      </w:r>
    </w:p>
    <w:p w:rsidR="00724CE7" w:rsidRPr="00803362" w:rsidRDefault="00724CE7" w:rsidP="00724CE7">
      <w:pPr>
        <w:spacing w:line="360" w:lineRule="auto"/>
        <w:ind w:firstLine="709"/>
        <w:jc w:val="both"/>
        <w:rPr>
          <w:i/>
          <w:iCs/>
        </w:rPr>
      </w:pPr>
      <w:r w:rsidRPr="00803362">
        <w:rPr>
          <w:b/>
        </w:rPr>
        <w:t>Взаимное расположение</w:t>
      </w:r>
      <w:r w:rsidRPr="00803362">
        <w:t xml:space="preserve"> прямой и окружности</w:t>
      </w:r>
      <w:r w:rsidRPr="00803362">
        <w:rPr>
          <w:i/>
        </w:rPr>
        <w:t>, двух окружностей.</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Измерения и вычисления</w:t>
      </w:r>
    </w:p>
    <w:p w:rsidR="00724CE7" w:rsidRPr="00803362" w:rsidRDefault="00724CE7" w:rsidP="00724CE7">
      <w:pPr>
        <w:spacing w:line="360" w:lineRule="auto"/>
        <w:ind w:firstLine="709"/>
        <w:jc w:val="both"/>
      </w:pPr>
      <w:r w:rsidRPr="00803362">
        <w:rPr>
          <w:b/>
          <w:bCs/>
        </w:rPr>
        <w:t>Величины</w:t>
      </w:r>
    </w:p>
    <w:p w:rsidR="00724CE7" w:rsidRPr="00803362" w:rsidRDefault="00724CE7" w:rsidP="00724CE7">
      <w:pPr>
        <w:spacing w:line="360" w:lineRule="auto"/>
        <w:ind w:firstLine="709"/>
        <w:jc w:val="both"/>
      </w:pPr>
      <w:r w:rsidRPr="00803362">
        <w:t xml:space="preserve">Понятие величины. Длина. Измерение длины. Единицы измерения длины. Величина угла. Градусная мера угла. </w:t>
      </w:r>
    </w:p>
    <w:p w:rsidR="00724CE7" w:rsidRPr="00803362" w:rsidRDefault="00724CE7" w:rsidP="00724CE7">
      <w:pPr>
        <w:spacing w:line="360" w:lineRule="auto"/>
        <w:ind w:firstLine="709"/>
        <w:jc w:val="both"/>
      </w:pPr>
      <w:r w:rsidRPr="00803362">
        <w:t>Понятие о площади плоской фигуры и ее свойствах. Измерение площадей. Единицы измерения площади.</w:t>
      </w:r>
    </w:p>
    <w:p w:rsidR="00724CE7" w:rsidRPr="00803362" w:rsidRDefault="00724CE7" w:rsidP="00724CE7">
      <w:pPr>
        <w:spacing w:line="360" w:lineRule="auto"/>
        <w:ind w:firstLine="709"/>
        <w:jc w:val="both"/>
      </w:pPr>
      <w:r w:rsidRPr="00803362">
        <w:t>Представление об объеме и его свойствах. Измерение объема. Единицы измерения объемов.</w:t>
      </w:r>
    </w:p>
    <w:p w:rsidR="00724CE7" w:rsidRPr="00803362" w:rsidRDefault="00724CE7" w:rsidP="00724CE7">
      <w:pPr>
        <w:spacing w:line="360" w:lineRule="auto"/>
        <w:ind w:firstLine="709"/>
        <w:jc w:val="both"/>
      </w:pPr>
      <w:r w:rsidRPr="00803362">
        <w:rPr>
          <w:b/>
          <w:bCs/>
        </w:rPr>
        <w:t>Измерения и вычисления</w:t>
      </w:r>
    </w:p>
    <w:p w:rsidR="00724CE7" w:rsidRPr="00803362" w:rsidRDefault="00724CE7" w:rsidP="00724CE7">
      <w:pPr>
        <w:spacing w:line="360" w:lineRule="auto"/>
        <w:ind w:firstLine="709"/>
        <w:jc w:val="both"/>
      </w:pPr>
      <w:r w:rsidRPr="00803362">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03362">
        <w:rPr>
          <w:i/>
        </w:rPr>
        <w:t>Тригонометрические функции тупого угла.</w:t>
      </w:r>
      <w:r w:rsidRPr="00803362">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803362">
        <w:rPr>
          <w:i/>
        </w:rPr>
        <w:t>Теорема синусов. Теорема косинусов</w:t>
      </w:r>
      <w:r w:rsidRPr="00803362">
        <w:t>.</w:t>
      </w:r>
    </w:p>
    <w:p w:rsidR="00724CE7" w:rsidRPr="00803362" w:rsidRDefault="00724CE7" w:rsidP="00724CE7">
      <w:pPr>
        <w:spacing w:line="360" w:lineRule="auto"/>
        <w:ind w:firstLine="709"/>
        <w:jc w:val="both"/>
      </w:pPr>
      <w:r w:rsidRPr="00803362">
        <w:rPr>
          <w:b/>
        </w:rPr>
        <w:t>Расстояния</w:t>
      </w:r>
    </w:p>
    <w:p w:rsidR="00724CE7" w:rsidRPr="00803362" w:rsidRDefault="00724CE7" w:rsidP="00724CE7">
      <w:pPr>
        <w:spacing w:line="360" w:lineRule="auto"/>
        <w:ind w:firstLine="709"/>
        <w:jc w:val="both"/>
      </w:pPr>
      <w:r w:rsidRPr="00803362">
        <w:t xml:space="preserve">Расстояние между точками. Расстояние от точки до прямой. </w:t>
      </w:r>
      <w:r w:rsidRPr="00803362">
        <w:rPr>
          <w:i/>
        </w:rPr>
        <w:t>Расстояние между фигурами</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построения</w:t>
      </w:r>
    </w:p>
    <w:p w:rsidR="00724CE7" w:rsidRPr="00803362" w:rsidRDefault="00724CE7" w:rsidP="00724CE7">
      <w:pPr>
        <w:spacing w:line="360" w:lineRule="auto"/>
        <w:ind w:firstLine="709"/>
        <w:jc w:val="both"/>
      </w:pPr>
      <w:r w:rsidRPr="00803362">
        <w:t>Геометрические построения для иллюстрации свойств геометрических фигур.</w:t>
      </w:r>
    </w:p>
    <w:p w:rsidR="00724CE7" w:rsidRPr="00803362" w:rsidRDefault="00724CE7" w:rsidP="00724CE7">
      <w:pPr>
        <w:spacing w:line="360" w:lineRule="auto"/>
        <w:ind w:firstLine="709"/>
        <w:jc w:val="both"/>
        <w:rPr>
          <w:i/>
        </w:rPr>
      </w:pPr>
      <w:r w:rsidRPr="00803362">
        <w:lastRenderedPageBreak/>
        <w:t xml:space="preserve">Инструменты для построений: циркуль, линейка, угольник. </w:t>
      </w:r>
      <w:r w:rsidRPr="00803362">
        <w:rPr>
          <w:i/>
        </w:rPr>
        <w:t xml:space="preserve">Простейшие построения циркулем и линейкой: построение биссектрисы угла, перпендикуляра к прямой, угла, равного данному, </w:t>
      </w:r>
    </w:p>
    <w:p w:rsidR="00724CE7" w:rsidRPr="00803362" w:rsidRDefault="00724CE7" w:rsidP="00724CE7">
      <w:pPr>
        <w:spacing w:line="360" w:lineRule="auto"/>
        <w:ind w:firstLine="709"/>
        <w:jc w:val="both"/>
        <w:rPr>
          <w:i/>
        </w:rPr>
      </w:pPr>
      <w:r w:rsidRPr="00803362">
        <w:rPr>
          <w:i/>
        </w:rPr>
        <w:t>Построение треугольников по трем сторонам, двум сторонам и углу между ними, стороне и двум прилежащим к ней углам.</w:t>
      </w:r>
    </w:p>
    <w:p w:rsidR="00724CE7" w:rsidRPr="00803362" w:rsidRDefault="00724CE7" w:rsidP="00724CE7">
      <w:pPr>
        <w:spacing w:line="360" w:lineRule="auto"/>
        <w:ind w:firstLine="709"/>
        <w:jc w:val="both"/>
        <w:rPr>
          <w:i/>
        </w:rPr>
      </w:pPr>
      <w:r w:rsidRPr="00803362">
        <w:rPr>
          <w:i/>
        </w:rPr>
        <w:t>Деление отрезка в данном отношении.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 xml:space="preserve">Геометрические преобразования </w:t>
      </w:r>
    </w:p>
    <w:p w:rsidR="00724CE7" w:rsidRPr="00803362" w:rsidRDefault="00724CE7" w:rsidP="00724CE7">
      <w:pPr>
        <w:spacing w:line="360" w:lineRule="auto"/>
        <w:ind w:firstLine="709"/>
        <w:jc w:val="both"/>
      </w:pPr>
      <w:r w:rsidRPr="00803362">
        <w:rPr>
          <w:b/>
          <w:bCs/>
        </w:rPr>
        <w:t>Преобразования</w:t>
      </w:r>
    </w:p>
    <w:p w:rsidR="00724CE7" w:rsidRPr="00803362" w:rsidRDefault="00724CE7" w:rsidP="00724CE7">
      <w:pPr>
        <w:spacing w:line="360" w:lineRule="auto"/>
        <w:ind w:firstLine="709"/>
        <w:jc w:val="both"/>
        <w:rPr>
          <w:b/>
          <w:bCs/>
        </w:rPr>
      </w:pPr>
      <w:r w:rsidRPr="00803362">
        <w:t xml:space="preserve">Понятие преобразования. Представление о метапредметном понятии «преобразование». </w:t>
      </w:r>
      <w:r w:rsidRPr="00803362">
        <w:rPr>
          <w:i/>
        </w:rPr>
        <w:t>Подобие</w:t>
      </w:r>
      <w:r w:rsidRPr="00803362">
        <w:t>.</w:t>
      </w:r>
    </w:p>
    <w:p w:rsidR="00724CE7" w:rsidRPr="00803362" w:rsidRDefault="00724CE7" w:rsidP="00724CE7">
      <w:pPr>
        <w:spacing w:line="360" w:lineRule="auto"/>
        <w:ind w:firstLine="709"/>
        <w:jc w:val="both"/>
      </w:pPr>
      <w:r w:rsidRPr="00803362">
        <w:rPr>
          <w:b/>
          <w:bCs/>
        </w:rPr>
        <w:t>Движения</w:t>
      </w:r>
    </w:p>
    <w:p w:rsidR="00724CE7" w:rsidRPr="00803362" w:rsidRDefault="00724CE7" w:rsidP="00724CE7">
      <w:pPr>
        <w:spacing w:line="360" w:lineRule="auto"/>
        <w:ind w:firstLine="709"/>
        <w:jc w:val="both"/>
      </w:pPr>
      <w:r w:rsidRPr="00803362">
        <w:t>Осевая и центральная симметрия</w:t>
      </w:r>
      <w:r w:rsidRPr="00803362">
        <w:rPr>
          <w:i/>
        </w:rPr>
        <w:t>, поворот и параллельный перенос.Комбинации движений на плоскости и их свойства</w:t>
      </w:r>
      <w:r w:rsidRPr="00803362">
        <w:t xml:space="preserve">.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Векторы и координаты на плоскости</w:t>
      </w:r>
    </w:p>
    <w:p w:rsidR="00724CE7" w:rsidRPr="00803362" w:rsidRDefault="00724CE7" w:rsidP="00724CE7">
      <w:pPr>
        <w:spacing w:line="360" w:lineRule="auto"/>
        <w:ind w:firstLine="709"/>
        <w:jc w:val="both"/>
        <w:rPr>
          <w:b/>
        </w:rPr>
      </w:pPr>
      <w:r w:rsidRPr="00803362">
        <w:rPr>
          <w:b/>
          <w:iCs/>
        </w:rPr>
        <w:t>Векторы</w:t>
      </w:r>
    </w:p>
    <w:p w:rsidR="00724CE7" w:rsidRPr="00803362" w:rsidRDefault="00724CE7" w:rsidP="00724CE7">
      <w:pPr>
        <w:spacing w:line="360" w:lineRule="auto"/>
        <w:ind w:firstLine="709"/>
        <w:jc w:val="both"/>
      </w:pPr>
      <w:r w:rsidRPr="00803362">
        <w:t>Понятие вектора, действия над векторами</w:t>
      </w:r>
      <w:r w:rsidRPr="00803362">
        <w:rPr>
          <w:i/>
        </w:rPr>
        <w:t xml:space="preserve">, </w:t>
      </w:r>
      <w:r w:rsidRPr="00803362">
        <w:t>использование векторов в физике,</w:t>
      </w:r>
      <w:r w:rsidRPr="00803362">
        <w:rPr>
          <w:i/>
        </w:rPr>
        <w:t xml:space="preserve"> разложение вектора на составляющие, скалярное произведение</w:t>
      </w:r>
      <w:r w:rsidRPr="00803362">
        <w:t xml:space="preserve">. </w:t>
      </w:r>
    </w:p>
    <w:p w:rsidR="00724CE7" w:rsidRPr="00803362" w:rsidRDefault="00724CE7" w:rsidP="00724CE7">
      <w:pPr>
        <w:spacing w:line="360" w:lineRule="auto"/>
        <w:ind w:firstLine="709"/>
        <w:jc w:val="both"/>
        <w:rPr>
          <w:b/>
          <w:bCs/>
        </w:rPr>
      </w:pPr>
      <w:r w:rsidRPr="00803362">
        <w:rPr>
          <w:b/>
          <w:bCs/>
        </w:rPr>
        <w:t>Координаты</w:t>
      </w:r>
    </w:p>
    <w:p w:rsidR="00724CE7" w:rsidRPr="00803362" w:rsidRDefault="00724CE7" w:rsidP="00724CE7">
      <w:pPr>
        <w:spacing w:line="360" w:lineRule="auto"/>
        <w:ind w:firstLine="709"/>
        <w:jc w:val="both"/>
      </w:pPr>
      <w:r w:rsidRPr="00803362">
        <w:t xml:space="preserve">Основные понятия, </w:t>
      </w:r>
      <w:r w:rsidRPr="00803362">
        <w:rPr>
          <w:i/>
        </w:rPr>
        <w:t>координаты вектора, расстояние между точками. Координаты середины отрезка. Уравнения фигур.</w:t>
      </w:r>
    </w:p>
    <w:p w:rsidR="00724CE7" w:rsidRPr="00803362" w:rsidRDefault="00724CE7" w:rsidP="00724CE7">
      <w:pPr>
        <w:spacing w:line="360" w:lineRule="auto"/>
        <w:ind w:firstLine="709"/>
        <w:jc w:val="both"/>
        <w:rPr>
          <w:i/>
        </w:rPr>
      </w:pPr>
      <w:r w:rsidRPr="00803362">
        <w:rPr>
          <w:i/>
        </w:rPr>
        <w:t>Применение векторов и координат для решения простейших геометрических задач.</w:t>
      </w:r>
    </w:p>
    <w:p w:rsidR="00724CE7" w:rsidRPr="00803362" w:rsidRDefault="00724CE7" w:rsidP="00724CE7">
      <w:pPr>
        <w:spacing w:line="360" w:lineRule="auto"/>
        <w:ind w:firstLine="709"/>
        <w:jc w:val="both"/>
        <w:rPr>
          <w:b/>
          <w:bCs/>
        </w:rPr>
      </w:pPr>
      <w:bookmarkStart w:id="134" w:name="_Toc405513924"/>
      <w:bookmarkStart w:id="135" w:name="_Toc284662802"/>
      <w:bookmarkStart w:id="136" w:name="_Toc284663429"/>
      <w:bookmarkStart w:id="137" w:name="_Toc31893455"/>
      <w:r w:rsidRPr="00803362">
        <w:rPr>
          <w:b/>
          <w:bCs/>
        </w:rPr>
        <w:t>История математики</w:t>
      </w:r>
      <w:bookmarkEnd w:id="134"/>
      <w:bookmarkEnd w:id="135"/>
      <w:bookmarkEnd w:id="136"/>
      <w:bookmarkEnd w:id="137"/>
    </w:p>
    <w:p w:rsidR="00724CE7" w:rsidRPr="00803362" w:rsidRDefault="00724CE7" w:rsidP="00724CE7">
      <w:pPr>
        <w:spacing w:line="360" w:lineRule="auto"/>
        <w:ind w:firstLine="709"/>
        <w:jc w:val="both"/>
        <w:rPr>
          <w:i/>
        </w:rPr>
      </w:pPr>
      <w:r w:rsidRPr="00803362">
        <w:rPr>
          <w:i/>
        </w:rPr>
        <w:t>Возникновение математики как науки, этапы ее развития. Основные разделы математики. Выдающиеся математики и их вклад в развитие науки.</w:t>
      </w:r>
    </w:p>
    <w:p w:rsidR="00724CE7" w:rsidRPr="00803362" w:rsidRDefault="00724CE7" w:rsidP="00724CE7">
      <w:pPr>
        <w:spacing w:line="360" w:lineRule="auto"/>
        <w:ind w:firstLine="709"/>
        <w:jc w:val="both"/>
        <w:rPr>
          <w:i/>
        </w:rPr>
      </w:pPr>
      <w:r w:rsidRPr="00803362">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724CE7" w:rsidRPr="00803362" w:rsidRDefault="00724CE7" w:rsidP="00724CE7">
      <w:pPr>
        <w:spacing w:line="360" w:lineRule="auto"/>
        <w:ind w:firstLine="709"/>
        <w:jc w:val="both"/>
        <w:rPr>
          <w:i/>
        </w:rPr>
      </w:pPr>
      <w:r w:rsidRPr="00803362">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24CE7" w:rsidRPr="00803362" w:rsidRDefault="00724CE7" w:rsidP="00724CE7">
      <w:pPr>
        <w:spacing w:line="360" w:lineRule="auto"/>
        <w:ind w:firstLine="709"/>
        <w:jc w:val="both"/>
        <w:rPr>
          <w:i/>
        </w:rPr>
      </w:pPr>
      <w:r w:rsidRPr="00803362">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24CE7" w:rsidRPr="00803362" w:rsidRDefault="00724CE7" w:rsidP="00724CE7">
      <w:pPr>
        <w:spacing w:line="360" w:lineRule="auto"/>
        <w:ind w:firstLine="709"/>
        <w:jc w:val="both"/>
        <w:rPr>
          <w:i/>
        </w:rPr>
      </w:pPr>
      <w:r w:rsidRPr="00803362">
        <w:rPr>
          <w:i/>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724CE7" w:rsidRPr="00803362" w:rsidRDefault="00724CE7" w:rsidP="00724CE7">
      <w:pPr>
        <w:spacing w:line="360" w:lineRule="auto"/>
        <w:ind w:firstLine="709"/>
        <w:jc w:val="both"/>
        <w:rPr>
          <w:i/>
        </w:rPr>
      </w:pPr>
      <w:r w:rsidRPr="00803362">
        <w:rPr>
          <w:i/>
        </w:rPr>
        <w:t>Истоки теории вероятностей: страховое дело, азартные игры. П. Ферма, Б.Паскаль, Я. Бернулли, А.Н.Колмогоров.</w:t>
      </w:r>
    </w:p>
    <w:p w:rsidR="00724CE7" w:rsidRPr="00803362" w:rsidRDefault="00724CE7" w:rsidP="00724CE7">
      <w:pPr>
        <w:spacing w:line="360" w:lineRule="auto"/>
        <w:ind w:firstLine="709"/>
        <w:jc w:val="both"/>
        <w:rPr>
          <w:i/>
        </w:rPr>
      </w:pPr>
      <w:r w:rsidRPr="00803362">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24CE7" w:rsidRPr="00803362" w:rsidRDefault="00724CE7" w:rsidP="00724CE7">
      <w:pPr>
        <w:spacing w:line="360" w:lineRule="auto"/>
        <w:ind w:firstLine="709"/>
        <w:jc w:val="both"/>
        <w:rPr>
          <w:i/>
        </w:rPr>
      </w:pPr>
      <w:r w:rsidRPr="00803362">
        <w:rPr>
          <w:i/>
        </w:rPr>
        <w:t>Геометрия и искусство. Геометрические закономерности окружающего мира.</w:t>
      </w:r>
    </w:p>
    <w:p w:rsidR="00724CE7" w:rsidRPr="00803362" w:rsidRDefault="00724CE7" w:rsidP="00724CE7">
      <w:pPr>
        <w:spacing w:line="360" w:lineRule="auto"/>
        <w:ind w:firstLine="709"/>
        <w:jc w:val="both"/>
        <w:rPr>
          <w:i/>
        </w:rPr>
      </w:pPr>
      <w:r w:rsidRPr="00803362">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24CE7" w:rsidRPr="00803362" w:rsidRDefault="00724CE7" w:rsidP="00724CE7">
      <w:pPr>
        <w:spacing w:line="360" w:lineRule="auto"/>
        <w:ind w:firstLine="709"/>
        <w:jc w:val="both"/>
        <w:rPr>
          <w:i/>
        </w:rPr>
      </w:pPr>
      <w:r w:rsidRPr="00803362">
        <w:rPr>
          <w:i/>
        </w:rPr>
        <w:t xml:space="preserve">Роль российских ученых в развитии математики: Л.Эйлер. Н.И.Лобачевский, П.Л.Чебышев, С. Ковалевская, А.Н.Колмогоров. </w:t>
      </w:r>
    </w:p>
    <w:p w:rsidR="00724CE7" w:rsidRPr="00803362" w:rsidRDefault="00724CE7" w:rsidP="00724CE7">
      <w:pPr>
        <w:spacing w:line="360" w:lineRule="auto"/>
        <w:ind w:firstLine="709"/>
        <w:jc w:val="both"/>
        <w:rPr>
          <w:i/>
        </w:rPr>
      </w:pPr>
      <w:r w:rsidRPr="00803362">
        <w:rPr>
          <w:i/>
        </w:rPr>
        <w:t xml:space="preserve">Математика в развитии России: Петр </w:t>
      </w:r>
      <w:r w:rsidRPr="00803362">
        <w:rPr>
          <w:i/>
          <w:lang w:val="en-US"/>
        </w:rPr>
        <w:t>I</w:t>
      </w:r>
      <w:r w:rsidRPr="00803362">
        <w:rPr>
          <w:i/>
        </w:rPr>
        <w:t>, школа математических и навигацких наук, развитие российского флота, А.Н.Крылов. Космическая программа и М.В.Келдыш.</w:t>
      </w:r>
    </w:p>
    <w:p w:rsidR="00724CE7" w:rsidRPr="00803362" w:rsidRDefault="00724CE7" w:rsidP="00724CE7">
      <w:pPr>
        <w:spacing w:line="360" w:lineRule="auto"/>
        <w:ind w:firstLine="709"/>
        <w:jc w:val="both"/>
        <w:rPr>
          <w:i/>
        </w:rPr>
      </w:pPr>
    </w:p>
    <w:p w:rsidR="00724CE7" w:rsidRPr="00803362" w:rsidRDefault="00724CE7" w:rsidP="00724CE7">
      <w:pPr>
        <w:spacing w:line="360" w:lineRule="auto"/>
        <w:ind w:firstLine="709"/>
        <w:jc w:val="both"/>
        <w:rPr>
          <w:b/>
        </w:rPr>
      </w:pPr>
      <w:bookmarkStart w:id="138" w:name="_Toc405513925"/>
      <w:bookmarkStart w:id="139" w:name="_Toc284662803"/>
      <w:bookmarkStart w:id="140" w:name="_Toc284663430"/>
      <w:bookmarkStart w:id="141" w:name="_Toc31893456"/>
      <w:r w:rsidRPr="00803362">
        <w:rPr>
          <w:b/>
        </w:rPr>
        <w:t>Содержание курса математики в 7-9 классах (углубленный уровень)</w:t>
      </w:r>
      <w:bookmarkEnd w:id="138"/>
      <w:bookmarkEnd w:id="139"/>
      <w:bookmarkEnd w:id="140"/>
      <w:bookmarkEnd w:id="141"/>
    </w:p>
    <w:p w:rsidR="00724CE7" w:rsidRPr="00803362" w:rsidRDefault="00724CE7" w:rsidP="00724CE7">
      <w:pPr>
        <w:spacing w:line="360" w:lineRule="auto"/>
        <w:ind w:firstLine="709"/>
        <w:jc w:val="both"/>
        <w:rPr>
          <w:b/>
        </w:rPr>
      </w:pPr>
      <w:bookmarkStart w:id="142" w:name="_Toc405513926"/>
      <w:bookmarkStart w:id="143" w:name="_Toc284662804"/>
      <w:bookmarkStart w:id="144" w:name="_Toc284663431"/>
      <w:bookmarkStart w:id="145" w:name="_Toc31893457"/>
      <w:r w:rsidRPr="00803362">
        <w:rPr>
          <w:b/>
        </w:rPr>
        <w:t>Алгебра</w:t>
      </w:r>
      <w:bookmarkEnd w:id="142"/>
      <w:bookmarkEnd w:id="143"/>
      <w:bookmarkEnd w:id="144"/>
      <w:bookmarkEnd w:id="145"/>
    </w:p>
    <w:p w:rsidR="00724CE7" w:rsidRPr="00803362" w:rsidRDefault="00724CE7" w:rsidP="00724CE7">
      <w:pPr>
        <w:spacing w:line="360" w:lineRule="auto"/>
        <w:ind w:firstLine="709"/>
        <w:jc w:val="both"/>
        <w:rPr>
          <w:b/>
        </w:rPr>
      </w:pPr>
      <w:r w:rsidRPr="00803362">
        <w:rPr>
          <w:b/>
        </w:rPr>
        <w:t>Числа</w:t>
      </w:r>
    </w:p>
    <w:p w:rsidR="00724CE7" w:rsidRPr="00803362" w:rsidRDefault="00724CE7" w:rsidP="00724CE7">
      <w:pPr>
        <w:spacing w:line="360" w:lineRule="auto"/>
        <w:ind w:firstLine="709"/>
        <w:jc w:val="both"/>
        <w:rPr>
          <w:b/>
        </w:rPr>
      </w:pPr>
      <w:r w:rsidRPr="00803362">
        <w:rPr>
          <w:b/>
        </w:rPr>
        <w:t>Рациональные числа</w:t>
      </w:r>
    </w:p>
    <w:p w:rsidR="00724CE7" w:rsidRPr="00803362" w:rsidRDefault="00724CE7" w:rsidP="00724CE7">
      <w:pPr>
        <w:spacing w:line="360" w:lineRule="auto"/>
        <w:ind w:firstLine="709"/>
        <w:jc w:val="both"/>
      </w:pPr>
      <w:r w:rsidRPr="00803362">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24CE7" w:rsidRPr="00803362" w:rsidRDefault="00724CE7" w:rsidP="00724CE7">
      <w:pPr>
        <w:spacing w:line="360" w:lineRule="auto"/>
        <w:ind w:firstLine="709"/>
        <w:jc w:val="both"/>
      </w:pPr>
      <w:r w:rsidRPr="00803362">
        <w:rPr>
          <w:b/>
          <w:bCs/>
        </w:rPr>
        <w:t>Иррациональные числа</w:t>
      </w:r>
    </w:p>
    <w:p w:rsidR="00724CE7" w:rsidRPr="00803362" w:rsidRDefault="00724CE7" w:rsidP="00724CE7">
      <w:pPr>
        <w:spacing w:line="360" w:lineRule="auto"/>
        <w:ind w:firstLine="709"/>
        <w:jc w:val="both"/>
        <w:rPr>
          <w:bCs/>
        </w:rPr>
      </w:pPr>
      <w:r w:rsidRPr="00803362">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803362">
        <w:rPr>
          <w:bCs/>
        </w:rPr>
        <w:t>Множество действительных чисел.</w:t>
      </w:r>
    </w:p>
    <w:p w:rsidR="00724CE7" w:rsidRPr="00803362" w:rsidRDefault="00724CE7" w:rsidP="00724CE7">
      <w:pPr>
        <w:spacing w:line="360" w:lineRule="auto"/>
        <w:ind w:firstLine="709"/>
        <w:jc w:val="both"/>
      </w:pPr>
      <w:r w:rsidRPr="00803362">
        <w:t xml:space="preserve">Представления о расширениях числовых множеств. </w:t>
      </w:r>
      <w:bookmarkStart w:id="146" w:name="_Toc403076053"/>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Тождественные преобразования</w:t>
      </w:r>
      <w:bookmarkEnd w:id="146"/>
    </w:p>
    <w:p w:rsidR="00724CE7" w:rsidRPr="00803362" w:rsidRDefault="00724CE7" w:rsidP="00724CE7">
      <w:pPr>
        <w:spacing w:line="360" w:lineRule="auto"/>
        <w:ind w:firstLine="709"/>
        <w:jc w:val="both"/>
      </w:pPr>
      <w:r w:rsidRPr="00803362">
        <w:rPr>
          <w:b/>
          <w:bCs/>
        </w:rPr>
        <w:t>Числовые и буквенные выражения</w:t>
      </w:r>
    </w:p>
    <w:p w:rsidR="00724CE7" w:rsidRPr="00803362" w:rsidRDefault="00724CE7" w:rsidP="00724CE7">
      <w:pPr>
        <w:spacing w:line="360" w:lineRule="auto"/>
        <w:ind w:firstLine="709"/>
        <w:jc w:val="both"/>
      </w:pPr>
      <w:r w:rsidRPr="00803362">
        <w:t xml:space="preserve">Выражение с переменной. Значение выражения. Подстановка выражений вместо переменных. </w:t>
      </w:r>
    </w:p>
    <w:p w:rsidR="00724CE7" w:rsidRPr="00803362" w:rsidRDefault="00724CE7" w:rsidP="00724CE7">
      <w:pPr>
        <w:spacing w:line="360" w:lineRule="auto"/>
        <w:ind w:firstLine="709"/>
        <w:jc w:val="both"/>
      </w:pPr>
      <w:r w:rsidRPr="00803362">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724CE7" w:rsidRPr="00803362" w:rsidRDefault="00724CE7" w:rsidP="00724CE7">
      <w:pPr>
        <w:spacing w:line="360" w:lineRule="auto"/>
        <w:ind w:firstLine="709"/>
        <w:jc w:val="both"/>
      </w:pPr>
      <w:r w:rsidRPr="00803362">
        <w:rPr>
          <w:b/>
          <w:bCs/>
        </w:rPr>
        <w:t>Многочлены</w:t>
      </w:r>
    </w:p>
    <w:p w:rsidR="00724CE7" w:rsidRPr="00803362" w:rsidRDefault="00724CE7" w:rsidP="00724CE7">
      <w:pPr>
        <w:spacing w:line="360" w:lineRule="auto"/>
        <w:ind w:firstLine="709"/>
        <w:jc w:val="both"/>
      </w:pPr>
      <w:r w:rsidRPr="00803362">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24CE7" w:rsidRPr="00803362" w:rsidRDefault="00724CE7" w:rsidP="00724CE7">
      <w:pPr>
        <w:spacing w:line="360" w:lineRule="auto"/>
        <w:ind w:firstLine="709"/>
        <w:jc w:val="both"/>
      </w:pPr>
      <w:r w:rsidRPr="00803362">
        <w:rPr>
          <w:bCs/>
        </w:rPr>
        <w:t>Квадратный трехчлен.</w:t>
      </w:r>
      <w:r w:rsidRPr="00803362">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24CE7" w:rsidRPr="00803362" w:rsidRDefault="00724CE7" w:rsidP="00724CE7">
      <w:pPr>
        <w:spacing w:line="360" w:lineRule="auto"/>
        <w:ind w:firstLine="709"/>
        <w:jc w:val="both"/>
      </w:pPr>
      <w:r w:rsidRPr="00803362">
        <w:rPr>
          <w:b/>
          <w:bCs/>
        </w:rPr>
        <w:t>Понятие тождества</w:t>
      </w:r>
    </w:p>
    <w:p w:rsidR="00724CE7" w:rsidRPr="00803362" w:rsidRDefault="00724CE7" w:rsidP="00724CE7">
      <w:pPr>
        <w:spacing w:line="360" w:lineRule="auto"/>
        <w:ind w:firstLine="709"/>
        <w:jc w:val="both"/>
      </w:pPr>
      <w:r w:rsidRPr="00803362">
        <w:t>Тождественное преобразование. Представление о тождестве на множестве.</w:t>
      </w:r>
    </w:p>
    <w:p w:rsidR="00724CE7" w:rsidRPr="00803362" w:rsidRDefault="00724CE7" w:rsidP="00724CE7">
      <w:pPr>
        <w:spacing w:line="360" w:lineRule="auto"/>
        <w:ind w:firstLine="709"/>
        <w:jc w:val="both"/>
      </w:pPr>
      <w:r w:rsidRPr="00803362">
        <w:rPr>
          <w:b/>
          <w:bCs/>
        </w:rPr>
        <w:t>Дробно-рациональные выражения</w:t>
      </w:r>
    </w:p>
    <w:p w:rsidR="00724CE7" w:rsidRPr="00803362" w:rsidRDefault="00724CE7" w:rsidP="00724CE7">
      <w:pPr>
        <w:spacing w:line="360" w:lineRule="auto"/>
        <w:ind w:firstLine="709"/>
        <w:jc w:val="both"/>
      </w:pPr>
      <w:r w:rsidRPr="00803362">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24CE7" w:rsidRPr="00803362" w:rsidRDefault="00724CE7" w:rsidP="00724CE7">
      <w:pPr>
        <w:spacing w:line="360" w:lineRule="auto"/>
        <w:ind w:firstLine="709"/>
        <w:jc w:val="both"/>
      </w:pPr>
      <w:r w:rsidRPr="00803362">
        <w:t>Преобразование выражений, содержащих знак модуля.</w:t>
      </w:r>
    </w:p>
    <w:p w:rsidR="00724CE7" w:rsidRPr="00803362" w:rsidRDefault="00724CE7" w:rsidP="00724CE7">
      <w:pPr>
        <w:spacing w:line="360" w:lineRule="auto"/>
        <w:ind w:firstLine="709"/>
        <w:jc w:val="both"/>
      </w:pPr>
      <w:r w:rsidRPr="00803362">
        <w:rPr>
          <w:b/>
          <w:bCs/>
        </w:rPr>
        <w:t>Иррациональные выражения</w:t>
      </w:r>
    </w:p>
    <w:p w:rsidR="00724CE7" w:rsidRPr="00803362" w:rsidRDefault="00724CE7" w:rsidP="00724CE7">
      <w:pPr>
        <w:spacing w:line="360" w:lineRule="auto"/>
        <w:ind w:firstLine="709"/>
        <w:jc w:val="both"/>
      </w:pPr>
      <w:r w:rsidRPr="00803362">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24CE7" w:rsidRPr="00803362" w:rsidRDefault="00724CE7" w:rsidP="00724CE7">
      <w:pPr>
        <w:spacing w:line="360" w:lineRule="auto"/>
        <w:ind w:firstLine="709"/>
        <w:jc w:val="both"/>
      </w:pPr>
      <w:r w:rsidRPr="00803362">
        <w:t xml:space="preserve">Корни </w:t>
      </w:r>
      <w:r w:rsidRPr="00803362">
        <w:rPr>
          <w:i/>
        </w:rPr>
        <w:t>n</w:t>
      </w:r>
      <w:r w:rsidRPr="00803362">
        <w:t xml:space="preserve">-ых степеней. Допустимые значения переменных в выражениях, содержащих корни </w:t>
      </w:r>
      <w:r w:rsidRPr="00803362">
        <w:rPr>
          <w:i/>
        </w:rPr>
        <w:t>n</w:t>
      </w:r>
      <w:r w:rsidRPr="00803362">
        <w:t xml:space="preserve">-ых степеней. Преобразование выражений, содержащих корни </w:t>
      </w:r>
      <w:r w:rsidRPr="00803362">
        <w:rPr>
          <w:i/>
        </w:rPr>
        <w:t>n</w:t>
      </w:r>
      <w:r w:rsidRPr="00803362">
        <w:t xml:space="preserve">-ых степеней. </w:t>
      </w:r>
    </w:p>
    <w:p w:rsidR="00724CE7" w:rsidRPr="00803362" w:rsidRDefault="00724CE7" w:rsidP="00724CE7">
      <w:pPr>
        <w:spacing w:line="360" w:lineRule="auto"/>
        <w:ind w:firstLine="709"/>
        <w:jc w:val="both"/>
      </w:pPr>
      <w:r w:rsidRPr="00803362">
        <w:t>Степень с рациональным показателем. Преобразование выражений, содержащих степень с рациональным показателем.</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47" w:name="_Toc403076054"/>
      <w:r w:rsidRPr="00803362">
        <w:rPr>
          <w:rFonts w:ascii="Times New Roman" w:hAnsi="Times New Roman"/>
          <w:b/>
          <w:i w:val="0"/>
          <w:color w:val="auto"/>
          <w:spacing w:val="0"/>
        </w:rPr>
        <w:t xml:space="preserve">Уравнения </w:t>
      </w:r>
      <w:bookmarkEnd w:id="147"/>
    </w:p>
    <w:p w:rsidR="00724CE7" w:rsidRPr="00803362" w:rsidRDefault="00724CE7" w:rsidP="00724CE7">
      <w:pPr>
        <w:spacing w:line="360" w:lineRule="auto"/>
        <w:ind w:firstLine="709"/>
        <w:jc w:val="both"/>
      </w:pPr>
      <w:r w:rsidRPr="00803362">
        <w:rPr>
          <w:b/>
          <w:bCs/>
        </w:rPr>
        <w:t>Равенства</w:t>
      </w:r>
    </w:p>
    <w:p w:rsidR="00724CE7" w:rsidRPr="00803362" w:rsidRDefault="00724CE7" w:rsidP="00724CE7">
      <w:pPr>
        <w:spacing w:line="360" w:lineRule="auto"/>
        <w:ind w:firstLine="709"/>
        <w:jc w:val="both"/>
      </w:pPr>
      <w:r w:rsidRPr="00803362">
        <w:lastRenderedPageBreak/>
        <w:t xml:space="preserve">Числовое равенство. Свойства числовых равенств. Равенство с переменной. </w:t>
      </w:r>
    </w:p>
    <w:p w:rsidR="00724CE7" w:rsidRPr="00803362" w:rsidRDefault="00724CE7" w:rsidP="00724CE7">
      <w:pPr>
        <w:spacing w:line="360" w:lineRule="auto"/>
        <w:ind w:firstLine="709"/>
        <w:jc w:val="both"/>
      </w:pPr>
      <w:r w:rsidRPr="00803362">
        <w:rPr>
          <w:b/>
          <w:bCs/>
        </w:rPr>
        <w:t>Уравнения</w:t>
      </w:r>
    </w:p>
    <w:p w:rsidR="00724CE7" w:rsidRPr="00803362" w:rsidRDefault="00724CE7" w:rsidP="00724CE7">
      <w:pPr>
        <w:spacing w:line="360" w:lineRule="auto"/>
        <w:ind w:firstLine="709"/>
        <w:jc w:val="both"/>
      </w:pPr>
      <w:r w:rsidRPr="00803362">
        <w:t>Понятие уравнения и корня уравнения. Представление о равносильности уравнений и уравнениях-следствиях.</w:t>
      </w:r>
    </w:p>
    <w:p w:rsidR="00724CE7" w:rsidRPr="00803362" w:rsidRDefault="00724CE7" w:rsidP="00724CE7">
      <w:pPr>
        <w:spacing w:line="360" w:lineRule="auto"/>
        <w:ind w:firstLine="709"/>
        <w:jc w:val="both"/>
      </w:pPr>
      <w:r w:rsidRPr="00803362">
        <w:t>Представление о равносильности на множестве. Равносильные преобразования уравнений.</w:t>
      </w:r>
    </w:p>
    <w:p w:rsidR="00724CE7" w:rsidRPr="00803362" w:rsidRDefault="00724CE7" w:rsidP="00724CE7">
      <w:pPr>
        <w:spacing w:line="360" w:lineRule="auto"/>
        <w:ind w:firstLine="709"/>
        <w:jc w:val="both"/>
      </w:pPr>
      <w:r w:rsidRPr="00803362">
        <w:rPr>
          <w:b/>
        </w:rPr>
        <w:t>Методы решения уравнений</w:t>
      </w:r>
    </w:p>
    <w:p w:rsidR="00724CE7" w:rsidRPr="00803362" w:rsidRDefault="00724CE7" w:rsidP="00724CE7">
      <w:pPr>
        <w:spacing w:line="360" w:lineRule="auto"/>
        <w:ind w:firstLine="709"/>
        <w:jc w:val="both"/>
      </w:pPr>
      <w:r w:rsidRPr="00803362">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24CE7" w:rsidRPr="00803362" w:rsidRDefault="00724CE7" w:rsidP="00724CE7">
      <w:pPr>
        <w:spacing w:line="360" w:lineRule="auto"/>
        <w:ind w:firstLine="709"/>
        <w:jc w:val="both"/>
      </w:pPr>
      <w:r w:rsidRPr="00803362">
        <w:rPr>
          <w:b/>
          <w:bCs/>
        </w:rPr>
        <w:t>Линейное уравнение и его корни</w:t>
      </w:r>
    </w:p>
    <w:p w:rsidR="00724CE7" w:rsidRPr="00803362" w:rsidRDefault="00724CE7" w:rsidP="00724CE7">
      <w:pPr>
        <w:spacing w:line="360" w:lineRule="auto"/>
        <w:ind w:firstLine="709"/>
        <w:jc w:val="both"/>
      </w:pPr>
      <w:r w:rsidRPr="00803362">
        <w:t>Решение линейных уравнений. Количество корней линейного уравнения. Линейное уравнение с параметром.</w:t>
      </w:r>
    </w:p>
    <w:p w:rsidR="00724CE7" w:rsidRPr="00803362" w:rsidRDefault="00724CE7" w:rsidP="00724CE7">
      <w:pPr>
        <w:spacing w:line="360" w:lineRule="auto"/>
        <w:ind w:firstLine="709"/>
        <w:jc w:val="both"/>
      </w:pPr>
      <w:r w:rsidRPr="00803362">
        <w:rPr>
          <w:b/>
          <w:bCs/>
        </w:rPr>
        <w:t>Квадратное уравнение и его корни</w:t>
      </w:r>
    </w:p>
    <w:p w:rsidR="00724CE7" w:rsidRPr="00803362" w:rsidRDefault="00724CE7" w:rsidP="00724CE7">
      <w:pPr>
        <w:spacing w:line="360" w:lineRule="auto"/>
        <w:ind w:firstLine="709"/>
        <w:jc w:val="both"/>
      </w:pPr>
      <w:r w:rsidRPr="00803362">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24CE7" w:rsidRPr="00803362" w:rsidRDefault="00724CE7" w:rsidP="00724CE7">
      <w:pPr>
        <w:spacing w:line="360" w:lineRule="auto"/>
        <w:ind w:firstLine="709"/>
        <w:jc w:val="both"/>
      </w:pPr>
      <w:r w:rsidRPr="00803362">
        <w:rPr>
          <w:b/>
        </w:rPr>
        <w:t>Дробно-рациональные уравнения</w:t>
      </w:r>
    </w:p>
    <w:p w:rsidR="00724CE7" w:rsidRPr="00803362" w:rsidRDefault="00724CE7" w:rsidP="00724CE7">
      <w:pPr>
        <w:spacing w:line="360" w:lineRule="auto"/>
        <w:ind w:firstLine="709"/>
        <w:jc w:val="both"/>
      </w:pPr>
      <w:r w:rsidRPr="00803362">
        <w:t xml:space="preserve">Решение дробно-рациональных уравнений. </w:t>
      </w:r>
    </w:p>
    <w:p w:rsidR="00724CE7" w:rsidRPr="00803362" w:rsidRDefault="00724CE7" w:rsidP="00724CE7">
      <w:pPr>
        <w:spacing w:line="360" w:lineRule="auto"/>
        <w:ind w:firstLine="709"/>
        <w:jc w:val="both"/>
      </w:pPr>
      <w:r w:rsidRPr="00803362">
        <w:rPr>
          <w:b/>
          <w:bCs/>
        </w:rPr>
        <w:t>Простейшие иррациональные уравнения вида</w:t>
      </w:r>
      <w:r w:rsidRPr="00803362">
        <w:t xml:space="preserve">: </w:t>
      </w:r>
      <w:r w:rsidR="00846095" w:rsidRPr="00803362">
        <w:rPr>
          <w:noProof/>
          <w:position w:val="-16"/>
        </w:rPr>
        <w:drawing>
          <wp:inline distT="0" distB="0" distL="0" distR="0">
            <wp:extent cx="742950" cy="285750"/>
            <wp:effectExtent l="0" t="0" r="0" b="0"/>
            <wp:docPr id="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9"/>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10"/>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9444B9" w:rsidRPr="00803362">
        <w:fldChar w:fldCharType="begin"/>
      </w:r>
      <w:r w:rsidRPr="00803362">
        <w:instrText xml:space="preserve"> QUOTE </w:instrText>
      </w:r>
      <w:r w:rsidR="00846095" w:rsidRPr="00803362">
        <w:rPr>
          <w:noProof/>
          <w:position w:val="-9"/>
        </w:rPr>
        <w:drawing>
          <wp:inline distT="0" distB="0" distL="0" distR="0">
            <wp:extent cx="819150" cy="257175"/>
            <wp:effectExtent l="19050" t="0" r="0" b="0"/>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9"/>
        </w:rPr>
        <w:drawing>
          <wp:inline distT="0" distB="0" distL="0" distR="0">
            <wp:extent cx="819150" cy="257175"/>
            <wp:effectExtent l="19050" t="0" r="0" b="0"/>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444B9" w:rsidRPr="00803362">
        <w:fldChar w:fldCharType="end"/>
      </w:r>
      <w:r w:rsidR="009444B9" w:rsidRPr="00803362">
        <w:fldChar w:fldCharType="begin"/>
      </w:r>
      <w:r w:rsidRPr="00803362">
        <w:instrText xml:space="preserve"> QUOTE </w:instrText>
      </w:r>
      <w:r w:rsidR="00846095" w:rsidRPr="00803362">
        <w:rPr>
          <w:noProof/>
          <w:position w:val="-8"/>
        </w:rPr>
        <w:drawing>
          <wp:inline distT="0" distB="0" distL="0" distR="0">
            <wp:extent cx="466725" cy="228600"/>
            <wp:effectExtent l="19050" t="0" r="9525" b="0"/>
            <wp:docPr id="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8"/>
        </w:rPr>
        <w:drawing>
          <wp:inline distT="0" distB="0" distL="0" distR="0">
            <wp:extent cx="466725" cy="228600"/>
            <wp:effectExtent l="19050" t="0" r="9525"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444B9" w:rsidRPr="00803362">
        <w:fldChar w:fldCharType="end"/>
      </w:r>
      <w:r w:rsidR="009444B9" w:rsidRPr="00803362">
        <w:fldChar w:fldCharType="begin"/>
      </w:r>
      <w:r w:rsidRPr="00803362">
        <w:instrText xml:space="preserve"> QUOTE </w:instrText>
      </w:r>
      <w:r w:rsidR="00846095" w:rsidRPr="00803362">
        <w:rPr>
          <w:noProof/>
          <w:position w:val="-8"/>
        </w:rPr>
        <w:drawing>
          <wp:inline distT="0" distB="0" distL="0" distR="0">
            <wp:extent cx="476250" cy="228600"/>
            <wp:effectExtent l="19050" t="0" r="0" b="0"/>
            <wp:docPr id="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8"/>
        </w:rPr>
        <w:drawing>
          <wp:inline distT="0" distB="0" distL="0" distR="0">
            <wp:extent cx="476250" cy="228600"/>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444B9" w:rsidRPr="00803362">
        <w:fldChar w:fldCharType="end"/>
      </w:r>
      <w:r w:rsidRPr="00803362">
        <w:t xml:space="preserve">и их решение. Решение иррациональных уравнений вида </w:t>
      </w:r>
      <w:r w:rsidR="00846095" w:rsidRPr="00803362">
        <w:rPr>
          <w:noProof/>
          <w:position w:val="-16"/>
        </w:rPr>
        <w:drawing>
          <wp:inline distT="0" distB="0" distL="0" distR="0">
            <wp:extent cx="914400" cy="285750"/>
            <wp:effectExtent l="0" t="0" r="0" b="0"/>
            <wp:docPr id="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6"/>
                    <a:srcRect/>
                    <a:stretch>
                      <a:fillRect/>
                    </a:stretch>
                  </pic:blipFill>
                  <pic:spPr bwMode="auto">
                    <a:xfrm>
                      <a:off x="0" y="0"/>
                      <a:ext cx="914400" cy="285750"/>
                    </a:xfrm>
                    <a:prstGeom prst="rect">
                      <a:avLst/>
                    </a:prstGeom>
                    <a:noFill/>
                    <a:ln w="9525">
                      <a:noFill/>
                      <a:miter lim="800000"/>
                      <a:headEnd/>
                      <a:tailEnd/>
                    </a:ln>
                  </pic:spPr>
                </pic:pic>
              </a:graphicData>
            </a:graphic>
          </wp:inline>
        </w:drawing>
      </w:r>
      <w:r w:rsidRPr="00803362">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Системы уравнений</w:t>
      </w:r>
    </w:p>
    <w:p w:rsidR="00724CE7" w:rsidRPr="00803362" w:rsidRDefault="00724CE7" w:rsidP="00724CE7">
      <w:pPr>
        <w:spacing w:line="360" w:lineRule="auto"/>
        <w:ind w:firstLine="709"/>
        <w:jc w:val="both"/>
      </w:pPr>
      <w:r w:rsidRPr="00803362">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24CE7" w:rsidRPr="00803362" w:rsidRDefault="00724CE7" w:rsidP="00724CE7">
      <w:pPr>
        <w:spacing w:line="360" w:lineRule="auto"/>
        <w:ind w:firstLine="709"/>
        <w:jc w:val="both"/>
      </w:pPr>
      <w:r w:rsidRPr="00803362">
        <w:t xml:space="preserve">Представление о графической интерпретации произвольного уравнения с двумя переменными: линии на плоскости. </w:t>
      </w:r>
    </w:p>
    <w:p w:rsidR="00724CE7" w:rsidRPr="00803362" w:rsidRDefault="00724CE7" w:rsidP="00724CE7">
      <w:pPr>
        <w:spacing w:line="360" w:lineRule="auto"/>
        <w:ind w:firstLine="709"/>
        <w:jc w:val="both"/>
      </w:pPr>
      <w:r w:rsidRPr="00803362">
        <w:t xml:space="preserve">Понятие системы уравнений. Решение систем уравнений. </w:t>
      </w:r>
    </w:p>
    <w:p w:rsidR="00724CE7" w:rsidRPr="00803362" w:rsidRDefault="00724CE7" w:rsidP="00724CE7">
      <w:pPr>
        <w:spacing w:line="360" w:lineRule="auto"/>
        <w:ind w:firstLine="709"/>
        <w:jc w:val="both"/>
      </w:pPr>
      <w:r w:rsidRPr="00803362">
        <w:lastRenderedPageBreak/>
        <w:t xml:space="preserve">Представление о равносильности систем уравнений. </w:t>
      </w:r>
    </w:p>
    <w:p w:rsidR="00724CE7" w:rsidRPr="00803362" w:rsidRDefault="00724CE7" w:rsidP="00724CE7">
      <w:pPr>
        <w:spacing w:line="360" w:lineRule="auto"/>
        <w:ind w:firstLine="709"/>
        <w:jc w:val="both"/>
      </w:pPr>
      <w:r w:rsidRPr="00803362">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24CE7" w:rsidRPr="00803362" w:rsidRDefault="00724CE7" w:rsidP="00724CE7">
      <w:pPr>
        <w:spacing w:line="360" w:lineRule="auto"/>
        <w:ind w:firstLine="709"/>
        <w:jc w:val="both"/>
      </w:pPr>
      <w:r w:rsidRPr="00803362">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Неравенства</w:t>
      </w:r>
    </w:p>
    <w:p w:rsidR="00724CE7" w:rsidRPr="00803362" w:rsidRDefault="00724CE7" w:rsidP="00724CE7">
      <w:pPr>
        <w:spacing w:line="360" w:lineRule="auto"/>
        <w:ind w:firstLine="709"/>
        <w:jc w:val="both"/>
      </w:pPr>
      <w:r w:rsidRPr="00803362">
        <w:t xml:space="preserve">Числовые неравенства. Свойства числовых неравенств. Проверка справедливости неравенств при заданных значениях переменных. </w:t>
      </w:r>
    </w:p>
    <w:p w:rsidR="00724CE7" w:rsidRPr="00803362" w:rsidRDefault="00724CE7" w:rsidP="00724CE7">
      <w:pPr>
        <w:spacing w:line="360" w:lineRule="auto"/>
        <w:ind w:firstLine="709"/>
        <w:jc w:val="both"/>
      </w:pPr>
      <w:r w:rsidRPr="00803362">
        <w:t>Неравенство с переменной. Строгие и нестрогие неравенства. Доказательство неравенств. Неравенства о средних для двух чисел.</w:t>
      </w:r>
    </w:p>
    <w:p w:rsidR="00724CE7" w:rsidRPr="00803362" w:rsidRDefault="00724CE7" w:rsidP="00724CE7">
      <w:pPr>
        <w:spacing w:line="360" w:lineRule="auto"/>
        <w:ind w:firstLine="709"/>
        <w:jc w:val="both"/>
      </w:pPr>
      <w:r w:rsidRPr="00803362">
        <w:t>Понятие о решении неравенства. Множество решений неравенства.</w:t>
      </w:r>
    </w:p>
    <w:p w:rsidR="00724CE7" w:rsidRPr="00803362" w:rsidRDefault="00724CE7" w:rsidP="00724CE7">
      <w:pPr>
        <w:spacing w:line="360" w:lineRule="auto"/>
        <w:ind w:firstLine="709"/>
        <w:jc w:val="both"/>
      </w:pPr>
      <w:r w:rsidRPr="00803362">
        <w:t xml:space="preserve">Представление о равносильности неравенств. </w:t>
      </w:r>
    </w:p>
    <w:p w:rsidR="00724CE7" w:rsidRPr="00803362" w:rsidRDefault="00724CE7" w:rsidP="00724CE7">
      <w:pPr>
        <w:spacing w:line="360" w:lineRule="auto"/>
        <w:ind w:firstLine="709"/>
        <w:jc w:val="both"/>
      </w:pPr>
      <w:r w:rsidRPr="00803362">
        <w:t>Линейное неравенство и множества его решений. Решение линейных неравенств. Линейное неравенство с параметром.</w:t>
      </w:r>
    </w:p>
    <w:p w:rsidR="00724CE7" w:rsidRPr="00803362" w:rsidRDefault="00724CE7" w:rsidP="00724CE7">
      <w:pPr>
        <w:spacing w:line="360" w:lineRule="auto"/>
        <w:ind w:firstLine="709"/>
        <w:jc w:val="both"/>
      </w:pPr>
      <w:r w:rsidRPr="00803362">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24CE7" w:rsidRPr="00803362" w:rsidRDefault="00724CE7" w:rsidP="00724CE7">
      <w:pPr>
        <w:spacing w:line="360" w:lineRule="auto"/>
        <w:ind w:firstLine="709"/>
        <w:jc w:val="both"/>
      </w:pPr>
      <w:r w:rsidRPr="00803362">
        <w:t xml:space="preserve">Квадратное неравенство с параметром и его решение. </w:t>
      </w:r>
    </w:p>
    <w:p w:rsidR="00724CE7" w:rsidRPr="00803362" w:rsidRDefault="00724CE7" w:rsidP="00724CE7">
      <w:pPr>
        <w:spacing w:line="360" w:lineRule="auto"/>
        <w:ind w:firstLine="709"/>
        <w:jc w:val="both"/>
      </w:pPr>
      <w:r w:rsidRPr="00803362">
        <w:t xml:space="preserve">Простейшие иррациональные неравенства вида: </w:t>
      </w:r>
      <w:r w:rsidR="00846095" w:rsidRPr="00803362">
        <w:rPr>
          <w:noProof/>
          <w:position w:val="-16"/>
        </w:rPr>
        <w:drawing>
          <wp:inline distT="0" distB="0" distL="0" distR="0">
            <wp:extent cx="742950" cy="285750"/>
            <wp:effectExtent l="0" t="0" r="0" b="0"/>
            <wp:docPr id="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7"/>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742950" cy="285750"/>
            <wp:effectExtent l="0" t="0" r="0" b="0"/>
            <wp:docPr id="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8"/>
                    <a:srcRect/>
                    <a:stretch>
                      <a:fillRect/>
                    </a:stretch>
                  </pic:blipFill>
                  <pic:spPr bwMode="auto">
                    <a:xfrm>
                      <a:off x="0" y="0"/>
                      <a:ext cx="742950" cy="285750"/>
                    </a:xfrm>
                    <a:prstGeom prst="rect">
                      <a:avLst/>
                    </a:prstGeom>
                    <a:noFill/>
                    <a:ln w="9525">
                      <a:noFill/>
                      <a:miter lim="800000"/>
                      <a:headEnd/>
                      <a:tailEnd/>
                    </a:ln>
                  </pic:spPr>
                </pic:pic>
              </a:graphicData>
            </a:graphic>
          </wp:inline>
        </w:drawing>
      </w:r>
      <w:r w:rsidRPr="00803362">
        <w:t xml:space="preserve">; </w:t>
      </w:r>
      <w:r w:rsidR="00846095" w:rsidRPr="00803362">
        <w:rPr>
          <w:noProof/>
          <w:position w:val="-16"/>
        </w:rPr>
        <w:drawing>
          <wp:inline distT="0" distB="0" distL="0" distR="0">
            <wp:extent cx="1095375" cy="285750"/>
            <wp:effectExtent l="0" t="0" r="9525" b="0"/>
            <wp:docPr id="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9"/>
                    <a:srcRect/>
                    <a:stretch>
                      <a:fillRect/>
                    </a:stretch>
                  </pic:blipFill>
                  <pic:spPr bwMode="auto">
                    <a:xfrm>
                      <a:off x="0" y="0"/>
                      <a:ext cx="1095375" cy="285750"/>
                    </a:xfrm>
                    <a:prstGeom prst="rect">
                      <a:avLst/>
                    </a:prstGeom>
                    <a:noFill/>
                    <a:ln w="9525">
                      <a:noFill/>
                      <a:miter lim="800000"/>
                      <a:headEnd/>
                      <a:tailEnd/>
                    </a:ln>
                  </pic:spPr>
                </pic:pic>
              </a:graphicData>
            </a:graphic>
          </wp:inline>
        </w:drawing>
      </w:r>
      <w:r w:rsidR="009444B9" w:rsidRPr="00803362">
        <w:fldChar w:fldCharType="begin"/>
      </w:r>
      <w:r w:rsidRPr="00803362">
        <w:instrText xml:space="preserve"> QUOTE </w:instrText>
      </w:r>
      <w:r w:rsidR="00846095" w:rsidRPr="00803362">
        <w:rPr>
          <w:noProof/>
          <w:position w:val="-9"/>
        </w:rPr>
        <w:drawing>
          <wp:inline distT="0" distB="0" distL="0" distR="0">
            <wp:extent cx="819150" cy="257175"/>
            <wp:effectExtent l="19050" t="0" r="0" b="0"/>
            <wp:docPr id="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9"/>
        </w:rPr>
        <w:drawing>
          <wp:inline distT="0" distB="0" distL="0" distR="0">
            <wp:extent cx="819150" cy="257175"/>
            <wp:effectExtent l="1905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444B9" w:rsidRPr="00803362">
        <w:fldChar w:fldCharType="end"/>
      </w:r>
      <w:r w:rsidRPr="00803362">
        <w:t>.</w:t>
      </w:r>
    </w:p>
    <w:p w:rsidR="00724CE7" w:rsidRPr="00803362" w:rsidRDefault="00724CE7" w:rsidP="00724CE7">
      <w:pPr>
        <w:spacing w:line="360" w:lineRule="auto"/>
        <w:ind w:firstLine="709"/>
        <w:jc w:val="both"/>
      </w:pPr>
      <w:r w:rsidRPr="00803362">
        <w:t>Обобщенный метод интервалов для решения неравенств.</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Системы неравенств</w:t>
      </w:r>
    </w:p>
    <w:p w:rsidR="00724CE7" w:rsidRPr="00803362" w:rsidRDefault="00724CE7" w:rsidP="00724CE7">
      <w:pPr>
        <w:spacing w:line="360" w:lineRule="auto"/>
        <w:ind w:firstLine="709"/>
        <w:jc w:val="both"/>
      </w:pPr>
      <w:r w:rsidRPr="00803362">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24CE7" w:rsidRPr="00803362" w:rsidRDefault="00724CE7" w:rsidP="00724CE7">
      <w:pPr>
        <w:spacing w:line="360" w:lineRule="auto"/>
        <w:ind w:firstLine="709"/>
        <w:jc w:val="both"/>
      </w:pPr>
      <w:r w:rsidRPr="00803362">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48" w:name="_Toc403076055"/>
      <w:r w:rsidRPr="00803362">
        <w:rPr>
          <w:rFonts w:ascii="Times New Roman" w:hAnsi="Times New Roman"/>
          <w:b/>
          <w:i w:val="0"/>
          <w:color w:val="auto"/>
          <w:spacing w:val="0"/>
        </w:rPr>
        <w:t>Функции</w:t>
      </w:r>
      <w:bookmarkEnd w:id="148"/>
    </w:p>
    <w:p w:rsidR="00724CE7" w:rsidRPr="00803362" w:rsidRDefault="00724CE7" w:rsidP="00724CE7">
      <w:pPr>
        <w:spacing w:line="360" w:lineRule="auto"/>
        <w:ind w:firstLine="709"/>
        <w:jc w:val="both"/>
      </w:pPr>
      <w:r w:rsidRPr="00803362">
        <w:rPr>
          <w:b/>
          <w:bCs/>
        </w:rPr>
        <w:t>Понятие зависимости</w:t>
      </w:r>
    </w:p>
    <w:p w:rsidR="00724CE7" w:rsidRPr="00803362" w:rsidRDefault="00724CE7" w:rsidP="00724CE7">
      <w:pPr>
        <w:spacing w:line="360" w:lineRule="auto"/>
        <w:ind w:firstLine="709"/>
        <w:jc w:val="both"/>
      </w:pPr>
      <w:r w:rsidRPr="00803362">
        <w:t>Прямоугольная система координат. Формирование представлений о метапредметном понятии «координаты». График зависимости.</w:t>
      </w:r>
    </w:p>
    <w:p w:rsidR="00724CE7" w:rsidRPr="00803362" w:rsidRDefault="00724CE7" w:rsidP="00724CE7">
      <w:pPr>
        <w:spacing w:line="360" w:lineRule="auto"/>
        <w:ind w:firstLine="709"/>
        <w:jc w:val="both"/>
        <w:rPr>
          <w:b/>
          <w:bCs/>
        </w:rPr>
      </w:pPr>
      <w:r w:rsidRPr="00803362">
        <w:rPr>
          <w:b/>
          <w:bCs/>
        </w:rPr>
        <w:lastRenderedPageBreak/>
        <w:t>Функция</w:t>
      </w:r>
    </w:p>
    <w:p w:rsidR="00724CE7" w:rsidRPr="00803362" w:rsidRDefault="00724CE7" w:rsidP="00724CE7">
      <w:pPr>
        <w:spacing w:line="360" w:lineRule="auto"/>
        <w:ind w:firstLine="709"/>
        <w:jc w:val="both"/>
      </w:pPr>
      <w:r w:rsidRPr="00803362">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24CE7" w:rsidRPr="00803362" w:rsidRDefault="00724CE7" w:rsidP="00724CE7">
      <w:pPr>
        <w:spacing w:line="360" w:lineRule="auto"/>
        <w:ind w:firstLine="709"/>
        <w:jc w:val="both"/>
        <w:rPr>
          <w:b/>
          <w:bCs/>
        </w:rPr>
      </w:pPr>
      <w:r w:rsidRPr="00803362">
        <w:rPr>
          <w:b/>
          <w:bCs/>
        </w:rPr>
        <w:t>Линейная функция</w:t>
      </w:r>
    </w:p>
    <w:p w:rsidR="00724CE7" w:rsidRPr="00803362" w:rsidRDefault="00724CE7" w:rsidP="00724CE7">
      <w:pPr>
        <w:spacing w:line="360" w:lineRule="auto"/>
        <w:ind w:firstLine="709"/>
        <w:jc w:val="both"/>
      </w:pPr>
      <w:r w:rsidRPr="00803362">
        <w:t>Свойства, график. Угловой коэффициент прямой. Расположение графика линейной функции в зависимости от ее коэффициентов.</w:t>
      </w:r>
    </w:p>
    <w:p w:rsidR="00724CE7" w:rsidRPr="00803362" w:rsidRDefault="00724CE7" w:rsidP="00724CE7">
      <w:pPr>
        <w:spacing w:line="360" w:lineRule="auto"/>
        <w:ind w:firstLine="709"/>
        <w:jc w:val="both"/>
      </w:pPr>
      <w:r w:rsidRPr="00803362">
        <w:rPr>
          <w:b/>
          <w:bCs/>
        </w:rPr>
        <w:t>Квадратичная функция</w:t>
      </w:r>
    </w:p>
    <w:p w:rsidR="00724CE7" w:rsidRPr="00803362" w:rsidRDefault="00724CE7" w:rsidP="00724CE7">
      <w:pPr>
        <w:spacing w:line="360" w:lineRule="auto"/>
        <w:ind w:firstLine="709"/>
        <w:jc w:val="both"/>
      </w:pPr>
      <w:r w:rsidRPr="00803362">
        <w:t>Свойства</w:t>
      </w:r>
      <w:r w:rsidRPr="00803362">
        <w:rPr>
          <w:bCs/>
        </w:rPr>
        <w:t>.</w:t>
      </w:r>
      <w:r w:rsidRPr="00803362">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24CE7" w:rsidRPr="00803362" w:rsidRDefault="00724CE7" w:rsidP="00724CE7">
      <w:pPr>
        <w:spacing w:line="360" w:lineRule="auto"/>
        <w:ind w:firstLine="709"/>
        <w:jc w:val="both"/>
      </w:pPr>
      <w:r w:rsidRPr="00803362">
        <w:rPr>
          <w:b/>
          <w:bCs/>
        </w:rPr>
        <w:t>Обратная пропорциональность</w:t>
      </w:r>
    </w:p>
    <w:p w:rsidR="00724CE7" w:rsidRPr="00803362" w:rsidRDefault="00724CE7" w:rsidP="00724CE7">
      <w:pPr>
        <w:spacing w:line="360" w:lineRule="auto"/>
        <w:ind w:firstLine="709"/>
        <w:jc w:val="both"/>
      </w:pPr>
      <w:r w:rsidRPr="00803362">
        <w:t xml:space="preserve">Свойства функции </w:t>
      </w:r>
      <w:r w:rsidR="00846095" w:rsidRPr="00803362">
        <w:rPr>
          <w:noProof/>
          <w:position w:val="-24"/>
        </w:rPr>
        <w:drawing>
          <wp:inline distT="0" distB="0" distL="0" distR="0">
            <wp:extent cx="361950" cy="361950"/>
            <wp:effectExtent l="0" t="0" r="0" b="0"/>
            <wp:docPr id="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0"/>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009444B9" w:rsidRPr="00803362">
        <w:fldChar w:fldCharType="begin"/>
      </w:r>
      <w:r w:rsidRPr="00803362">
        <w:instrText xml:space="preserve"> QUOTE </w:instrText>
      </w:r>
      <w:r w:rsidR="00846095" w:rsidRPr="00803362">
        <w:rPr>
          <w:noProof/>
          <w:position w:val="-15"/>
        </w:rPr>
        <w:drawing>
          <wp:inline distT="0" distB="0" distL="0" distR="0">
            <wp:extent cx="409575" cy="304800"/>
            <wp:effectExtent l="19050" t="0" r="9525" b="0"/>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44B9" w:rsidRPr="00803362">
        <w:fldChar w:fldCharType="separate"/>
      </w:r>
      <w:r w:rsidR="00846095" w:rsidRPr="00803362">
        <w:rPr>
          <w:noProof/>
          <w:position w:val="-15"/>
        </w:rPr>
        <w:drawing>
          <wp:inline distT="0" distB="0" distL="0" distR="0">
            <wp:extent cx="409575" cy="304800"/>
            <wp:effectExtent l="19050" t="0" r="952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44B9" w:rsidRPr="00803362">
        <w:fldChar w:fldCharType="end"/>
      </w:r>
      <w:r w:rsidRPr="00803362">
        <w:t xml:space="preserve">. Гипербола. Представление об асимптотах. </w:t>
      </w:r>
    </w:p>
    <w:p w:rsidR="00724CE7" w:rsidRPr="00803362" w:rsidRDefault="00724CE7" w:rsidP="00724CE7">
      <w:pPr>
        <w:spacing w:line="360" w:lineRule="auto"/>
        <w:ind w:firstLine="709"/>
        <w:jc w:val="both"/>
      </w:pPr>
      <w:r w:rsidRPr="00803362">
        <w:rPr>
          <w:b/>
          <w:bCs/>
        </w:rPr>
        <w:t>Степенная функция с показателем3</w:t>
      </w:r>
    </w:p>
    <w:p w:rsidR="00724CE7" w:rsidRPr="00803362" w:rsidRDefault="00724CE7" w:rsidP="00724CE7">
      <w:pPr>
        <w:spacing w:line="360" w:lineRule="auto"/>
        <w:ind w:firstLine="709"/>
        <w:jc w:val="both"/>
      </w:pPr>
      <w:r w:rsidRPr="00803362">
        <w:t xml:space="preserve">Свойства. Кубическая парабола. </w:t>
      </w:r>
    </w:p>
    <w:p w:rsidR="00724CE7" w:rsidRPr="00803362" w:rsidRDefault="00724CE7" w:rsidP="00724CE7">
      <w:pPr>
        <w:spacing w:line="360" w:lineRule="auto"/>
        <w:ind w:firstLine="709"/>
        <w:jc w:val="both"/>
      </w:pPr>
      <w:r w:rsidRPr="00803362">
        <w:rPr>
          <w:b/>
          <w:bCs/>
        </w:rPr>
        <w:t>Функции</w:t>
      </w:r>
      <w:r w:rsidR="00846095" w:rsidRPr="00803362">
        <w:rPr>
          <w:noProof/>
          <w:position w:val="-10"/>
        </w:rPr>
        <w:drawing>
          <wp:inline distT="0" distB="0" distL="0" distR="0">
            <wp:extent cx="552450" cy="180975"/>
            <wp:effectExtent l="0" t="0" r="0" b="0"/>
            <wp:docPr id="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1"/>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803362">
        <w:rPr>
          <w:bCs/>
        </w:rPr>
        <w:t xml:space="preserve">, </w:t>
      </w:r>
      <w:r w:rsidR="00846095" w:rsidRPr="00803362">
        <w:rPr>
          <w:b/>
          <w:noProof/>
          <w:position w:val="-10"/>
        </w:rPr>
        <w:drawing>
          <wp:inline distT="0" distB="0" distL="0" distR="0">
            <wp:extent cx="552450" cy="180975"/>
            <wp:effectExtent l="0" t="0" r="0" b="0"/>
            <wp:docPr id="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2"/>
                    <a:srcRect/>
                    <a:stretch>
                      <a:fillRect/>
                    </a:stretch>
                  </pic:blipFill>
                  <pic:spPr bwMode="auto">
                    <a:xfrm>
                      <a:off x="0" y="0"/>
                      <a:ext cx="552450" cy="180975"/>
                    </a:xfrm>
                    <a:prstGeom prst="rect">
                      <a:avLst/>
                    </a:prstGeom>
                    <a:noFill/>
                    <a:ln w="9525">
                      <a:noFill/>
                      <a:miter lim="800000"/>
                      <a:headEnd/>
                      <a:tailEnd/>
                    </a:ln>
                  </pic:spPr>
                </pic:pic>
              </a:graphicData>
            </a:graphic>
          </wp:inline>
        </w:drawing>
      </w:r>
      <w:r w:rsidRPr="00803362">
        <w:rPr>
          <w:bCs/>
        </w:rPr>
        <w:t xml:space="preserve">, </w:t>
      </w:r>
      <w:r w:rsidR="00846095" w:rsidRPr="00803362">
        <w:rPr>
          <w:noProof/>
          <w:position w:val="-12"/>
        </w:rPr>
        <w:drawing>
          <wp:inline distT="0" distB="0" distL="0" distR="0">
            <wp:extent cx="466725" cy="180975"/>
            <wp:effectExtent l="0" t="0" r="9525" b="0"/>
            <wp:docPr id="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33"/>
                    <a:srcRect/>
                    <a:stretch>
                      <a:fillRect/>
                    </a:stretch>
                  </pic:blipFill>
                  <pic:spPr bwMode="auto">
                    <a:xfrm>
                      <a:off x="0" y="0"/>
                      <a:ext cx="466725" cy="180975"/>
                    </a:xfrm>
                    <a:prstGeom prst="rect">
                      <a:avLst/>
                    </a:prstGeom>
                    <a:noFill/>
                    <a:ln w="9525">
                      <a:noFill/>
                      <a:miter lim="800000"/>
                      <a:headEnd/>
                      <a:tailEnd/>
                    </a:ln>
                  </pic:spPr>
                </pic:pic>
              </a:graphicData>
            </a:graphic>
          </wp:inline>
        </w:drawing>
      </w:r>
      <w:r w:rsidRPr="00803362">
        <w:rPr>
          <w:bCs/>
        </w:rPr>
        <w:t>.</w:t>
      </w:r>
      <w:r w:rsidRPr="00803362">
        <w:t>Их свойства и графики. Степенная функция с показателем степени больше 3.</w:t>
      </w:r>
    </w:p>
    <w:p w:rsidR="00724CE7" w:rsidRPr="00803362" w:rsidRDefault="00724CE7" w:rsidP="00724CE7">
      <w:pPr>
        <w:spacing w:line="360" w:lineRule="auto"/>
        <w:ind w:firstLine="709"/>
        <w:jc w:val="both"/>
      </w:pPr>
      <w:r w:rsidRPr="00803362">
        <w:t xml:space="preserve">Преобразование графиков функций: параллельный перенос, симметрия, растяжение/сжатие, отражение. </w:t>
      </w:r>
    </w:p>
    <w:p w:rsidR="00724CE7" w:rsidRPr="00803362" w:rsidRDefault="00724CE7" w:rsidP="00724CE7">
      <w:pPr>
        <w:spacing w:line="360" w:lineRule="auto"/>
        <w:ind w:firstLine="709"/>
        <w:jc w:val="both"/>
      </w:pPr>
      <w:r w:rsidRPr="00803362">
        <w:t xml:space="preserve">Представление о взаимно обратных функциях. </w:t>
      </w:r>
    </w:p>
    <w:p w:rsidR="00724CE7" w:rsidRPr="00803362" w:rsidRDefault="00724CE7" w:rsidP="00724CE7">
      <w:pPr>
        <w:spacing w:line="360" w:lineRule="auto"/>
        <w:ind w:firstLine="709"/>
        <w:jc w:val="both"/>
      </w:pPr>
      <w:r w:rsidRPr="00803362">
        <w:t>Непрерывность функции и точки разрыва функций. Кусочно заданные функции.</w:t>
      </w:r>
    </w:p>
    <w:p w:rsidR="00724CE7" w:rsidRPr="00803362" w:rsidRDefault="00724CE7" w:rsidP="00724CE7">
      <w:pPr>
        <w:spacing w:line="360" w:lineRule="auto"/>
        <w:ind w:firstLine="709"/>
        <w:jc w:val="both"/>
        <w:rPr>
          <w:b/>
        </w:rPr>
      </w:pPr>
      <w:r w:rsidRPr="00803362">
        <w:rPr>
          <w:b/>
        </w:rPr>
        <w:t>Последовательности и прогрессии</w:t>
      </w:r>
    </w:p>
    <w:p w:rsidR="00724CE7" w:rsidRPr="00803362" w:rsidRDefault="00724CE7" w:rsidP="00724CE7">
      <w:pPr>
        <w:spacing w:line="360" w:lineRule="auto"/>
        <w:ind w:firstLine="709"/>
        <w:jc w:val="both"/>
      </w:pPr>
      <w:bookmarkStart w:id="149" w:name="_Toc403076056"/>
      <w:r w:rsidRPr="00803362">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49"/>
      <w:r w:rsidRPr="00803362">
        <w:t xml:space="preserve">Гармонический ряд. Расходимость гармонического ряда. </w:t>
      </w:r>
    </w:p>
    <w:p w:rsidR="00724CE7" w:rsidRPr="00803362" w:rsidRDefault="00724CE7" w:rsidP="00724CE7">
      <w:pPr>
        <w:spacing w:line="360" w:lineRule="auto"/>
        <w:ind w:firstLine="709"/>
        <w:jc w:val="both"/>
      </w:pPr>
      <w:r w:rsidRPr="00803362">
        <w:t>Метод математической индукции, его применение для вывода формул, доказательства равенств и неравенств, решения задач на делимость.</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50" w:name="_Toc403076057"/>
      <w:r w:rsidRPr="00803362">
        <w:rPr>
          <w:rFonts w:ascii="Times New Roman" w:hAnsi="Times New Roman"/>
          <w:b/>
          <w:i w:val="0"/>
          <w:color w:val="auto"/>
          <w:spacing w:val="0"/>
        </w:rPr>
        <w:lastRenderedPageBreak/>
        <w:t>Решение текстовых задач</w:t>
      </w:r>
    </w:p>
    <w:p w:rsidR="00724CE7" w:rsidRPr="00803362" w:rsidRDefault="00724CE7" w:rsidP="00724CE7">
      <w:pPr>
        <w:spacing w:line="360" w:lineRule="auto"/>
        <w:ind w:firstLine="709"/>
        <w:jc w:val="both"/>
      </w:pPr>
      <w:r w:rsidRPr="00803362">
        <w:rPr>
          <w:b/>
        </w:rPr>
        <w:t>Задачи на все арифметические действия</w:t>
      </w:r>
    </w:p>
    <w:p w:rsidR="00724CE7" w:rsidRPr="00803362" w:rsidRDefault="00724CE7" w:rsidP="00724CE7">
      <w:pPr>
        <w:spacing w:line="360" w:lineRule="auto"/>
        <w:ind w:firstLine="709"/>
        <w:jc w:val="both"/>
      </w:pPr>
      <w:r w:rsidRPr="00803362">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24CE7" w:rsidRPr="00803362" w:rsidRDefault="00724CE7" w:rsidP="00724CE7">
      <w:pPr>
        <w:spacing w:line="360" w:lineRule="auto"/>
        <w:ind w:firstLine="709"/>
        <w:jc w:val="both"/>
      </w:pPr>
      <w:r w:rsidRPr="00803362">
        <w:rPr>
          <w:b/>
        </w:rPr>
        <w:t>Решение задач на движение, работу, покупки</w:t>
      </w:r>
    </w:p>
    <w:p w:rsidR="00724CE7" w:rsidRPr="00803362" w:rsidRDefault="00724CE7" w:rsidP="00724CE7">
      <w:pPr>
        <w:spacing w:line="360" w:lineRule="auto"/>
        <w:ind w:firstLine="709"/>
        <w:jc w:val="both"/>
      </w:pPr>
      <w:r w:rsidRPr="00803362">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24CE7" w:rsidRPr="00803362" w:rsidRDefault="00724CE7" w:rsidP="00724CE7">
      <w:pPr>
        <w:spacing w:line="360" w:lineRule="auto"/>
        <w:ind w:firstLine="709"/>
        <w:jc w:val="both"/>
        <w:rPr>
          <w:b/>
        </w:rPr>
      </w:pPr>
      <w:r w:rsidRPr="00803362">
        <w:rPr>
          <w:b/>
        </w:rPr>
        <w:t>Решение задач на нахождение части числа и числа по его части</w:t>
      </w:r>
    </w:p>
    <w:p w:rsidR="00724CE7" w:rsidRPr="00803362" w:rsidRDefault="00724CE7" w:rsidP="00724CE7">
      <w:pPr>
        <w:spacing w:line="360" w:lineRule="auto"/>
        <w:ind w:firstLine="709"/>
        <w:jc w:val="both"/>
      </w:pPr>
      <w:r w:rsidRPr="00803362">
        <w:rPr>
          <w:b/>
        </w:rPr>
        <w:t>Решение задач на проценты, доли</w:t>
      </w:r>
      <w:r w:rsidRPr="00803362">
        <w:t>, применение пропорций при решении задач.</w:t>
      </w:r>
    </w:p>
    <w:p w:rsidR="00724CE7" w:rsidRPr="00803362" w:rsidRDefault="00724CE7" w:rsidP="00724CE7">
      <w:pPr>
        <w:spacing w:line="360" w:lineRule="auto"/>
        <w:ind w:firstLine="709"/>
        <w:jc w:val="both"/>
        <w:rPr>
          <w:b/>
        </w:rPr>
      </w:pPr>
      <w:r w:rsidRPr="00803362">
        <w:rPr>
          <w:b/>
        </w:rPr>
        <w:t>Логические задачи</w:t>
      </w:r>
    </w:p>
    <w:p w:rsidR="00724CE7" w:rsidRPr="00803362" w:rsidRDefault="00724CE7" w:rsidP="00724CE7">
      <w:pPr>
        <w:spacing w:line="360" w:lineRule="auto"/>
        <w:ind w:firstLine="709"/>
        <w:jc w:val="both"/>
        <w:rPr>
          <w:bCs/>
        </w:rPr>
      </w:pPr>
      <w:r w:rsidRPr="00803362">
        <w:rPr>
          <w:bCs/>
        </w:rPr>
        <w:t xml:space="preserve">Решение логических задач. Решение логических задач с помощью графов, таблиц. </w:t>
      </w:r>
    </w:p>
    <w:p w:rsidR="00724CE7" w:rsidRPr="00803362" w:rsidRDefault="00724CE7" w:rsidP="00724CE7">
      <w:pPr>
        <w:spacing w:line="360" w:lineRule="auto"/>
        <w:ind w:firstLine="709"/>
        <w:jc w:val="both"/>
        <w:rPr>
          <w:b/>
        </w:rPr>
      </w:pPr>
      <w:r w:rsidRPr="00803362">
        <w:rPr>
          <w:b/>
        </w:rPr>
        <w:t>Основные методы решения задач</w:t>
      </w:r>
    </w:p>
    <w:p w:rsidR="00724CE7" w:rsidRPr="00803362" w:rsidRDefault="00724CE7" w:rsidP="00724CE7">
      <w:pPr>
        <w:spacing w:line="360" w:lineRule="auto"/>
        <w:ind w:firstLine="709"/>
        <w:jc w:val="both"/>
        <w:rPr>
          <w:bCs/>
        </w:rPr>
      </w:pPr>
      <w:r w:rsidRPr="00803362">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24CE7" w:rsidRPr="00803362" w:rsidRDefault="00724CE7" w:rsidP="00724CE7">
      <w:pPr>
        <w:spacing w:line="360" w:lineRule="auto"/>
        <w:ind w:firstLine="709"/>
        <w:jc w:val="both"/>
        <w:rPr>
          <w:b/>
        </w:rPr>
      </w:pPr>
      <w:bookmarkStart w:id="151" w:name="_Toc405513927"/>
      <w:bookmarkStart w:id="152" w:name="_Toc284662805"/>
      <w:bookmarkStart w:id="153" w:name="_Toc284663432"/>
      <w:bookmarkStart w:id="154" w:name="_Toc31893458"/>
      <w:r w:rsidRPr="00803362">
        <w:rPr>
          <w:b/>
        </w:rPr>
        <w:t>Статистика и теория вероятностей</w:t>
      </w:r>
      <w:bookmarkEnd w:id="150"/>
      <w:bookmarkEnd w:id="151"/>
      <w:bookmarkEnd w:id="152"/>
      <w:bookmarkEnd w:id="153"/>
      <w:bookmarkEnd w:id="154"/>
    </w:p>
    <w:p w:rsidR="00724CE7" w:rsidRPr="00803362" w:rsidRDefault="00724CE7" w:rsidP="00724CE7">
      <w:pPr>
        <w:spacing w:line="360" w:lineRule="auto"/>
        <w:ind w:firstLine="709"/>
        <w:jc w:val="both"/>
        <w:rPr>
          <w:b/>
        </w:rPr>
      </w:pPr>
      <w:r w:rsidRPr="00803362">
        <w:rPr>
          <w:b/>
        </w:rPr>
        <w:t>Статистика</w:t>
      </w:r>
    </w:p>
    <w:p w:rsidR="00724CE7" w:rsidRPr="00803362" w:rsidRDefault="00724CE7" w:rsidP="00724CE7">
      <w:pPr>
        <w:spacing w:line="360" w:lineRule="auto"/>
        <w:ind w:firstLine="709"/>
        <w:jc w:val="both"/>
      </w:pPr>
      <w:r w:rsidRPr="00803362">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24CE7" w:rsidRPr="00803362" w:rsidRDefault="00724CE7" w:rsidP="00724CE7">
      <w:pPr>
        <w:spacing w:line="360" w:lineRule="auto"/>
        <w:ind w:firstLine="709"/>
        <w:jc w:val="both"/>
      </w:pPr>
      <w:r w:rsidRPr="00803362">
        <w:rPr>
          <w:b/>
        </w:rPr>
        <w:t>Случайные опыты и случайные события</w:t>
      </w:r>
    </w:p>
    <w:p w:rsidR="00724CE7" w:rsidRPr="00803362" w:rsidRDefault="00724CE7" w:rsidP="00724CE7">
      <w:pPr>
        <w:spacing w:line="360" w:lineRule="auto"/>
        <w:ind w:firstLine="709"/>
        <w:jc w:val="both"/>
      </w:pPr>
      <w:r w:rsidRPr="00803362">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w:t>
      </w:r>
      <w:r w:rsidRPr="00803362">
        <w:lastRenderedPageBreak/>
        <w:t>дерева, умножение вероятностей. Испытания до первого успеха. Условная вероятность. Формула полной вероятности.</w:t>
      </w:r>
    </w:p>
    <w:p w:rsidR="00724CE7" w:rsidRPr="00803362" w:rsidRDefault="00724CE7" w:rsidP="00724CE7">
      <w:pPr>
        <w:spacing w:line="360" w:lineRule="auto"/>
        <w:ind w:firstLine="709"/>
        <w:jc w:val="both"/>
      </w:pPr>
      <w:r w:rsidRPr="00803362">
        <w:rPr>
          <w:b/>
        </w:rPr>
        <w:t>Элементы комбинаторики и испытания Бернулли</w:t>
      </w:r>
    </w:p>
    <w:p w:rsidR="00724CE7" w:rsidRPr="00803362" w:rsidRDefault="00724CE7" w:rsidP="00724CE7">
      <w:pPr>
        <w:spacing w:line="360" w:lineRule="auto"/>
        <w:ind w:firstLine="709"/>
        <w:jc w:val="both"/>
      </w:pPr>
      <w:r w:rsidRPr="00803362">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24CE7" w:rsidRPr="00803362" w:rsidRDefault="00724CE7" w:rsidP="00724CE7">
      <w:pPr>
        <w:spacing w:line="360" w:lineRule="auto"/>
        <w:ind w:firstLine="709"/>
        <w:jc w:val="both"/>
      </w:pPr>
      <w:r w:rsidRPr="00803362">
        <w:rPr>
          <w:b/>
        </w:rPr>
        <w:t>Геометрическая вероятность</w:t>
      </w:r>
    </w:p>
    <w:p w:rsidR="00724CE7" w:rsidRPr="00803362" w:rsidRDefault="00724CE7" w:rsidP="00724CE7">
      <w:pPr>
        <w:spacing w:line="360" w:lineRule="auto"/>
        <w:ind w:firstLine="709"/>
        <w:jc w:val="both"/>
      </w:pPr>
      <w:r w:rsidRPr="00803362">
        <w:t>Случайный выбор точки из фигуры на плоскости, отрезка и дуги окружности. Случайный выбор числа из числового отрезка.</w:t>
      </w:r>
    </w:p>
    <w:p w:rsidR="00724CE7" w:rsidRPr="00803362" w:rsidRDefault="00724CE7" w:rsidP="00724CE7">
      <w:pPr>
        <w:spacing w:line="360" w:lineRule="auto"/>
        <w:ind w:firstLine="709"/>
        <w:jc w:val="both"/>
      </w:pPr>
      <w:r w:rsidRPr="00803362">
        <w:rPr>
          <w:b/>
        </w:rPr>
        <w:t>Случайные величины</w:t>
      </w:r>
    </w:p>
    <w:p w:rsidR="00724CE7" w:rsidRPr="00803362" w:rsidRDefault="00724CE7" w:rsidP="00724CE7">
      <w:pPr>
        <w:spacing w:line="360" w:lineRule="auto"/>
        <w:ind w:firstLine="709"/>
        <w:jc w:val="both"/>
      </w:pPr>
      <w:r w:rsidRPr="00803362">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24CE7" w:rsidRPr="00803362" w:rsidRDefault="00724CE7" w:rsidP="00724CE7">
      <w:pPr>
        <w:spacing w:line="360" w:lineRule="auto"/>
        <w:ind w:firstLine="709"/>
        <w:jc w:val="both"/>
        <w:rPr>
          <w:b/>
        </w:rPr>
      </w:pPr>
      <w:bookmarkStart w:id="155" w:name="_Toc403076059"/>
      <w:bookmarkStart w:id="156" w:name="_Toc405513928"/>
      <w:bookmarkStart w:id="157" w:name="_Toc284662806"/>
      <w:bookmarkStart w:id="158" w:name="_Toc284663433"/>
      <w:bookmarkStart w:id="159" w:name="_Toc31893459"/>
      <w:r w:rsidRPr="00803362">
        <w:rPr>
          <w:b/>
        </w:rPr>
        <w:t>Геометрия</w:t>
      </w:r>
      <w:bookmarkEnd w:id="155"/>
      <w:bookmarkEnd w:id="156"/>
      <w:bookmarkEnd w:id="157"/>
      <w:bookmarkEnd w:id="158"/>
      <w:bookmarkEnd w:id="159"/>
    </w:p>
    <w:p w:rsidR="00724CE7" w:rsidRPr="00803362" w:rsidRDefault="00724CE7" w:rsidP="00724CE7">
      <w:pPr>
        <w:spacing w:line="360" w:lineRule="auto"/>
        <w:ind w:firstLine="709"/>
        <w:jc w:val="both"/>
        <w:rPr>
          <w:b/>
        </w:rPr>
      </w:pPr>
      <w:r w:rsidRPr="00803362">
        <w:rPr>
          <w:b/>
        </w:rPr>
        <w:t>Геометрические фигуры</w:t>
      </w:r>
    </w:p>
    <w:p w:rsidR="00724CE7" w:rsidRPr="00803362" w:rsidRDefault="00724CE7" w:rsidP="00724CE7">
      <w:pPr>
        <w:spacing w:line="360" w:lineRule="auto"/>
        <w:ind w:firstLine="709"/>
        <w:jc w:val="both"/>
        <w:rPr>
          <w:b/>
        </w:rPr>
      </w:pPr>
      <w:r w:rsidRPr="00803362">
        <w:rPr>
          <w:b/>
        </w:rPr>
        <w:t>Фигуры в геометрии и в окружающем мире</w:t>
      </w:r>
    </w:p>
    <w:p w:rsidR="00724CE7" w:rsidRPr="00803362" w:rsidRDefault="00724CE7" w:rsidP="00724CE7">
      <w:pPr>
        <w:spacing w:line="360" w:lineRule="auto"/>
        <w:ind w:firstLine="709"/>
        <w:jc w:val="both"/>
      </w:pPr>
      <w:r w:rsidRPr="00803362">
        <w:t xml:space="preserve">Геометрическая фигура. Внутренняя, внешняя области фигуры, граница. Линии и области на плоскости. Выпуклая и невыпуклая фигуры. </w:t>
      </w:r>
      <w:r w:rsidRPr="00803362">
        <w:rPr>
          <w:bCs/>
        </w:rPr>
        <w:t>Плоская и неплоская фигуры</w:t>
      </w:r>
      <w:r w:rsidRPr="00803362">
        <w:t xml:space="preserve">. </w:t>
      </w:r>
    </w:p>
    <w:p w:rsidR="00724CE7" w:rsidRPr="00803362" w:rsidRDefault="00724CE7" w:rsidP="00724CE7">
      <w:pPr>
        <w:spacing w:line="360" w:lineRule="auto"/>
        <w:ind w:firstLine="709"/>
        <w:jc w:val="both"/>
      </w:pPr>
      <w:r w:rsidRPr="00803362">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24CE7" w:rsidRPr="00803362" w:rsidRDefault="00724CE7" w:rsidP="00724CE7">
      <w:pPr>
        <w:spacing w:line="360" w:lineRule="auto"/>
        <w:ind w:firstLine="709"/>
        <w:jc w:val="both"/>
        <w:rPr>
          <w:i/>
          <w:iCs/>
        </w:rPr>
      </w:pPr>
      <w:r w:rsidRPr="00803362">
        <w:rPr>
          <w:iCs/>
        </w:rPr>
        <w:t>Осевая симметрия геометрических фигур. Центральная симметрия геометрических фигур</w:t>
      </w:r>
      <w:r w:rsidRPr="00803362">
        <w:rPr>
          <w:i/>
          <w:iCs/>
        </w:rPr>
        <w:t>.</w:t>
      </w:r>
    </w:p>
    <w:p w:rsidR="00724CE7" w:rsidRPr="00803362" w:rsidRDefault="00724CE7" w:rsidP="00724CE7">
      <w:pPr>
        <w:spacing w:line="360" w:lineRule="auto"/>
        <w:ind w:firstLine="709"/>
        <w:jc w:val="both"/>
        <w:rPr>
          <w:b/>
        </w:rPr>
      </w:pPr>
      <w:r w:rsidRPr="00803362">
        <w:rPr>
          <w:b/>
        </w:rPr>
        <w:t>Многоугольники</w:t>
      </w:r>
    </w:p>
    <w:p w:rsidR="00724CE7" w:rsidRPr="00803362" w:rsidRDefault="00724CE7" w:rsidP="00724CE7">
      <w:pPr>
        <w:spacing w:line="360" w:lineRule="auto"/>
        <w:ind w:firstLine="709"/>
        <w:jc w:val="both"/>
      </w:pPr>
      <w:r w:rsidRPr="00803362">
        <w:t xml:space="preserve">Многоугольник, его элементы и его свойства. Правильные многоугольники. </w:t>
      </w:r>
      <w:r w:rsidRPr="00803362">
        <w:rPr>
          <w:bCs/>
        </w:rPr>
        <w:t>В</w:t>
      </w:r>
      <w:r w:rsidRPr="00803362">
        <w:t xml:space="preserve">ыпуклые и невыпуклые многоугольники. Сумма углов выпуклого многоугольника. </w:t>
      </w:r>
    </w:p>
    <w:p w:rsidR="00724CE7" w:rsidRPr="00803362" w:rsidRDefault="00724CE7" w:rsidP="00724CE7">
      <w:pPr>
        <w:spacing w:line="360" w:lineRule="auto"/>
        <w:ind w:firstLine="709"/>
        <w:jc w:val="both"/>
      </w:pPr>
      <w:r w:rsidRPr="00803362">
        <w:lastRenderedPageBreak/>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24CE7" w:rsidRPr="00803362" w:rsidRDefault="00724CE7" w:rsidP="00724CE7">
      <w:pPr>
        <w:spacing w:line="360" w:lineRule="auto"/>
        <w:ind w:firstLine="709"/>
        <w:jc w:val="both"/>
      </w:pPr>
      <w:r w:rsidRPr="00803362">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24CE7" w:rsidRPr="00803362" w:rsidRDefault="00724CE7" w:rsidP="00724CE7">
      <w:pPr>
        <w:spacing w:line="360" w:lineRule="auto"/>
        <w:ind w:firstLine="709"/>
        <w:jc w:val="both"/>
      </w:pPr>
      <w:r w:rsidRPr="00803362">
        <w:rPr>
          <w:b/>
          <w:bCs/>
        </w:rPr>
        <w:t>Окружность, круг</w:t>
      </w:r>
    </w:p>
    <w:p w:rsidR="00724CE7" w:rsidRPr="00803362" w:rsidRDefault="00724CE7" w:rsidP="00724CE7">
      <w:pPr>
        <w:spacing w:line="360" w:lineRule="auto"/>
        <w:ind w:firstLine="709"/>
        <w:jc w:val="both"/>
      </w:pPr>
      <w:r w:rsidRPr="00803362">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24CE7" w:rsidRPr="00803362" w:rsidRDefault="00724CE7" w:rsidP="00724CE7">
      <w:pPr>
        <w:spacing w:line="360" w:lineRule="auto"/>
        <w:ind w:firstLine="709"/>
        <w:jc w:val="both"/>
      </w:pPr>
      <w:r w:rsidRPr="00803362">
        <w:rPr>
          <w:b/>
          <w:bCs/>
        </w:rPr>
        <w:t>Фигуры в пространстве (объемные тела)</w:t>
      </w:r>
    </w:p>
    <w:p w:rsidR="00724CE7" w:rsidRPr="00803362" w:rsidRDefault="00724CE7" w:rsidP="00724CE7">
      <w:pPr>
        <w:spacing w:line="360" w:lineRule="auto"/>
        <w:ind w:firstLine="709"/>
        <w:jc w:val="both"/>
      </w:pPr>
      <w:r w:rsidRPr="00803362">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0" w:name="_Toc403076060"/>
      <w:r w:rsidRPr="00803362">
        <w:rPr>
          <w:rFonts w:ascii="Times New Roman" w:hAnsi="Times New Roman"/>
          <w:b/>
          <w:i w:val="0"/>
          <w:color w:val="auto"/>
          <w:spacing w:val="0"/>
        </w:rPr>
        <w:t>Отношения</w:t>
      </w:r>
      <w:bookmarkEnd w:id="160"/>
    </w:p>
    <w:p w:rsidR="00724CE7" w:rsidRPr="00803362" w:rsidRDefault="00724CE7" w:rsidP="00724CE7">
      <w:pPr>
        <w:spacing w:line="360" w:lineRule="auto"/>
        <w:ind w:firstLine="709"/>
        <w:jc w:val="both"/>
        <w:rPr>
          <w:b/>
          <w:bCs/>
        </w:rPr>
      </w:pPr>
      <w:r w:rsidRPr="00803362">
        <w:rPr>
          <w:b/>
          <w:bCs/>
        </w:rPr>
        <w:t>Равенство фигур</w:t>
      </w:r>
    </w:p>
    <w:p w:rsidR="00724CE7" w:rsidRPr="00803362" w:rsidRDefault="00724CE7" w:rsidP="00724CE7">
      <w:pPr>
        <w:spacing w:line="360" w:lineRule="auto"/>
        <w:ind w:firstLine="709"/>
        <w:jc w:val="both"/>
        <w:rPr>
          <w:iCs/>
        </w:rPr>
      </w:pPr>
      <w:r w:rsidRPr="00803362">
        <w:rPr>
          <w:bCs/>
        </w:rPr>
        <w:t>С</w:t>
      </w:r>
      <w:r w:rsidRPr="00803362">
        <w:t xml:space="preserve">войства и признаки равенства треугольников. </w:t>
      </w:r>
      <w:r w:rsidRPr="00803362">
        <w:rPr>
          <w:iCs/>
        </w:rPr>
        <w:t>Дополнительные признаки равенства треугольников. Признаки равенства параллелограммов.</w:t>
      </w:r>
    </w:p>
    <w:p w:rsidR="00724CE7" w:rsidRPr="00803362" w:rsidRDefault="00724CE7" w:rsidP="00724CE7">
      <w:pPr>
        <w:spacing w:line="360" w:lineRule="auto"/>
        <w:ind w:firstLine="709"/>
        <w:jc w:val="both"/>
      </w:pPr>
      <w:r w:rsidRPr="00803362">
        <w:rPr>
          <w:b/>
          <w:bCs/>
        </w:rPr>
        <w:t>Параллельность прямых</w:t>
      </w:r>
    </w:p>
    <w:p w:rsidR="00724CE7" w:rsidRPr="00803362" w:rsidRDefault="00724CE7" w:rsidP="00724CE7">
      <w:pPr>
        <w:spacing w:line="360" w:lineRule="auto"/>
        <w:ind w:firstLine="709"/>
        <w:jc w:val="both"/>
        <w:rPr>
          <w:iCs/>
        </w:rPr>
      </w:pPr>
      <w:r w:rsidRPr="00803362">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24CE7" w:rsidRPr="00803362" w:rsidRDefault="00724CE7" w:rsidP="00724CE7">
      <w:pPr>
        <w:spacing w:line="360" w:lineRule="auto"/>
        <w:ind w:firstLine="709"/>
        <w:jc w:val="both"/>
        <w:rPr>
          <w:b/>
          <w:bCs/>
        </w:rPr>
      </w:pPr>
      <w:r w:rsidRPr="00803362">
        <w:rPr>
          <w:b/>
          <w:bCs/>
        </w:rPr>
        <w:t>Перпендикулярные прямые</w:t>
      </w:r>
    </w:p>
    <w:p w:rsidR="00724CE7" w:rsidRPr="00803362" w:rsidRDefault="00724CE7" w:rsidP="00724CE7">
      <w:pPr>
        <w:spacing w:line="360" w:lineRule="auto"/>
        <w:ind w:firstLine="709"/>
        <w:jc w:val="both"/>
      </w:pPr>
      <w:r w:rsidRPr="00803362">
        <w:rPr>
          <w:bCs/>
        </w:rPr>
        <w:t xml:space="preserve">Прямой угол. Перпендикуляр к прямой. Серединный перпендикуляр к отрезку. </w:t>
      </w:r>
      <w:r w:rsidRPr="00803362">
        <w:t>Свойства и признаки перпендикулярности прямых. Наклонные, проекции, их свойства.</w:t>
      </w:r>
    </w:p>
    <w:p w:rsidR="00724CE7" w:rsidRPr="00803362" w:rsidRDefault="00724CE7" w:rsidP="00724CE7">
      <w:pPr>
        <w:spacing w:line="360" w:lineRule="auto"/>
        <w:ind w:firstLine="709"/>
        <w:jc w:val="both"/>
      </w:pPr>
      <w:r w:rsidRPr="00803362">
        <w:rPr>
          <w:b/>
          <w:bCs/>
        </w:rPr>
        <w:t>Подобие</w:t>
      </w:r>
    </w:p>
    <w:p w:rsidR="00724CE7" w:rsidRPr="00803362" w:rsidRDefault="00724CE7" w:rsidP="00724CE7">
      <w:pPr>
        <w:spacing w:line="360" w:lineRule="auto"/>
        <w:ind w:firstLine="709"/>
        <w:jc w:val="both"/>
      </w:pPr>
      <w:r w:rsidRPr="00803362">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24CE7" w:rsidRPr="00803362" w:rsidRDefault="00724CE7" w:rsidP="00724CE7">
      <w:pPr>
        <w:spacing w:line="360" w:lineRule="auto"/>
        <w:ind w:firstLine="709"/>
        <w:jc w:val="both"/>
      </w:pPr>
      <w:r w:rsidRPr="00803362">
        <w:rPr>
          <w:b/>
        </w:rPr>
        <w:t>Взаимное расположениепрямой и окружности</w:t>
      </w:r>
      <w:r w:rsidRPr="00803362">
        <w:t>, двух окружностей.</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1" w:name="_Toc403076061"/>
      <w:r w:rsidRPr="00803362">
        <w:rPr>
          <w:rFonts w:ascii="Times New Roman" w:hAnsi="Times New Roman"/>
          <w:b/>
          <w:i w:val="0"/>
          <w:color w:val="auto"/>
          <w:spacing w:val="0"/>
        </w:rPr>
        <w:t>Измерения и вычисления</w:t>
      </w:r>
      <w:bookmarkEnd w:id="161"/>
    </w:p>
    <w:p w:rsidR="00724CE7" w:rsidRPr="00803362" w:rsidRDefault="00724CE7" w:rsidP="00724CE7">
      <w:pPr>
        <w:spacing w:line="360" w:lineRule="auto"/>
        <w:ind w:firstLine="709"/>
        <w:jc w:val="both"/>
      </w:pPr>
      <w:r w:rsidRPr="00803362">
        <w:rPr>
          <w:b/>
          <w:bCs/>
        </w:rPr>
        <w:t>Величины</w:t>
      </w:r>
    </w:p>
    <w:p w:rsidR="00724CE7" w:rsidRPr="00803362" w:rsidRDefault="00724CE7" w:rsidP="00724CE7">
      <w:pPr>
        <w:spacing w:line="360" w:lineRule="auto"/>
        <w:ind w:firstLine="709"/>
        <w:jc w:val="both"/>
      </w:pPr>
      <w:r w:rsidRPr="00803362">
        <w:t>Понятие величины. Длина. Измерение длины. Единцы измерения длины.</w:t>
      </w:r>
    </w:p>
    <w:p w:rsidR="00724CE7" w:rsidRPr="00803362" w:rsidRDefault="00724CE7" w:rsidP="00724CE7">
      <w:pPr>
        <w:spacing w:line="360" w:lineRule="auto"/>
        <w:ind w:firstLine="709"/>
        <w:jc w:val="both"/>
      </w:pPr>
      <w:r w:rsidRPr="00803362">
        <w:lastRenderedPageBreak/>
        <w:t xml:space="preserve">Величина угла. Градусная мера угла. Синус, косинус и тангенс острого угла прямоугольного треугольника. </w:t>
      </w:r>
    </w:p>
    <w:p w:rsidR="00724CE7" w:rsidRPr="00803362" w:rsidRDefault="00724CE7" w:rsidP="00724CE7">
      <w:pPr>
        <w:spacing w:line="360" w:lineRule="auto"/>
        <w:ind w:firstLine="709"/>
        <w:jc w:val="both"/>
      </w:pPr>
      <w:r w:rsidRPr="00803362">
        <w:t>Понятие о площади плоской фигуры и ее свойствах. Измерение площадей. Единицы измерения площади.</w:t>
      </w:r>
    </w:p>
    <w:p w:rsidR="00724CE7" w:rsidRPr="00803362" w:rsidRDefault="00724CE7" w:rsidP="00724CE7">
      <w:pPr>
        <w:spacing w:line="360" w:lineRule="auto"/>
        <w:ind w:firstLine="709"/>
        <w:jc w:val="both"/>
        <w:rPr>
          <w:b/>
          <w:bCs/>
        </w:rPr>
      </w:pPr>
      <w:r w:rsidRPr="00803362">
        <w:t>Представление об объеме пространственной фигуры и его свойствах. Измерение объема. Единицы измерения объемов.</w:t>
      </w:r>
    </w:p>
    <w:p w:rsidR="00724CE7" w:rsidRPr="00803362" w:rsidRDefault="00724CE7" w:rsidP="00724CE7">
      <w:pPr>
        <w:spacing w:line="360" w:lineRule="auto"/>
        <w:ind w:firstLine="709"/>
        <w:jc w:val="both"/>
      </w:pPr>
      <w:r w:rsidRPr="00803362">
        <w:rPr>
          <w:b/>
          <w:bCs/>
        </w:rPr>
        <w:t>Измерения и вычисления</w:t>
      </w:r>
    </w:p>
    <w:p w:rsidR="00724CE7" w:rsidRPr="00803362" w:rsidRDefault="00724CE7" w:rsidP="00724CE7">
      <w:pPr>
        <w:spacing w:line="360" w:lineRule="auto"/>
        <w:ind w:firstLine="709"/>
        <w:jc w:val="both"/>
      </w:pPr>
      <w:r w:rsidRPr="00803362">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724CE7" w:rsidRPr="00803362" w:rsidRDefault="00724CE7" w:rsidP="00724CE7">
      <w:pPr>
        <w:spacing w:line="360" w:lineRule="auto"/>
        <w:ind w:firstLine="709"/>
        <w:jc w:val="both"/>
      </w:pPr>
      <w:r w:rsidRPr="00803362">
        <w:t>Теорема Пифагора. Пифагоровы тройки. Тригонометрические соотношения в прямоугольном треугольнике. Тригонометрические функции тупого угла.</w:t>
      </w:r>
    </w:p>
    <w:p w:rsidR="00724CE7" w:rsidRPr="00803362" w:rsidRDefault="00724CE7" w:rsidP="00724CE7">
      <w:pPr>
        <w:spacing w:line="360" w:lineRule="auto"/>
        <w:ind w:firstLine="709"/>
        <w:jc w:val="both"/>
      </w:pPr>
      <w:r w:rsidRPr="00803362">
        <w:t xml:space="preserve">Теорема косинусов. Теорема синусов. </w:t>
      </w:r>
    </w:p>
    <w:p w:rsidR="00724CE7" w:rsidRPr="00803362" w:rsidRDefault="00724CE7" w:rsidP="00724CE7">
      <w:pPr>
        <w:spacing w:line="360" w:lineRule="auto"/>
        <w:ind w:firstLine="709"/>
        <w:jc w:val="both"/>
      </w:pPr>
      <w:r w:rsidRPr="00803362">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24CE7" w:rsidRPr="00803362" w:rsidRDefault="00724CE7" w:rsidP="00724CE7">
      <w:pPr>
        <w:spacing w:line="360" w:lineRule="auto"/>
        <w:ind w:firstLine="709"/>
        <w:jc w:val="both"/>
      </w:pPr>
      <w:r w:rsidRPr="00803362">
        <w:rPr>
          <w:b/>
        </w:rPr>
        <w:t>Расстояния</w:t>
      </w:r>
    </w:p>
    <w:p w:rsidR="00724CE7" w:rsidRPr="00803362" w:rsidRDefault="00724CE7" w:rsidP="00724CE7">
      <w:pPr>
        <w:spacing w:line="360" w:lineRule="auto"/>
        <w:ind w:firstLine="709"/>
        <w:jc w:val="both"/>
      </w:pPr>
      <w:r w:rsidRPr="00803362">
        <w:t xml:space="preserve">Расстояние между точками. Расстояние от точки до прямой. Расстояние между фигурами. </w:t>
      </w:r>
    </w:p>
    <w:p w:rsidR="00724CE7" w:rsidRPr="00803362" w:rsidRDefault="00724CE7" w:rsidP="00724CE7">
      <w:pPr>
        <w:spacing w:line="360" w:lineRule="auto"/>
        <w:ind w:firstLine="709"/>
        <w:jc w:val="both"/>
      </w:pPr>
      <w:r w:rsidRPr="00803362">
        <w:t xml:space="preserve">Равновеликие и равносоставленные фигуры. </w:t>
      </w:r>
    </w:p>
    <w:p w:rsidR="00724CE7" w:rsidRPr="00803362" w:rsidRDefault="00724CE7" w:rsidP="00724CE7">
      <w:pPr>
        <w:spacing w:line="360" w:lineRule="auto"/>
        <w:ind w:firstLine="709"/>
        <w:jc w:val="both"/>
      </w:pPr>
      <w:r w:rsidRPr="00803362">
        <w:t>Свойства (аксиомы) длины отрезка, величины угла, площади и объема фигуры</w:t>
      </w:r>
      <w:bookmarkStart w:id="162" w:name="_Toc403076062"/>
      <w:r w:rsidRPr="00803362">
        <w:t>.</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построения</w:t>
      </w:r>
      <w:bookmarkEnd w:id="162"/>
    </w:p>
    <w:p w:rsidR="00724CE7" w:rsidRPr="00803362" w:rsidRDefault="00724CE7" w:rsidP="00724CE7">
      <w:pPr>
        <w:spacing w:line="360" w:lineRule="auto"/>
        <w:ind w:firstLine="709"/>
        <w:jc w:val="both"/>
      </w:pPr>
      <w:r w:rsidRPr="00803362">
        <w:t>Геометрические построения для иллюстрации свойств геометрических фигур.</w:t>
      </w:r>
    </w:p>
    <w:p w:rsidR="00724CE7" w:rsidRPr="00803362" w:rsidRDefault="00724CE7" w:rsidP="00724CE7">
      <w:pPr>
        <w:spacing w:line="360" w:lineRule="auto"/>
        <w:ind w:firstLine="709"/>
        <w:jc w:val="both"/>
      </w:pPr>
      <w:r w:rsidRPr="00803362">
        <w:t>Инструменты для построений. Циркуль, линейка.</w:t>
      </w:r>
    </w:p>
    <w:p w:rsidR="00724CE7" w:rsidRPr="00803362" w:rsidRDefault="00724CE7" w:rsidP="00724CE7">
      <w:pPr>
        <w:spacing w:line="360" w:lineRule="auto"/>
        <w:ind w:firstLine="709"/>
        <w:jc w:val="both"/>
      </w:pPr>
      <w:r w:rsidRPr="00803362">
        <w:t>Простейшие построения циркулем и линейкой: построение биссектрисы угла, перпендикуляра к прямой, угла, равного данному.</w:t>
      </w:r>
    </w:p>
    <w:p w:rsidR="00724CE7" w:rsidRPr="00803362" w:rsidRDefault="00724CE7" w:rsidP="00724CE7">
      <w:pPr>
        <w:spacing w:line="360" w:lineRule="auto"/>
        <w:ind w:firstLine="709"/>
        <w:jc w:val="both"/>
      </w:pPr>
      <w:r w:rsidRPr="00803362">
        <w:t xml:space="preserve">Построение треугольников по трем сторонам, двум сторонам и углу между ними, стороне и двум прилежащим к ней углам, </w:t>
      </w:r>
      <w:r w:rsidRPr="00803362">
        <w:rPr>
          <w:i/>
        </w:rPr>
        <w:t>по другим элементам</w:t>
      </w:r>
      <w:r w:rsidRPr="00803362">
        <w:t>.</w:t>
      </w:r>
    </w:p>
    <w:p w:rsidR="00724CE7" w:rsidRPr="00803362" w:rsidRDefault="00724CE7" w:rsidP="00724CE7">
      <w:pPr>
        <w:spacing w:line="360" w:lineRule="auto"/>
        <w:ind w:firstLine="709"/>
        <w:jc w:val="both"/>
      </w:pPr>
      <w:r w:rsidRPr="00803362">
        <w:t>Деление отрезка в данном отношении.</w:t>
      </w:r>
    </w:p>
    <w:p w:rsidR="00724CE7" w:rsidRPr="00803362" w:rsidRDefault="00724CE7" w:rsidP="00724CE7">
      <w:pPr>
        <w:spacing w:line="360" w:lineRule="auto"/>
        <w:ind w:firstLine="709"/>
        <w:jc w:val="both"/>
      </w:pPr>
      <w:r w:rsidRPr="00803362">
        <w:t>Основные методы решения задач на построение (метод геометрических мест точек, метод параллельного переноса, метод симметрии, метод подобия).</w:t>
      </w:r>
    </w:p>
    <w:p w:rsidR="00724CE7" w:rsidRPr="00803362" w:rsidRDefault="00724CE7" w:rsidP="00724CE7">
      <w:pPr>
        <w:spacing w:line="360" w:lineRule="auto"/>
        <w:ind w:firstLine="709"/>
        <w:jc w:val="both"/>
      </w:pPr>
      <w:r w:rsidRPr="00803362">
        <w:lastRenderedPageBreak/>
        <w:t>Этапы решения задач на построение.</w:t>
      </w:r>
      <w:bookmarkStart w:id="163" w:name="_Toc403076063"/>
    </w:p>
    <w:bookmarkEnd w:id="163"/>
    <w:p w:rsidR="00724CE7" w:rsidRPr="00803362" w:rsidRDefault="00724CE7" w:rsidP="00724CE7">
      <w:pPr>
        <w:pStyle w:val="aff6"/>
        <w:spacing w:after="0" w:line="360" w:lineRule="auto"/>
        <w:ind w:firstLine="709"/>
        <w:jc w:val="both"/>
        <w:rPr>
          <w:rFonts w:ascii="Times New Roman" w:hAnsi="Times New Roman"/>
          <w:b/>
          <w:i w:val="0"/>
          <w:color w:val="auto"/>
          <w:spacing w:val="0"/>
        </w:rPr>
      </w:pPr>
      <w:r w:rsidRPr="00803362">
        <w:rPr>
          <w:rFonts w:ascii="Times New Roman" w:hAnsi="Times New Roman"/>
          <w:b/>
          <w:i w:val="0"/>
          <w:color w:val="auto"/>
          <w:spacing w:val="0"/>
        </w:rPr>
        <w:t>Геометрические преобразования</w:t>
      </w:r>
    </w:p>
    <w:p w:rsidR="00724CE7" w:rsidRPr="00803362" w:rsidRDefault="00724CE7" w:rsidP="00724CE7">
      <w:pPr>
        <w:spacing w:line="360" w:lineRule="auto"/>
        <w:ind w:firstLine="709"/>
        <w:jc w:val="both"/>
      </w:pPr>
      <w:r w:rsidRPr="00803362">
        <w:rPr>
          <w:b/>
          <w:bCs/>
        </w:rPr>
        <w:t>Преобразования</w:t>
      </w:r>
    </w:p>
    <w:p w:rsidR="00724CE7" w:rsidRPr="00803362" w:rsidRDefault="00724CE7" w:rsidP="00724CE7">
      <w:pPr>
        <w:spacing w:line="360" w:lineRule="auto"/>
        <w:ind w:firstLine="709"/>
        <w:jc w:val="both"/>
        <w:rPr>
          <w:b/>
          <w:bCs/>
        </w:rPr>
      </w:pPr>
      <w:r w:rsidRPr="00803362">
        <w:t>Представление о межпредметном понятии «преобразование». Преобразования в математике (в арифметике, алгебре, геометрические преобразования).</w:t>
      </w:r>
    </w:p>
    <w:p w:rsidR="00724CE7" w:rsidRPr="00803362" w:rsidRDefault="00724CE7" w:rsidP="00724CE7">
      <w:pPr>
        <w:spacing w:line="360" w:lineRule="auto"/>
        <w:ind w:firstLine="709"/>
        <w:jc w:val="both"/>
      </w:pPr>
      <w:r w:rsidRPr="00803362">
        <w:rPr>
          <w:b/>
          <w:bCs/>
        </w:rPr>
        <w:t>Движения</w:t>
      </w:r>
    </w:p>
    <w:p w:rsidR="00724CE7" w:rsidRPr="00803362" w:rsidRDefault="00724CE7" w:rsidP="00724CE7">
      <w:pPr>
        <w:spacing w:line="360" w:lineRule="auto"/>
        <w:ind w:firstLine="709"/>
        <w:jc w:val="both"/>
      </w:pPr>
      <w:r w:rsidRPr="00803362">
        <w:t xml:space="preserve">Осевая и центральная симметрии, поворот и параллельный перенос. Комбинации движений на плоскости и их свойства. </w:t>
      </w:r>
    </w:p>
    <w:p w:rsidR="00724CE7" w:rsidRPr="00803362" w:rsidRDefault="00724CE7" w:rsidP="00724CE7">
      <w:pPr>
        <w:spacing w:line="360" w:lineRule="auto"/>
        <w:ind w:firstLine="709"/>
        <w:jc w:val="both"/>
      </w:pPr>
      <w:r w:rsidRPr="00803362">
        <w:rPr>
          <w:b/>
          <w:bCs/>
        </w:rPr>
        <w:t>Подобие как преобразование</w:t>
      </w:r>
    </w:p>
    <w:p w:rsidR="00724CE7" w:rsidRPr="00803362" w:rsidRDefault="00724CE7" w:rsidP="00724CE7">
      <w:pPr>
        <w:spacing w:line="360" w:lineRule="auto"/>
        <w:ind w:firstLine="709"/>
        <w:jc w:val="both"/>
        <w:rPr>
          <w:iCs/>
        </w:rPr>
      </w:pPr>
      <w:r w:rsidRPr="00803362">
        <w:t xml:space="preserve">Гомотетия. </w:t>
      </w:r>
      <w:r w:rsidRPr="00803362">
        <w:rPr>
          <w:iCs/>
        </w:rPr>
        <w:t xml:space="preserve">Геометрические преобразования как средство доказательства утверждений и решения задач. </w:t>
      </w:r>
    </w:p>
    <w:p w:rsidR="00724CE7" w:rsidRPr="00803362" w:rsidRDefault="00724CE7" w:rsidP="00724CE7">
      <w:pPr>
        <w:pStyle w:val="aff6"/>
        <w:spacing w:after="0" w:line="360" w:lineRule="auto"/>
        <w:ind w:firstLine="709"/>
        <w:jc w:val="both"/>
        <w:rPr>
          <w:rFonts w:ascii="Times New Roman" w:hAnsi="Times New Roman"/>
          <w:b/>
          <w:i w:val="0"/>
          <w:color w:val="auto"/>
          <w:spacing w:val="0"/>
        </w:rPr>
      </w:pPr>
      <w:bookmarkStart w:id="164" w:name="_Toc403076064"/>
      <w:r w:rsidRPr="00803362">
        <w:rPr>
          <w:rFonts w:ascii="Times New Roman" w:hAnsi="Times New Roman"/>
          <w:b/>
          <w:i w:val="0"/>
          <w:color w:val="auto"/>
          <w:spacing w:val="0"/>
        </w:rPr>
        <w:t>Векторы и координаты на плоскости</w:t>
      </w:r>
      <w:bookmarkEnd w:id="164"/>
    </w:p>
    <w:p w:rsidR="00724CE7" w:rsidRPr="00803362" w:rsidRDefault="00724CE7" w:rsidP="00724CE7">
      <w:pPr>
        <w:spacing w:line="360" w:lineRule="auto"/>
        <w:ind w:firstLine="709"/>
        <w:jc w:val="both"/>
        <w:rPr>
          <w:b/>
        </w:rPr>
      </w:pPr>
      <w:r w:rsidRPr="00803362">
        <w:rPr>
          <w:b/>
          <w:iCs/>
        </w:rPr>
        <w:t>Векторы</w:t>
      </w:r>
    </w:p>
    <w:p w:rsidR="00724CE7" w:rsidRPr="00803362" w:rsidRDefault="00724CE7" w:rsidP="00724CE7">
      <w:pPr>
        <w:spacing w:line="360" w:lineRule="auto"/>
        <w:ind w:firstLine="709"/>
        <w:jc w:val="both"/>
      </w:pPr>
      <w:r w:rsidRPr="00803362">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24CE7" w:rsidRPr="00803362" w:rsidRDefault="00724CE7" w:rsidP="00724CE7">
      <w:pPr>
        <w:spacing w:line="360" w:lineRule="auto"/>
        <w:ind w:firstLine="709"/>
        <w:jc w:val="both"/>
        <w:rPr>
          <w:b/>
          <w:bCs/>
        </w:rPr>
      </w:pPr>
      <w:r w:rsidRPr="00803362">
        <w:rPr>
          <w:b/>
          <w:bCs/>
        </w:rPr>
        <w:t>Координаты</w:t>
      </w:r>
    </w:p>
    <w:p w:rsidR="00724CE7" w:rsidRPr="00803362" w:rsidRDefault="00724CE7" w:rsidP="00724CE7">
      <w:pPr>
        <w:spacing w:line="360" w:lineRule="auto"/>
        <w:ind w:firstLine="709"/>
        <w:jc w:val="both"/>
      </w:pPr>
      <w:r w:rsidRPr="00803362">
        <w:t>Основные понятия, координаты вектора, расстояние между точками. Координаты середины отрезка. Уравнения фигур.</w:t>
      </w:r>
    </w:p>
    <w:p w:rsidR="00724CE7" w:rsidRPr="00803362" w:rsidRDefault="00724CE7" w:rsidP="00724CE7">
      <w:pPr>
        <w:spacing w:line="360" w:lineRule="auto"/>
        <w:ind w:firstLine="709"/>
        <w:jc w:val="both"/>
      </w:pPr>
      <w:r w:rsidRPr="00803362">
        <w:t>Применение векторов и координат для решения геометрических задач.</w:t>
      </w:r>
    </w:p>
    <w:p w:rsidR="00724CE7" w:rsidRPr="00803362" w:rsidRDefault="00724CE7" w:rsidP="00724CE7">
      <w:pPr>
        <w:spacing w:line="360" w:lineRule="auto"/>
        <w:ind w:firstLine="709"/>
        <w:jc w:val="both"/>
        <w:rPr>
          <w:iCs/>
        </w:rPr>
      </w:pPr>
      <w:r w:rsidRPr="00803362">
        <w:rPr>
          <w:iCs/>
        </w:rPr>
        <w:t>Аффинная система координат. Радиус-векторы точек. Центроид системы точек.</w:t>
      </w:r>
    </w:p>
    <w:p w:rsidR="00724CE7" w:rsidRPr="00803362" w:rsidRDefault="00724CE7" w:rsidP="00724CE7">
      <w:pPr>
        <w:spacing w:line="360" w:lineRule="auto"/>
        <w:ind w:firstLine="709"/>
        <w:jc w:val="both"/>
        <w:rPr>
          <w:b/>
          <w:i/>
        </w:rPr>
      </w:pPr>
      <w:bookmarkStart w:id="165" w:name="_Toc403076065"/>
      <w:bookmarkStart w:id="166" w:name="_Toc405513929"/>
      <w:bookmarkStart w:id="167" w:name="_Toc284662807"/>
      <w:bookmarkStart w:id="168" w:name="_Toc284663434"/>
      <w:bookmarkStart w:id="169" w:name="_Toc31893460"/>
      <w:r w:rsidRPr="00803362">
        <w:rPr>
          <w:b/>
          <w:i/>
        </w:rPr>
        <w:t>История математики</w:t>
      </w:r>
      <w:bookmarkEnd w:id="165"/>
      <w:bookmarkEnd w:id="166"/>
      <w:bookmarkEnd w:id="167"/>
      <w:bookmarkEnd w:id="168"/>
      <w:bookmarkEnd w:id="169"/>
    </w:p>
    <w:p w:rsidR="00724CE7" w:rsidRPr="00803362" w:rsidRDefault="00724CE7" w:rsidP="00724CE7">
      <w:pPr>
        <w:spacing w:line="360" w:lineRule="auto"/>
        <w:ind w:firstLine="709"/>
        <w:jc w:val="both"/>
        <w:rPr>
          <w:i/>
        </w:rPr>
      </w:pPr>
      <w:r w:rsidRPr="00803362">
        <w:rPr>
          <w:i/>
        </w:rPr>
        <w:t>Возникновение математики как науки, этапы ее развития. Основные разделы математики. Выдающиеся математики и их вклад в развитие науки.</w:t>
      </w:r>
    </w:p>
    <w:p w:rsidR="00724CE7" w:rsidRPr="00803362" w:rsidRDefault="00724CE7" w:rsidP="00724CE7">
      <w:pPr>
        <w:spacing w:line="360" w:lineRule="auto"/>
        <w:ind w:firstLine="709"/>
        <w:jc w:val="both"/>
        <w:rPr>
          <w:i/>
        </w:rPr>
      </w:pPr>
      <w:r w:rsidRPr="00803362">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724CE7" w:rsidRPr="00803362" w:rsidRDefault="00724CE7" w:rsidP="00724CE7">
      <w:pPr>
        <w:spacing w:line="360" w:lineRule="auto"/>
        <w:ind w:firstLine="709"/>
        <w:jc w:val="both"/>
        <w:rPr>
          <w:i/>
        </w:rPr>
      </w:pPr>
      <w:r w:rsidRPr="00803362">
        <w:rPr>
          <w:i/>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24CE7" w:rsidRPr="00803362" w:rsidRDefault="00724CE7" w:rsidP="00724CE7">
      <w:pPr>
        <w:spacing w:line="360" w:lineRule="auto"/>
        <w:ind w:firstLine="709"/>
        <w:jc w:val="both"/>
        <w:rPr>
          <w:i/>
        </w:rPr>
      </w:pPr>
      <w:r w:rsidRPr="00803362">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24CE7" w:rsidRPr="00803362" w:rsidRDefault="00724CE7" w:rsidP="00724CE7">
      <w:pPr>
        <w:spacing w:line="360" w:lineRule="auto"/>
        <w:ind w:firstLine="709"/>
        <w:jc w:val="both"/>
        <w:rPr>
          <w:i/>
        </w:rPr>
      </w:pPr>
      <w:r w:rsidRPr="00803362">
        <w:rPr>
          <w:i/>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724CE7" w:rsidRPr="00803362" w:rsidRDefault="00724CE7" w:rsidP="00724CE7">
      <w:pPr>
        <w:spacing w:line="360" w:lineRule="auto"/>
        <w:ind w:firstLine="709"/>
        <w:jc w:val="both"/>
        <w:rPr>
          <w:i/>
        </w:rPr>
      </w:pPr>
      <w:r w:rsidRPr="00803362">
        <w:rPr>
          <w:i/>
        </w:rPr>
        <w:t>Истоки теории вероятностей: страховое дело, азартные игры. П. Ферма, Б.Паскаль, Я. Бернулли, А.Н.Колмогоров.</w:t>
      </w:r>
    </w:p>
    <w:p w:rsidR="00724CE7" w:rsidRPr="00803362" w:rsidRDefault="00724CE7" w:rsidP="00724CE7">
      <w:pPr>
        <w:spacing w:line="360" w:lineRule="auto"/>
        <w:ind w:firstLine="709"/>
        <w:jc w:val="both"/>
        <w:rPr>
          <w:i/>
        </w:rPr>
      </w:pPr>
      <w:r w:rsidRPr="00803362">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24CE7" w:rsidRPr="00803362" w:rsidRDefault="00724CE7" w:rsidP="00724CE7">
      <w:pPr>
        <w:spacing w:line="360" w:lineRule="auto"/>
        <w:ind w:firstLine="709"/>
        <w:jc w:val="both"/>
        <w:rPr>
          <w:i/>
        </w:rPr>
      </w:pPr>
      <w:r w:rsidRPr="00803362">
        <w:rPr>
          <w:i/>
        </w:rPr>
        <w:t>Геометрия и искусство. Геометрические закономерности окружающего мира.</w:t>
      </w:r>
    </w:p>
    <w:p w:rsidR="00724CE7" w:rsidRPr="00803362" w:rsidRDefault="00724CE7" w:rsidP="00724CE7">
      <w:pPr>
        <w:spacing w:line="360" w:lineRule="auto"/>
        <w:ind w:firstLine="709"/>
        <w:jc w:val="both"/>
        <w:rPr>
          <w:i/>
        </w:rPr>
      </w:pPr>
      <w:r w:rsidRPr="00803362">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24CE7" w:rsidRPr="00803362" w:rsidRDefault="00724CE7" w:rsidP="00724CE7">
      <w:pPr>
        <w:spacing w:line="360" w:lineRule="auto"/>
        <w:ind w:firstLine="709"/>
        <w:jc w:val="both"/>
        <w:rPr>
          <w:i/>
        </w:rPr>
      </w:pPr>
      <w:r w:rsidRPr="00803362">
        <w:rPr>
          <w:i/>
        </w:rPr>
        <w:t xml:space="preserve">Роль российских ученых в развитии математики: Л.Эйлер. Н.И.Лобачевский, П.Л.Чебышев, С. Ковалевская, А.Н.Колмогоров. </w:t>
      </w:r>
    </w:p>
    <w:p w:rsidR="00724CE7" w:rsidRPr="00803362" w:rsidRDefault="00724CE7" w:rsidP="00724CE7">
      <w:pPr>
        <w:spacing w:line="360" w:lineRule="auto"/>
        <w:ind w:firstLine="709"/>
        <w:jc w:val="both"/>
        <w:rPr>
          <w:i/>
        </w:rPr>
      </w:pPr>
      <w:r w:rsidRPr="00803362">
        <w:rPr>
          <w:i/>
        </w:rPr>
        <w:t xml:space="preserve">Математика в развитии России: Петр </w:t>
      </w:r>
      <w:r w:rsidRPr="00803362">
        <w:rPr>
          <w:i/>
          <w:lang w:val="en-US"/>
        </w:rPr>
        <w:t>I</w:t>
      </w:r>
      <w:r w:rsidRPr="00803362">
        <w:rPr>
          <w:i/>
        </w:rPr>
        <w:t>, школа математических и навигацких наук, развитие российского флота, А.Н.Крылов. Космическая программа и М.В.Келдыш.</w:t>
      </w:r>
    </w:p>
    <w:p w:rsidR="00724CE7" w:rsidRPr="00803362" w:rsidRDefault="00724CE7" w:rsidP="00724CE7">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0" w:name="_Toc409691709"/>
      <w:bookmarkStart w:id="171" w:name="_Toc410654034"/>
      <w:bookmarkStart w:id="172" w:name="_Toc31893461"/>
      <w:bookmarkStart w:id="173" w:name="_Toc31898641"/>
      <w:bookmarkEnd w:id="107"/>
      <w:r w:rsidRPr="00803362">
        <w:rPr>
          <w:rFonts w:ascii="Times New Roman" w:hAnsi="Times New Roman"/>
          <w:sz w:val="24"/>
          <w:szCs w:val="24"/>
        </w:rPr>
        <w:t>2.2.2.9. Информатика</w:t>
      </w:r>
      <w:bookmarkEnd w:id="170"/>
      <w:bookmarkEnd w:id="171"/>
      <w:bookmarkEnd w:id="172"/>
      <w:bookmarkEnd w:id="173"/>
    </w:p>
    <w:p w:rsidR="005350FC" w:rsidRPr="00803362" w:rsidRDefault="005350FC" w:rsidP="005350FC">
      <w:pPr>
        <w:spacing w:line="360" w:lineRule="auto"/>
        <w:ind w:firstLine="709"/>
        <w:jc w:val="both"/>
      </w:pPr>
      <w:r w:rsidRPr="00803362">
        <w:t xml:space="preserve">При </w:t>
      </w:r>
      <w:r w:rsidRPr="00803362">
        <w:rPr>
          <w:position w:val="-1"/>
        </w:rPr>
        <w:t xml:space="preserve">реализации программы учебного предмета «Информатика» у учащихся формируется </w:t>
      </w:r>
      <w:r w:rsidRPr="00803362">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5350FC" w:rsidRPr="00803362" w:rsidRDefault="005350FC" w:rsidP="005350FC">
      <w:pPr>
        <w:spacing w:line="360" w:lineRule="auto"/>
        <w:jc w:val="both"/>
      </w:pPr>
    </w:p>
    <w:p w:rsidR="005350FC" w:rsidRPr="00803362" w:rsidRDefault="005350FC" w:rsidP="005350FC">
      <w:pPr>
        <w:tabs>
          <w:tab w:val="left" w:pos="1180"/>
        </w:tabs>
        <w:spacing w:line="360" w:lineRule="auto"/>
        <w:ind w:firstLine="709"/>
        <w:jc w:val="both"/>
      </w:pPr>
      <w:r w:rsidRPr="00803362">
        <w:rPr>
          <w:b/>
          <w:bCs/>
        </w:rPr>
        <w:t>Введение</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Информация и информационные процессы</w:t>
      </w:r>
    </w:p>
    <w:p w:rsidR="005350FC" w:rsidRPr="00803362" w:rsidRDefault="005350FC" w:rsidP="005350FC">
      <w:pPr>
        <w:spacing w:line="360" w:lineRule="auto"/>
        <w:ind w:firstLine="709"/>
        <w:jc w:val="both"/>
      </w:pPr>
      <w:r w:rsidRPr="00803362">
        <w:t xml:space="preserve">Информация – одно из основных обобщающих понятий современной науки. </w:t>
      </w:r>
    </w:p>
    <w:p w:rsidR="005350FC" w:rsidRPr="00803362" w:rsidRDefault="005350FC" w:rsidP="005350FC">
      <w:pPr>
        <w:spacing w:line="360" w:lineRule="auto"/>
        <w:ind w:firstLine="709"/>
        <w:jc w:val="both"/>
      </w:pPr>
      <w:r w:rsidRPr="00803362">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350FC" w:rsidRPr="00803362" w:rsidRDefault="005350FC" w:rsidP="005350FC">
      <w:pPr>
        <w:spacing w:line="360" w:lineRule="auto"/>
        <w:ind w:firstLine="709"/>
        <w:jc w:val="both"/>
      </w:pPr>
      <w:r w:rsidRPr="00803362">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5350FC" w:rsidRPr="00803362" w:rsidRDefault="005350FC" w:rsidP="005350FC">
      <w:pPr>
        <w:spacing w:line="360" w:lineRule="auto"/>
        <w:ind w:firstLine="709"/>
        <w:jc w:val="both"/>
      </w:pPr>
      <w:r w:rsidRPr="00803362">
        <w:t>Информационные процессы – процессы, связанные с хранением, преобразованием и передачей данных.</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Компьютер – универсальное устройство обработки данных</w:t>
      </w:r>
    </w:p>
    <w:p w:rsidR="005350FC" w:rsidRPr="00803362" w:rsidRDefault="005350FC" w:rsidP="005350FC">
      <w:pPr>
        <w:spacing w:line="360" w:lineRule="auto"/>
        <w:ind w:firstLine="709"/>
        <w:jc w:val="both"/>
      </w:pPr>
      <w:r w:rsidRPr="00803362">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5350FC" w:rsidRPr="00803362" w:rsidRDefault="005350FC" w:rsidP="005350FC">
      <w:pPr>
        <w:spacing w:line="360" w:lineRule="auto"/>
        <w:ind w:firstLine="709"/>
        <w:jc w:val="both"/>
        <w:rPr>
          <w:i/>
        </w:rPr>
      </w:pPr>
      <w:r w:rsidRPr="00803362">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803362">
        <w:rPr>
          <w:i/>
          <w:lang w:val="en-US"/>
        </w:rPr>
        <w:t>D</w:t>
      </w:r>
      <w:r w:rsidRPr="00803362">
        <w:rPr>
          <w:i/>
        </w:rPr>
        <w:t xml:space="preserve">-принтеры). </w:t>
      </w:r>
    </w:p>
    <w:p w:rsidR="005350FC" w:rsidRPr="00803362" w:rsidRDefault="005350FC" w:rsidP="005350FC">
      <w:pPr>
        <w:spacing w:line="360" w:lineRule="auto"/>
        <w:ind w:firstLine="709"/>
        <w:jc w:val="both"/>
      </w:pPr>
      <w:r w:rsidRPr="00803362">
        <w:t>Программное обеспечение компьютера.</w:t>
      </w:r>
    </w:p>
    <w:p w:rsidR="005350FC" w:rsidRPr="00803362" w:rsidRDefault="005350FC" w:rsidP="005350FC">
      <w:pPr>
        <w:spacing w:line="360" w:lineRule="auto"/>
        <w:ind w:firstLine="709"/>
        <w:jc w:val="both"/>
      </w:pPr>
      <w:r w:rsidRPr="00803362">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03362">
        <w:rPr>
          <w:i/>
        </w:rPr>
        <w:t>Носители информации в живой природе.</w:t>
      </w:r>
    </w:p>
    <w:p w:rsidR="005350FC" w:rsidRPr="00803362" w:rsidRDefault="005350FC" w:rsidP="005350FC">
      <w:pPr>
        <w:spacing w:line="360" w:lineRule="auto"/>
        <w:ind w:firstLine="709"/>
        <w:jc w:val="both"/>
      </w:pPr>
      <w:r w:rsidRPr="00803362">
        <w:t>История и тенденции развития компьютеров, улучшение характеристик компьютеров. Суперкомпьютеры.</w:t>
      </w:r>
    </w:p>
    <w:p w:rsidR="005350FC" w:rsidRPr="00803362" w:rsidRDefault="005350FC" w:rsidP="005350FC">
      <w:pPr>
        <w:spacing w:line="360" w:lineRule="auto"/>
        <w:ind w:firstLine="709"/>
        <w:jc w:val="both"/>
      </w:pPr>
      <w:r w:rsidRPr="00803362">
        <w:rPr>
          <w:i/>
        </w:rPr>
        <w:t>Физические ограничения на значения характеристик компьютеров</w:t>
      </w:r>
      <w:r w:rsidRPr="00803362">
        <w:t>.</w:t>
      </w:r>
    </w:p>
    <w:p w:rsidR="005350FC" w:rsidRPr="00803362" w:rsidRDefault="005350FC" w:rsidP="005350FC">
      <w:pPr>
        <w:spacing w:line="360" w:lineRule="auto"/>
        <w:ind w:firstLine="709"/>
        <w:jc w:val="both"/>
        <w:rPr>
          <w:i/>
        </w:rPr>
      </w:pPr>
      <w:r w:rsidRPr="00803362">
        <w:rPr>
          <w:i/>
        </w:rPr>
        <w:t>Параллельные вычисления.</w:t>
      </w:r>
    </w:p>
    <w:p w:rsidR="005350FC" w:rsidRPr="00803362" w:rsidRDefault="005350FC" w:rsidP="005350FC">
      <w:pPr>
        <w:spacing w:line="360" w:lineRule="auto"/>
        <w:ind w:firstLine="709"/>
        <w:jc w:val="both"/>
        <w:rPr>
          <w:b/>
          <w:bCs/>
        </w:rPr>
      </w:pPr>
      <w:r w:rsidRPr="00803362">
        <w:t>Техника безопасности и правила работы на компьютере.</w:t>
      </w:r>
    </w:p>
    <w:p w:rsidR="005350FC" w:rsidRPr="00803362" w:rsidRDefault="005350FC" w:rsidP="005350FC">
      <w:pPr>
        <w:spacing w:line="360" w:lineRule="auto"/>
        <w:ind w:firstLine="709"/>
        <w:jc w:val="both"/>
      </w:pPr>
      <w:r w:rsidRPr="00803362">
        <w:rPr>
          <w:b/>
          <w:bCs/>
        </w:rPr>
        <w:t>Математические основы информатики</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Тексты и кодирование</w:t>
      </w:r>
    </w:p>
    <w:p w:rsidR="005350FC" w:rsidRPr="00803362" w:rsidRDefault="005350FC" w:rsidP="005350FC">
      <w:pPr>
        <w:spacing w:line="360" w:lineRule="auto"/>
        <w:ind w:firstLine="709"/>
        <w:jc w:val="both"/>
      </w:pPr>
      <w:r w:rsidRPr="00803362">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5350FC" w:rsidRPr="00803362" w:rsidRDefault="005350FC" w:rsidP="005350FC">
      <w:pPr>
        <w:spacing w:line="360" w:lineRule="auto"/>
        <w:ind w:firstLine="709"/>
        <w:jc w:val="both"/>
      </w:pPr>
      <w:r w:rsidRPr="00803362">
        <w:t>Разнообразие языков и алфавитов. Естественные и формальные языки. Алфавит текстов на русском языке.</w:t>
      </w:r>
    </w:p>
    <w:p w:rsidR="005350FC" w:rsidRPr="00803362" w:rsidRDefault="005350FC" w:rsidP="005350FC">
      <w:pPr>
        <w:spacing w:line="360" w:lineRule="auto"/>
        <w:ind w:firstLine="709"/>
        <w:jc w:val="both"/>
      </w:pPr>
      <w:r w:rsidRPr="00803362">
        <w:lastRenderedPageBreak/>
        <w:t>Кодирование символов одного алфавита с помощью кодовых слов в другом алфавите; кодовая таблица, декодирование.</w:t>
      </w:r>
    </w:p>
    <w:p w:rsidR="005350FC" w:rsidRPr="00803362" w:rsidRDefault="005350FC" w:rsidP="005350FC">
      <w:pPr>
        <w:spacing w:line="360" w:lineRule="auto"/>
        <w:ind w:firstLine="709"/>
        <w:jc w:val="both"/>
      </w:pPr>
      <w:r w:rsidRPr="00803362">
        <w:t>Двоичный алфавит. Представление данных в компьютере как текстов в двоичном алфавите.</w:t>
      </w:r>
    </w:p>
    <w:p w:rsidR="005350FC" w:rsidRPr="00803362" w:rsidRDefault="005350FC" w:rsidP="005350FC">
      <w:pPr>
        <w:spacing w:line="360" w:lineRule="auto"/>
        <w:ind w:firstLine="709"/>
        <w:jc w:val="both"/>
      </w:pPr>
      <w:r w:rsidRPr="00803362">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03362">
        <w:rPr>
          <w:position w:val="-1"/>
        </w:rPr>
        <w:t>32.</w:t>
      </w:r>
    </w:p>
    <w:p w:rsidR="005350FC" w:rsidRPr="00803362" w:rsidRDefault="005350FC" w:rsidP="005350FC">
      <w:pPr>
        <w:spacing w:line="360" w:lineRule="auto"/>
        <w:ind w:firstLine="709"/>
        <w:jc w:val="both"/>
      </w:pPr>
      <w:r w:rsidRPr="00803362">
        <w:t>Единицы измерения длины двоичных текстов: бит, байт, Килобайт и т.д. Количество информации, содержащееся в сообщении.</w:t>
      </w:r>
    </w:p>
    <w:p w:rsidR="005350FC" w:rsidRPr="00803362" w:rsidRDefault="005350FC" w:rsidP="005350FC">
      <w:pPr>
        <w:spacing w:line="360" w:lineRule="auto"/>
        <w:ind w:firstLine="709"/>
        <w:jc w:val="both"/>
      </w:pPr>
      <w:r w:rsidRPr="00803362">
        <w:rPr>
          <w:i/>
        </w:rPr>
        <w:t>Подход А.Н.Колмогорова к определению количества информации.</w:t>
      </w:r>
    </w:p>
    <w:p w:rsidR="005350FC" w:rsidRPr="00803362" w:rsidRDefault="005350FC" w:rsidP="005350FC">
      <w:pPr>
        <w:spacing w:line="360" w:lineRule="auto"/>
        <w:ind w:firstLine="709"/>
        <w:jc w:val="both"/>
      </w:pPr>
      <w:r w:rsidRPr="00803362">
        <w:t>Зависимость количества кодовых комбинаций от разрядности кода.</w:t>
      </w:r>
      <w:r w:rsidRPr="00803362">
        <w:rPr>
          <w:i/>
        </w:rPr>
        <w:t xml:space="preserve">  Код ASCII. </w:t>
      </w:r>
      <w:r w:rsidRPr="00803362">
        <w:t>Кодировки кириллицы. Примеры кодирования букв национальных алфавитов. Представление о стандарте Unicode</w:t>
      </w:r>
      <w:r w:rsidRPr="00803362">
        <w:rPr>
          <w:i/>
        </w:rPr>
        <w:t>. Таблицы кодировки с алфавитом, отличным от двоичного.</w:t>
      </w:r>
    </w:p>
    <w:p w:rsidR="005350FC" w:rsidRPr="00803362" w:rsidRDefault="005350FC" w:rsidP="005350FC">
      <w:pPr>
        <w:spacing w:line="360" w:lineRule="auto"/>
        <w:ind w:firstLine="709"/>
        <w:jc w:val="both"/>
      </w:pPr>
      <w:r w:rsidRPr="00803362">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Дискретизация</w:t>
      </w:r>
    </w:p>
    <w:p w:rsidR="005350FC" w:rsidRPr="00803362" w:rsidRDefault="005350FC" w:rsidP="005350FC">
      <w:pPr>
        <w:spacing w:line="360" w:lineRule="auto"/>
        <w:ind w:firstLine="709"/>
        <w:jc w:val="both"/>
      </w:pPr>
      <w:r w:rsidRPr="00803362">
        <w:t>Измерение и дискретизация. Общее представление о цифровом представлении аудиовизуальных и других непрерывных данных.</w:t>
      </w:r>
    </w:p>
    <w:p w:rsidR="005350FC" w:rsidRPr="00803362" w:rsidRDefault="005350FC" w:rsidP="005350FC">
      <w:pPr>
        <w:spacing w:line="360" w:lineRule="auto"/>
        <w:ind w:firstLine="709"/>
        <w:jc w:val="both"/>
      </w:pPr>
      <w:r w:rsidRPr="00803362">
        <w:t>Кодирование цвета. Цветовые модели</w:t>
      </w:r>
      <w:r w:rsidRPr="00803362">
        <w:rPr>
          <w:b/>
          <w:bCs/>
        </w:rPr>
        <w:t xml:space="preserve">. </w:t>
      </w:r>
      <w:r w:rsidRPr="00803362">
        <w:t>Модели RGB</w:t>
      </w:r>
      <w:r w:rsidRPr="00803362">
        <w:rPr>
          <w:bCs/>
        </w:rPr>
        <w:t>и</w:t>
      </w:r>
      <w:r w:rsidRPr="00803362">
        <w:t xml:space="preserve">CMYK. </w:t>
      </w:r>
      <w:r w:rsidRPr="00803362">
        <w:rPr>
          <w:i/>
        </w:rPr>
        <w:t>Модели HSB и CMY</w:t>
      </w:r>
      <w:r w:rsidRPr="00803362">
        <w:t>. Глубина кодирования. Знакомство с растровой и векторной графикой.</w:t>
      </w:r>
    </w:p>
    <w:p w:rsidR="005350FC" w:rsidRPr="00803362" w:rsidRDefault="005350FC" w:rsidP="005350FC">
      <w:pPr>
        <w:spacing w:line="360" w:lineRule="auto"/>
        <w:ind w:firstLine="709"/>
        <w:jc w:val="both"/>
      </w:pPr>
      <w:r w:rsidRPr="00803362">
        <w:t>Кодирование звука</w:t>
      </w:r>
      <w:r w:rsidRPr="00803362">
        <w:rPr>
          <w:b/>
          <w:bCs/>
        </w:rPr>
        <w:t xml:space="preserve">. </w:t>
      </w:r>
      <w:r w:rsidRPr="00803362">
        <w:t>Разрядность и частота записи. Количество каналов записи.</w:t>
      </w:r>
    </w:p>
    <w:p w:rsidR="005350FC" w:rsidRPr="00803362" w:rsidRDefault="005350FC" w:rsidP="005350FC">
      <w:pPr>
        <w:spacing w:line="360" w:lineRule="auto"/>
        <w:ind w:firstLine="709"/>
        <w:jc w:val="both"/>
      </w:pPr>
      <w:r w:rsidRPr="00803362">
        <w:t>Оценка количественных параметров, связанных с представлением и хранением изображений и звуковых файлов.</w:t>
      </w:r>
    </w:p>
    <w:p w:rsidR="005350FC" w:rsidRPr="00803362" w:rsidRDefault="005350FC" w:rsidP="005350FC">
      <w:pPr>
        <w:pStyle w:val="aff2"/>
        <w:spacing w:line="360" w:lineRule="auto"/>
        <w:ind w:left="709"/>
        <w:jc w:val="both"/>
        <w:rPr>
          <w:rFonts w:ascii="Times New Roman" w:hAnsi="Times New Roman"/>
        </w:rPr>
      </w:pPr>
      <w:r w:rsidRPr="00803362">
        <w:rPr>
          <w:rFonts w:ascii="Times New Roman" w:eastAsia="Times New Roman" w:hAnsi="Times New Roman"/>
          <w:b/>
          <w:bCs/>
        </w:rPr>
        <w:t>Системы счисления</w:t>
      </w:r>
    </w:p>
    <w:p w:rsidR="005350FC" w:rsidRPr="00803362" w:rsidRDefault="005350FC" w:rsidP="005350FC">
      <w:pPr>
        <w:spacing w:line="360" w:lineRule="auto"/>
        <w:ind w:firstLine="709"/>
        <w:jc w:val="both"/>
      </w:pPr>
      <w:r w:rsidRPr="00803362">
        <w:t>Позиционные и непозиционные системы счисления. Примеры представления чисел в позиционных системах счисления.</w:t>
      </w:r>
    </w:p>
    <w:p w:rsidR="005350FC" w:rsidRPr="00803362" w:rsidRDefault="005350FC" w:rsidP="005350FC">
      <w:pPr>
        <w:spacing w:line="360" w:lineRule="auto"/>
        <w:ind w:firstLine="709"/>
        <w:jc w:val="both"/>
      </w:pPr>
      <w:r w:rsidRPr="00803362">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5350FC" w:rsidRPr="00803362" w:rsidRDefault="005350FC" w:rsidP="005350FC">
      <w:pPr>
        <w:spacing w:line="360" w:lineRule="auto"/>
        <w:ind w:firstLine="709"/>
        <w:jc w:val="both"/>
      </w:pPr>
      <w:r w:rsidRPr="00803362">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350FC" w:rsidRPr="00803362" w:rsidRDefault="005350FC" w:rsidP="005350FC">
      <w:pPr>
        <w:spacing w:line="360" w:lineRule="auto"/>
        <w:ind w:right="40" w:firstLine="709"/>
        <w:jc w:val="both"/>
      </w:pPr>
      <w:r w:rsidRPr="00803362">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5350FC" w:rsidRPr="00803362" w:rsidRDefault="005350FC" w:rsidP="005350FC">
      <w:pPr>
        <w:spacing w:line="360" w:lineRule="auto"/>
        <w:ind w:right="40" w:firstLine="709"/>
        <w:jc w:val="both"/>
      </w:pPr>
      <w:r w:rsidRPr="00803362">
        <w:t xml:space="preserve">Перевод натуральных чисел из двоичной системы счисления в восьмеричную и шестнадцатеричную и обратно. </w:t>
      </w:r>
    </w:p>
    <w:p w:rsidR="005350FC" w:rsidRPr="00803362" w:rsidRDefault="005350FC" w:rsidP="005350FC">
      <w:pPr>
        <w:spacing w:line="360" w:lineRule="auto"/>
        <w:ind w:firstLine="709"/>
        <w:jc w:val="both"/>
        <w:rPr>
          <w:i/>
        </w:rPr>
      </w:pPr>
      <w:r w:rsidRPr="00803362">
        <w:rPr>
          <w:i/>
        </w:rPr>
        <w:t>Арифметические действия в системах счисления.</w:t>
      </w:r>
    </w:p>
    <w:p w:rsidR="005350FC" w:rsidRPr="00803362" w:rsidRDefault="005350FC" w:rsidP="005350FC">
      <w:pPr>
        <w:pStyle w:val="aff2"/>
        <w:tabs>
          <w:tab w:val="left" w:pos="1260"/>
        </w:tabs>
        <w:spacing w:line="360" w:lineRule="auto"/>
        <w:ind w:left="0" w:firstLine="709"/>
        <w:jc w:val="both"/>
        <w:rPr>
          <w:rFonts w:ascii="Times New Roman" w:hAnsi="Times New Roman"/>
        </w:rPr>
      </w:pPr>
      <w:r w:rsidRPr="00803362">
        <w:rPr>
          <w:rFonts w:ascii="Times New Roman" w:eastAsia="Times New Roman" w:hAnsi="Times New Roman"/>
          <w:b/>
          <w:bCs/>
        </w:rPr>
        <w:t>Элементы комбинаторики, теории множеств и математической логики</w:t>
      </w:r>
    </w:p>
    <w:p w:rsidR="005350FC" w:rsidRPr="00803362" w:rsidRDefault="005350FC" w:rsidP="005350FC">
      <w:pPr>
        <w:spacing w:line="360" w:lineRule="auto"/>
        <w:ind w:firstLine="709"/>
        <w:jc w:val="both"/>
      </w:pPr>
      <w:r w:rsidRPr="00803362">
        <w:t>Расчет количества вариантов: формулы перемножения и сложения количества вариантов. Количество текстов данной длины в данном алфавите.</w:t>
      </w:r>
    </w:p>
    <w:p w:rsidR="005350FC" w:rsidRPr="00803362" w:rsidRDefault="005350FC" w:rsidP="005350FC">
      <w:pPr>
        <w:spacing w:line="360" w:lineRule="auto"/>
        <w:ind w:firstLine="709"/>
        <w:jc w:val="both"/>
      </w:pPr>
      <w:r w:rsidRPr="00803362">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5350FC" w:rsidRPr="00803362" w:rsidRDefault="005350FC" w:rsidP="005350FC">
      <w:pPr>
        <w:spacing w:line="360" w:lineRule="auto"/>
        <w:ind w:right="-23" w:firstLine="709"/>
        <w:jc w:val="both"/>
      </w:pPr>
      <w:r w:rsidRPr="00803362">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5350FC" w:rsidRPr="00803362" w:rsidRDefault="005350FC" w:rsidP="005350FC">
      <w:pPr>
        <w:spacing w:line="360" w:lineRule="auto"/>
        <w:ind w:firstLine="709"/>
        <w:jc w:val="both"/>
      </w:pPr>
      <w:r w:rsidRPr="00803362">
        <w:t>Таблицы истинности. Построение таблиц истинности для логических выражений.</w:t>
      </w:r>
    </w:p>
    <w:p w:rsidR="005350FC" w:rsidRPr="00803362" w:rsidRDefault="005350FC" w:rsidP="005350FC">
      <w:pPr>
        <w:spacing w:line="360" w:lineRule="auto"/>
        <w:ind w:firstLine="709"/>
        <w:jc w:val="both"/>
      </w:pPr>
      <w:r w:rsidRPr="00803362">
        <w:rPr>
          <w:i/>
        </w:rPr>
        <w:t>Логические операции следования (импликация) и равносильности (эквивалентность).Свойства логических операций. Законы алгебры логики</w:t>
      </w:r>
      <w:r w:rsidRPr="00803362">
        <w:t xml:space="preserve">. </w:t>
      </w:r>
      <w:r w:rsidRPr="00803362">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350FC" w:rsidRPr="00803362" w:rsidRDefault="005350FC" w:rsidP="005350FC">
      <w:pPr>
        <w:tabs>
          <w:tab w:val="left" w:pos="709"/>
        </w:tabs>
        <w:spacing w:line="360" w:lineRule="auto"/>
        <w:jc w:val="both"/>
        <w:rPr>
          <w:b/>
          <w:bCs/>
        </w:rPr>
      </w:pPr>
      <w:r w:rsidRPr="00803362">
        <w:rPr>
          <w:b/>
          <w:bCs/>
        </w:rPr>
        <w:tab/>
        <w:t>Списки, графы, деревья</w:t>
      </w:r>
    </w:p>
    <w:p w:rsidR="005350FC" w:rsidRPr="00803362" w:rsidRDefault="005350FC" w:rsidP="005350FC">
      <w:pPr>
        <w:spacing w:line="360" w:lineRule="auto"/>
        <w:ind w:firstLine="709"/>
        <w:jc w:val="both"/>
      </w:pPr>
      <w:r w:rsidRPr="00803362">
        <w:t>Список. Первый элемент, последний элемент, предыдущий элемент, следующий элемент. Вставка, удаление и замена элемента.</w:t>
      </w:r>
    </w:p>
    <w:p w:rsidR="005350FC" w:rsidRPr="00803362" w:rsidRDefault="005350FC" w:rsidP="005350FC">
      <w:pPr>
        <w:spacing w:line="360" w:lineRule="auto"/>
        <w:ind w:firstLine="709"/>
        <w:jc w:val="both"/>
      </w:pPr>
      <w:r w:rsidRPr="00803362">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350FC" w:rsidRPr="00803362" w:rsidRDefault="005350FC" w:rsidP="005350FC">
      <w:pPr>
        <w:spacing w:line="360" w:lineRule="auto"/>
        <w:ind w:firstLine="709"/>
        <w:jc w:val="both"/>
      </w:pPr>
      <w:r w:rsidRPr="00803362">
        <w:t xml:space="preserve">Дерево. Корень, лист, вершина (узел). Предшествующая вершина, последующие вершины. Поддерево. Высота дерева. </w:t>
      </w:r>
      <w:r w:rsidRPr="00803362">
        <w:rPr>
          <w:i/>
        </w:rPr>
        <w:t>Бинарное дерево. Генеалогическое дерево.</w:t>
      </w:r>
    </w:p>
    <w:p w:rsidR="005350FC" w:rsidRPr="00803362" w:rsidRDefault="005350FC" w:rsidP="005350FC">
      <w:pPr>
        <w:spacing w:line="360" w:lineRule="auto"/>
        <w:ind w:firstLine="709"/>
        <w:jc w:val="both"/>
      </w:pPr>
      <w:r w:rsidRPr="00803362">
        <w:rPr>
          <w:b/>
          <w:bCs/>
        </w:rPr>
        <w:t>Алгоритмы и элементы программирования</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lastRenderedPageBreak/>
        <w:t>Исполнители и алгоритмы. Управление исполнителями</w:t>
      </w:r>
    </w:p>
    <w:p w:rsidR="005350FC" w:rsidRPr="00803362" w:rsidRDefault="005350FC" w:rsidP="005350FC">
      <w:pPr>
        <w:spacing w:line="360" w:lineRule="auto"/>
        <w:ind w:firstLine="709"/>
        <w:jc w:val="both"/>
      </w:pPr>
      <w:r w:rsidRPr="00803362">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5350FC" w:rsidRPr="00803362" w:rsidRDefault="005350FC" w:rsidP="005350FC">
      <w:pPr>
        <w:spacing w:line="360" w:lineRule="auto"/>
        <w:ind w:firstLine="709"/>
        <w:jc w:val="both"/>
      </w:pPr>
      <w:r w:rsidRPr="00803362">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03362">
        <w:rPr>
          <w:i/>
        </w:rPr>
        <w:t>Программное управление самодвижущимся роботом.</w:t>
      </w:r>
    </w:p>
    <w:p w:rsidR="005350FC" w:rsidRPr="00803362" w:rsidRDefault="005350FC" w:rsidP="005350FC">
      <w:pPr>
        <w:spacing w:line="360" w:lineRule="auto"/>
        <w:ind w:firstLine="709"/>
        <w:jc w:val="both"/>
      </w:pPr>
      <w:r w:rsidRPr="00803362">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5350FC" w:rsidRPr="00803362" w:rsidRDefault="005350FC" w:rsidP="005350FC">
      <w:pPr>
        <w:spacing w:line="360" w:lineRule="auto"/>
        <w:ind w:firstLine="709"/>
        <w:jc w:val="both"/>
      </w:pPr>
      <w:r w:rsidRPr="00803362">
        <w:t>Системы программирования. Средства создания и выполнения программ.</w:t>
      </w:r>
    </w:p>
    <w:p w:rsidR="005350FC" w:rsidRPr="00803362" w:rsidRDefault="005350FC" w:rsidP="005350FC">
      <w:pPr>
        <w:spacing w:line="360" w:lineRule="auto"/>
        <w:ind w:firstLine="709"/>
        <w:jc w:val="both"/>
      </w:pPr>
      <w:r w:rsidRPr="00803362">
        <w:rPr>
          <w:i/>
        </w:rPr>
        <w:t>Понятие об этапах разработки программ и приемах отладки программ.</w:t>
      </w:r>
    </w:p>
    <w:p w:rsidR="005350FC" w:rsidRPr="00803362" w:rsidRDefault="005350FC" w:rsidP="005350FC">
      <w:pPr>
        <w:spacing w:line="360" w:lineRule="auto"/>
        <w:ind w:firstLine="709"/>
        <w:jc w:val="both"/>
      </w:pPr>
      <w:r w:rsidRPr="00803362">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Алгоритмические конструкции</w:t>
      </w:r>
    </w:p>
    <w:p w:rsidR="005350FC" w:rsidRPr="00803362" w:rsidRDefault="005350FC" w:rsidP="005350FC">
      <w:pPr>
        <w:spacing w:line="360" w:lineRule="auto"/>
        <w:ind w:firstLine="709"/>
        <w:jc w:val="both"/>
      </w:pPr>
      <w:r w:rsidRPr="00803362">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5350FC" w:rsidRPr="00803362" w:rsidRDefault="005350FC" w:rsidP="005350FC">
      <w:pPr>
        <w:spacing w:line="360" w:lineRule="auto"/>
        <w:ind w:firstLine="709"/>
        <w:jc w:val="both"/>
      </w:pPr>
      <w:r w:rsidRPr="00803362">
        <w:t xml:space="preserve">Конструкция «ветвление». Условный оператор: полная и неполная формы. </w:t>
      </w:r>
    </w:p>
    <w:p w:rsidR="005350FC" w:rsidRPr="00803362" w:rsidRDefault="005350FC" w:rsidP="005350FC">
      <w:pPr>
        <w:spacing w:line="360" w:lineRule="auto"/>
        <w:ind w:firstLine="709"/>
        <w:jc w:val="both"/>
        <w:rPr>
          <w:strike/>
        </w:rPr>
      </w:pPr>
      <w:r w:rsidRPr="00803362">
        <w:t xml:space="preserve">Выполнение  и невыполнение условия (истинность и ложность высказывания). Простые и составные условия. Запись составных условий. </w:t>
      </w:r>
    </w:p>
    <w:p w:rsidR="005350FC" w:rsidRPr="00803362" w:rsidRDefault="005350FC" w:rsidP="005350FC">
      <w:pPr>
        <w:spacing w:line="360" w:lineRule="auto"/>
        <w:ind w:firstLine="709"/>
        <w:jc w:val="both"/>
        <w:rPr>
          <w:i/>
        </w:rPr>
      </w:pPr>
      <w:r w:rsidRPr="00803362">
        <w:t xml:space="preserve">Конструкция «повторения»: циклы с заданным числом повторений, с условием выполнения, с переменной цикла. </w:t>
      </w:r>
      <w:r w:rsidRPr="00803362">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350FC" w:rsidRPr="00803362" w:rsidRDefault="005350FC" w:rsidP="005350FC">
      <w:pPr>
        <w:spacing w:line="360" w:lineRule="auto"/>
        <w:ind w:firstLine="709"/>
        <w:jc w:val="both"/>
      </w:pPr>
      <w:r w:rsidRPr="00803362">
        <w:t>Запись алгоритмических конструкций в выбранном языке программирования.</w:t>
      </w:r>
    </w:p>
    <w:p w:rsidR="005350FC" w:rsidRPr="00803362" w:rsidRDefault="005350FC" w:rsidP="005350FC">
      <w:pPr>
        <w:spacing w:line="360" w:lineRule="auto"/>
        <w:ind w:firstLine="709"/>
        <w:jc w:val="both"/>
      </w:pPr>
      <w:r w:rsidRPr="00803362">
        <w:rPr>
          <w:i/>
        </w:rPr>
        <w:t>Примеры записи команд ветвления и повторения и других конструкций в различных алгоритмических языках.</w:t>
      </w:r>
    </w:p>
    <w:p w:rsidR="005350FC" w:rsidRPr="00803362" w:rsidRDefault="005350FC" w:rsidP="005350FC">
      <w:pPr>
        <w:pStyle w:val="aff2"/>
        <w:tabs>
          <w:tab w:val="left" w:pos="900"/>
        </w:tabs>
        <w:spacing w:line="360" w:lineRule="auto"/>
        <w:ind w:left="709"/>
        <w:jc w:val="both"/>
        <w:rPr>
          <w:rFonts w:ascii="Times New Roman" w:eastAsia="Times New Roman" w:hAnsi="Times New Roman"/>
          <w:b/>
          <w:bCs/>
        </w:rPr>
      </w:pPr>
      <w:r w:rsidRPr="00803362">
        <w:rPr>
          <w:rFonts w:ascii="Times New Roman" w:eastAsia="Times New Roman" w:hAnsi="Times New Roman"/>
          <w:b/>
          <w:bCs/>
        </w:rPr>
        <w:t>Разработка алгоритмов и программ</w:t>
      </w:r>
    </w:p>
    <w:p w:rsidR="005350FC" w:rsidRPr="00803362" w:rsidRDefault="005350FC" w:rsidP="005350FC">
      <w:pPr>
        <w:spacing w:line="360" w:lineRule="auto"/>
        <w:ind w:firstLine="709"/>
        <w:jc w:val="both"/>
      </w:pPr>
      <w:r w:rsidRPr="00803362">
        <w:lastRenderedPageBreak/>
        <w:t xml:space="preserve">Оператор присваивания. </w:t>
      </w:r>
      <w:r w:rsidRPr="00803362">
        <w:rPr>
          <w:i/>
        </w:rPr>
        <w:t>Представление о структурах данных.</w:t>
      </w:r>
    </w:p>
    <w:p w:rsidR="005350FC" w:rsidRPr="00803362" w:rsidRDefault="005350FC" w:rsidP="005350FC">
      <w:pPr>
        <w:spacing w:line="360" w:lineRule="auto"/>
        <w:ind w:firstLine="709"/>
        <w:jc w:val="both"/>
      </w:pPr>
      <w:r w:rsidRPr="00803362">
        <w:t xml:space="preserve">Константы и переменные. Переменная: имя и значение. Типы переменных: целые, вещественные, </w:t>
      </w:r>
      <w:r w:rsidRPr="00803362">
        <w:rPr>
          <w:i/>
        </w:rPr>
        <w:t>символьные, строковые, логические</w:t>
      </w:r>
      <w:r w:rsidRPr="00803362">
        <w:t xml:space="preserve">. Табличные величины (массивы). Одномерные массивы. </w:t>
      </w:r>
      <w:r w:rsidRPr="00803362">
        <w:rPr>
          <w:i/>
        </w:rPr>
        <w:t>Двумерные массивы.</w:t>
      </w:r>
    </w:p>
    <w:p w:rsidR="005350FC" w:rsidRPr="00803362" w:rsidRDefault="005350FC" w:rsidP="005350FC">
      <w:pPr>
        <w:spacing w:line="360" w:lineRule="auto"/>
        <w:ind w:firstLine="709"/>
        <w:jc w:val="both"/>
      </w:pPr>
      <w:r w:rsidRPr="00803362">
        <w:t>Примеры задач обработки данных:</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hAnsi="Times New Roman"/>
        </w:rPr>
      </w:pPr>
      <w:r w:rsidRPr="00803362">
        <w:rPr>
          <w:rFonts w:ascii="Times New Roman" w:eastAsia="Times New Roman" w:hAnsi="Times New Roman"/>
        </w:rPr>
        <w:t xml:space="preserve">нахождение минимального и максимального числа из </w:t>
      </w:r>
      <w:r w:rsidRPr="00803362">
        <w:rPr>
          <w:rFonts w:ascii="Times New Roman" w:eastAsia="Times New Roman" w:hAnsi="Times New Roman"/>
          <w:w w:val="99"/>
        </w:rPr>
        <w:t xml:space="preserve">двух,трех, </w:t>
      </w:r>
      <w:r w:rsidRPr="00803362">
        <w:rPr>
          <w:rFonts w:ascii="Times New Roman" w:eastAsia="Times New Roman" w:hAnsi="Times New Roman"/>
        </w:rPr>
        <w:t xml:space="preserve">четырех данных </w:t>
      </w:r>
      <w:r w:rsidRPr="00803362">
        <w:rPr>
          <w:rFonts w:ascii="Times New Roman" w:eastAsia="Times New Roman" w:hAnsi="Times New Roman"/>
          <w:w w:val="99"/>
        </w:rPr>
        <w:t>чисел;</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нахождение всех корней заданного квадратного уравнения;</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заполнение числового массива в соответствии с формулой или путем ввода чисел;</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нахождение суммы элементов данной конечной числовой последовательности или массива;</w:t>
      </w:r>
    </w:p>
    <w:p w:rsidR="005350FC" w:rsidRPr="00803362" w:rsidRDefault="005350FC" w:rsidP="004B0876">
      <w:pPr>
        <w:pStyle w:val="aff2"/>
        <w:numPr>
          <w:ilvl w:val="0"/>
          <w:numId w:val="62"/>
        </w:numPr>
        <w:tabs>
          <w:tab w:val="left" w:pos="993"/>
        </w:tabs>
        <w:spacing w:line="360" w:lineRule="auto"/>
        <w:ind w:left="0" w:firstLine="709"/>
        <w:jc w:val="both"/>
        <w:rPr>
          <w:rFonts w:ascii="Times New Roman" w:hAnsi="Times New Roman"/>
        </w:rPr>
      </w:pPr>
      <w:r w:rsidRPr="00803362">
        <w:rPr>
          <w:rFonts w:ascii="Times New Roman" w:eastAsia="Times New Roman" w:hAnsi="Times New Roman"/>
        </w:rPr>
        <w:t>нахождение минимального (максимального) элемента массива.</w:t>
      </w:r>
    </w:p>
    <w:p w:rsidR="005350FC" w:rsidRPr="00803362" w:rsidRDefault="005350FC" w:rsidP="005350FC">
      <w:pPr>
        <w:spacing w:line="360" w:lineRule="auto"/>
        <w:ind w:firstLine="709"/>
        <w:jc w:val="both"/>
      </w:pPr>
      <w:r w:rsidRPr="00803362">
        <w:t>Знакомство с алгоритмами решения этих задач. Реализации этих алгоритмов в выбранной среде программирования.</w:t>
      </w:r>
    </w:p>
    <w:p w:rsidR="005350FC" w:rsidRPr="00803362" w:rsidRDefault="005350FC" w:rsidP="005350FC">
      <w:pPr>
        <w:spacing w:line="360" w:lineRule="auto"/>
        <w:ind w:firstLine="709"/>
        <w:jc w:val="both"/>
      </w:pPr>
      <w:r w:rsidRPr="00803362">
        <w:t>Составление алгоритмов и программ по управлению исполнителями Робот, Черепашка, Чертежник и др.</w:t>
      </w:r>
    </w:p>
    <w:p w:rsidR="005350FC" w:rsidRPr="00803362" w:rsidRDefault="005350FC" w:rsidP="005350FC">
      <w:pPr>
        <w:spacing w:line="360" w:lineRule="auto"/>
        <w:ind w:firstLine="709"/>
        <w:jc w:val="both"/>
      </w:pPr>
      <w:r w:rsidRPr="00803362">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350FC" w:rsidRPr="00803362" w:rsidRDefault="005350FC" w:rsidP="005350FC">
      <w:pPr>
        <w:spacing w:line="360" w:lineRule="auto"/>
        <w:ind w:firstLine="709"/>
        <w:jc w:val="both"/>
      </w:pPr>
      <w:r w:rsidRPr="00803362">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5350FC" w:rsidRPr="00803362" w:rsidRDefault="005350FC" w:rsidP="005350FC">
      <w:pPr>
        <w:spacing w:line="360" w:lineRule="auto"/>
        <w:ind w:firstLine="709"/>
        <w:jc w:val="both"/>
      </w:pPr>
      <w:r w:rsidRPr="00803362">
        <w:t>Простейшие приемы диалоговой отладки программ (выбор точки останова, пошаговое выполнение, просмотр значений величин, отладочный вывод).</w:t>
      </w:r>
    </w:p>
    <w:p w:rsidR="005350FC" w:rsidRPr="00803362" w:rsidRDefault="005350FC" w:rsidP="005350FC">
      <w:pPr>
        <w:spacing w:line="360" w:lineRule="auto"/>
        <w:ind w:firstLine="709"/>
        <w:jc w:val="both"/>
      </w:pPr>
      <w:r w:rsidRPr="00803362">
        <w:t xml:space="preserve">Знакомство с документированием программ. </w:t>
      </w:r>
      <w:r w:rsidRPr="00803362">
        <w:rPr>
          <w:i/>
        </w:rPr>
        <w:t>Составление описание программы по образцу.</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Анализ алгоритмов</w:t>
      </w:r>
    </w:p>
    <w:p w:rsidR="005350FC" w:rsidRPr="00803362" w:rsidRDefault="005350FC" w:rsidP="005350FC">
      <w:pPr>
        <w:spacing w:line="360" w:lineRule="auto"/>
        <w:ind w:firstLine="709"/>
        <w:jc w:val="both"/>
      </w:pPr>
      <w:r w:rsidRPr="00803362">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w:t>
      </w:r>
      <w:r w:rsidRPr="00803362">
        <w:lastRenderedPageBreak/>
        <w:t>данных; примеры коротких программ, выполняющих обработку большого объема данных.</w:t>
      </w:r>
    </w:p>
    <w:p w:rsidR="005350FC" w:rsidRPr="00803362" w:rsidRDefault="005350FC" w:rsidP="005350FC">
      <w:pPr>
        <w:spacing w:line="360" w:lineRule="auto"/>
        <w:ind w:firstLine="709"/>
        <w:jc w:val="both"/>
      </w:pPr>
      <w:r w:rsidRPr="00803362">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5350FC" w:rsidRPr="00803362" w:rsidRDefault="005350FC" w:rsidP="005350FC">
      <w:pPr>
        <w:spacing w:line="360" w:lineRule="auto"/>
        <w:ind w:firstLine="709"/>
        <w:rPr>
          <w:b/>
          <w:i/>
        </w:rPr>
      </w:pPr>
      <w:r w:rsidRPr="00803362">
        <w:rPr>
          <w:b/>
          <w:i/>
        </w:rPr>
        <w:t>Робототехника</w:t>
      </w:r>
    </w:p>
    <w:p w:rsidR="005350FC" w:rsidRPr="00803362" w:rsidRDefault="005350FC" w:rsidP="005350FC">
      <w:pPr>
        <w:spacing w:line="360" w:lineRule="auto"/>
        <w:ind w:firstLine="709"/>
        <w:jc w:val="both"/>
        <w:rPr>
          <w:i/>
        </w:rPr>
      </w:pPr>
      <w:r w:rsidRPr="00803362">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5350FC" w:rsidRPr="00803362" w:rsidRDefault="005350FC" w:rsidP="005350FC">
      <w:pPr>
        <w:spacing w:line="360" w:lineRule="auto"/>
        <w:ind w:firstLine="709"/>
        <w:jc w:val="both"/>
        <w:rPr>
          <w:i/>
        </w:rPr>
      </w:pPr>
      <w:r w:rsidRPr="00803362">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5350FC" w:rsidRPr="00803362" w:rsidRDefault="005350FC" w:rsidP="005350FC">
      <w:pPr>
        <w:spacing w:line="360" w:lineRule="auto"/>
        <w:ind w:firstLine="709"/>
        <w:jc w:val="both"/>
        <w:rPr>
          <w:i/>
        </w:rPr>
      </w:pPr>
      <w:r w:rsidRPr="00803362">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5350FC" w:rsidRPr="00803362" w:rsidRDefault="005350FC" w:rsidP="005350FC">
      <w:pPr>
        <w:spacing w:line="360" w:lineRule="auto"/>
        <w:ind w:firstLine="709"/>
        <w:jc w:val="both"/>
        <w:rPr>
          <w:i/>
        </w:rPr>
      </w:pPr>
      <w:r w:rsidRPr="00803362">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5350FC" w:rsidRPr="00803362" w:rsidRDefault="005350FC" w:rsidP="005350FC">
      <w:pPr>
        <w:spacing w:line="360" w:lineRule="auto"/>
        <w:ind w:firstLine="709"/>
        <w:jc w:val="both"/>
        <w:rPr>
          <w:i/>
        </w:rPr>
      </w:pPr>
      <w:r w:rsidRPr="00803362">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Математическое моделирование</w:t>
      </w:r>
    </w:p>
    <w:p w:rsidR="005350FC" w:rsidRPr="00803362" w:rsidRDefault="005350FC" w:rsidP="005350FC">
      <w:pPr>
        <w:spacing w:line="360" w:lineRule="auto"/>
        <w:ind w:firstLine="709"/>
        <w:jc w:val="both"/>
      </w:pPr>
      <w:r w:rsidRPr="00803362">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5350FC" w:rsidRPr="00803362" w:rsidRDefault="005350FC" w:rsidP="005350FC">
      <w:pPr>
        <w:spacing w:line="360" w:lineRule="auto"/>
        <w:ind w:firstLine="709"/>
        <w:jc w:val="both"/>
      </w:pPr>
      <w:r w:rsidRPr="00803362">
        <w:t>Компьютерные эксперименты.</w:t>
      </w:r>
    </w:p>
    <w:p w:rsidR="005350FC" w:rsidRPr="00803362" w:rsidRDefault="005350FC" w:rsidP="005350FC">
      <w:pPr>
        <w:spacing w:line="360" w:lineRule="auto"/>
        <w:ind w:firstLine="709"/>
        <w:jc w:val="both"/>
      </w:pPr>
      <w:r w:rsidRPr="00803362">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w:t>
      </w:r>
      <w:r w:rsidRPr="00803362">
        <w:lastRenderedPageBreak/>
        <w:t>примерах (тестирование), проведение компьютерного эксперимента, анализ его результатов, уточнение модели.</w:t>
      </w:r>
    </w:p>
    <w:p w:rsidR="005350FC" w:rsidRPr="00803362" w:rsidRDefault="005350FC" w:rsidP="005350FC">
      <w:pPr>
        <w:spacing w:line="360" w:lineRule="auto"/>
        <w:ind w:firstLine="709"/>
        <w:jc w:val="both"/>
      </w:pPr>
      <w:r w:rsidRPr="00803362">
        <w:rPr>
          <w:b/>
          <w:bCs/>
        </w:rPr>
        <w:t>Использование программных систем и сервисов</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Файловая система</w:t>
      </w:r>
    </w:p>
    <w:p w:rsidR="005350FC" w:rsidRPr="00803362" w:rsidRDefault="005350FC" w:rsidP="005350FC">
      <w:pPr>
        <w:spacing w:line="360" w:lineRule="auto"/>
        <w:ind w:firstLine="709"/>
        <w:jc w:val="both"/>
      </w:pPr>
      <w:r w:rsidRPr="00803362">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5350FC" w:rsidRPr="00803362" w:rsidRDefault="005350FC" w:rsidP="005350FC">
      <w:pPr>
        <w:spacing w:line="360" w:lineRule="auto"/>
        <w:ind w:firstLine="709"/>
        <w:jc w:val="both"/>
      </w:pPr>
      <w:r w:rsidRPr="00803362">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350FC" w:rsidRPr="00803362" w:rsidRDefault="005350FC" w:rsidP="005350FC">
      <w:pPr>
        <w:spacing w:line="360" w:lineRule="auto"/>
        <w:ind w:firstLine="709"/>
        <w:jc w:val="both"/>
      </w:pPr>
      <w:r w:rsidRPr="00803362">
        <w:t>Архивирование и разархивирование.</w:t>
      </w:r>
    </w:p>
    <w:p w:rsidR="005350FC" w:rsidRPr="00803362" w:rsidRDefault="005350FC" w:rsidP="005350FC">
      <w:pPr>
        <w:spacing w:line="360" w:lineRule="auto"/>
        <w:ind w:firstLine="709"/>
        <w:jc w:val="both"/>
      </w:pPr>
      <w:r w:rsidRPr="00803362">
        <w:t>Файловый менеджер.</w:t>
      </w:r>
    </w:p>
    <w:p w:rsidR="005350FC" w:rsidRPr="00803362" w:rsidRDefault="005350FC" w:rsidP="005350FC">
      <w:pPr>
        <w:spacing w:line="360" w:lineRule="auto"/>
        <w:ind w:firstLine="709"/>
        <w:jc w:val="both"/>
      </w:pPr>
      <w:r w:rsidRPr="00803362">
        <w:rPr>
          <w:i/>
        </w:rPr>
        <w:t>Поиск в файловой системе.</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Подготовка текстов и демонстрационных материалов</w:t>
      </w:r>
    </w:p>
    <w:p w:rsidR="005350FC" w:rsidRPr="00803362" w:rsidRDefault="005350FC" w:rsidP="005350FC">
      <w:pPr>
        <w:spacing w:line="360" w:lineRule="auto"/>
        <w:ind w:firstLine="709"/>
        <w:jc w:val="both"/>
        <w:rPr>
          <w:strike/>
        </w:rPr>
      </w:pPr>
      <w:r w:rsidRPr="00803362">
        <w:t xml:space="preserve">Текстовые документы и их структурные элементы (страница, абзац, строка, слово, символ). </w:t>
      </w:r>
    </w:p>
    <w:p w:rsidR="005350FC" w:rsidRPr="00803362" w:rsidRDefault="005350FC" w:rsidP="005350FC">
      <w:pPr>
        <w:spacing w:line="360" w:lineRule="auto"/>
        <w:ind w:firstLine="756"/>
        <w:jc w:val="both"/>
      </w:pPr>
      <w:r w:rsidRPr="00803362">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5350FC" w:rsidRPr="00803362" w:rsidRDefault="005350FC" w:rsidP="005350FC">
      <w:pPr>
        <w:spacing w:line="360" w:lineRule="auto"/>
        <w:ind w:firstLine="709"/>
        <w:jc w:val="both"/>
      </w:pPr>
      <w:r w:rsidRPr="00803362">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03362">
        <w:rPr>
          <w:i/>
        </w:rPr>
        <w:t xml:space="preserve"> История изменений.</w:t>
      </w:r>
    </w:p>
    <w:p w:rsidR="005350FC" w:rsidRPr="00803362" w:rsidRDefault="005350FC" w:rsidP="005350FC">
      <w:pPr>
        <w:spacing w:line="360" w:lineRule="auto"/>
        <w:ind w:firstLine="709"/>
        <w:jc w:val="both"/>
      </w:pPr>
      <w:r w:rsidRPr="00803362">
        <w:t>Проверка правописания, словари.</w:t>
      </w:r>
    </w:p>
    <w:p w:rsidR="005350FC" w:rsidRPr="00803362" w:rsidRDefault="005350FC" w:rsidP="005350FC">
      <w:pPr>
        <w:spacing w:line="360" w:lineRule="auto"/>
        <w:ind w:firstLine="709"/>
        <w:jc w:val="both"/>
      </w:pPr>
      <w:r w:rsidRPr="00803362">
        <w:t>Инструменты ввода текста с использованием сканера, программ распознавания, расшифровки устной речи. Компьютерный перевод.</w:t>
      </w:r>
    </w:p>
    <w:p w:rsidR="005350FC" w:rsidRPr="00803362" w:rsidRDefault="005350FC" w:rsidP="005350FC">
      <w:pPr>
        <w:spacing w:line="360" w:lineRule="auto"/>
        <w:ind w:firstLine="709"/>
        <w:jc w:val="both"/>
      </w:pPr>
      <w:r w:rsidRPr="00803362">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350FC" w:rsidRPr="00803362" w:rsidRDefault="005350FC" w:rsidP="005350FC">
      <w:pPr>
        <w:spacing w:line="360" w:lineRule="auto"/>
        <w:ind w:firstLine="709"/>
        <w:jc w:val="both"/>
      </w:pPr>
      <w:r w:rsidRPr="00803362">
        <w:t>Подготовка компьютерных презентаций. Включение в презентацию аудиовизуальных объектов.</w:t>
      </w:r>
    </w:p>
    <w:p w:rsidR="005350FC" w:rsidRPr="00803362" w:rsidRDefault="005350FC" w:rsidP="005350FC">
      <w:pPr>
        <w:spacing w:line="360" w:lineRule="auto"/>
        <w:ind w:firstLine="709"/>
        <w:jc w:val="both"/>
      </w:pPr>
      <w:r w:rsidRPr="00803362">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w:t>
      </w:r>
      <w:r w:rsidRPr="00803362">
        <w:lastRenderedPageBreak/>
        <w:t>цвета, яркости и контрастности.</w:t>
      </w:r>
      <w:r w:rsidRPr="00803362">
        <w:rPr>
          <w:i/>
        </w:rPr>
        <w:t xml:space="preserve">Знакомство с обработкой фотографий. Геометрические и стилевые преобразования. </w:t>
      </w:r>
    </w:p>
    <w:p w:rsidR="005350FC" w:rsidRPr="00803362" w:rsidRDefault="005350FC" w:rsidP="005350FC">
      <w:pPr>
        <w:spacing w:line="360" w:lineRule="auto"/>
        <w:ind w:firstLine="709"/>
        <w:jc w:val="both"/>
      </w:pPr>
      <w:r w:rsidRPr="00803362">
        <w:t>Ввод изображений с использованием различных цифровых устройств (цифровых фотоаппаратов и микроскопов, видеокамер, сканеров и т. д.).</w:t>
      </w:r>
    </w:p>
    <w:p w:rsidR="005350FC" w:rsidRPr="00803362" w:rsidRDefault="005350FC" w:rsidP="005350FC">
      <w:pPr>
        <w:spacing w:line="360" w:lineRule="auto"/>
        <w:ind w:firstLine="709"/>
        <w:jc w:val="both"/>
      </w:pPr>
      <w:r w:rsidRPr="00803362">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Электронные (динамические) таблицы</w:t>
      </w:r>
    </w:p>
    <w:p w:rsidR="005350FC" w:rsidRPr="00803362" w:rsidRDefault="005350FC" w:rsidP="005350FC">
      <w:pPr>
        <w:spacing w:line="360" w:lineRule="auto"/>
        <w:ind w:firstLine="709"/>
        <w:jc w:val="both"/>
      </w:pPr>
      <w:r w:rsidRPr="00803362">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5350FC" w:rsidRPr="00803362" w:rsidRDefault="005350FC" w:rsidP="005350FC">
      <w:pPr>
        <w:pStyle w:val="aff2"/>
        <w:tabs>
          <w:tab w:val="left" w:pos="900"/>
        </w:tabs>
        <w:spacing w:line="360" w:lineRule="auto"/>
        <w:ind w:left="709"/>
        <w:jc w:val="both"/>
        <w:rPr>
          <w:rFonts w:ascii="Times New Roman" w:hAnsi="Times New Roman"/>
        </w:rPr>
      </w:pPr>
      <w:r w:rsidRPr="00803362">
        <w:rPr>
          <w:rFonts w:ascii="Times New Roman" w:eastAsia="Times New Roman" w:hAnsi="Times New Roman"/>
          <w:b/>
          <w:bCs/>
        </w:rPr>
        <w:t>Базы данных. Поиск информации</w:t>
      </w:r>
    </w:p>
    <w:p w:rsidR="005350FC" w:rsidRPr="00803362" w:rsidRDefault="005350FC" w:rsidP="005350FC">
      <w:pPr>
        <w:spacing w:line="360" w:lineRule="auto"/>
        <w:ind w:firstLine="709"/>
        <w:jc w:val="both"/>
      </w:pPr>
      <w:r w:rsidRPr="00803362">
        <w:t xml:space="preserve">Базы данных. Таблица как представление отношения. Поиск данных в готовой базе. </w:t>
      </w:r>
      <w:r w:rsidRPr="00803362">
        <w:rPr>
          <w:i/>
        </w:rPr>
        <w:t>Связи между таблицами.</w:t>
      </w:r>
    </w:p>
    <w:p w:rsidR="005350FC" w:rsidRPr="00803362" w:rsidRDefault="005350FC" w:rsidP="005350FC">
      <w:pPr>
        <w:spacing w:line="360" w:lineRule="auto"/>
        <w:ind w:firstLine="709"/>
        <w:jc w:val="both"/>
      </w:pPr>
      <w:r w:rsidRPr="00803362">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03362">
        <w:rPr>
          <w:i/>
        </w:rPr>
        <w:t>Поисковые машины.</w:t>
      </w:r>
    </w:p>
    <w:p w:rsidR="005350FC" w:rsidRPr="00803362" w:rsidRDefault="005350FC" w:rsidP="005350FC">
      <w:pPr>
        <w:pStyle w:val="aff2"/>
        <w:tabs>
          <w:tab w:val="left" w:pos="900"/>
          <w:tab w:val="left" w:pos="1276"/>
          <w:tab w:val="left" w:pos="2560"/>
          <w:tab w:val="left" w:pos="5140"/>
          <w:tab w:val="left" w:pos="7260"/>
        </w:tabs>
        <w:spacing w:line="360" w:lineRule="auto"/>
        <w:ind w:left="0" w:firstLine="709"/>
        <w:jc w:val="both"/>
        <w:rPr>
          <w:rFonts w:ascii="Times New Roman" w:hAnsi="Times New Roman"/>
        </w:rPr>
      </w:pPr>
      <w:r w:rsidRPr="00803362">
        <w:rPr>
          <w:rFonts w:ascii="Times New Roman" w:eastAsia="Times New Roman" w:hAnsi="Times New Roman"/>
          <w:b/>
          <w:bCs/>
        </w:rPr>
        <w:t xml:space="preserve">Работа в информационном пространстве. Информационно-коммуникационные </w:t>
      </w:r>
      <w:r w:rsidRPr="00803362">
        <w:rPr>
          <w:rFonts w:ascii="Times New Roman" w:eastAsia="Times New Roman" w:hAnsi="Times New Roman"/>
          <w:b/>
          <w:bCs/>
          <w:w w:val="99"/>
        </w:rPr>
        <w:t>технологии</w:t>
      </w:r>
    </w:p>
    <w:p w:rsidR="005350FC" w:rsidRPr="00803362" w:rsidRDefault="005350FC" w:rsidP="005350FC">
      <w:pPr>
        <w:spacing w:line="360" w:lineRule="auto"/>
        <w:ind w:firstLine="709"/>
        <w:jc w:val="both"/>
      </w:pPr>
      <w:r w:rsidRPr="00803362">
        <w:t xml:space="preserve">Компьютерные сети. Интернет. Адресация в сети Интернет. Доменная система имен. Сайт. Сетевое хранение данных. </w:t>
      </w:r>
      <w:r w:rsidRPr="00803362">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5350FC" w:rsidRPr="00803362" w:rsidRDefault="005350FC" w:rsidP="005350FC">
      <w:pPr>
        <w:spacing w:line="360" w:lineRule="auto"/>
        <w:ind w:firstLine="709"/>
        <w:jc w:val="both"/>
      </w:pPr>
      <w:r w:rsidRPr="00803362">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5350FC" w:rsidRPr="00803362" w:rsidRDefault="005350FC" w:rsidP="005350FC">
      <w:pPr>
        <w:spacing w:line="360" w:lineRule="auto"/>
        <w:ind w:firstLine="709"/>
        <w:jc w:val="both"/>
      </w:pPr>
      <w:r w:rsidRPr="00803362">
        <w:t>Компьютерные вирусы и другие вредоносные программы; защита от них.</w:t>
      </w:r>
    </w:p>
    <w:p w:rsidR="005350FC" w:rsidRPr="00803362" w:rsidRDefault="005350FC" w:rsidP="005350FC">
      <w:pPr>
        <w:spacing w:line="360" w:lineRule="auto"/>
        <w:ind w:firstLine="709"/>
        <w:jc w:val="both"/>
      </w:pPr>
      <w:r w:rsidRPr="00803362">
        <w:t xml:space="preserve">Приемы, повышающие безопасность работы в сети Интернет. </w:t>
      </w:r>
      <w:r w:rsidRPr="00803362">
        <w:rPr>
          <w:i/>
        </w:rPr>
        <w:t xml:space="preserve">Проблема подлинности полученной информации. Электронная подпись, сертифицированные сайты и документы. </w:t>
      </w:r>
      <w:r w:rsidRPr="00803362">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5350FC" w:rsidRPr="00803362" w:rsidRDefault="005350FC" w:rsidP="005350FC">
      <w:pPr>
        <w:spacing w:line="360" w:lineRule="auto"/>
        <w:ind w:firstLine="709"/>
        <w:jc w:val="both"/>
      </w:pPr>
      <w:r w:rsidRPr="00803362">
        <w:t xml:space="preserve">Гигиенические, эргономические и технические условия эксплуатации средств ИКТ. Экономические, правовые и этические аспекты их использования. Личная </w:t>
      </w:r>
      <w:r w:rsidRPr="00803362">
        <w:lastRenderedPageBreak/>
        <w:t>информация, средства ее защиты. Организация личного информационного пространства.</w:t>
      </w:r>
    </w:p>
    <w:p w:rsidR="005350FC" w:rsidRPr="00803362" w:rsidRDefault="005350FC" w:rsidP="005350FC">
      <w:pPr>
        <w:spacing w:line="360" w:lineRule="auto"/>
        <w:ind w:firstLine="709"/>
        <w:jc w:val="both"/>
        <w:rPr>
          <w:i/>
        </w:rPr>
      </w:pPr>
      <w:r w:rsidRPr="00803362">
        <w:t xml:space="preserve">Основные этапы и тенденции развития ИКТ. Стандарты в сфере информатики и ИКТ. </w:t>
      </w:r>
      <w:r w:rsidRPr="00803362">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5350FC" w:rsidRPr="00803362" w:rsidRDefault="005350FC" w:rsidP="005350FC">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4" w:name="_Toc409691710"/>
      <w:bookmarkStart w:id="175" w:name="_Toc410654035"/>
      <w:bookmarkStart w:id="176" w:name="_Toc31893462"/>
      <w:bookmarkStart w:id="177" w:name="_Toc31898642"/>
      <w:r w:rsidRPr="00803362">
        <w:rPr>
          <w:rFonts w:ascii="Times New Roman" w:hAnsi="Times New Roman"/>
          <w:sz w:val="24"/>
          <w:szCs w:val="24"/>
        </w:rPr>
        <w:t>2.2.2.10. Физика</w:t>
      </w:r>
      <w:bookmarkEnd w:id="174"/>
      <w:bookmarkEnd w:id="175"/>
      <w:bookmarkEnd w:id="176"/>
      <w:bookmarkEnd w:id="177"/>
    </w:p>
    <w:p w:rsidR="005350FC" w:rsidRPr="00803362" w:rsidRDefault="005350FC" w:rsidP="005350FC">
      <w:pPr>
        <w:spacing w:line="360" w:lineRule="auto"/>
        <w:ind w:firstLine="709"/>
        <w:jc w:val="both"/>
      </w:pPr>
      <w:r w:rsidRPr="00803362">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350FC" w:rsidRPr="00803362" w:rsidRDefault="005350FC" w:rsidP="005350FC">
      <w:pPr>
        <w:spacing w:line="360" w:lineRule="auto"/>
        <w:ind w:firstLine="709"/>
        <w:jc w:val="both"/>
      </w:pPr>
      <w:r w:rsidRPr="00803362">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350FC" w:rsidRPr="00803362" w:rsidRDefault="005350FC" w:rsidP="005350FC">
      <w:pPr>
        <w:spacing w:line="360" w:lineRule="auto"/>
        <w:ind w:firstLine="709"/>
        <w:jc w:val="both"/>
      </w:pPr>
      <w:r w:rsidRPr="00803362">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350FC" w:rsidRPr="00803362" w:rsidRDefault="005350FC" w:rsidP="005350FC">
      <w:pPr>
        <w:spacing w:line="360" w:lineRule="auto"/>
        <w:ind w:firstLine="709"/>
        <w:jc w:val="both"/>
      </w:pPr>
      <w:r w:rsidRPr="00803362">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5350FC" w:rsidRPr="00803362" w:rsidRDefault="005350FC" w:rsidP="005350FC">
      <w:pPr>
        <w:tabs>
          <w:tab w:val="left" w:pos="851"/>
        </w:tabs>
        <w:autoSpaceDE w:val="0"/>
        <w:autoSpaceDN w:val="0"/>
        <w:adjustRightInd w:val="0"/>
        <w:spacing w:line="360" w:lineRule="auto"/>
        <w:ind w:firstLine="709"/>
        <w:jc w:val="both"/>
      </w:pPr>
    </w:p>
    <w:p w:rsidR="005350FC" w:rsidRPr="00803362" w:rsidRDefault="005350FC" w:rsidP="005350FC">
      <w:pPr>
        <w:widowControl w:val="0"/>
        <w:tabs>
          <w:tab w:val="left" w:pos="709"/>
          <w:tab w:val="left" w:pos="989"/>
        </w:tabs>
        <w:spacing w:line="360" w:lineRule="auto"/>
        <w:ind w:firstLine="851"/>
        <w:jc w:val="both"/>
        <w:rPr>
          <w:b/>
        </w:rPr>
      </w:pPr>
      <w:r w:rsidRPr="00803362">
        <w:rPr>
          <w:b/>
        </w:rPr>
        <w:lastRenderedPageBreak/>
        <w:t>Физика и физические методы изучения природы</w:t>
      </w:r>
    </w:p>
    <w:p w:rsidR="005350FC" w:rsidRPr="00803362" w:rsidRDefault="005350FC" w:rsidP="005350FC">
      <w:pPr>
        <w:tabs>
          <w:tab w:val="left" w:pos="851"/>
        </w:tabs>
        <w:spacing w:line="360" w:lineRule="auto"/>
        <w:ind w:firstLine="709"/>
        <w:jc w:val="both"/>
        <w:rPr>
          <w:bCs/>
        </w:rPr>
      </w:pPr>
      <w:r w:rsidRPr="00803362">
        <w:t xml:space="preserve">Физика – наука о природе. </w:t>
      </w:r>
      <w:r w:rsidRPr="00803362">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5350FC" w:rsidRPr="00803362" w:rsidRDefault="005350FC" w:rsidP="005350FC">
      <w:pPr>
        <w:tabs>
          <w:tab w:val="left" w:pos="851"/>
        </w:tabs>
        <w:spacing w:line="360" w:lineRule="auto"/>
        <w:ind w:firstLine="709"/>
        <w:jc w:val="both"/>
      </w:pPr>
      <w:r w:rsidRPr="00803362">
        <w:t>Физические величины и их измерение. Точность и погрешность измерений. Международная система единиц.</w:t>
      </w:r>
    </w:p>
    <w:p w:rsidR="005350FC" w:rsidRPr="00803362" w:rsidRDefault="005350FC" w:rsidP="005350FC">
      <w:pPr>
        <w:tabs>
          <w:tab w:val="left" w:pos="851"/>
        </w:tabs>
        <w:spacing w:line="360" w:lineRule="auto"/>
        <w:ind w:firstLine="709"/>
        <w:jc w:val="both"/>
      </w:pPr>
      <w:r w:rsidRPr="00803362">
        <w:t>Физические законы и закономерности. Физика и техника. Научный метод познания. Роль физики в формировании естественнонаучной грамотности.</w:t>
      </w:r>
    </w:p>
    <w:p w:rsidR="005350FC" w:rsidRPr="00803362" w:rsidRDefault="005350FC" w:rsidP="005350FC">
      <w:pPr>
        <w:widowControl w:val="0"/>
        <w:tabs>
          <w:tab w:val="left" w:pos="851"/>
          <w:tab w:val="left" w:pos="989"/>
        </w:tabs>
        <w:spacing w:line="360" w:lineRule="auto"/>
        <w:ind w:left="709"/>
        <w:jc w:val="both"/>
        <w:rPr>
          <w:b/>
        </w:rPr>
      </w:pPr>
      <w:r w:rsidRPr="00803362">
        <w:rPr>
          <w:b/>
        </w:rPr>
        <w:t>Механические явления</w:t>
      </w:r>
    </w:p>
    <w:p w:rsidR="005350FC" w:rsidRPr="00803362" w:rsidRDefault="005350FC" w:rsidP="005350FC">
      <w:pPr>
        <w:tabs>
          <w:tab w:val="left" w:pos="851"/>
        </w:tabs>
        <w:spacing w:line="360" w:lineRule="auto"/>
        <w:ind w:firstLine="709"/>
        <w:jc w:val="both"/>
      </w:pPr>
      <w:r w:rsidRPr="00803362">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350FC" w:rsidRPr="00803362" w:rsidRDefault="005350FC" w:rsidP="005350FC">
      <w:pPr>
        <w:tabs>
          <w:tab w:val="left" w:pos="851"/>
        </w:tabs>
        <w:spacing w:line="360" w:lineRule="auto"/>
        <w:ind w:firstLine="709"/>
        <w:jc w:val="both"/>
      </w:pPr>
      <w:r w:rsidRPr="00803362">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350FC" w:rsidRPr="00803362" w:rsidRDefault="005350FC" w:rsidP="005350FC">
      <w:pPr>
        <w:tabs>
          <w:tab w:val="left" w:pos="851"/>
        </w:tabs>
        <w:spacing w:line="360" w:lineRule="auto"/>
        <w:ind w:firstLine="709"/>
        <w:jc w:val="both"/>
      </w:pPr>
      <w:r w:rsidRPr="00803362">
        <w:t xml:space="preserve">Простые механизмы. Условия равновесия твердого тела, имеющего закрепленную ось движения. Момент силы. </w:t>
      </w:r>
      <w:r w:rsidRPr="00803362">
        <w:rPr>
          <w:i/>
        </w:rPr>
        <w:t xml:space="preserve">Центр тяжести тела. </w:t>
      </w:r>
      <w:r w:rsidRPr="00803362">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350FC" w:rsidRPr="00803362" w:rsidRDefault="005350FC" w:rsidP="005350FC">
      <w:pPr>
        <w:tabs>
          <w:tab w:val="left" w:pos="851"/>
        </w:tabs>
        <w:spacing w:line="360" w:lineRule="auto"/>
        <w:ind w:firstLine="709"/>
        <w:jc w:val="both"/>
      </w:pPr>
      <w:r w:rsidRPr="00803362">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350FC" w:rsidRPr="00803362" w:rsidRDefault="005350FC" w:rsidP="005350FC">
      <w:pPr>
        <w:tabs>
          <w:tab w:val="left" w:pos="851"/>
        </w:tabs>
        <w:spacing w:line="360" w:lineRule="auto"/>
        <w:ind w:firstLine="709"/>
        <w:jc w:val="both"/>
      </w:pPr>
      <w:r w:rsidRPr="00803362">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350FC" w:rsidRPr="00803362" w:rsidRDefault="005350FC" w:rsidP="005350FC">
      <w:pPr>
        <w:widowControl w:val="0"/>
        <w:tabs>
          <w:tab w:val="left" w:pos="851"/>
          <w:tab w:val="left" w:pos="989"/>
        </w:tabs>
        <w:spacing w:line="360" w:lineRule="auto"/>
        <w:ind w:left="709"/>
        <w:jc w:val="both"/>
        <w:rPr>
          <w:b/>
        </w:rPr>
      </w:pPr>
      <w:r w:rsidRPr="00803362">
        <w:rPr>
          <w:b/>
        </w:rPr>
        <w:t>Тепловые явления</w:t>
      </w:r>
    </w:p>
    <w:p w:rsidR="005350FC" w:rsidRPr="00803362" w:rsidRDefault="005350FC" w:rsidP="005350FC">
      <w:pPr>
        <w:tabs>
          <w:tab w:val="left" w:pos="851"/>
        </w:tabs>
        <w:spacing w:line="360" w:lineRule="auto"/>
        <w:ind w:firstLine="709"/>
        <w:jc w:val="both"/>
      </w:pPr>
      <w:r w:rsidRPr="00803362">
        <w:t>Строение вещества. Атомы и молекулы. Тепловое движение атомов и молекул. Диффузия в газах, жидкостях и твердых телах.</w:t>
      </w:r>
      <w:r w:rsidRPr="00803362">
        <w:rPr>
          <w:i/>
        </w:rPr>
        <w:t>Броуновское движение</w:t>
      </w:r>
      <w:r w:rsidRPr="00803362">
        <w:t>. Взаимодействие (притяжение и отталкивание) молекул. Агрегатные состояния вещества. Различие в строении твердых тел, жидкостей и газов.</w:t>
      </w:r>
    </w:p>
    <w:p w:rsidR="005350FC" w:rsidRPr="00803362" w:rsidRDefault="005350FC" w:rsidP="005350FC">
      <w:pPr>
        <w:tabs>
          <w:tab w:val="left" w:pos="851"/>
        </w:tabs>
        <w:spacing w:line="360" w:lineRule="auto"/>
        <w:ind w:firstLine="709"/>
        <w:jc w:val="both"/>
        <w:rPr>
          <w:i/>
        </w:rPr>
      </w:pPr>
      <w:r w:rsidRPr="00803362">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803362">
        <w:rPr>
          <w:i/>
        </w:rPr>
        <w:t>Экологические проблемы использования тепловых машин.</w:t>
      </w:r>
    </w:p>
    <w:p w:rsidR="005350FC" w:rsidRPr="00803362" w:rsidRDefault="005350FC" w:rsidP="005350FC">
      <w:pPr>
        <w:widowControl w:val="0"/>
        <w:tabs>
          <w:tab w:val="left" w:pos="851"/>
          <w:tab w:val="left" w:pos="989"/>
        </w:tabs>
        <w:spacing w:line="360" w:lineRule="auto"/>
        <w:ind w:left="709"/>
        <w:jc w:val="both"/>
        <w:rPr>
          <w:b/>
        </w:rPr>
      </w:pPr>
      <w:r w:rsidRPr="00803362">
        <w:rPr>
          <w:b/>
        </w:rPr>
        <w:t>Электромагнитные явления</w:t>
      </w:r>
    </w:p>
    <w:p w:rsidR="005350FC" w:rsidRPr="00803362" w:rsidRDefault="005350FC" w:rsidP="005350FC">
      <w:pPr>
        <w:tabs>
          <w:tab w:val="left" w:pos="851"/>
        </w:tabs>
        <w:spacing w:line="360" w:lineRule="auto"/>
        <w:ind w:firstLine="709"/>
        <w:jc w:val="both"/>
        <w:rPr>
          <w:i/>
        </w:rPr>
      </w:pPr>
      <w:r w:rsidRPr="00803362">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03362">
        <w:rPr>
          <w:i/>
        </w:rPr>
        <w:t>Напряженность электрического поля.</w:t>
      </w:r>
      <w:r w:rsidRPr="00803362">
        <w:t xml:space="preserve">Действие электрического поля на электрические заряды. </w:t>
      </w:r>
      <w:r w:rsidRPr="00803362">
        <w:rPr>
          <w:i/>
        </w:rPr>
        <w:t>Конденсатор.Энергия электрического поля конденсатора.</w:t>
      </w:r>
    </w:p>
    <w:p w:rsidR="005350FC" w:rsidRPr="00803362" w:rsidRDefault="005350FC" w:rsidP="005350FC">
      <w:pPr>
        <w:tabs>
          <w:tab w:val="left" w:pos="851"/>
        </w:tabs>
        <w:spacing w:line="360" w:lineRule="auto"/>
        <w:ind w:firstLine="709"/>
        <w:jc w:val="both"/>
      </w:pPr>
      <w:r w:rsidRPr="00803362">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350FC" w:rsidRPr="00803362" w:rsidRDefault="005350FC" w:rsidP="005350FC">
      <w:pPr>
        <w:tabs>
          <w:tab w:val="left" w:pos="851"/>
        </w:tabs>
        <w:spacing w:line="360" w:lineRule="auto"/>
        <w:ind w:firstLine="709"/>
        <w:jc w:val="both"/>
      </w:pPr>
      <w:r w:rsidRPr="00803362">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350FC" w:rsidRPr="00803362" w:rsidRDefault="005350FC" w:rsidP="005350FC">
      <w:pPr>
        <w:tabs>
          <w:tab w:val="left" w:pos="851"/>
        </w:tabs>
        <w:spacing w:line="360" w:lineRule="auto"/>
        <w:ind w:firstLine="709"/>
        <w:jc w:val="both"/>
      </w:pPr>
      <w:r w:rsidRPr="00803362">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350FC" w:rsidRPr="00803362" w:rsidRDefault="005350FC" w:rsidP="005350FC">
      <w:pPr>
        <w:tabs>
          <w:tab w:val="left" w:pos="851"/>
        </w:tabs>
        <w:spacing w:line="360" w:lineRule="auto"/>
        <w:ind w:firstLine="709"/>
        <w:jc w:val="both"/>
      </w:pPr>
      <w:r w:rsidRPr="00803362">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03362">
        <w:rPr>
          <w:i/>
        </w:rPr>
        <w:t>Сила Ампера и сила Лоренца.</w:t>
      </w:r>
      <w:r w:rsidRPr="00803362">
        <w:t xml:space="preserve"> Электродвигатель. Явление электромагнитной индукция. Опыты Фарадея.</w:t>
      </w:r>
    </w:p>
    <w:p w:rsidR="005350FC" w:rsidRPr="00803362" w:rsidRDefault="005350FC" w:rsidP="005350FC">
      <w:pPr>
        <w:tabs>
          <w:tab w:val="left" w:pos="851"/>
        </w:tabs>
        <w:spacing w:line="360" w:lineRule="auto"/>
        <w:ind w:firstLine="709"/>
        <w:jc w:val="both"/>
      </w:pPr>
      <w:r w:rsidRPr="00803362">
        <w:t xml:space="preserve">Электромагнитные колебания. </w:t>
      </w:r>
      <w:r w:rsidRPr="00803362">
        <w:rPr>
          <w:i/>
        </w:rPr>
        <w:t>Колебательный контур. Электрогенератор. Переменный ток. Трансформатор.</w:t>
      </w:r>
      <w:r w:rsidRPr="00803362">
        <w:t xml:space="preserve"> Передача электрической энергии на расстояние. Электромагнитные волны и их свойства. </w:t>
      </w:r>
      <w:r w:rsidRPr="00803362">
        <w:rPr>
          <w:i/>
        </w:rPr>
        <w:t>Принципы радиосвязи и телевидения.Влияние электромагнитных излучений на живые организмы.</w:t>
      </w:r>
    </w:p>
    <w:p w:rsidR="005350FC" w:rsidRPr="00803362" w:rsidRDefault="005350FC" w:rsidP="005350FC">
      <w:pPr>
        <w:tabs>
          <w:tab w:val="left" w:pos="851"/>
        </w:tabs>
        <w:spacing w:line="360" w:lineRule="auto"/>
        <w:ind w:firstLine="709"/>
        <w:jc w:val="both"/>
      </w:pPr>
      <w:r w:rsidRPr="00803362">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03362">
        <w:rPr>
          <w:i/>
        </w:rPr>
        <w:t>Оптические приборы.</w:t>
      </w:r>
      <w:r w:rsidRPr="00803362">
        <w:t xml:space="preserve"> Глаз как оптическая система. Дисперсия света. </w:t>
      </w:r>
      <w:r w:rsidRPr="00803362">
        <w:rPr>
          <w:i/>
        </w:rPr>
        <w:t>Интерференция и дифракция света.</w:t>
      </w:r>
    </w:p>
    <w:p w:rsidR="005350FC" w:rsidRPr="00803362" w:rsidRDefault="005350FC" w:rsidP="005350FC">
      <w:pPr>
        <w:widowControl w:val="0"/>
        <w:tabs>
          <w:tab w:val="left" w:pos="851"/>
          <w:tab w:val="left" w:pos="989"/>
        </w:tabs>
        <w:spacing w:line="360" w:lineRule="auto"/>
        <w:ind w:left="709"/>
        <w:jc w:val="both"/>
        <w:rPr>
          <w:b/>
        </w:rPr>
      </w:pPr>
      <w:r w:rsidRPr="00803362">
        <w:rPr>
          <w:b/>
        </w:rPr>
        <w:t>Квантовые явления</w:t>
      </w:r>
    </w:p>
    <w:p w:rsidR="005350FC" w:rsidRPr="00803362" w:rsidRDefault="005350FC" w:rsidP="005350FC">
      <w:pPr>
        <w:tabs>
          <w:tab w:val="left" w:pos="851"/>
        </w:tabs>
        <w:spacing w:line="360" w:lineRule="auto"/>
        <w:ind w:firstLine="709"/>
        <w:jc w:val="both"/>
      </w:pPr>
      <w:r w:rsidRPr="00803362">
        <w:t>Строение атомов. Планетарная модель атома. Квантовый характер поглощения и испускания света атомами. Линейчатые спектры.</w:t>
      </w:r>
    </w:p>
    <w:p w:rsidR="005350FC" w:rsidRPr="00803362" w:rsidRDefault="005350FC" w:rsidP="005350FC">
      <w:pPr>
        <w:tabs>
          <w:tab w:val="left" w:pos="851"/>
        </w:tabs>
        <w:spacing w:line="360" w:lineRule="auto"/>
        <w:ind w:firstLine="709"/>
        <w:jc w:val="both"/>
      </w:pPr>
      <w:r w:rsidRPr="00803362">
        <w:t xml:space="preserve"> Опыты Резерфорда.</w:t>
      </w:r>
    </w:p>
    <w:p w:rsidR="005350FC" w:rsidRPr="00803362" w:rsidRDefault="005350FC" w:rsidP="005350FC">
      <w:pPr>
        <w:tabs>
          <w:tab w:val="left" w:pos="851"/>
        </w:tabs>
        <w:spacing w:line="360" w:lineRule="auto"/>
        <w:ind w:firstLine="709"/>
        <w:jc w:val="both"/>
        <w:rPr>
          <w:i/>
        </w:rPr>
      </w:pPr>
      <w:r w:rsidRPr="00803362">
        <w:t>Состав атомного ядра. Протон, нейтрон и электрон. Закон Эйнштейна о пропорциональности массы и энергии.</w:t>
      </w:r>
      <w:r w:rsidRPr="00803362">
        <w:rPr>
          <w:i/>
        </w:rPr>
        <w:t>Дефект масс и энергия связи атомных ядер.</w:t>
      </w:r>
      <w:r w:rsidRPr="00803362">
        <w:t xml:space="preserve"> Радиоактивность. Период полураспада. Альфа-излучение. </w:t>
      </w:r>
      <w:r w:rsidRPr="00803362">
        <w:rPr>
          <w:i/>
        </w:rPr>
        <w:t>Бета-излучение</w:t>
      </w:r>
      <w:r w:rsidRPr="00803362">
        <w:t xml:space="preserve">. Гамма-излучение. Ядерные реакции. Источники энергии Солнца и звезд. Ядерная энергетика. </w:t>
      </w:r>
      <w:r w:rsidRPr="00803362">
        <w:rPr>
          <w:i/>
        </w:rPr>
        <w:t xml:space="preserve">Экологические проблемы работы атомных электростанций. </w:t>
      </w:r>
      <w:r w:rsidRPr="00803362">
        <w:t xml:space="preserve">Дозиметрия. </w:t>
      </w:r>
      <w:r w:rsidRPr="00803362">
        <w:rPr>
          <w:i/>
        </w:rPr>
        <w:t>Влияние радиоактивных излучений на живые организмы.</w:t>
      </w:r>
    </w:p>
    <w:p w:rsidR="005350FC" w:rsidRPr="00803362" w:rsidRDefault="005350FC" w:rsidP="005350FC">
      <w:pPr>
        <w:widowControl w:val="0"/>
        <w:tabs>
          <w:tab w:val="left" w:pos="851"/>
          <w:tab w:val="left" w:pos="989"/>
        </w:tabs>
        <w:spacing w:line="360" w:lineRule="auto"/>
        <w:ind w:left="709"/>
        <w:jc w:val="both"/>
        <w:rPr>
          <w:b/>
        </w:rPr>
      </w:pPr>
      <w:r w:rsidRPr="00803362">
        <w:rPr>
          <w:b/>
        </w:rPr>
        <w:t>Строение и эволюция Вселенной</w:t>
      </w:r>
    </w:p>
    <w:p w:rsidR="005350FC" w:rsidRPr="00803362" w:rsidRDefault="005350FC" w:rsidP="005350FC">
      <w:pPr>
        <w:tabs>
          <w:tab w:val="left" w:pos="851"/>
        </w:tabs>
        <w:spacing w:line="360" w:lineRule="auto"/>
        <w:ind w:firstLine="709"/>
        <w:jc w:val="both"/>
      </w:pPr>
      <w:r w:rsidRPr="00803362">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w:t>
      </w:r>
      <w:r w:rsidRPr="00803362">
        <w:lastRenderedPageBreak/>
        <w:t xml:space="preserve">природа Солнца и звезд. Строение Вселенной. Эволюция Вселенной. Гипотеза Большого взрыва. </w:t>
      </w:r>
    </w:p>
    <w:p w:rsidR="005350FC" w:rsidRPr="00803362" w:rsidRDefault="005350FC" w:rsidP="005350FC">
      <w:pPr>
        <w:tabs>
          <w:tab w:val="left" w:pos="851"/>
        </w:tabs>
        <w:spacing w:line="360" w:lineRule="auto"/>
        <w:ind w:firstLine="709"/>
        <w:jc w:val="both"/>
        <w:rPr>
          <w:b/>
          <w:bCs/>
        </w:rPr>
      </w:pPr>
      <w:r w:rsidRPr="00803362">
        <w:rPr>
          <w:b/>
          <w:bCs/>
        </w:rPr>
        <w:t>Примерные темы лабораторных и практических работ</w:t>
      </w:r>
    </w:p>
    <w:p w:rsidR="005350FC" w:rsidRPr="00803362" w:rsidRDefault="005350FC" w:rsidP="005350FC">
      <w:pPr>
        <w:tabs>
          <w:tab w:val="left" w:pos="851"/>
        </w:tabs>
        <w:spacing w:line="360" w:lineRule="auto"/>
        <w:ind w:firstLine="709"/>
        <w:jc w:val="both"/>
        <w:rPr>
          <w:bCs/>
        </w:rPr>
      </w:pPr>
      <w:r w:rsidRPr="00803362">
        <w:rPr>
          <w:bCs/>
        </w:rPr>
        <w:t>Лабораторные работы (независимо от тематической принадлежности) делятся следующие типы:</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 xml:space="preserve">Проведение прямых измерений физических величин </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Расчет по полученным результатам прямых измерений зависимого от них параметра (косвенные измерения).</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Наблюдение явлений и постановка опытов (на качественном уровне) по обнаружению факторов, влияющих на протекание данных явлений.</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Исследование зависимости одной физической величины от другой с представлением результатов в виде графика или таблицы.</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 xml:space="preserve">Проверка заданных предположений (прямые измерения физических величин и сравнение заданных соотношений между ними). </w:t>
      </w:r>
    </w:p>
    <w:p w:rsidR="005350FC" w:rsidRPr="00803362" w:rsidRDefault="005350FC" w:rsidP="004B0876">
      <w:pPr>
        <w:widowControl w:val="0"/>
        <w:numPr>
          <w:ilvl w:val="0"/>
          <w:numId w:val="59"/>
        </w:numPr>
        <w:tabs>
          <w:tab w:val="left" w:pos="851"/>
        </w:tabs>
        <w:spacing w:line="360" w:lineRule="auto"/>
        <w:ind w:left="0" w:firstLine="709"/>
        <w:jc w:val="both"/>
        <w:rPr>
          <w:bCs/>
        </w:rPr>
      </w:pPr>
      <w:r w:rsidRPr="00803362">
        <w:rPr>
          <w:bCs/>
        </w:rPr>
        <w:t>Знакомство с техническими устройствами и их конструирование.</w:t>
      </w:r>
    </w:p>
    <w:p w:rsidR="005350FC" w:rsidRPr="00803362" w:rsidRDefault="005350FC" w:rsidP="005350FC">
      <w:pPr>
        <w:tabs>
          <w:tab w:val="left" w:pos="851"/>
        </w:tabs>
        <w:spacing w:line="360" w:lineRule="auto"/>
        <w:ind w:firstLine="709"/>
        <w:jc w:val="both"/>
        <w:rPr>
          <w:bCs/>
        </w:rPr>
      </w:pPr>
      <w:r w:rsidRPr="00803362">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5350FC" w:rsidRPr="00803362" w:rsidRDefault="005350FC" w:rsidP="005350FC">
      <w:pPr>
        <w:tabs>
          <w:tab w:val="left" w:pos="851"/>
        </w:tabs>
        <w:spacing w:line="360" w:lineRule="auto"/>
        <w:ind w:firstLine="709"/>
        <w:jc w:val="both"/>
        <w:rPr>
          <w:bCs/>
        </w:rPr>
      </w:pPr>
      <w:r w:rsidRPr="00803362">
        <w:rPr>
          <w:b/>
          <w:bCs/>
        </w:rPr>
        <w:t>Проведение прямых измерений физических величин</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размеров тел.</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размеров малых тел.</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массы тела.</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объема тела.</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силы.</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времени процесса, периода колебаний.</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температуры.</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давления воздуха в баллоне под поршнем.</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силы тока и его регулирование.</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напряжения.</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углов падения и преломления.</w:t>
      </w:r>
    </w:p>
    <w:p w:rsidR="005350FC" w:rsidRPr="00803362" w:rsidRDefault="005350FC" w:rsidP="004B0876">
      <w:pPr>
        <w:widowControl w:val="0"/>
        <w:numPr>
          <w:ilvl w:val="0"/>
          <w:numId w:val="61"/>
        </w:numPr>
        <w:tabs>
          <w:tab w:val="left" w:pos="851"/>
          <w:tab w:val="left" w:pos="989"/>
        </w:tabs>
        <w:spacing w:line="360" w:lineRule="auto"/>
        <w:ind w:left="0" w:firstLine="709"/>
        <w:jc w:val="both"/>
        <w:rPr>
          <w:bCs/>
        </w:rPr>
      </w:pPr>
      <w:r w:rsidRPr="00803362">
        <w:rPr>
          <w:bCs/>
        </w:rPr>
        <w:t>Измерение фокусного расстояния линзы.</w:t>
      </w:r>
    </w:p>
    <w:p w:rsidR="005350FC" w:rsidRPr="00803362" w:rsidRDefault="005350FC" w:rsidP="004B0876">
      <w:pPr>
        <w:widowControl w:val="0"/>
        <w:numPr>
          <w:ilvl w:val="0"/>
          <w:numId w:val="61"/>
        </w:numPr>
        <w:tabs>
          <w:tab w:val="left" w:pos="851"/>
          <w:tab w:val="left" w:pos="989"/>
        </w:tabs>
        <w:spacing w:line="360" w:lineRule="auto"/>
        <w:ind w:left="0" w:firstLine="709"/>
        <w:jc w:val="both"/>
      </w:pPr>
      <w:r w:rsidRPr="00803362">
        <w:rPr>
          <w:bCs/>
        </w:rPr>
        <w:t>Измерение радиоактивного</w:t>
      </w:r>
      <w:r w:rsidRPr="00803362">
        <w:t xml:space="preserve"> фона.</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Расчет по полученным результатам прямых измерений зависимого от них параметра (косвенные измерения)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плотности вещества твердого тела.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lastRenderedPageBreak/>
        <w:t>Определение коэффициента трения скольжения.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жесткости пружины.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выталкивающей силы, действующей на погруженное в жидкость тело.</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момента силы.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скорости равномерного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средней скорости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ускорения равноускоренного движения.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работы и мощности.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частоты колебаний груза на пружине и нити.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относительной влажности.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количества теплоты.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удельной теплоемкости.</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работы и мощности электрического тока.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Измерение сопротивления.</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Определение оптической силы линзы.</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5350FC" w:rsidRPr="00803362" w:rsidRDefault="005350FC" w:rsidP="004B0876">
      <w:pPr>
        <w:widowControl w:val="0"/>
        <w:numPr>
          <w:ilvl w:val="0"/>
          <w:numId w:val="63"/>
        </w:numPr>
        <w:tabs>
          <w:tab w:val="left" w:pos="851"/>
          <w:tab w:val="left" w:pos="989"/>
        </w:tabs>
        <w:spacing w:line="360" w:lineRule="auto"/>
        <w:ind w:left="0" w:firstLine="709"/>
        <w:jc w:val="both"/>
        <w:rPr>
          <w:bCs/>
        </w:rPr>
      </w:pPr>
      <w:r w:rsidRPr="00803362">
        <w:rPr>
          <w:bCs/>
        </w:rPr>
        <w:t>Исследование зависимости силы трения от характера поверхности, ее независимости от площади.</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Наблюдение явлений и постановка опытов (на качественном уровне) по обнаружению факторов, влияющих на протекание данных явлений</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периода колебаний груза на нити от длины и независимости от массы.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периода колебаний груза на пружине от массы и жесткости.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давления газа от объема и температуры.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зависимости температуры остывающей воды от времени.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явления взаимодействия катушки с током и магнита.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явления электромагнитной индукции.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явления отражения и преломления света.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Наблюдение явления дисперсии.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Обнаружение зависимости сопротивления проводника от его параметров и вещества.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lastRenderedPageBreak/>
        <w:t>Исследование зависимости веса тела в жидкости от объема погруженной части.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одной физической величины от другой с представлением результатов в виде графика или таблицы.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массы от объема.</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пути от времени при равноускоренном движении без начальной скорости.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скорости от времени и пути при равноускоренном движении.</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трения от силы давления.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деформации пружины от силы.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периода колебаний груза на нити от длины.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периода колебаний груза на пружине от жесткости и массы.</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тока через проводник от напряжения.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силы тока через лампочку от напряжения.</w:t>
      </w:r>
    </w:p>
    <w:p w:rsidR="005350FC" w:rsidRPr="00803362" w:rsidRDefault="005350FC" w:rsidP="004B0876">
      <w:pPr>
        <w:widowControl w:val="0"/>
        <w:numPr>
          <w:ilvl w:val="0"/>
          <w:numId w:val="60"/>
        </w:numPr>
        <w:tabs>
          <w:tab w:val="left" w:pos="851"/>
          <w:tab w:val="left" w:pos="989"/>
        </w:tabs>
        <w:spacing w:line="360" w:lineRule="auto"/>
        <w:ind w:left="0" w:firstLine="709"/>
        <w:jc w:val="both"/>
        <w:rPr>
          <w:bCs/>
        </w:rPr>
      </w:pPr>
      <w:r w:rsidRPr="00803362">
        <w:rPr>
          <w:bCs/>
        </w:rPr>
        <w:t>Исследование зависимости угла преломления от угла падения.</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о линейной зависимости длины столбика жидкости в трубке от температуры.</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о прямой пропорциональности скорости при равноускоренном движении пройденному пути.</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гипотезы: при последовательно включенных лампочки и проводника или двух проводников напряжения складывать нельзя (можно).</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Проверка правила сложения токов на двух параллельно включенных резисторов.</w:t>
      </w:r>
    </w:p>
    <w:p w:rsidR="005350FC" w:rsidRPr="00803362" w:rsidRDefault="005350FC" w:rsidP="005350FC">
      <w:pPr>
        <w:shd w:val="clear" w:color="auto" w:fill="FFFFFF"/>
        <w:tabs>
          <w:tab w:val="left" w:pos="851"/>
        </w:tabs>
        <w:autoSpaceDE w:val="0"/>
        <w:autoSpaceDN w:val="0"/>
        <w:adjustRightInd w:val="0"/>
        <w:spacing w:line="360" w:lineRule="auto"/>
        <w:ind w:firstLine="709"/>
        <w:contextualSpacing/>
        <w:jc w:val="both"/>
        <w:rPr>
          <w:rFonts w:eastAsia="Courier New"/>
          <w:b/>
        </w:rPr>
      </w:pPr>
      <w:r w:rsidRPr="00803362">
        <w:rPr>
          <w:rFonts w:eastAsia="Courier New"/>
          <w:b/>
        </w:rPr>
        <w:t>Знакомство с техническими устройствами и их конструирование</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наклонной плоскости с заданным значением КПД.</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ареометра и испытание его работы.</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Сборка электрической цепи и измерение силы тока в ее различных участках.</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Сборка электромагнита и испытание его действия.</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Изучение электрического двигателя постоянного тока (на модели).</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электродвигателя.</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модели телескопа.</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lastRenderedPageBreak/>
        <w:t>Конструирование модели лодки с заданной грузоподъемностью.</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Оценка своего зрения и подбор очков.</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Конструирование простейшего генератора.</w:t>
      </w:r>
    </w:p>
    <w:p w:rsidR="005350FC" w:rsidRPr="00803362" w:rsidRDefault="005350FC" w:rsidP="004B0876">
      <w:pPr>
        <w:widowControl w:val="0"/>
        <w:numPr>
          <w:ilvl w:val="0"/>
          <w:numId w:val="64"/>
        </w:numPr>
        <w:tabs>
          <w:tab w:val="left" w:pos="851"/>
          <w:tab w:val="left" w:pos="989"/>
        </w:tabs>
        <w:spacing w:line="360" w:lineRule="auto"/>
        <w:ind w:left="0" w:firstLine="709"/>
        <w:jc w:val="both"/>
        <w:rPr>
          <w:bCs/>
        </w:rPr>
      </w:pPr>
      <w:r w:rsidRPr="00803362">
        <w:rPr>
          <w:bCs/>
        </w:rPr>
        <w:t>Изучение свойств изображения в линзах.</w:t>
      </w:r>
    </w:p>
    <w:p w:rsidR="005350FC" w:rsidRPr="00803362" w:rsidRDefault="005350FC" w:rsidP="005350FC">
      <w:pPr>
        <w:spacing w:line="360" w:lineRule="auto"/>
        <w:ind w:firstLine="709"/>
        <w:jc w:val="both"/>
      </w:pPr>
    </w:p>
    <w:p w:rsidR="005350FC" w:rsidRPr="00803362" w:rsidRDefault="005350FC" w:rsidP="005350FC">
      <w:pPr>
        <w:pStyle w:val="4"/>
        <w:ind w:left="1701"/>
        <w:rPr>
          <w:rFonts w:ascii="Times New Roman" w:hAnsi="Times New Roman"/>
          <w:sz w:val="24"/>
          <w:szCs w:val="24"/>
        </w:rPr>
      </w:pPr>
      <w:bookmarkStart w:id="178" w:name="_Toc409691711"/>
      <w:bookmarkStart w:id="179" w:name="_Toc410654036"/>
      <w:bookmarkStart w:id="180" w:name="_Toc31893463"/>
      <w:bookmarkStart w:id="181" w:name="_Toc31898643"/>
      <w:r w:rsidRPr="00803362">
        <w:rPr>
          <w:rFonts w:ascii="Times New Roman" w:hAnsi="Times New Roman"/>
          <w:sz w:val="24"/>
          <w:szCs w:val="24"/>
        </w:rPr>
        <w:t>2.2.2.11. Биология</w:t>
      </w:r>
      <w:bookmarkEnd w:id="178"/>
      <w:bookmarkEnd w:id="179"/>
      <w:bookmarkEnd w:id="180"/>
      <w:bookmarkEnd w:id="181"/>
    </w:p>
    <w:p w:rsidR="005350FC" w:rsidRPr="00803362" w:rsidRDefault="005350FC" w:rsidP="005350FC">
      <w:pPr>
        <w:overflowPunct w:val="0"/>
        <w:autoSpaceDE w:val="0"/>
        <w:autoSpaceDN w:val="0"/>
        <w:adjustRightInd w:val="0"/>
        <w:spacing w:line="360" w:lineRule="auto"/>
        <w:ind w:firstLine="709"/>
        <w:jc w:val="both"/>
      </w:pPr>
      <w:r w:rsidRPr="00803362">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5350FC" w:rsidRPr="00803362" w:rsidRDefault="005350FC" w:rsidP="005350FC">
      <w:pPr>
        <w:overflowPunct w:val="0"/>
        <w:autoSpaceDE w:val="0"/>
        <w:autoSpaceDN w:val="0"/>
        <w:adjustRightInd w:val="0"/>
        <w:spacing w:line="360" w:lineRule="auto"/>
        <w:ind w:firstLine="709"/>
        <w:jc w:val="both"/>
      </w:pPr>
      <w:r w:rsidRPr="00803362">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350FC" w:rsidRPr="00803362" w:rsidRDefault="005350FC" w:rsidP="005350FC">
      <w:pPr>
        <w:overflowPunct w:val="0"/>
        <w:autoSpaceDE w:val="0"/>
        <w:autoSpaceDN w:val="0"/>
        <w:adjustRightInd w:val="0"/>
        <w:spacing w:line="360" w:lineRule="auto"/>
        <w:ind w:firstLine="709"/>
        <w:jc w:val="both"/>
      </w:pPr>
      <w:r w:rsidRPr="00803362">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82" w:name="page3"/>
      <w:bookmarkEnd w:id="182"/>
      <w:r w:rsidRPr="00803362">
        <w:t xml:space="preserve"> и научно аргументировать полученные выводы.</w:t>
      </w:r>
    </w:p>
    <w:p w:rsidR="005350FC" w:rsidRPr="00803362" w:rsidRDefault="005350FC" w:rsidP="005350FC">
      <w:pPr>
        <w:autoSpaceDE w:val="0"/>
        <w:autoSpaceDN w:val="0"/>
        <w:adjustRightInd w:val="0"/>
        <w:spacing w:line="360" w:lineRule="auto"/>
        <w:ind w:firstLine="709"/>
        <w:jc w:val="both"/>
      </w:pPr>
      <w:r w:rsidRPr="00803362">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83" w:name="page15"/>
      <w:bookmarkStart w:id="184" w:name="page25"/>
      <w:bookmarkEnd w:id="183"/>
      <w:bookmarkEnd w:id="184"/>
    </w:p>
    <w:p w:rsidR="005350FC" w:rsidRPr="00803362" w:rsidRDefault="005350FC" w:rsidP="005350FC">
      <w:pPr>
        <w:autoSpaceDE w:val="0"/>
        <w:autoSpaceDN w:val="0"/>
        <w:adjustRightInd w:val="0"/>
        <w:spacing w:line="360" w:lineRule="auto"/>
        <w:ind w:firstLine="709"/>
        <w:jc w:val="both"/>
      </w:pPr>
      <w:r w:rsidRPr="00803362">
        <w:rPr>
          <w:b/>
          <w:bCs/>
        </w:rPr>
        <w:t>Живые организмы</w:t>
      </w:r>
    </w:p>
    <w:p w:rsidR="005350FC" w:rsidRPr="00803362" w:rsidRDefault="005350FC" w:rsidP="005350FC">
      <w:pPr>
        <w:overflowPunct w:val="0"/>
        <w:autoSpaceDE w:val="0"/>
        <w:autoSpaceDN w:val="0"/>
        <w:adjustRightInd w:val="0"/>
        <w:spacing w:line="360" w:lineRule="auto"/>
        <w:ind w:left="709"/>
        <w:contextualSpacing/>
        <w:jc w:val="both"/>
        <w:rPr>
          <w:bCs/>
        </w:rPr>
      </w:pPr>
      <w:r w:rsidRPr="00803362">
        <w:rPr>
          <w:b/>
          <w:bCs/>
        </w:rPr>
        <w:t>Биология – наука о живых организмах</w:t>
      </w:r>
    </w:p>
    <w:p w:rsidR="005350FC" w:rsidRPr="00803362" w:rsidRDefault="005350FC" w:rsidP="005350FC">
      <w:pPr>
        <w:overflowPunct w:val="0"/>
        <w:autoSpaceDE w:val="0"/>
        <w:autoSpaceDN w:val="0"/>
        <w:adjustRightInd w:val="0"/>
        <w:spacing w:line="360" w:lineRule="auto"/>
        <w:ind w:firstLine="709"/>
        <w:jc w:val="both"/>
      </w:pPr>
      <w:r w:rsidRPr="00803362">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w:t>
      </w:r>
      <w:r w:rsidRPr="00803362">
        <w:lastRenderedPageBreak/>
        <w:t xml:space="preserve">биологических объектов. Правила работы в кабинете биологии, с биологическими приборами и инструментами. </w:t>
      </w:r>
    </w:p>
    <w:p w:rsidR="005350FC" w:rsidRPr="00803362" w:rsidRDefault="005350FC" w:rsidP="005350FC">
      <w:pPr>
        <w:overflowPunct w:val="0"/>
        <w:autoSpaceDE w:val="0"/>
        <w:autoSpaceDN w:val="0"/>
        <w:adjustRightInd w:val="0"/>
        <w:spacing w:line="360" w:lineRule="auto"/>
        <w:ind w:firstLine="709"/>
        <w:jc w:val="both"/>
      </w:pPr>
      <w:r w:rsidRPr="00803362">
        <w:t>Свойства живых организмов (</w:t>
      </w:r>
      <w:r w:rsidRPr="00803362">
        <w:rPr>
          <w:i/>
        </w:rPr>
        <w:t>структурированность, целостность</w:t>
      </w:r>
      <w:r w:rsidRPr="00803362">
        <w:t xml:space="preserve">, обмен веществ, движение, размножение, развитие, раздражимость, приспособленность, </w:t>
      </w:r>
      <w:r w:rsidRPr="00803362">
        <w:rPr>
          <w:i/>
        </w:rPr>
        <w:t>наследственность и изменчивость</w:t>
      </w:r>
      <w:r w:rsidRPr="00803362">
        <w:t>) их проявление у растений, животных, грибов и бактерий.</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Клеточное строение организмов</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Клетка–основа строения ижизнедеятельности организмов. </w:t>
      </w:r>
      <w:r w:rsidRPr="00803362">
        <w:rPr>
          <w:i/>
        </w:rPr>
        <w:t>История изучения клетки.Методы изучения клетки.</w:t>
      </w:r>
      <w:r w:rsidRPr="00803362">
        <w:t xml:space="preserve"> Строение и жизнедеятельность клетки. Бактериальная клетка. Животная клетка. Растительная клетка. Грибная клетка. </w:t>
      </w:r>
      <w:r w:rsidRPr="00803362">
        <w:rPr>
          <w:i/>
        </w:rPr>
        <w:t>Ткани организмов.</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Многообразие организмов</w:t>
      </w:r>
    </w:p>
    <w:p w:rsidR="005350FC" w:rsidRPr="00803362" w:rsidRDefault="005350FC" w:rsidP="005350FC">
      <w:pPr>
        <w:overflowPunct w:val="0"/>
        <w:autoSpaceDE w:val="0"/>
        <w:autoSpaceDN w:val="0"/>
        <w:adjustRightInd w:val="0"/>
        <w:spacing w:line="360" w:lineRule="auto"/>
        <w:ind w:firstLine="709"/>
        <w:contextualSpacing/>
        <w:jc w:val="both"/>
      </w:pPr>
      <w:r w:rsidRPr="00803362">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Среды жизни</w:t>
      </w:r>
    </w:p>
    <w:p w:rsidR="005350FC" w:rsidRPr="00803362" w:rsidRDefault="005350FC" w:rsidP="005350FC">
      <w:pPr>
        <w:autoSpaceDE w:val="0"/>
        <w:autoSpaceDN w:val="0"/>
        <w:adjustRightInd w:val="0"/>
        <w:spacing w:line="360" w:lineRule="auto"/>
        <w:ind w:firstLine="709"/>
        <w:contextualSpacing/>
        <w:jc w:val="both"/>
      </w:pPr>
      <w:r w:rsidRPr="00803362">
        <w:t xml:space="preserve">Среда обитания. Факторы </w:t>
      </w:r>
      <w:r w:rsidRPr="00803362">
        <w:rPr>
          <w:bCs/>
        </w:rPr>
        <w:t>с</w:t>
      </w:r>
      <w:r w:rsidRPr="00803362">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03362">
        <w:rPr>
          <w:i/>
        </w:rPr>
        <w:t>Растительный и животный мир родного края.</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Царство Растения</w:t>
      </w:r>
    </w:p>
    <w:p w:rsidR="005350FC" w:rsidRPr="00803362" w:rsidRDefault="005350FC" w:rsidP="005350FC">
      <w:pPr>
        <w:overflowPunct w:val="0"/>
        <w:autoSpaceDE w:val="0"/>
        <w:autoSpaceDN w:val="0"/>
        <w:adjustRightInd w:val="0"/>
        <w:spacing w:line="360" w:lineRule="auto"/>
        <w:ind w:firstLine="709"/>
        <w:jc w:val="both"/>
      </w:pPr>
      <w:r w:rsidRPr="00803362">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Органы цветкового растения</w:t>
      </w:r>
    </w:p>
    <w:p w:rsidR="005350FC" w:rsidRPr="00803362" w:rsidRDefault="005350FC" w:rsidP="005350FC">
      <w:pPr>
        <w:overflowPunct w:val="0"/>
        <w:autoSpaceDE w:val="0"/>
        <w:autoSpaceDN w:val="0"/>
        <w:adjustRightInd w:val="0"/>
        <w:spacing w:line="360" w:lineRule="auto"/>
        <w:ind w:firstLine="709"/>
        <w:jc w:val="both"/>
        <w:rPr>
          <w:b/>
          <w:bCs/>
        </w:rPr>
      </w:pPr>
      <w:r w:rsidRPr="00803362">
        <w:rPr>
          <w:bCs/>
        </w:rPr>
        <w:t xml:space="preserve">Семя. </w:t>
      </w:r>
      <w:r w:rsidRPr="00803362">
        <w:t>Строение семени.Корень. Зоны корня. Виды корней. Корневые системы. Значение корня. Видоизменения корней</w:t>
      </w:r>
      <w:r w:rsidRPr="00803362">
        <w:rPr>
          <w:i/>
        </w:rPr>
        <w:t>.</w:t>
      </w:r>
      <w:r w:rsidRPr="00803362">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lastRenderedPageBreak/>
        <w:t>Микроскопическое строение растений</w:t>
      </w:r>
    </w:p>
    <w:p w:rsidR="005350FC" w:rsidRPr="00803362" w:rsidRDefault="005350FC" w:rsidP="005350FC">
      <w:pPr>
        <w:overflowPunct w:val="0"/>
        <w:autoSpaceDE w:val="0"/>
        <w:autoSpaceDN w:val="0"/>
        <w:adjustRightInd w:val="0"/>
        <w:spacing w:line="360" w:lineRule="auto"/>
        <w:ind w:firstLine="709"/>
        <w:jc w:val="both"/>
        <w:rPr>
          <w:b/>
          <w:bCs/>
        </w:rPr>
      </w:pPr>
      <w:r w:rsidRPr="00803362">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5350FC" w:rsidRPr="00803362" w:rsidRDefault="005350FC" w:rsidP="005350FC">
      <w:pPr>
        <w:tabs>
          <w:tab w:val="left" w:pos="851"/>
          <w:tab w:val="left" w:pos="1160"/>
        </w:tabs>
        <w:autoSpaceDE w:val="0"/>
        <w:autoSpaceDN w:val="0"/>
        <w:adjustRightInd w:val="0"/>
        <w:spacing w:line="360" w:lineRule="auto"/>
        <w:ind w:left="709"/>
        <w:contextualSpacing/>
        <w:jc w:val="both"/>
        <w:rPr>
          <w:b/>
          <w:bCs/>
        </w:rPr>
      </w:pPr>
      <w:r w:rsidRPr="00803362">
        <w:rPr>
          <w:b/>
          <w:bCs/>
        </w:rPr>
        <w:t>Жизнедеятельность цветковых растений</w:t>
      </w:r>
    </w:p>
    <w:p w:rsidR="005350FC" w:rsidRPr="00803362" w:rsidRDefault="005350FC" w:rsidP="005350FC">
      <w:pPr>
        <w:tabs>
          <w:tab w:val="left" w:pos="1160"/>
        </w:tabs>
        <w:autoSpaceDE w:val="0"/>
        <w:autoSpaceDN w:val="0"/>
        <w:adjustRightInd w:val="0"/>
        <w:spacing w:line="360" w:lineRule="auto"/>
        <w:ind w:firstLine="709"/>
        <w:contextualSpacing/>
        <w:jc w:val="both"/>
      </w:pPr>
      <w:r w:rsidRPr="00803362">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03362">
        <w:rPr>
          <w:bCs/>
          <w:i/>
        </w:rPr>
        <w:t>Движения</w:t>
      </w:r>
      <w:r w:rsidRPr="00803362">
        <w:rPr>
          <w:bCs/>
        </w:rPr>
        <w:t xml:space="preserve">. Рост, развитие и размножение растений. Половое размножение растений. </w:t>
      </w:r>
      <w:r w:rsidRPr="00803362">
        <w:rPr>
          <w:bCs/>
          <w:i/>
        </w:rPr>
        <w:t>Оплодотворение у цветковых растений.</w:t>
      </w:r>
      <w:r w:rsidRPr="00803362">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Многообразие растений</w:t>
      </w:r>
    </w:p>
    <w:p w:rsidR="005350FC" w:rsidRPr="00803362" w:rsidRDefault="005350FC" w:rsidP="005350FC">
      <w:pPr>
        <w:overflowPunct w:val="0"/>
        <w:autoSpaceDE w:val="0"/>
        <w:autoSpaceDN w:val="0"/>
        <w:adjustRightInd w:val="0"/>
        <w:spacing w:line="360" w:lineRule="auto"/>
        <w:ind w:firstLine="709"/>
        <w:contextualSpacing/>
        <w:jc w:val="both"/>
      </w:pPr>
      <w:r w:rsidRPr="00803362">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Царство Бактерии</w:t>
      </w:r>
    </w:p>
    <w:p w:rsidR="005350FC" w:rsidRPr="00803362" w:rsidRDefault="005350FC" w:rsidP="005350FC">
      <w:pPr>
        <w:overflowPunct w:val="0"/>
        <w:autoSpaceDE w:val="0"/>
        <w:autoSpaceDN w:val="0"/>
        <w:adjustRightInd w:val="0"/>
        <w:spacing w:line="360" w:lineRule="auto"/>
        <w:ind w:firstLine="709"/>
        <w:contextualSpacing/>
        <w:jc w:val="both"/>
      </w:pPr>
      <w:r w:rsidRPr="00803362">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803362">
        <w:rPr>
          <w:i/>
        </w:rPr>
        <w:t>Значение работ Р. Коха и Л. Пастера.</w:t>
      </w:r>
    </w:p>
    <w:p w:rsidR="005350FC" w:rsidRPr="00803362" w:rsidRDefault="005350FC" w:rsidP="005350FC">
      <w:pPr>
        <w:tabs>
          <w:tab w:val="left" w:pos="851"/>
        </w:tabs>
        <w:autoSpaceDE w:val="0"/>
        <w:autoSpaceDN w:val="0"/>
        <w:adjustRightInd w:val="0"/>
        <w:spacing w:line="360" w:lineRule="auto"/>
        <w:ind w:left="709"/>
        <w:contextualSpacing/>
        <w:jc w:val="both"/>
        <w:rPr>
          <w:b/>
          <w:bCs/>
        </w:rPr>
      </w:pPr>
      <w:r w:rsidRPr="00803362">
        <w:rPr>
          <w:b/>
          <w:bCs/>
        </w:rPr>
        <w:t>Царство Грибы</w:t>
      </w:r>
    </w:p>
    <w:p w:rsidR="005350FC" w:rsidRPr="00803362" w:rsidRDefault="005350FC" w:rsidP="005350FC">
      <w:pPr>
        <w:autoSpaceDE w:val="0"/>
        <w:autoSpaceDN w:val="0"/>
        <w:adjustRightInd w:val="0"/>
        <w:spacing w:line="360" w:lineRule="auto"/>
        <w:ind w:firstLine="709"/>
        <w:contextualSpacing/>
        <w:jc w:val="both"/>
      </w:pPr>
      <w:r w:rsidRPr="00803362">
        <w:t>Отличительные особенности грибов.</w:t>
      </w:r>
      <w:r w:rsidRPr="00803362">
        <w:rPr>
          <w:bCs/>
        </w:rPr>
        <w:t xml:space="preserve"> Многообразие грибов. </w:t>
      </w:r>
      <w:r w:rsidRPr="00803362">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Царство Животные</w:t>
      </w:r>
    </w:p>
    <w:p w:rsidR="005350FC" w:rsidRPr="00803362" w:rsidRDefault="005350FC" w:rsidP="005350FC">
      <w:pPr>
        <w:overflowPunct w:val="0"/>
        <w:autoSpaceDE w:val="0"/>
        <w:autoSpaceDN w:val="0"/>
        <w:adjustRightInd w:val="0"/>
        <w:spacing w:line="360" w:lineRule="auto"/>
        <w:ind w:firstLine="709"/>
        <w:contextualSpacing/>
        <w:jc w:val="both"/>
      </w:pPr>
      <w:r w:rsidRPr="00803362">
        <w:t>Общеезнакомство с животными. Животные ткани, органы и системы органов животных.</w:t>
      </w:r>
      <w:r w:rsidRPr="00803362">
        <w:rPr>
          <w:i/>
        </w:rPr>
        <w:t xml:space="preserve"> Организм животного как биосистема. </w:t>
      </w:r>
      <w:r w:rsidRPr="00803362">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Одноклеточные животные, или Простейшие</w:t>
      </w:r>
    </w:p>
    <w:p w:rsidR="005350FC" w:rsidRPr="00803362" w:rsidRDefault="005350FC" w:rsidP="005350FC">
      <w:pPr>
        <w:overflowPunct w:val="0"/>
        <w:autoSpaceDE w:val="0"/>
        <w:autoSpaceDN w:val="0"/>
        <w:adjustRightInd w:val="0"/>
        <w:spacing w:line="360" w:lineRule="auto"/>
        <w:ind w:firstLine="709"/>
        <w:contextualSpacing/>
        <w:jc w:val="both"/>
      </w:pPr>
      <w:r w:rsidRPr="00803362">
        <w:lastRenderedPageBreak/>
        <w:t xml:space="preserve">Общаяхарактеристика простейших. </w:t>
      </w:r>
      <w:r w:rsidRPr="00803362">
        <w:rPr>
          <w:i/>
        </w:rPr>
        <w:t>Происхождение простейших</w:t>
      </w:r>
      <w:r w:rsidRPr="00803362">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Тип Кишечнополостные</w:t>
      </w:r>
    </w:p>
    <w:p w:rsidR="005350FC" w:rsidRPr="00803362" w:rsidRDefault="005350FC" w:rsidP="005350FC">
      <w:pPr>
        <w:autoSpaceDE w:val="0"/>
        <w:autoSpaceDN w:val="0"/>
        <w:adjustRightInd w:val="0"/>
        <w:spacing w:line="360" w:lineRule="auto"/>
        <w:ind w:firstLine="709"/>
        <w:contextualSpacing/>
        <w:jc w:val="both"/>
      </w:pPr>
      <w:r w:rsidRPr="00803362">
        <w:rPr>
          <w:bCs/>
        </w:rPr>
        <w:t xml:space="preserve">Многоклеточные животные. </w:t>
      </w:r>
      <w:r w:rsidRPr="00803362">
        <w:t xml:space="preserve">Общая характеристика типа Кишечнополостные. Регенерация. </w:t>
      </w:r>
      <w:r w:rsidRPr="00803362">
        <w:rPr>
          <w:i/>
        </w:rPr>
        <w:t>Происхождение кишечнополостных.</w:t>
      </w:r>
      <w:r w:rsidRPr="00803362">
        <w:t xml:space="preserve"> Значение кишечнополостных в природе и жизни человека.</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t>Типы червей</w:t>
      </w:r>
    </w:p>
    <w:p w:rsidR="005350FC" w:rsidRPr="00803362" w:rsidRDefault="005350FC" w:rsidP="005350FC">
      <w:pPr>
        <w:autoSpaceDE w:val="0"/>
        <w:autoSpaceDN w:val="0"/>
        <w:adjustRightInd w:val="0"/>
        <w:spacing w:line="360" w:lineRule="auto"/>
        <w:ind w:firstLine="709"/>
        <w:contextualSpacing/>
        <w:jc w:val="both"/>
        <w:rPr>
          <w:i/>
        </w:rPr>
      </w:pPr>
      <w:r w:rsidRPr="00803362">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03362">
        <w:rPr>
          <w:i/>
        </w:rPr>
        <w:t xml:space="preserve">Происхождение червей. </w:t>
      </w:r>
    </w:p>
    <w:p w:rsidR="005350FC" w:rsidRPr="00803362" w:rsidRDefault="005350FC" w:rsidP="005350FC">
      <w:pPr>
        <w:tabs>
          <w:tab w:val="left" w:pos="1223"/>
        </w:tabs>
        <w:overflowPunct w:val="0"/>
        <w:autoSpaceDE w:val="0"/>
        <w:autoSpaceDN w:val="0"/>
        <w:adjustRightInd w:val="0"/>
        <w:spacing w:line="360" w:lineRule="auto"/>
        <w:ind w:left="709"/>
        <w:jc w:val="both"/>
        <w:rPr>
          <w:b/>
          <w:bCs/>
        </w:rPr>
      </w:pPr>
      <w:r w:rsidRPr="00803362">
        <w:rPr>
          <w:b/>
          <w:bCs/>
        </w:rPr>
        <w:t>Тип Моллюски</w:t>
      </w:r>
    </w:p>
    <w:p w:rsidR="005350FC" w:rsidRPr="00803362" w:rsidRDefault="005350FC" w:rsidP="005350FC">
      <w:pPr>
        <w:tabs>
          <w:tab w:val="left" w:pos="1223"/>
        </w:tabs>
        <w:overflowPunct w:val="0"/>
        <w:autoSpaceDE w:val="0"/>
        <w:autoSpaceDN w:val="0"/>
        <w:adjustRightInd w:val="0"/>
        <w:spacing w:line="360" w:lineRule="auto"/>
        <w:ind w:firstLine="709"/>
        <w:jc w:val="both"/>
        <w:rPr>
          <w:b/>
          <w:bCs/>
        </w:rPr>
      </w:pPr>
      <w:r w:rsidRPr="00803362">
        <w:t xml:space="preserve">Общая характеристика типа Моллюски. Многообразие моллюсков. </w:t>
      </w:r>
      <w:r w:rsidRPr="00803362">
        <w:rPr>
          <w:i/>
        </w:rPr>
        <w:t>Происхождение моллюсков</w:t>
      </w:r>
      <w:r w:rsidRPr="00803362">
        <w:t xml:space="preserve"> и их значение в природе и жизни человека.</w:t>
      </w:r>
    </w:p>
    <w:p w:rsidR="005350FC" w:rsidRPr="00803362" w:rsidRDefault="005350FC" w:rsidP="005350FC">
      <w:pPr>
        <w:tabs>
          <w:tab w:val="left" w:pos="1158"/>
        </w:tabs>
        <w:overflowPunct w:val="0"/>
        <w:autoSpaceDE w:val="0"/>
        <w:autoSpaceDN w:val="0"/>
        <w:adjustRightInd w:val="0"/>
        <w:spacing w:line="360" w:lineRule="auto"/>
        <w:ind w:left="709"/>
        <w:jc w:val="both"/>
        <w:rPr>
          <w:b/>
          <w:bCs/>
        </w:rPr>
      </w:pPr>
      <w:r w:rsidRPr="00803362">
        <w:rPr>
          <w:b/>
          <w:bCs/>
        </w:rPr>
        <w:t>Тип Членистоногие</w:t>
      </w:r>
    </w:p>
    <w:p w:rsidR="005350FC" w:rsidRPr="00803362" w:rsidRDefault="005350FC" w:rsidP="005350FC">
      <w:pPr>
        <w:overflowPunct w:val="0"/>
        <w:autoSpaceDE w:val="0"/>
        <w:autoSpaceDN w:val="0"/>
        <w:adjustRightInd w:val="0"/>
        <w:spacing w:line="360" w:lineRule="auto"/>
        <w:ind w:firstLine="709"/>
        <w:jc w:val="both"/>
      </w:pPr>
      <w:r w:rsidRPr="00803362">
        <w:rPr>
          <w:bCs/>
        </w:rPr>
        <w:t xml:space="preserve">Общая характеристика типа Членистоногие.Среды жизни. </w:t>
      </w:r>
      <w:r w:rsidRPr="00803362">
        <w:rPr>
          <w:i/>
        </w:rPr>
        <w:t>Происхождение членистоногих</w:t>
      </w:r>
      <w:r w:rsidRPr="00803362">
        <w:t>. Охрана членистоногих.</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Ракообразные. Особенности строения и жизнедеятельности ракообразных, их значение в природе и жизни человека. </w:t>
      </w:r>
    </w:p>
    <w:p w:rsidR="005350FC" w:rsidRPr="00803362" w:rsidRDefault="005350FC" w:rsidP="005350FC">
      <w:pPr>
        <w:overflowPunct w:val="0"/>
        <w:autoSpaceDE w:val="0"/>
        <w:autoSpaceDN w:val="0"/>
        <w:adjustRightInd w:val="0"/>
        <w:spacing w:line="360" w:lineRule="auto"/>
        <w:ind w:firstLine="709"/>
        <w:jc w:val="both"/>
      </w:pPr>
      <w:r w:rsidRPr="00803362">
        <w:t>Класс Паукообразные. Особенности строения и жизнедеятельности паукообразных, их значение в природе и жизни человека.</w:t>
      </w:r>
      <w:r w:rsidRPr="00803362">
        <w:rPr>
          <w:bCs/>
        </w:rPr>
        <w:t xml:space="preserve"> Клещи – переносчики возбудителей заболеваний животных и человека. Меры профилактики.</w:t>
      </w:r>
    </w:p>
    <w:p w:rsidR="005350FC" w:rsidRPr="00803362" w:rsidRDefault="005350FC" w:rsidP="005350FC">
      <w:pPr>
        <w:overflowPunct w:val="0"/>
        <w:autoSpaceDE w:val="0"/>
        <w:autoSpaceDN w:val="0"/>
        <w:adjustRightInd w:val="0"/>
        <w:spacing w:line="360" w:lineRule="auto"/>
        <w:ind w:firstLine="709"/>
        <w:jc w:val="both"/>
        <w:rPr>
          <w:b/>
          <w:bCs/>
        </w:rPr>
      </w:pPr>
      <w:r w:rsidRPr="00803362">
        <w:t xml:space="preserve">Класс Насекомые. Особенности строения и жизнедеятельности насекомых. Поведение насекомых, </w:t>
      </w:r>
      <w:r w:rsidRPr="00803362">
        <w:rPr>
          <w:bCs/>
        </w:rPr>
        <w:t>инстинкты.</w:t>
      </w:r>
      <w:r w:rsidRPr="00803362">
        <w:t xml:space="preserve"> Значение насекомых в природе и сельскохозяйственной деятельности человека. Насекомые – вредители. </w:t>
      </w:r>
      <w:r w:rsidRPr="00803362">
        <w:rPr>
          <w:i/>
        </w:rPr>
        <w:t>Меры по сокращению численности насекомых-вредителей. Насекомые, снижающие численность вредителей растений.</w:t>
      </w:r>
      <w:r w:rsidRPr="00803362">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5350FC" w:rsidRPr="00803362" w:rsidRDefault="005350FC" w:rsidP="005350FC">
      <w:pPr>
        <w:tabs>
          <w:tab w:val="left" w:pos="851"/>
        </w:tabs>
        <w:overflowPunct w:val="0"/>
        <w:autoSpaceDE w:val="0"/>
        <w:autoSpaceDN w:val="0"/>
        <w:adjustRightInd w:val="0"/>
        <w:spacing w:line="360" w:lineRule="auto"/>
        <w:ind w:left="709"/>
        <w:contextualSpacing/>
        <w:jc w:val="both"/>
        <w:rPr>
          <w:b/>
          <w:bCs/>
        </w:rPr>
      </w:pPr>
      <w:r w:rsidRPr="00803362">
        <w:rPr>
          <w:b/>
          <w:bCs/>
        </w:rPr>
        <w:t>Тип Хордовые</w:t>
      </w:r>
    </w:p>
    <w:p w:rsidR="005350FC" w:rsidRPr="00803362" w:rsidRDefault="005350FC" w:rsidP="005350FC">
      <w:pPr>
        <w:overflowPunct w:val="0"/>
        <w:autoSpaceDE w:val="0"/>
        <w:autoSpaceDN w:val="0"/>
        <w:adjustRightInd w:val="0"/>
        <w:spacing w:line="360" w:lineRule="auto"/>
        <w:ind w:firstLine="709"/>
        <w:contextualSpacing/>
        <w:jc w:val="both"/>
      </w:pPr>
      <w:r w:rsidRPr="00803362">
        <w:rPr>
          <w:bCs/>
        </w:rPr>
        <w:t xml:space="preserve">Общая </w:t>
      </w:r>
      <w:r w:rsidRPr="00803362">
        <w:t xml:space="preserve">характеристика типа Хордовых. Подтип Бесчерепные. Ланцетник. Подтип Черепные, или Позвоночные. Общая характеристика надкласса Рыбы. Места </w:t>
      </w:r>
      <w:r w:rsidRPr="00803362">
        <w:lastRenderedPageBreak/>
        <w:t>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03362">
        <w:rPr>
          <w:i/>
        </w:rPr>
        <w:t>Происхождениеземноводных</w:t>
      </w:r>
      <w:r w:rsidRPr="00803362">
        <w:t>. Многообразие современных земноводных и их охрана. Значение земноводных в природе и жизни человека.</w:t>
      </w:r>
    </w:p>
    <w:p w:rsidR="005350FC" w:rsidRPr="00803362" w:rsidRDefault="005350FC" w:rsidP="005350FC">
      <w:pPr>
        <w:overflowPunct w:val="0"/>
        <w:autoSpaceDE w:val="0"/>
        <w:autoSpaceDN w:val="0"/>
        <w:adjustRightInd w:val="0"/>
        <w:spacing w:line="360" w:lineRule="auto"/>
        <w:ind w:firstLine="709"/>
        <w:jc w:val="both"/>
      </w:pPr>
      <w:r w:rsidRPr="00803362">
        <w:t>Класс Пресмыкающиеся. Общая характеристика класса Пресмыкающиеся. Места обитания, особенности</w:t>
      </w:r>
      <w:bookmarkStart w:id="185" w:name="page11"/>
      <w:bookmarkEnd w:id="185"/>
      <w:r w:rsidRPr="00803362">
        <w:t xml:space="preserve"> внешнего и внутреннего строения пресмыкающихся. Размножение пресмыкающихся. </w:t>
      </w:r>
      <w:r w:rsidRPr="00803362">
        <w:rPr>
          <w:i/>
        </w:rPr>
        <w:t>Происхождение</w:t>
      </w:r>
      <w:r w:rsidRPr="00803362">
        <w:t xml:space="preserve"> и многообразие древних пресмыкающихся. Значение пресмыкающихся в природе и жизни человека. </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03362">
        <w:rPr>
          <w:i/>
        </w:rPr>
        <w:t>Сезонные явления в жизни птиц.Экологические группы птиц.</w:t>
      </w:r>
      <w:r w:rsidRPr="00803362">
        <w:t xml:space="preserve"> Происхождение птиц. Значение птиц в природе и жизни человека. Охрана птиц. Птицеводство. </w:t>
      </w:r>
      <w:r w:rsidRPr="00803362">
        <w:rPr>
          <w:i/>
        </w:rPr>
        <w:t>Домашние птицы, приемы выращивания и ухода за птицами.</w:t>
      </w:r>
    </w:p>
    <w:p w:rsidR="005350FC" w:rsidRPr="00803362" w:rsidRDefault="005350FC" w:rsidP="005350FC">
      <w:pPr>
        <w:overflowPunct w:val="0"/>
        <w:autoSpaceDE w:val="0"/>
        <w:autoSpaceDN w:val="0"/>
        <w:adjustRightInd w:val="0"/>
        <w:spacing w:line="360" w:lineRule="auto"/>
        <w:ind w:firstLine="709"/>
        <w:jc w:val="both"/>
      </w:pPr>
      <w:r w:rsidRPr="00803362">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03362">
        <w:rPr>
          <w:i/>
        </w:rPr>
        <w:t>рассудочное поведение</w:t>
      </w:r>
      <w:r w:rsidRPr="00803362">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03362">
        <w:rPr>
          <w:i/>
        </w:rPr>
        <w:t>Многообразие птиц и млекопитающих родного края.</w:t>
      </w:r>
    </w:p>
    <w:p w:rsidR="005350FC" w:rsidRPr="00803362" w:rsidRDefault="005350FC" w:rsidP="005350FC">
      <w:pPr>
        <w:autoSpaceDE w:val="0"/>
        <w:autoSpaceDN w:val="0"/>
        <w:adjustRightInd w:val="0"/>
        <w:spacing w:line="360" w:lineRule="auto"/>
        <w:ind w:firstLine="709"/>
        <w:jc w:val="both"/>
      </w:pPr>
      <w:r w:rsidRPr="00803362">
        <w:rPr>
          <w:b/>
          <w:bCs/>
        </w:rPr>
        <w:t>Человек и его здоровье</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Введение в науки о человеке</w:t>
      </w:r>
    </w:p>
    <w:p w:rsidR="005350FC" w:rsidRPr="00803362" w:rsidRDefault="005350FC" w:rsidP="005350FC">
      <w:pPr>
        <w:autoSpaceDE w:val="0"/>
        <w:autoSpaceDN w:val="0"/>
        <w:adjustRightInd w:val="0"/>
        <w:spacing w:line="360" w:lineRule="auto"/>
        <w:ind w:firstLine="709"/>
        <w:contextualSpacing/>
        <w:jc w:val="both"/>
      </w:pPr>
      <w:r w:rsidRPr="00803362">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w:t>
      </w:r>
      <w:r w:rsidRPr="00803362">
        <w:lastRenderedPageBreak/>
        <w:t>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5350FC" w:rsidRPr="00803362" w:rsidRDefault="005350FC" w:rsidP="005350FC">
      <w:pPr>
        <w:autoSpaceDE w:val="0"/>
        <w:autoSpaceDN w:val="0"/>
        <w:adjustRightInd w:val="0"/>
        <w:spacing w:line="360" w:lineRule="auto"/>
        <w:ind w:left="360" w:firstLine="348"/>
        <w:contextualSpacing/>
        <w:jc w:val="both"/>
        <w:rPr>
          <w:b/>
          <w:bCs/>
        </w:rPr>
      </w:pPr>
      <w:r w:rsidRPr="00803362">
        <w:rPr>
          <w:b/>
          <w:bCs/>
        </w:rPr>
        <w:t>Общие свойства организма человека</w:t>
      </w:r>
    </w:p>
    <w:p w:rsidR="005350FC" w:rsidRPr="00803362" w:rsidRDefault="005350FC" w:rsidP="005350FC">
      <w:pPr>
        <w:autoSpaceDE w:val="0"/>
        <w:autoSpaceDN w:val="0"/>
        <w:adjustRightInd w:val="0"/>
        <w:spacing w:line="360" w:lineRule="auto"/>
        <w:ind w:firstLine="709"/>
        <w:jc w:val="both"/>
        <w:rPr>
          <w:i/>
        </w:rPr>
      </w:pPr>
      <w:r w:rsidRPr="00803362">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Нейрогуморальная регуляция функций организма</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Регуляция функций организма, способы регуляции. Механизмы регуляции функций. </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03362">
        <w:rPr>
          <w:bCs/>
          <w:i/>
        </w:rPr>
        <w:t>Особенности развития головного мозга человека и его функциональная асимметрия.</w:t>
      </w:r>
      <w:r w:rsidRPr="00803362">
        <w:rPr>
          <w:bCs/>
        </w:rPr>
        <w:t xml:space="preserve"> Нарушения деятельности нервной системы и их предупреждение.</w:t>
      </w:r>
    </w:p>
    <w:p w:rsidR="005350FC" w:rsidRPr="00803362" w:rsidRDefault="005350FC" w:rsidP="005350FC">
      <w:pPr>
        <w:overflowPunct w:val="0"/>
        <w:autoSpaceDE w:val="0"/>
        <w:autoSpaceDN w:val="0"/>
        <w:adjustRightInd w:val="0"/>
        <w:spacing w:line="360" w:lineRule="auto"/>
        <w:ind w:firstLine="709"/>
        <w:contextualSpacing/>
        <w:jc w:val="both"/>
        <w:rPr>
          <w:bCs/>
        </w:rPr>
      </w:pPr>
      <w:r w:rsidRPr="00803362">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03362">
        <w:rPr>
          <w:bCs/>
          <w:i/>
        </w:rPr>
        <w:t>эпифиз</w:t>
      </w:r>
      <w:r w:rsidRPr="00803362">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5350FC" w:rsidRPr="00803362" w:rsidRDefault="005350FC" w:rsidP="005350FC">
      <w:pPr>
        <w:tabs>
          <w:tab w:val="left" w:pos="851"/>
        </w:tabs>
        <w:autoSpaceDE w:val="0"/>
        <w:autoSpaceDN w:val="0"/>
        <w:adjustRightInd w:val="0"/>
        <w:spacing w:line="360" w:lineRule="auto"/>
        <w:ind w:left="709"/>
        <w:contextualSpacing/>
        <w:jc w:val="both"/>
        <w:rPr>
          <w:bCs/>
        </w:rPr>
      </w:pPr>
      <w:r w:rsidRPr="00803362">
        <w:rPr>
          <w:b/>
          <w:bCs/>
        </w:rPr>
        <w:t>Опора и движение</w:t>
      </w:r>
    </w:p>
    <w:p w:rsidR="005350FC" w:rsidRPr="00803362" w:rsidRDefault="005350FC" w:rsidP="005350FC">
      <w:pPr>
        <w:autoSpaceDE w:val="0"/>
        <w:autoSpaceDN w:val="0"/>
        <w:adjustRightInd w:val="0"/>
        <w:spacing w:line="360" w:lineRule="auto"/>
        <w:ind w:firstLine="709"/>
        <w:contextualSpacing/>
        <w:jc w:val="both"/>
      </w:pPr>
      <w:r w:rsidRPr="00803362">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t>Кровь и кровообращение</w:t>
      </w:r>
    </w:p>
    <w:p w:rsidR="005350FC" w:rsidRPr="00803362" w:rsidRDefault="005350FC" w:rsidP="005350FC">
      <w:pPr>
        <w:autoSpaceDE w:val="0"/>
        <w:autoSpaceDN w:val="0"/>
        <w:adjustRightInd w:val="0"/>
        <w:spacing w:line="360" w:lineRule="auto"/>
        <w:ind w:firstLine="709"/>
        <w:contextualSpacing/>
        <w:jc w:val="both"/>
      </w:pPr>
      <w:r w:rsidRPr="00803362">
        <w:t xml:space="preserve">Функции крови илимфы. Поддержание постоянства внутренней среды. </w:t>
      </w:r>
      <w:r w:rsidRPr="00803362">
        <w:rPr>
          <w:i/>
        </w:rPr>
        <w:t>Гомеостаз</w:t>
      </w:r>
      <w:r w:rsidRPr="00803362">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03362">
        <w:rPr>
          <w:i/>
        </w:rPr>
        <w:t>Значение работ Л.Пастера и И.И. Мечникова в области иммунитета.</w:t>
      </w:r>
      <w:r w:rsidRPr="00803362">
        <w:t xml:space="preserve"> Роль прививок в борьбе с инфекционными заболеваниями. Кровеносная и лимфатическая системы: строение, функции. Строение </w:t>
      </w:r>
      <w:r w:rsidRPr="00803362">
        <w:lastRenderedPageBreak/>
        <w:t xml:space="preserve">сосудов. Движение крови по сосудам. Строение и работа сердца. Сердечный цикл. Пульс. Давление крови. </w:t>
      </w:r>
      <w:r w:rsidRPr="00803362">
        <w:rPr>
          <w:i/>
        </w:rPr>
        <w:t xml:space="preserve">Движение лимфы по сосудам. </w:t>
      </w:r>
      <w:r w:rsidRPr="00803362">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Дыхание</w:t>
      </w:r>
    </w:p>
    <w:p w:rsidR="005350FC" w:rsidRPr="00803362" w:rsidRDefault="005350FC" w:rsidP="005350FC">
      <w:pPr>
        <w:overflowPunct w:val="0"/>
        <w:autoSpaceDE w:val="0"/>
        <w:autoSpaceDN w:val="0"/>
        <w:adjustRightInd w:val="0"/>
        <w:spacing w:line="360" w:lineRule="auto"/>
        <w:ind w:firstLine="709"/>
        <w:jc w:val="both"/>
      </w:pPr>
      <w:r w:rsidRPr="00803362">
        <w:t>Дыхательная система:строение ифункции.</w:t>
      </w:r>
      <w:r w:rsidRPr="00803362">
        <w:rPr>
          <w:bCs/>
        </w:rPr>
        <w:t xml:space="preserve"> Этапы дыхания</w:t>
      </w:r>
      <w:r w:rsidRPr="00803362">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5350FC" w:rsidRPr="00803362" w:rsidRDefault="005350FC" w:rsidP="005350FC">
      <w:pPr>
        <w:tabs>
          <w:tab w:val="left" w:pos="851"/>
        </w:tabs>
        <w:autoSpaceDE w:val="0"/>
        <w:autoSpaceDN w:val="0"/>
        <w:adjustRightInd w:val="0"/>
        <w:spacing w:line="360" w:lineRule="auto"/>
        <w:ind w:left="709"/>
        <w:contextualSpacing/>
        <w:jc w:val="both"/>
        <w:rPr>
          <w:b/>
          <w:bCs/>
        </w:rPr>
      </w:pPr>
      <w:r w:rsidRPr="00803362">
        <w:rPr>
          <w:b/>
          <w:bCs/>
        </w:rPr>
        <w:t>Пищеварение</w:t>
      </w:r>
    </w:p>
    <w:p w:rsidR="005350FC" w:rsidRPr="00803362" w:rsidRDefault="005350FC" w:rsidP="005350FC">
      <w:pPr>
        <w:autoSpaceDE w:val="0"/>
        <w:autoSpaceDN w:val="0"/>
        <w:adjustRightInd w:val="0"/>
        <w:spacing w:line="360" w:lineRule="auto"/>
        <w:ind w:firstLine="709"/>
        <w:contextualSpacing/>
        <w:jc w:val="both"/>
      </w:pPr>
      <w:r w:rsidRPr="00803362">
        <w:t>Питание.</w:t>
      </w:r>
      <w:r w:rsidRPr="00803362">
        <w:rPr>
          <w:bCs/>
        </w:rPr>
        <w:t xml:space="preserve"> Пищеварение. </w:t>
      </w:r>
      <w:r w:rsidRPr="00803362">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5350FC" w:rsidRPr="00803362" w:rsidRDefault="005350FC" w:rsidP="005350FC">
      <w:pPr>
        <w:tabs>
          <w:tab w:val="left" w:pos="851"/>
        </w:tabs>
        <w:autoSpaceDE w:val="0"/>
        <w:autoSpaceDN w:val="0"/>
        <w:adjustRightInd w:val="0"/>
        <w:spacing w:line="360" w:lineRule="auto"/>
        <w:ind w:firstLine="709"/>
        <w:contextualSpacing/>
        <w:jc w:val="both"/>
        <w:rPr>
          <w:b/>
          <w:bCs/>
        </w:rPr>
      </w:pPr>
      <w:r w:rsidRPr="00803362">
        <w:rPr>
          <w:b/>
          <w:bCs/>
        </w:rPr>
        <w:t>Обмен веществ и энергии</w:t>
      </w:r>
    </w:p>
    <w:p w:rsidR="005350FC" w:rsidRPr="00803362" w:rsidRDefault="005350FC" w:rsidP="005350FC">
      <w:pPr>
        <w:autoSpaceDE w:val="0"/>
        <w:autoSpaceDN w:val="0"/>
        <w:adjustRightInd w:val="0"/>
        <w:spacing w:line="360" w:lineRule="auto"/>
        <w:ind w:firstLine="709"/>
        <w:contextualSpacing/>
        <w:jc w:val="both"/>
      </w:pPr>
      <w:r w:rsidRPr="00803362">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350FC" w:rsidRPr="00803362" w:rsidRDefault="005350FC" w:rsidP="005350FC">
      <w:pPr>
        <w:autoSpaceDE w:val="0"/>
        <w:autoSpaceDN w:val="0"/>
        <w:adjustRightInd w:val="0"/>
        <w:spacing w:line="360" w:lineRule="auto"/>
        <w:ind w:firstLine="709"/>
        <w:contextualSpacing/>
        <w:jc w:val="both"/>
      </w:pPr>
      <w:r w:rsidRPr="00803362">
        <w:t xml:space="preserve">Поддержание температуры тела. </w:t>
      </w:r>
      <w:r w:rsidRPr="00803362">
        <w:rPr>
          <w:i/>
        </w:rPr>
        <w:t>Терморегуляция при разных условиях среды.</w:t>
      </w:r>
      <w:r w:rsidRPr="00803362">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Выделение</w:t>
      </w:r>
    </w:p>
    <w:p w:rsidR="005350FC" w:rsidRPr="00803362" w:rsidRDefault="005350FC" w:rsidP="005350FC">
      <w:pPr>
        <w:autoSpaceDE w:val="0"/>
        <w:autoSpaceDN w:val="0"/>
        <w:adjustRightInd w:val="0"/>
        <w:spacing w:line="360" w:lineRule="auto"/>
        <w:ind w:firstLine="709"/>
        <w:contextualSpacing/>
        <w:jc w:val="both"/>
      </w:pPr>
      <w:r w:rsidRPr="00803362">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Размножение и развитие</w:t>
      </w:r>
    </w:p>
    <w:p w:rsidR="005350FC" w:rsidRPr="00803362" w:rsidRDefault="005350FC" w:rsidP="005350FC">
      <w:pPr>
        <w:autoSpaceDE w:val="0"/>
        <w:autoSpaceDN w:val="0"/>
        <w:adjustRightInd w:val="0"/>
        <w:spacing w:line="360" w:lineRule="auto"/>
        <w:ind w:firstLine="709"/>
        <w:contextualSpacing/>
        <w:jc w:val="both"/>
      </w:pPr>
      <w:r w:rsidRPr="00803362">
        <w:t xml:space="preserve">Половая система: строение и функции. Оплодотворение и внутриутробное развитие. </w:t>
      </w:r>
      <w:r w:rsidRPr="00803362">
        <w:rPr>
          <w:i/>
        </w:rPr>
        <w:t>Роды.</w:t>
      </w:r>
      <w:r w:rsidRPr="00803362">
        <w:t xml:space="preserve"> Рост и развитие ребенка. Половое созревание. Наследование признаков у человека. Наследственные болезни, их причины и предупреждение. Роль </w:t>
      </w:r>
      <w:r w:rsidRPr="00803362">
        <w:lastRenderedPageBreak/>
        <w:t>генетических знаний в планировании семьи. Забота о репродуктивном здоровье. Инфекции,</w:t>
      </w:r>
      <w:bookmarkStart w:id="186" w:name="page17"/>
      <w:bookmarkEnd w:id="186"/>
      <w:r w:rsidRPr="00803362">
        <w:t xml:space="preserve"> передающиеся половым путем и их профилактика. ВИЧ, профилактика СПИДа.</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Сенсорные системы (анализаторы)</w:t>
      </w:r>
    </w:p>
    <w:p w:rsidR="005350FC" w:rsidRPr="00803362" w:rsidRDefault="005350FC" w:rsidP="005350FC">
      <w:pPr>
        <w:overflowPunct w:val="0"/>
        <w:autoSpaceDE w:val="0"/>
        <w:autoSpaceDN w:val="0"/>
        <w:adjustRightInd w:val="0"/>
        <w:spacing w:line="360" w:lineRule="auto"/>
        <w:ind w:firstLine="709"/>
        <w:contextualSpacing/>
        <w:jc w:val="both"/>
      </w:pPr>
      <w:r w:rsidRPr="00803362">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Высшая нервная деятельность</w:t>
      </w:r>
    </w:p>
    <w:p w:rsidR="005350FC" w:rsidRPr="00803362" w:rsidRDefault="005350FC" w:rsidP="005350FC">
      <w:pPr>
        <w:autoSpaceDE w:val="0"/>
        <w:autoSpaceDN w:val="0"/>
        <w:adjustRightInd w:val="0"/>
        <w:spacing w:line="360" w:lineRule="auto"/>
        <w:ind w:firstLine="709"/>
        <w:contextualSpacing/>
        <w:jc w:val="both"/>
      </w:pPr>
      <w:r w:rsidRPr="00803362">
        <w:t xml:space="preserve">Высшая нервная деятельность человека, </w:t>
      </w:r>
      <w:r w:rsidRPr="00803362">
        <w:rPr>
          <w:i/>
        </w:rPr>
        <w:t>работы И. М. Сеченова, И. П. Павлова,А. А. Ухтомского и П. К. Анохина.</w:t>
      </w:r>
      <w:r w:rsidRPr="00803362">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03362">
        <w:rPr>
          <w:i/>
        </w:rPr>
        <w:t>Значение интеллектуальных, творческих и эстетических потребностей.</w:t>
      </w:r>
      <w:r w:rsidRPr="00803362">
        <w:t xml:space="preserve"> Роль обучения и воспитания в развитии психики и поведения человека.</w:t>
      </w:r>
    </w:p>
    <w:p w:rsidR="005350FC" w:rsidRPr="00803362" w:rsidRDefault="005350FC" w:rsidP="005350FC">
      <w:pPr>
        <w:autoSpaceDE w:val="0"/>
        <w:autoSpaceDN w:val="0"/>
        <w:adjustRightInd w:val="0"/>
        <w:spacing w:line="360" w:lineRule="auto"/>
        <w:ind w:left="709"/>
        <w:contextualSpacing/>
        <w:jc w:val="both"/>
        <w:rPr>
          <w:b/>
          <w:bCs/>
        </w:rPr>
      </w:pPr>
      <w:r w:rsidRPr="00803362">
        <w:rPr>
          <w:b/>
          <w:bCs/>
        </w:rPr>
        <w:t>Здоровье человека и его охрана</w:t>
      </w:r>
    </w:p>
    <w:p w:rsidR="005350FC" w:rsidRPr="00803362" w:rsidRDefault="005350FC" w:rsidP="005350FC">
      <w:pPr>
        <w:autoSpaceDE w:val="0"/>
        <w:autoSpaceDN w:val="0"/>
        <w:adjustRightInd w:val="0"/>
        <w:spacing w:line="360" w:lineRule="auto"/>
        <w:ind w:firstLine="709"/>
        <w:contextualSpacing/>
        <w:jc w:val="both"/>
      </w:pPr>
      <w:r w:rsidRPr="00803362">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5350FC" w:rsidRPr="00803362" w:rsidRDefault="005350FC" w:rsidP="005350FC">
      <w:pPr>
        <w:autoSpaceDE w:val="0"/>
        <w:autoSpaceDN w:val="0"/>
        <w:adjustRightInd w:val="0"/>
        <w:spacing w:line="360" w:lineRule="auto"/>
        <w:ind w:firstLine="709"/>
        <w:contextualSpacing/>
        <w:jc w:val="both"/>
      </w:pPr>
      <w:r w:rsidRPr="00803362">
        <w:t xml:space="preserve">Человек и окружающая среда. </w:t>
      </w:r>
      <w:r w:rsidRPr="00803362">
        <w:rPr>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803362">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350FC" w:rsidRPr="00803362" w:rsidRDefault="005350FC" w:rsidP="005350FC">
      <w:pPr>
        <w:autoSpaceDE w:val="0"/>
        <w:autoSpaceDN w:val="0"/>
        <w:adjustRightInd w:val="0"/>
        <w:spacing w:line="360" w:lineRule="auto"/>
        <w:ind w:firstLine="709"/>
        <w:jc w:val="both"/>
      </w:pPr>
      <w:r w:rsidRPr="00803362">
        <w:rPr>
          <w:b/>
          <w:bCs/>
        </w:rPr>
        <w:lastRenderedPageBreak/>
        <w:t>Общие биологические закономерности</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Биология как наука</w:t>
      </w:r>
    </w:p>
    <w:p w:rsidR="005350FC" w:rsidRPr="00803362" w:rsidRDefault="005350FC" w:rsidP="005350FC">
      <w:pPr>
        <w:overflowPunct w:val="0"/>
        <w:autoSpaceDE w:val="0"/>
        <w:autoSpaceDN w:val="0"/>
        <w:adjustRightInd w:val="0"/>
        <w:spacing w:line="360" w:lineRule="auto"/>
        <w:ind w:firstLine="709"/>
        <w:contextualSpacing/>
        <w:jc w:val="both"/>
        <w:rPr>
          <w:i/>
        </w:rPr>
      </w:pPr>
      <w:r w:rsidRPr="00803362">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03362">
        <w:rPr>
          <w:i/>
        </w:rPr>
        <w:t>Живые природные объекты как система. Классификация живых природных объектов.</w:t>
      </w:r>
    </w:p>
    <w:p w:rsidR="005350FC" w:rsidRPr="00803362" w:rsidRDefault="005350FC" w:rsidP="005350FC">
      <w:pPr>
        <w:overflowPunct w:val="0"/>
        <w:autoSpaceDE w:val="0"/>
        <w:autoSpaceDN w:val="0"/>
        <w:adjustRightInd w:val="0"/>
        <w:spacing w:line="360" w:lineRule="auto"/>
        <w:ind w:left="709"/>
        <w:jc w:val="both"/>
        <w:rPr>
          <w:b/>
          <w:bCs/>
        </w:rPr>
      </w:pPr>
      <w:r w:rsidRPr="00803362">
        <w:rPr>
          <w:b/>
          <w:bCs/>
        </w:rPr>
        <w:t>Клетка</w:t>
      </w:r>
    </w:p>
    <w:p w:rsidR="005350FC" w:rsidRPr="00803362" w:rsidRDefault="005350FC" w:rsidP="005350FC">
      <w:pPr>
        <w:overflowPunct w:val="0"/>
        <w:autoSpaceDE w:val="0"/>
        <w:autoSpaceDN w:val="0"/>
        <w:adjustRightInd w:val="0"/>
        <w:spacing w:line="360" w:lineRule="auto"/>
        <w:ind w:firstLine="709"/>
        <w:jc w:val="both"/>
        <w:rPr>
          <w:b/>
          <w:bCs/>
        </w:rPr>
      </w:pPr>
      <w:r w:rsidRPr="00803362">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03362">
        <w:rPr>
          <w:i/>
        </w:rPr>
        <w:t>Нарушения в строении и функционировании клеток – одна из причин заболевания организма.</w:t>
      </w:r>
      <w:r w:rsidRPr="00803362">
        <w:t xml:space="preserve"> Деление клетки – основа размножения, роста и развития организмов. </w:t>
      </w:r>
    </w:p>
    <w:p w:rsidR="005350FC" w:rsidRPr="00803362" w:rsidRDefault="005350FC" w:rsidP="005350FC">
      <w:pPr>
        <w:overflowPunct w:val="0"/>
        <w:autoSpaceDE w:val="0"/>
        <w:autoSpaceDN w:val="0"/>
        <w:adjustRightInd w:val="0"/>
        <w:spacing w:line="360" w:lineRule="auto"/>
        <w:ind w:left="709"/>
        <w:contextualSpacing/>
        <w:jc w:val="both"/>
        <w:rPr>
          <w:b/>
          <w:bCs/>
        </w:rPr>
      </w:pPr>
      <w:r w:rsidRPr="00803362">
        <w:rPr>
          <w:b/>
          <w:bCs/>
        </w:rPr>
        <w:t>Организм</w:t>
      </w:r>
    </w:p>
    <w:p w:rsidR="005350FC" w:rsidRPr="00803362" w:rsidRDefault="005350FC" w:rsidP="005350FC">
      <w:pPr>
        <w:overflowPunct w:val="0"/>
        <w:autoSpaceDE w:val="0"/>
        <w:autoSpaceDN w:val="0"/>
        <w:adjustRightInd w:val="0"/>
        <w:spacing w:line="360" w:lineRule="auto"/>
        <w:ind w:firstLine="709"/>
        <w:contextualSpacing/>
        <w:jc w:val="both"/>
      </w:pPr>
      <w:r w:rsidRPr="00803362">
        <w:rPr>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03362">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803362">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350FC" w:rsidRPr="00803362" w:rsidRDefault="005350FC" w:rsidP="005350FC">
      <w:pPr>
        <w:overflowPunct w:val="0"/>
        <w:autoSpaceDE w:val="0"/>
        <w:autoSpaceDN w:val="0"/>
        <w:adjustRightInd w:val="0"/>
        <w:spacing w:line="360" w:lineRule="auto"/>
        <w:ind w:firstLine="709"/>
        <w:contextualSpacing/>
        <w:jc w:val="both"/>
        <w:rPr>
          <w:b/>
          <w:bCs/>
        </w:rPr>
      </w:pPr>
      <w:r w:rsidRPr="00803362">
        <w:rPr>
          <w:b/>
          <w:bCs/>
        </w:rPr>
        <w:t>Вид</w:t>
      </w:r>
    </w:p>
    <w:p w:rsidR="005350FC" w:rsidRPr="00803362" w:rsidRDefault="005350FC" w:rsidP="005350FC">
      <w:pPr>
        <w:tabs>
          <w:tab w:val="left" w:pos="0"/>
        </w:tabs>
        <w:overflowPunct w:val="0"/>
        <w:autoSpaceDE w:val="0"/>
        <w:autoSpaceDN w:val="0"/>
        <w:adjustRightInd w:val="0"/>
        <w:spacing w:line="360" w:lineRule="auto"/>
        <w:ind w:firstLine="709"/>
        <w:contextualSpacing/>
        <w:jc w:val="both"/>
      </w:pPr>
      <w:r w:rsidRPr="00803362">
        <w:rPr>
          <w:bCs/>
        </w:rPr>
        <w:t xml:space="preserve">Вид, признаки вида. </w:t>
      </w:r>
      <w:r w:rsidRPr="00803362">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03362">
        <w:rPr>
          <w:i/>
        </w:rPr>
        <w:t xml:space="preserve">Усложнение растений и животных в процессе эволюции.Происхождение основных систематических групп растений и животных. </w:t>
      </w:r>
      <w:r w:rsidRPr="00803362">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5350FC" w:rsidRPr="00803362" w:rsidRDefault="005350FC" w:rsidP="005350FC">
      <w:pPr>
        <w:autoSpaceDE w:val="0"/>
        <w:autoSpaceDN w:val="0"/>
        <w:adjustRightInd w:val="0"/>
        <w:spacing w:line="360" w:lineRule="auto"/>
        <w:ind w:firstLine="709"/>
        <w:contextualSpacing/>
        <w:jc w:val="both"/>
        <w:rPr>
          <w:b/>
          <w:bCs/>
        </w:rPr>
      </w:pPr>
      <w:r w:rsidRPr="00803362">
        <w:rPr>
          <w:b/>
          <w:bCs/>
        </w:rPr>
        <w:lastRenderedPageBreak/>
        <w:t>Экосистемы</w:t>
      </w:r>
    </w:p>
    <w:p w:rsidR="005350FC" w:rsidRPr="00803362" w:rsidRDefault="005350FC" w:rsidP="005350FC">
      <w:pPr>
        <w:autoSpaceDE w:val="0"/>
        <w:autoSpaceDN w:val="0"/>
        <w:adjustRightInd w:val="0"/>
        <w:spacing w:line="360" w:lineRule="auto"/>
        <w:ind w:firstLine="709"/>
        <w:contextualSpacing/>
        <w:jc w:val="both"/>
      </w:pPr>
      <w:r w:rsidRPr="00803362">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03362">
        <w:t xml:space="preserve">иогеоценоз). Агроэкосистема (агроценоз) как искусственное сообщество организмов. </w:t>
      </w:r>
      <w:r w:rsidRPr="00803362">
        <w:rPr>
          <w:i/>
        </w:rPr>
        <w:t>Круговорот веществ и поток энергии в биогеоценозах.</w:t>
      </w:r>
      <w:r w:rsidRPr="00803362">
        <w:t>Биосфера–глобальная экосистема. В. И.  Вернадский – основоположник учения о биосфере. Структура</w:t>
      </w:r>
      <w:bookmarkStart w:id="187" w:name="page23"/>
      <w:bookmarkEnd w:id="187"/>
      <w:r w:rsidRPr="00803362">
        <w:t xml:space="preserve"> биосферы. Распространение и роль живого вещества в биосфере.</w:t>
      </w:r>
      <w:r w:rsidRPr="00803362">
        <w:rPr>
          <w:i/>
        </w:rPr>
        <w:t xml:space="preserve"> Ноосфера.Краткая история эволюции биосферы.</w:t>
      </w:r>
      <w:r w:rsidRPr="00803362">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350FC" w:rsidRPr="00803362" w:rsidRDefault="005350FC" w:rsidP="005350FC">
      <w:pPr>
        <w:autoSpaceDE w:val="0"/>
        <w:autoSpaceDN w:val="0"/>
        <w:adjustRightInd w:val="0"/>
        <w:spacing w:line="360" w:lineRule="auto"/>
        <w:ind w:firstLine="709"/>
        <w:jc w:val="both"/>
        <w:rPr>
          <w:b/>
          <w:bCs/>
        </w:rPr>
      </w:pPr>
      <w:r w:rsidRPr="00803362">
        <w:rPr>
          <w:b/>
          <w:bCs/>
        </w:rPr>
        <w:t>Примерный список лабораторных и практических работ по разделу «Живые организмы»:</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устройства увеличительных приборов и правил работы с ними;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Приготовление микропрепарата кожицы чешуи лука (мякоти плода томата);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органов цветкового растения;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позвоночного животного;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 xml:space="preserve">Выявление передвижение воды и минеральных веществ в растении;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строения семян однодольных и двудольных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i/>
          <w:lang w:val="en-US"/>
        </w:rPr>
        <w:t>Изучение строения водорослей</w:t>
      </w:r>
      <w:r w:rsidRPr="00803362">
        <w:rPr>
          <w:lang w:val="en-US"/>
        </w:rPr>
        <w:t xml:space="preserve">;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мхов (на местных видах);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папоротника (хвоща);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хвои, шишек и семян голосеменных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покрытосеменных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Определение признаков класса в строении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Определение до рода или вида нескольких травянистых растений одного-двух семейств;</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плесневых грибов;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Вегетативное размножение комнатных растений;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lastRenderedPageBreak/>
        <w:t xml:space="preserve">Изучение строения и передвижения одноклеточных животных;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i/>
        </w:rPr>
      </w:pPr>
      <w:r w:rsidRPr="00803362">
        <w:rPr>
          <w:i/>
        </w:rPr>
        <w:t xml:space="preserve">Изучение внешнего строения дождевого червя, наблюдение за его передвижением и реакциями на раздражения;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строения раковин моллюсков;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rPr>
          <w:lang w:val="en-US"/>
        </w:rPr>
      </w:pPr>
      <w:r w:rsidRPr="00803362">
        <w:rPr>
          <w:lang w:val="en-US"/>
        </w:rPr>
        <w:t xml:space="preserve">Изучение внешнего строения насекомого;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типов развития насекомых;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и передвижения рыб;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и перьевого покрова птиц; </w:t>
      </w:r>
    </w:p>
    <w:p w:rsidR="005350FC" w:rsidRPr="00803362" w:rsidRDefault="005350FC" w:rsidP="004B0876">
      <w:pPr>
        <w:numPr>
          <w:ilvl w:val="0"/>
          <w:numId w:val="68"/>
        </w:numPr>
        <w:overflowPunct w:val="0"/>
        <w:autoSpaceDE w:val="0"/>
        <w:autoSpaceDN w:val="0"/>
        <w:adjustRightInd w:val="0"/>
        <w:spacing w:line="360" w:lineRule="auto"/>
        <w:ind w:left="0" w:firstLine="709"/>
        <w:jc w:val="both"/>
      </w:pPr>
      <w:r w:rsidRPr="00803362">
        <w:t xml:space="preserve">Изучение внешнего строения, скелета и зубной системы млекопитающих. </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экскурсий по разделу «Живые организмы»:</w:t>
      </w:r>
    </w:p>
    <w:p w:rsidR="005350FC" w:rsidRPr="00803362" w:rsidRDefault="005350FC" w:rsidP="004B0876">
      <w:pPr>
        <w:numPr>
          <w:ilvl w:val="0"/>
          <w:numId w:val="65"/>
        </w:numPr>
        <w:overflowPunct w:val="0"/>
        <w:autoSpaceDE w:val="0"/>
        <w:autoSpaceDN w:val="0"/>
        <w:adjustRightInd w:val="0"/>
        <w:spacing w:line="360" w:lineRule="auto"/>
        <w:ind w:left="0" w:firstLine="709"/>
        <w:jc w:val="both"/>
        <w:rPr>
          <w:lang w:val="en-US"/>
        </w:rPr>
      </w:pPr>
      <w:r w:rsidRPr="00803362">
        <w:rPr>
          <w:lang w:val="en-US"/>
        </w:rPr>
        <w:t xml:space="preserve">Многообразие животных;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 xml:space="preserve">Осенние (зимние, весенние) явления в жизни растений и животных;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 xml:space="preserve">Разнообразие и роль членистоногих в природе родного края; </w:t>
      </w:r>
    </w:p>
    <w:p w:rsidR="005350FC" w:rsidRPr="00803362" w:rsidRDefault="005350FC" w:rsidP="004B0876">
      <w:pPr>
        <w:numPr>
          <w:ilvl w:val="0"/>
          <w:numId w:val="65"/>
        </w:numPr>
        <w:overflowPunct w:val="0"/>
        <w:autoSpaceDE w:val="0"/>
        <w:autoSpaceDN w:val="0"/>
        <w:adjustRightInd w:val="0"/>
        <w:spacing w:line="360" w:lineRule="auto"/>
        <w:ind w:left="0" w:firstLine="709"/>
        <w:jc w:val="both"/>
      </w:pPr>
      <w:r w:rsidRPr="00803362">
        <w:t>Разнообразие птиц и млекопитающих местности проживания (экскурсия в природу, зоопарк или музей).</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лабораторных и практических работ по разделу«Человек и его здоровье»:</w:t>
      </w:r>
    </w:p>
    <w:p w:rsidR="005350FC" w:rsidRPr="00803362" w:rsidRDefault="005350FC" w:rsidP="004B0876">
      <w:pPr>
        <w:numPr>
          <w:ilvl w:val="0"/>
          <w:numId w:val="66"/>
        </w:numPr>
        <w:overflowPunct w:val="0"/>
        <w:autoSpaceDE w:val="0"/>
        <w:autoSpaceDN w:val="0"/>
        <w:adjustRightInd w:val="0"/>
        <w:spacing w:line="360" w:lineRule="auto"/>
        <w:ind w:left="0" w:firstLine="709"/>
        <w:jc w:val="both"/>
      </w:pPr>
      <w:r w:rsidRPr="00803362">
        <w:t xml:space="preserve">Выявление особенностей строения клеток разных тканей;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lang w:val="en-US"/>
        </w:rPr>
      </w:pPr>
      <w:r w:rsidRPr="00803362">
        <w:rPr>
          <w:i/>
        </w:rPr>
        <w:t>Изучение с</w:t>
      </w:r>
      <w:r w:rsidRPr="00803362">
        <w:rPr>
          <w:i/>
          <w:lang w:val="en-US"/>
        </w:rPr>
        <w:t>троени</w:t>
      </w:r>
      <w:r w:rsidRPr="00803362">
        <w:rPr>
          <w:i/>
        </w:rPr>
        <w:t>я</w:t>
      </w:r>
      <w:r w:rsidRPr="00803362">
        <w:rPr>
          <w:i/>
          <w:lang w:val="en-US"/>
        </w:rPr>
        <w:t xml:space="preserve"> головного мозга;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lang w:val="en-US"/>
        </w:rPr>
      </w:pPr>
      <w:r w:rsidRPr="00803362">
        <w:rPr>
          <w:i/>
        </w:rPr>
        <w:t>Выявление особенностей с</w:t>
      </w:r>
      <w:r w:rsidRPr="00803362">
        <w:rPr>
          <w:i/>
          <w:lang w:val="en-US"/>
        </w:rPr>
        <w:t>троени</w:t>
      </w:r>
      <w:r w:rsidRPr="00803362">
        <w:rPr>
          <w:i/>
        </w:rPr>
        <w:t>я</w:t>
      </w:r>
      <w:r w:rsidRPr="00803362">
        <w:rPr>
          <w:i/>
          <w:lang w:val="en-US"/>
        </w:rPr>
        <w:t xml:space="preserve"> позвонков;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Выявление нарушения осанки и наличия плоскостопия;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Сравнение микроскопического строения крови человека и лягушки; </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rPr>
          <w:i/>
        </w:rPr>
      </w:pPr>
      <w:r w:rsidRPr="00803362">
        <w:t xml:space="preserve">Подсчет пульса в разных условиях. </w:t>
      </w:r>
      <w:r w:rsidRPr="00803362">
        <w:rPr>
          <w:i/>
        </w:rPr>
        <w:t xml:space="preserve">Измерение артериального давления; </w:t>
      </w:r>
    </w:p>
    <w:p w:rsidR="005350FC" w:rsidRPr="00803362" w:rsidRDefault="005350FC" w:rsidP="004B0876">
      <w:pPr>
        <w:numPr>
          <w:ilvl w:val="0"/>
          <w:numId w:val="66"/>
        </w:numPr>
        <w:overflowPunct w:val="0"/>
        <w:autoSpaceDE w:val="0"/>
        <w:autoSpaceDN w:val="0"/>
        <w:adjustRightInd w:val="0"/>
        <w:spacing w:line="360" w:lineRule="auto"/>
        <w:ind w:left="0" w:firstLine="709"/>
        <w:jc w:val="both"/>
        <w:rPr>
          <w:i/>
        </w:rPr>
      </w:pPr>
      <w:r w:rsidRPr="00803362">
        <w:rPr>
          <w:i/>
        </w:rPr>
        <w:t>Измерение жизненной емкости легких. Дыхательные движения.</w:t>
      </w:r>
    </w:p>
    <w:p w:rsidR="005350FC" w:rsidRPr="00803362" w:rsidRDefault="005350FC" w:rsidP="004B0876">
      <w:pPr>
        <w:numPr>
          <w:ilvl w:val="0"/>
          <w:numId w:val="66"/>
        </w:numPr>
        <w:tabs>
          <w:tab w:val="left" w:pos="280"/>
        </w:tabs>
        <w:overflowPunct w:val="0"/>
        <w:autoSpaceDE w:val="0"/>
        <w:autoSpaceDN w:val="0"/>
        <w:adjustRightInd w:val="0"/>
        <w:spacing w:line="360" w:lineRule="auto"/>
        <w:ind w:left="0" w:firstLine="709"/>
        <w:jc w:val="both"/>
      </w:pPr>
      <w:r w:rsidRPr="00803362">
        <w:t xml:space="preserve">Изучение строения и работы органа зрения. </w:t>
      </w:r>
    </w:p>
    <w:p w:rsidR="005350FC" w:rsidRPr="00803362" w:rsidRDefault="005350FC" w:rsidP="005350FC">
      <w:pPr>
        <w:autoSpaceDE w:val="0"/>
        <w:autoSpaceDN w:val="0"/>
        <w:adjustRightInd w:val="0"/>
        <w:spacing w:line="360" w:lineRule="auto"/>
        <w:ind w:firstLine="709"/>
        <w:jc w:val="both"/>
      </w:pPr>
      <w:r w:rsidRPr="00803362">
        <w:rPr>
          <w:b/>
          <w:bCs/>
        </w:rPr>
        <w:t>Примерный список лабораторных и практических работ по разделу «Общебиологические закономерности»:</w:t>
      </w:r>
    </w:p>
    <w:p w:rsidR="005350FC" w:rsidRPr="00803362" w:rsidRDefault="005350FC" w:rsidP="004B0876">
      <w:pPr>
        <w:numPr>
          <w:ilvl w:val="0"/>
          <w:numId w:val="67"/>
        </w:numPr>
        <w:tabs>
          <w:tab w:val="left" w:pos="500"/>
        </w:tabs>
        <w:autoSpaceDE w:val="0"/>
        <w:autoSpaceDN w:val="0"/>
        <w:adjustRightInd w:val="0"/>
        <w:spacing w:line="360" w:lineRule="auto"/>
        <w:ind w:left="0" w:firstLine="709"/>
        <w:contextualSpacing/>
        <w:jc w:val="both"/>
      </w:pPr>
      <w:r w:rsidRPr="00803362">
        <w:t xml:space="preserve">Изучение клеток и тканей растений и животных на готовых </w:t>
      </w:r>
      <w:bookmarkStart w:id="188" w:name="page27"/>
      <w:bookmarkEnd w:id="188"/>
      <w:r w:rsidRPr="00803362">
        <w:t>микропрепаратах;</w:t>
      </w:r>
    </w:p>
    <w:p w:rsidR="005350FC" w:rsidRPr="00803362" w:rsidRDefault="005350FC" w:rsidP="004B0876">
      <w:pPr>
        <w:numPr>
          <w:ilvl w:val="0"/>
          <w:numId w:val="67"/>
        </w:numPr>
        <w:overflowPunct w:val="0"/>
        <w:autoSpaceDE w:val="0"/>
        <w:autoSpaceDN w:val="0"/>
        <w:adjustRightInd w:val="0"/>
        <w:spacing w:line="360" w:lineRule="auto"/>
        <w:ind w:left="0" w:firstLine="709"/>
        <w:jc w:val="both"/>
        <w:rPr>
          <w:lang w:val="en-US"/>
        </w:rPr>
      </w:pPr>
      <w:r w:rsidRPr="00803362">
        <w:t>Выявление и</w:t>
      </w:r>
      <w:r w:rsidRPr="00803362">
        <w:rPr>
          <w:lang w:val="en-US"/>
        </w:rPr>
        <w:t>зменчивост</w:t>
      </w:r>
      <w:r w:rsidRPr="00803362">
        <w:t>и</w:t>
      </w:r>
      <w:r w:rsidRPr="00803362">
        <w:rPr>
          <w:lang w:val="en-US"/>
        </w:rPr>
        <w:t xml:space="preserve"> организмов; </w:t>
      </w:r>
    </w:p>
    <w:p w:rsidR="005350FC" w:rsidRPr="00803362" w:rsidRDefault="005350FC" w:rsidP="004B0876">
      <w:pPr>
        <w:numPr>
          <w:ilvl w:val="0"/>
          <w:numId w:val="67"/>
        </w:numPr>
        <w:overflowPunct w:val="0"/>
        <w:autoSpaceDE w:val="0"/>
        <w:autoSpaceDN w:val="0"/>
        <w:adjustRightInd w:val="0"/>
        <w:spacing w:line="360" w:lineRule="auto"/>
        <w:ind w:left="0" w:firstLine="709"/>
        <w:jc w:val="both"/>
      </w:pPr>
      <w:r w:rsidRPr="00803362">
        <w:t xml:space="preserve">Выявление приспособлений у организмов к среде обитания (на конкретных примерах). </w:t>
      </w:r>
    </w:p>
    <w:p w:rsidR="005350FC" w:rsidRPr="00803362" w:rsidRDefault="005350FC" w:rsidP="005350FC">
      <w:pPr>
        <w:autoSpaceDE w:val="0"/>
        <w:autoSpaceDN w:val="0"/>
        <w:adjustRightInd w:val="0"/>
        <w:spacing w:line="360" w:lineRule="auto"/>
        <w:ind w:firstLine="709"/>
        <w:jc w:val="both"/>
        <w:rPr>
          <w:b/>
          <w:bCs/>
        </w:rPr>
      </w:pPr>
      <w:r w:rsidRPr="00803362">
        <w:rPr>
          <w:b/>
          <w:bCs/>
        </w:rPr>
        <w:t>Примерный список экскурсий по разделу «Общебиологические закономерности»:</w:t>
      </w:r>
    </w:p>
    <w:p w:rsidR="005350FC" w:rsidRPr="00803362" w:rsidRDefault="005350FC" w:rsidP="004B0876">
      <w:pPr>
        <w:numPr>
          <w:ilvl w:val="0"/>
          <w:numId w:val="69"/>
        </w:numPr>
        <w:autoSpaceDE w:val="0"/>
        <w:autoSpaceDN w:val="0"/>
        <w:adjustRightInd w:val="0"/>
        <w:spacing w:line="360" w:lineRule="auto"/>
        <w:ind w:left="0" w:firstLine="709"/>
        <w:contextualSpacing/>
        <w:jc w:val="both"/>
      </w:pPr>
      <w:r w:rsidRPr="00803362">
        <w:lastRenderedPageBreak/>
        <w:t>Изучение и описание экосистемы своей местности.</w:t>
      </w:r>
    </w:p>
    <w:p w:rsidR="005350FC" w:rsidRPr="00803362" w:rsidRDefault="005350FC" w:rsidP="004B0876">
      <w:pPr>
        <w:numPr>
          <w:ilvl w:val="0"/>
          <w:numId w:val="69"/>
        </w:numPr>
        <w:autoSpaceDE w:val="0"/>
        <w:autoSpaceDN w:val="0"/>
        <w:adjustRightInd w:val="0"/>
        <w:spacing w:line="360" w:lineRule="auto"/>
        <w:ind w:left="0" w:firstLine="709"/>
        <w:contextualSpacing/>
        <w:jc w:val="both"/>
        <w:rPr>
          <w:i/>
        </w:rPr>
      </w:pPr>
      <w:r w:rsidRPr="00803362">
        <w:rPr>
          <w:i/>
        </w:rPr>
        <w:t>Многообразие живых организмов (на примере парка или природного участка).</w:t>
      </w:r>
    </w:p>
    <w:p w:rsidR="005350FC" w:rsidRPr="00803362" w:rsidRDefault="005350FC" w:rsidP="004B0876">
      <w:pPr>
        <w:numPr>
          <w:ilvl w:val="0"/>
          <w:numId w:val="69"/>
        </w:numPr>
        <w:autoSpaceDE w:val="0"/>
        <w:autoSpaceDN w:val="0"/>
        <w:adjustRightInd w:val="0"/>
        <w:spacing w:line="360" w:lineRule="auto"/>
        <w:ind w:left="0" w:firstLine="709"/>
        <w:contextualSpacing/>
        <w:jc w:val="both"/>
        <w:rPr>
          <w:i/>
        </w:rPr>
      </w:pPr>
      <w:r w:rsidRPr="00803362">
        <w:rPr>
          <w:i/>
        </w:rPr>
        <w:t>Естественный отбор - движущая сила эволюции.</w:t>
      </w:r>
    </w:p>
    <w:p w:rsidR="005350FC" w:rsidRPr="00803362" w:rsidRDefault="005350FC" w:rsidP="005350FC">
      <w:pPr>
        <w:overflowPunct w:val="0"/>
        <w:autoSpaceDE w:val="0"/>
        <w:autoSpaceDN w:val="0"/>
        <w:adjustRightInd w:val="0"/>
        <w:spacing w:line="360" w:lineRule="auto"/>
        <w:ind w:firstLine="709"/>
        <w:jc w:val="both"/>
      </w:pPr>
    </w:p>
    <w:p w:rsidR="00731861" w:rsidRPr="00803362" w:rsidRDefault="00731861" w:rsidP="00731861">
      <w:pPr>
        <w:pStyle w:val="4"/>
        <w:ind w:left="1701"/>
        <w:rPr>
          <w:rFonts w:ascii="Times New Roman" w:hAnsi="Times New Roman"/>
          <w:sz w:val="24"/>
          <w:szCs w:val="24"/>
        </w:rPr>
      </w:pPr>
      <w:bookmarkStart w:id="189" w:name="_Toc409691712"/>
      <w:bookmarkStart w:id="190" w:name="_Toc410654037"/>
      <w:bookmarkStart w:id="191" w:name="_Toc31893464"/>
      <w:bookmarkStart w:id="192" w:name="_Toc31898644"/>
      <w:r w:rsidRPr="00803362">
        <w:rPr>
          <w:rFonts w:ascii="Times New Roman" w:hAnsi="Times New Roman"/>
          <w:sz w:val="24"/>
          <w:szCs w:val="24"/>
        </w:rPr>
        <w:t>2.2.2.12. Химия</w:t>
      </w:r>
      <w:bookmarkEnd w:id="189"/>
      <w:bookmarkEnd w:id="190"/>
      <w:bookmarkEnd w:id="191"/>
      <w:bookmarkEnd w:id="192"/>
    </w:p>
    <w:p w:rsidR="00731861" w:rsidRPr="00803362" w:rsidRDefault="00731861" w:rsidP="00731861">
      <w:pPr>
        <w:spacing w:line="360" w:lineRule="auto"/>
        <w:ind w:firstLine="709"/>
        <w:jc w:val="both"/>
      </w:pPr>
      <w:r w:rsidRPr="00803362">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31861" w:rsidRPr="00803362" w:rsidRDefault="00731861" w:rsidP="00731861">
      <w:pPr>
        <w:spacing w:line="360" w:lineRule="auto"/>
        <w:ind w:firstLine="709"/>
        <w:jc w:val="both"/>
      </w:pPr>
      <w:r w:rsidRPr="00803362">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31861" w:rsidRPr="00803362" w:rsidRDefault="00731861" w:rsidP="00731861">
      <w:pPr>
        <w:spacing w:line="360" w:lineRule="auto"/>
        <w:ind w:firstLine="709"/>
        <w:jc w:val="both"/>
      </w:pPr>
      <w:r w:rsidRPr="00803362">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31861" w:rsidRPr="00803362" w:rsidRDefault="00731861" w:rsidP="00731861">
      <w:pPr>
        <w:spacing w:line="360" w:lineRule="auto"/>
        <w:ind w:firstLine="709"/>
        <w:jc w:val="both"/>
      </w:pPr>
      <w:r w:rsidRPr="00803362">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31861" w:rsidRPr="00803362" w:rsidRDefault="00731861" w:rsidP="00731861">
      <w:pPr>
        <w:spacing w:line="360" w:lineRule="auto"/>
        <w:ind w:firstLine="709"/>
        <w:jc w:val="both"/>
      </w:pPr>
      <w:r w:rsidRPr="00803362">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31861" w:rsidRPr="00803362" w:rsidRDefault="00731861" w:rsidP="00731861">
      <w:pPr>
        <w:spacing w:line="360" w:lineRule="auto"/>
        <w:ind w:firstLine="709"/>
        <w:jc w:val="both"/>
      </w:pPr>
      <w:r w:rsidRPr="00803362">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31861" w:rsidRPr="00803362" w:rsidRDefault="00731861" w:rsidP="00731861">
      <w:pPr>
        <w:spacing w:line="360" w:lineRule="auto"/>
        <w:ind w:firstLine="709"/>
        <w:contextualSpacing/>
        <w:jc w:val="both"/>
      </w:pPr>
      <w:r w:rsidRPr="00803362">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31861" w:rsidRPr="00803362" w:rsidRDefault="00731861" w:rsidP="00355843">
      <w:pPr>
        <w:spacing w:line="360" w:lineRule="auto"/>
        <w:ind w:firstLine="709"/>
        <w:contextualSpacing/>
        <w:jc w:val="both"/>
      </w:pPr>
      <w:r w:rsidRPr="00803362">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731861" w:rsidRPr="00803362" w:rsidRDefault="00731861" w:rsidP="00731861">
      <w:pPr>
        <w:autoSpaceDE w:val="0"/>
        <w:autoSpaceDN w:val="0"/>
        <w:adjustRightInd w:val="0"/>
        <w:spacing w:line="360" w:lineRule="auto"/>
        <w:ind w:firstLine="709"/>
        <w:jc w:val="both"/>
        <w:rPr>
          <w:b/>
          <w:bCs/>
        </w:rPr>
      </w:pPr>
      <w:r w:rsidRPr="00803362">
        <w:rPr>
          <w:b/>
          <w:bCs/>
        </w:rPr>
        <w:t>Первоначальные химические понятия</w:t>
      </w:r>
    </w:p>
    <w:p w:rsidR="00731861" w:rsidRPr="00803362" w:rsidRDefault="00731861" w:rsidP="00731861">
      <w:pPr>
        <w:autoSpaceDE w:val="0"/>
        <w:autoSpaceDN w:val="0"/>
        <w:adjustRightInd w:val="0"/>
        <w:spacing w:line="360" w:lineRule="auto"/>
        <w:ind w:firstLine="709"/>
        <w:jc w:val="both"/>
      </w:pPr>
      <w:r w:rsidRPr="00803362">
        <w:t xml:space="preserve">Предмет химии. </w:t>
      </w:r>
      <w:r w:rsidRPr="00803362">
        <w:rPr>
          <w:i/>
        </w:rPr>
        <w:t>Тела и вещества.Основные методы познания: наблюдение, измерение, эксперимент.</w:t>
      </w:r>
      <w:r w:rsidRPr="00803362">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03362">
        <w:rPr>
          <w:i/>
        </w:rPr>
        <w:t>Закон постоянства состава вещества.</w:t>
      </w:r>
      <w:r w:rsidRPr="00803362">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31861" w:rsidRPr="00803362" w:rsidRDefault="00731861" w:rsidP="00731861">
      <w:pPr>
        <w:autoSpaceDE w:val="0"/>
        <w:autoSpaceDN w:val="0"/>
        <w:adjustRightInd w:val="0"/>
        <w:spacing w:line="360" w:lineRule="auto"/>
        <w:ind w:firstLine="709"/>
        <w:jc w:val="both"/>
        <w:rPr>
          <w:b/>
          <w:bCs/>
        </w:rPr>
      </w:pPr>
      <w:r w:rsidRPr="00803362">
        <w:rPr>
          <w:b/>
          <w:bCs/>
        </w:rPr>
        <w:t>Кислород. Водород</w:t>
      </w:r>
    </w:p>
    <w:p w:rsidR="00731861" w:rsidRPr="00803362" w:rsidRDefault="00731861" w:rsidP="00731861">
      <w:pPr>
        <w:autoSpaceDE w:val="0"/>
        <w:autoSpaceDN w:val="0"/>
        <w:adjustRightInd w:val="0"/>
        <w:spacing w:line="360" w:lineRule="auto"/>
        <w:ind w:firstLine="709"/>
        <w:jc w:val="both"/>
      </w:pPr>
      <w:r w:rsidRPr="00803362">
        <w:t xml:space="preserve">Кислород – химический элемент и простое вещество. </w:t>
      </w:r>
      <w:r w:rsidRPr="00803362">
        <w:rPr>
          <w:i/>
        </w:rPr>
        <w:t>Озон. Состав воздуха.</w:t>
      </w:r>
      <w:r w:rsidRPr="00803362">
        <w:t xml:space="preserve"> Физические и химические свойства кислорода. Получение и применение кислорода. </w:t>
      </w:r>
      <w:r w:rsidRPr="00803362">
        <w:rPr>
          <w:i/>
        </w:rPr>
        <w:t>Тепловой эффект химических реакций. Понятие об экзо- и эндотермических реакциях</w:t>
      </w:r>
      <w:r w:rsidRPr="00803362">
        <w:t xml:space="preserve">. Водород – химический элемент и простое вещество. Физические и химические свойства водорода. Получение водорода в лаборатории. </w:t>
      </w:r>
      <w:r w:rsidRPr="00803362">
        <w:rPr>
          <w:i/>
        </w:rPr>
        <w:t>Получение водорода в промышленности</w:t>
      </w:r>
      <w:r w:rsidRPr="00803362">
        <w:t xml:space="preserve">. </w:t>
      </w:r>
      <w:r w:rsidRPr="00803362">
        <w:rPr>
          <w:i/>
        </w:rPr>
        <w:t>Применение водорода</w:t>
      </w:r>
      <w:r w:rsidRPr="00803362">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31861" w:rsidRPr="00803362" w:rsidRDefault="00731861" w:rsidP="00731861">
      <w:pPr>
        <w:autoSpaceDE w:val="0"/>
        <w:autoSpaceDN w:val="0"/>
        <w:adjustRightInd w:val="0"/>
        <w:spacing w:line="360" w:lineRule="auto"/>
        <w:ind w:firstLine="709"/>
        <w:jc w:val="both"/>
        <w:rPr>
          <w:b/>
          <w:bCs/>
        </w:rPr>
      </w:pPr>
      <w:r w:rsidRPr="00803362">
        <w:rPr>
          <w:b/>
          <w:bCs/>
        </w:rPr>
        <w:t>Вода. Растворы</w:t>
      </w:r>
    </w:p>
    <w:p w:rsidR="00731861" w:rsidRPr="00803362" w:rsidRDefault="00731861" w:rsidP="00731861">
      <w:pPr>
        <w:autoSpaceDE w:val="0"/>
        <w:autoSpaceDN w:val="0"/>
        <w:adjustRightInd w:val="0"/>
        <w:spacing w:line="360" w:lineRule="auto"/>
        <w:ind w:firstLine="709"/>
        <w:jc w:val="both"/>
      </w:pPr>
      <w:r w:rsidRPr="00803362">
        <w:rPr>
          <w:i/>
        </w:rPr>
        <w:t>Вода в природе. Круговорот воды в природе.Физические и химические свойства воды.</w:t>
      </w:r>
      <w:r w:rsidRPr="00803362">
        <w:t xml:space="preserve"> Растворы. </w:t>
      </w:r>
      <w:r w:rsidRPr="00803362">
        <w:rPr>
          <w:i/>
        </w:rPr>
        <w:t>Растворимость веществ в воде.</w:t>
      </w:r>
      <w:r w:rsidRPr="00803362">
        <w:t xml:space="preserve"> Концентрация растворов. Массовая доля растворенного вещества в растворе.</w:t>
      </w:r>
    </w:p>
    <w:p w:rsidR="00731861" w:rsidRPr="00803362" w:rsidRDefault="00731861" w:rsidP="00731861">
      <w:pPr>
        <w:autoSpaceDE w:val="0"/>
        <w:autoSpaceDN w:val="0"/>
        <w:adjustRightInd w:val="0"/>
        <w:spacing w:line="360" w:lineRule="auto"/>
        <w:ind w:firstLine="709"/>
        <w:jc w:val="both"/>
        <w:rPr>
          <w:b/>
          <w:bCs/>
        </w:rPr>
      </w:pPr>
      <w:r w:rsidRPr="00803362">
        <w:rPr>
          <w:b/>
          <w:bCs/>
        </w:rPr>
        <w:t>Основные классы неорганических соединений</w:t>
      </w:r>
    </w:p>
    <w:p w:rsidR="00731861" w:rsidRPr="00803362" w:rsidRDefault="00731861" w:rsidP="00731861">
      <w:pPr>
        <w:autoSpaceDE w:val="0"/>
        <w:autoSpaceDN w:val="0"/>
        <w:adjustRightInd w:val="0"/>
        <w:spacing w:line="360" w:lineRule="auto"/>
        <w:ind w:firstLine="709"/>
        <w:jc w:val="both"/>
      </w:pPr>
      <w:r w:rsidRPr="00803362">
        <w:t xml:space="preserve">Оксиды. Классификация. Номенклатура. </w:t>
      </w:r>
      <w:r w:rsidRPr="00803362">
        <w:rPr>
          <w:i/>
        </w:rPr>
        <w:t>Физические свойства оксидов.</w:t>
      </w:r>
      <w:r w:rsidRPr="00803362">
        <w:t xml:space="preserve"> Химические свойства оксидов. </w:t>
      </w:r>
      <w:r w:rsidRPr="00803362">
        <w:rPr>
          <w:i/>
        </w:rPr>
        <w:t>Получение и применение оксидов.</w:t>
      </w:r>
      <w:r w:rsidRPr="00803362">
        <w:t xml:space="preserve"> Основания. Классификация. Номенклатура. </w:t>
      </w:r>
      <w:r w:rsidRPr="00803362">
        <w:rPr>
          <w:i/>
        </w:rPr>
        <w:t>Физические свойства оснований.Получение оснований.</w:t>
      </w:r>
      <w:r w:rsidRPr="00803362">
        <w:t xml:space="preserve"> Химические свойства оснований. Реакция нейтрализации. Кислоты. Классификация. Номенклатура. </w:t>
      </w:r>
      <w:r w:rsidRPr="00803362">
        <w:rPr>
          <w:i/>
        </w:rPr>
        <w:t xml:space="preserve">Физические свойства кислот.Получение и применение </w:t>
      </w:r>
      <w:r w:rsidRPr="00803362">
        <w:rPr>
          <w:i/>
        </w:rPr>
        <w:lastRenderedPageBreak/>
        <w:t>кислот.</w:t>
      </w:r>
      <w:r w:rsidRPr="00803362">
        <w:t xml:space="preserve"> Химические свойства кислот. Индикаторы. Изменение окраски индикаторов в различных средах. Соли. Классификация. Номенклатура. </w:t>
      </w:r>
      <w:r w:rsidRPr="00803362">
        <w:rPr>
          <w:i/>
        </w:rPr>
        <w:t>Физические свойства солей.Получение и применение солей.</w:t>
      </w:r>
      <w:r w:rsidRPr="00803362">
        <w:t xml:space="preserve"> Химические свойства солей. Генетическая связь между классами неорганических соединений. </w:t>
      </w:r>
      <w:r w:rsidRPr="00803362">
        <w:rPr>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731861" w:rsidRPr="00803362" w:rsidRDefault="00731861" w:rsidP="00731861">
      <w:pPr>
        <w:autoSpaceDE w:val="0"/>
        <w:autoSpaceDN w:val="0"/>
        <w:adjustRightInd w:val="0"/>
        <w:spacing w:line="360" w:lineRule="auto"/>
        <w:ind w:firstLine="709"/>
        <w:jc w:val="both"/>
      </w:pPr>
      <w:r w:rsidRPr="00803362">
        <w:rPr>
          <w:b/>
          <w:bCs/>
        </w:rPr>
        <w:t>Строение атома. Периодический закон и периодическая система химических элементов Д.И. Менделеева</w:t>
      </w:r>
    </w:p>
    <w:p w:rsidR="00731861" w:rsidRPr="00803362" w:rsidRDefault="00731861" w:rsidP="00731861">
      <w:pPr>
        <w:autoSpaceDE w:val="0"/>
        <w:autoSpaceDN w:val="0"/>
        <w:adjustRightInd w:val="0"/>
        <w:spacing w:line="360" w:lineRule="auto"/>
        <w:ind w:firstLine="709"/>
        <w:jc w:val="both"/>
      </w:pPr>
      <w:r w:rsidRPr="00803362">
        <w:t xml:space="preserve">Строение атома: ядро, энергетический уровень. </w:t>
      </w:r>
      <w:r w:rsidRPr="00803362">
        <w:rPr>
          <w:i/>
        </w:rPr>
        <w:t>Состав ядра атома: протоны, нейтроны. Изотопы.</w:t>
      </w:r>
      <w:r w:rsidRPr="00803362">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731861" w:rsidRPr="00803362" w:rsidRDefault="00731861" w:rsidP="00731861">
      <w:pPr>
        <w:autoSpaceDE w:val="0"/>
        <w:autoSpaceDN w:val="0"/>
        <w:adjustRightInd w:val="0"/>
        <w:spacing w:line="360" w:lineRule="auto"/>
        <w:ind w:firstLine="709"/>
        <w:jc w:val="both"/>
        <w:rPr>
          <w:b/>
          <w:bCs/>
        </w:rPr>
      </w:pPr>
      <w:r w:rsidRPr="00803362">
        <w:rPr>
          <w:b/>
          <w:bCs/>
        </w:rPr>
        <w:t>Строение веществ. Химическая связь</w:t>
      </w:r>
    </w:p>
    <w:p w:rsidR="00731861" w:rsidRPr="00803362" w:rsidRDefault="00731861" w:rsidP="00731861">
      <w:pPr>
        <w:autoSpaceDE w:val="0"/>
        <w:autoSpaceDN w:val="0"/>
        <w:adjustRightInd w:val="0"/>
        <w:spacing w:line="360" w:lineRule="auto"/>
        <w:ind w:firstLine="709"/>
        <w:jc w:val="both"/>
      </w:pPr>
      <w:r w:rsidRPr="00803362">
        <w:rPr>
          <w:i/>
        </w:rPr>
        <w:t>Электроотрицательность атомов химических элементов.</w:t>
      </w:r>
      <w:r w:rsidRPr="00803362">
        <w:t xml:space="preserve"> Ковалентная химическая связь: неполярная и полярная. </w:t>
      </w:r>
      <w:r w:rsidRPr="00803362">
        <w:rPr>
          <w:i/>
        </w:rPr>
        <w:t>Понятие о водородной связи и ее влиянии на физические свойства веществ на примере воды.</w:t>
      </w:r>
      <w:r w:rsidRPr="00803362">
        <w:t xml:space="preserve"> Ионная связь. Металлическая связь. </w:t>
      </w:r>
      <w:r w:rsidRPr="00803362">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31861" w:rsidRPr="00803362" w:rsidRDefault="00731861" w:rsidP="00731861">
      <w:pPr>
        <w:autoSpaceDE w:val="0"/>
        <w:autoSpaceDN w:val="0"/>
        <w:adjustRightInd w:val="0"/>
        <w:spacing w:line="360" w:lineRule="auto"/>
        <w:ind w:firstLine="709"/>
        <w:jc w:val="both"/>
        <w:rPr>
          <w:b/>
          <w:bCs/>
        </w:rPr>
      </w:pPr>
      <w:r w:rsidRPr="00803362">
        <w:rPr>
          <w:b/>
          <w:bCs/>
        </w:rPr>
        <w:t>Химические реакции</w:t>
      </w:r>
    </w:p>
    <w:p w:rsidR="00731861" w:rsidRPr="00803362" w:rsidRDefault="00731861" w:rsidP="00731861">
      <w:pPr>
        <w:autoSpaceDE w:val="0"/>
        <w:autoSpaceDN w:val="0"/>
        <w:adjustRightInd w:val="0"/>
        <w:spacing w:line="360" w:lineRule="auto"/>
        <w:ind w:firstLine="709"/>
        <w:jc w:val="both"/>
      </w:pPr>
      <w:r w:rsidRPr="00803362">
        <w:rPr>
          <w:i/>
        </w:rPr>
        <w:t>Понятие о скорости химической реакции. Факторы, влияющие на скорость химической реакции</w:t>
      </w:r>
      <w:r w:rsidRPr="00803362">
        <w:t xml:space="preserve">. </w:t>
      </w:r>
      <w:r w:rsidRPr="00803362">
        <w:rPr>
          <w:i/>
        </w:rPr>
        <w:t>Понятие о катализаторе.</w:t>
      </w:r>
      <w:r w:rsidRPr="00803362">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31861" w:rsidRPr="00803362" w:rsidRDefault="00731861" w:rsidP="00731861">
      <w:pPr>
        <w:autoSpaceDE w:val="0"/>
        <w:autoSpaceDN w:val="0"/>
        <w:adjustRightInd w:val="0"/>
        <w:spacing w:line="360" w:lineRule="auto"/>
        <w:ind w:firstLine="709"/>
        <w:jc w:val="both"/>
        <w:rPr>
          <w:b/>
          <w:bCs/>
        </w:rPr>
      </w:pPr>
      <w:r w:rsidRPr="00803362">
        <w:rPr>
          <w:b/>
          <w:bCs/>
        </w:rPr>
        <w:lastRenderedPageBreak/>
        <w:t xml:space="preserve">Неметаллы </w:t>
      </w:r>
      <w:r w:rsidRPr="00803362">
        <w:rPr>
          <w:b/>
          <w:bCs/>
          <w:lang w:val="en-US"/>
        </w:rPr>
        <w:t>IV</w:t>
      </w:r>
      <w:r w:rsidRPr="00803362">
        <w:rPr>
          <w:b/>
          <w:bCs/>
        </w:rPr>
        <w:t xml:space="preserve"> – </w:t>
      </w:r>
      <w:r w:rsidRPr="00803362">
        <w:rPr>
          <w:b/>
          <w:bCs/>
          <w:lang w:val="en-US"/>
        </w:rPr>
        <w:t>VII</w:t>
      </w:r>
      <w:r w:rsidRPr="00803362">
        <w:rPr>
          <w:b/>
          <w:bCs/>
        </w:rPr>
        <w:t xml:space="preserve"> групп и их соединения</w:t>
      </w:r>
    </w:p>
    <w:p w:rsidR="00731861" w:rsidRPr="00803362" w:rsidRDefault="00731861" w:rsidP="00731861">
      <w:pPr>
        <w:autoSpaceDE w:val="0"/>
        <w:autoSpaceDN w:val="0"/>
        <w:adjustRightInd w:val="0"/>
        <w:spacing w:line="360" w:lineRule="auto"/>
        <w:ind w:firstLine="709"/>
        <w:jc w:val="both"/>
        <w:rPr>
          <w:b/>
          <w:bCs/>
        </w:rPr>
      </w:pPr>
      <w:r w:rsidRPr="00803362">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03362">
        <w:rPr>
          <w:i/>
        </w:rPr>
        <w:t>сернистая и сероводородная кислоты</w:t>
      </w:r>
      <w:r w:rsidRPr="00803362">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03362">
        <w:rPr>
          <w:lang w:val="en-US"/>
        </w:rPr>
        <w:t>V</w:t>
      </w:r>
      <w:r w:rsidRPr="00803362">
        <w:t xml:space="preserve">), ортофосфорная кислота и ее соли. Углерод: физические и химические свойства. </w:t>
      </w:r>
      <w:r w:rsidRPr="00803362">
        <w:rPr>
          <w:i/>
        </w:rPr>
        <w:t xml:space="preserve">Аллотропия углерода: алмаз, графит, карбин, фуллерены. </w:t>
      </w:r>
      <w:r w:rsidRPr="00803362">
        <w:t xml:space="preserve">Соединения углерода: оксиды углерода (II) и (IV), угольная кислота и ее соли. </w:t>
      </w:r>
      <w:r w:rsidRPr="00803362">
        <w:rPr>
          <w:i/>
        </w:rPr>
        <w:t>Кремний и его соединения.</w:t>
      </w:r>
    </w:p>
    <w:p w:rsidR="00731861" w:rsidRPr="00803362" w:rsidRDefault="00731861" w:rsidP="00731861">
      <w:pPr>
        <w:autoSpaceDE w:val="0"/>
        <w:autoSpaceDN w:val="0"/>
        <w:adjustRightInd w:val="0"/>
        <w:spacing w:line="360" w:lineRule="auto"/>
        <w:ind w:firstLine="709"/>
        <w:jc w:val="both"/>
        <w:rPr>
          <w:b/>
          <w:bCs/>
        </w:rPr>
      </w:pPr>
      <w:r w:rsidRPr="00803362">
        <w:rPr>
          <w:b/>
          <w:bCs/>
        </w:rPr>
        <w:t>Металлы и их соединения</w:t>
      </w:r>
    </w:p>
    <w:p w:rsidR="00731861" w:rsidRPr="00803362" w:rsidRDefault="00731861" w:rsidP="00731861">
      <w:pPr>
        <w:autoSpaceDE w:val="0"/>
        <w:autoSpaceDN w:val="0"/>
        <w:adjustRightInd w:val="0"/>
        <w:spacing w:line="360" w:lineRule="auto"/>
        <w:ind w:firstLine="709"/>
        <w:jc w:val="both"/>
        <w:rPr>
          <w:b/>
          <w:bCs/>
        </w:rPr>
      </w:pPr>
      <w:r w:rsidRPr="00803362">
        <w:rPr>
          <w:i/>
        </w:rPr>
        <w:t>Положение металлов в периодической системе химических элементов Д.И. Менделеева.Металлы в природе и общие способы их получения</w:t>
      </w:r>
      <w:r w:rsidRPr="00803362">
        <w:t xml:space="preserve">. </w:t>
      </w:r>
      <w:r w:rsidRPr="00803362">
        <w:rPr>
          <w:i/>
        </w:rPr>
        <w:t>Общие физические свойства металлов.</w:t>
      </w:r>
      <w:r w:rsidRPr="00803362">
        <w:t xml:space="preserve"> Общие химические свойства металлов: реакции с неметаллами, кислотами, солями. </w:t>
      </w:r>
      <w:r w:rsidRPr="00803362">
        <w:rPr>
          <w:i/>
        </w:rPr>
        <w:t>Электрохимический ряд напряжений металлов.</w:t>
      </w:r>
      <w:r w:rsidRPr="00803362">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31861" w:rsidRPr="00803362" w:rsidRDefault="00731861" w:rsidP="00731861">
      <w:pPr>
        <w:autoSpaceDE w:val="0"/>
        <w:autoSpaceDN w:val="0"/>
        <w:adjustRightInd w:val="0"/>
        <w:spacing w:line="360" w:lineRule="auto"/>
        <w:ind w:firstLine="709"/>
        <w:jc w:val="both"/>
        <w:rPr>
          <w:b/>
          <w:bCs/>
        </w:rPr>
      </w:pPr>
      <w:r w:rsidRPr="00803362">
        <w:rPr>
          <w:b/>
          <w:bCs/>
        </w:rPr>
        <w:t>Первоначальные сведения об органических веществах</w:t>
      </w:r>
    </w:p>
    <w:p w:rsidR="00731861" w:rsidRPr="00803362" w:rsidRDefault="00731861" w:rsidP="00731861">
      <w:pPr>
        <w:autoSpaceDE w:val="0"/>
        <w:autoSpaceDN w:val="0"/>
        <w:adjustRightInd w:val="0"/>
        <w:spacing w:line="360" w:lineRule="auto"/>
        <w:ind w:firstLine="709"/>
        <w:jc w:val="both"/>
        <w:rPr>
          <w:i/>
        </w:rPr>
      </w:pPr>
      <w:r w:rsidRPr="00803362">
        <w:rPr>
          <w:bCs/>
        </w:rPr>
        <w:t>П</w:t>
      </w:r>
      <w:r w:rsidRPr="00803362">
        <w:t xml:space="preserve">ервоначальные сведения о строении органических веществ. Углеводороды: метан, этан, этилен. </w:t>
      </w:r>
      <w:r w:rsidRPr="00803362">
        <w:rPr>
          <w:i/>
        </w:rPr>
        <w:t xml:space="preserve">Источники углеводородов: природный газ, нефть, уголь. </w:t>
      </w:r>
      <w:r w:rsidRPr="00803362">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03362">
        <w:rPr>
          <w:i/>
        </w:rPr>
        <w:t>Химическое загрязнение окружающей среды и его последствия.</w:t>
      </w:r>
    </w:p>
    <w:p w:rsidR="00731861" w:rsidRPr="00803362" w:rsidRDefault="00731861" w:rsidP="00731861">
      <w:pPr>
        <w:autoSpaceDE w:val="0"/>
        <w:autoSpaceDN w:val="0"/>
        <w:adjustRightInd w:val="0"/>
        <w:spacing w:line="360" w:lineRule="auto"/>
        <w:ind w:firstLine="709"/>
        <w:jc w:val="both"/>
        <w:rPr>
          <w:b/>
          <w:bCs/>
        </w:rPr>
      </w:pPr>
      <w:r w:rsidRPr="00803362">
        <w:rPr>
          <w:b/>
          <w:bCs/>
        </w:rPr>
        <w:t>Типы расчетных задач:</w:t>
      </w:r>
    </w:p>
    <w:p w:rsidR="00731861" w:rsidRPr="00803362" w:rsidRDefault="00731861" w:rsidP="004B0876">
      <w:pPr>
        <w:numPr>
          <w:ilvl w:val="0"/>
          <w:numId w:val="71"/>
        </w:numPr>
        <w:autoSpaceDE w:val="0"/>
        <w:autoSpaceDN w:val="0"/>
        <w:adjustRightInd w:val="0"/>
        <w:spacing w:line="360" w:lineRule="auto"/>
        <w:ind w:left="0" w:firstLine="709"/>
        <w:jc w:val="both"/>
        <w:rPr>
          <w:bCs/>
        </w:rPr>
      </w:pPr>
      <w:r w:rsidRPr="00803362">
        <w:rPr>
          <w:bCs/>
        </w:rPr>
        <w:t>Вычисление массовой доли химического элемента по формуле соединения.</w:t>
      </w:r>
    </w:p>
    <w:p w:rsidR="00731861" w:rsidRPr="00803362" w:rsidRDefault="00731861" w:rsidP="00731861">
      <w:pPr>
        <w:autoSpaceDE w:val="0"/>
        <w:autoSpaceDN w:val="0"/>
        <w:adjustRightInd w:val="0"/>
        <w:spacing w:line="360" w:lineRule="auto"/>
        <w:ind w:firstLine="709"/>
        <w:jc w:val="both"/>
        <w:rPr>
          <w:bCs/>
          <w:i/>
        </w:rPr>
      </w:pPr>
      <w:r w:rsidRPr="00803362">
        <w:rPr>
          <w:bCs/>
          <w:i/>
        </w:rPr>
        <w:t>Установление простейшей формулы вещества по массовым долям химических элементов.</w:t>
      </w:r>
    </w:p>
    <w:p w:rsidR="00731861" w:rsidRPr="00803362" w:rsidRDefault="00731861" w:rsidP="004B0876">
      <w:pPr>
        <w:numPr>
          <w:ilvl w:val="0"/>
          <w:numId w:val="71"/>
        </w:numPr>
        <w:autoSpaceDE w:val="0"/>
        <w:autoSpaceDN w:val="0"/>
        <w:adjustRightInd w:val="0"/>
        <w:spacing w:line="360" w:lineRule="auto"/>
        <w:ind w:left="0" w:firstLine="709"/>
        <w:jc w:val="both"/>
      </w:pPr>
      <w:r w:rsidRPr="00803362">
        <w:t>Вычисления по химическим уравнениям количества, объема, массы вещества по количеству, объему, массе реагентов или продуктов реакции.</w:t>
      </w:r>
    </w:p>
    <w:p w:rsidR="00731861" w:rsidRPr="00803362" w:rsidRDefault="00731861" w:rsidP="004B0876">
      <w:pPr>
        <w:numPr>
          <w:ilvl w:val="0"/>
          <w:numId w:val="71"/>
        </w:numPr>
        <w:autoSpaceDE w:val="0"/>
        <w:autoSpaceDN w:val="0"/>
        <w:adjustRightInd w:val="0"/>
        <w:spacing w:line="360" w:lineRule="auto"/>
        <w:ind w:left="0" w:firstLine="709"/>
        <w:jc w:val="both"/>
      </w:pPr>
      <w:r w:rsidRPr="00803362">
        <w:t>Расчет массовой доли растворенного вещества в растворе.</w:t>
      </w:r>
    </w:p>
    <w:p w:rsidR="00731861" w:rsidRPr="00803362" w:rsidRDefault="00731861" w:rsidP="00731861">
      <w:pPr>
        <w:autoSpaceDE w:val="0"/>
        <w:autoSpaceDN w:val="0"/>
        <w:adjustRightInd w:val="0"/>
        <w:spacing w:line="360" w:lineRule="auto"/>
        <w:ind w:firstLine="709"/>
        <w:jc w:val="both"/>
        <w:rPr>
          <w:b/>
          <w:bCs/>
        </w:rPr>
      </w:pPr>
      <w:r w:rsidRPr="00803362">
        <w:rPr>
          <w:b/>
          <w:bCs/>
        </w:rPr>
        <w:lastRenderedPageBreak/>
        <w:t>Примерные темы практических работ:</w:t>
      </w:r>
    </w:p>
    <w:p w:rsidR="00731861" w:rsidRPr="00803362" w:rsidRDefault="00731861" w:rsidP="004B0876">
      <w:pPr>
        <w:numPr>
          <w:ilvl w:val="0"/>
          <w:numId w:val="70"/>
        </w:numPr>
        <w:spacing w:line="360" w:lineRule="auto"/>
        <w:ind w:left="0" w:firstLine="709"/>
        <w:jc w:val="both"/>
      </w:pPr>
      <w:r w:rsidRPr="00803362">
        <w:t>Лабораторное оборудование и приемы обращения с ним. Правила безопасной работы в химической лаборатории.</w:t>
      </w:r>
    </w:p>
    <w:p w:rsidR="00731861" w:rsidRPr="00803362" w:rsidRDefault="00731861" w:rsidP="004B0876">
      <w:pPr>
        <w:numPr>
          <w:ilvl w:val="0"/>
          <w:numId w:val="70"/>
        </w:numPr>
        <w:spacing w:line="360" w:lineRule="auto"/>
        <w:ind w:left="0" w:firstLine="709"/>
        <w:jc w:val="both"/>
      </w:pPr>
      <w:r w:rsidRPr="00803362">
        <w:t>Очистка загрязненной поваренной соли.</w:t>
      </w:r>
    </w:p>
    <w:p w:rsidR="00731861" w:rsidRPr="00803362" w:rsidRDefault="00731861" w:rsidP="004B0876">
      <w:pPr>
        <w:numPr>
          <w:ilvl w:val="0"/>
          <w:numId w:val="70"/>
        </w:numPr>
        <w:spacing w:line="360" w:lineRule="auto"/>
        <w:ind w:left="0" w:firstLine="709"/>
        <w:jc w:val="both"/>
      </w:pPr>
      <w:r w:rsidRPr="00803362">
        <w:t>Признаки протекания химических реакций.</w:t>
      </w:r>
    </w:p>
    <w:p w:rsidR="00731861" w:rsidRPr="00803362" w:rsidRDefault="00731861" w:rsidP="004B0876">
      <w:pPr>
        <w:numPr>
          <w:ilvl w:val="0"/>
          <w:numId w:val="70"/>
        </w:numPr>
        <w:spacing w:line="360" w:lineRule="auto"/>
        <w:ind w:left="0" w:firstLine="709"/>
        <w:jc w:val="both"/>
      </w:pPr>
      <w:r w:rsidRPr="00803362">
        <w:t>Получение кислорода и изучение его свойств.</w:t>
      </w:r>
    </w:p>
    <w:p w:rsidR="00731861" w:rsidRPr="00803362" w:rsidRDefault="00731861" w:rsidP="004B0876">
      <w:pPr>
        <w:numPr>
          <w:ilvl w:val="0"/>
          <w:numId w:val="70"/>
        </w:numPr>
        <w:spacing w:line="360" w:lineRule="auto"/>
        <w:ind w:left="0" w:firstLine="709"/>
        <w:jc w:val="both"/>
      </w:pPr>
      <w:r w:rsidRPr="00803362">
        <w:t>Получение водорода и изучение его свойств.</w:t>
      </w:r>
    </w:p>
    <w:p w:rsidR="00731861" w:rsidRPr="00803362" w:rsidRDefault="00731861" w:rsidP="004B0876">
      <w:pPr>
        <w:numPr>
          <w:ilvl w:val="0"/>
          <w:numId w:val="70"/>
        </w:numPr>
        <w:spacing w:line="360" w:lineRule="auto"/>
        <w:ind w:left="0" w:firstLine="709"/>
        <w:jc w:val="both"/>
      </w:pPr>
      <w:r w:rsidRPr="00803362">
        <w:t>Приготовление растворов с определенной массовой долей растворенного вещества.</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«Основные классы неорганических соединений».</w:t>
      </w:r>
    </w:p>
    <w:p w:rsidR="00731861" w:rsidRPr="00803362" w:rsidRDefault="00731861" w:rsidP="004B0876">
      <w:pPr>
        <w:numPr>
          <w:ilvl w:val="0"/>
          <w:numId w:val="70"/>
        </w:numPr>
        <w:spacing w:line="360" w:lineRule="auto"/>
        <w:ind w:left="0" w:firstLine="709"/>
        <w:jc w:val="both"/>
      </w:pPr>
      <w:r w:rsidRPr="00803362">
        <w:t>Реакции ионного обмена.</w:t>
      </w:r>
    </w:p>
    <w:p w:rsidR="00731861" w:rsidRPr="00803362" w:rsidRDefault="00731861" w:rsidP="004B0876">
      <w:pPr>
        <w:numPr>
          <w:ilvl w:val="0"/>
          <w:numId w:val="70"/>
        </w:numPr>
        <w:spacing w:line="360" w:lineRule="auto"/>
        <w:ind w:left="0" w:firstLine="709"/>
        <w:jc w:val="both"/>
        <w:rPr>
          <w:i/>
        </w:rPr>
      </w:pPr>
      <w:r w:rsidRPr="00803362">
        <w:rPr>
          <w:i/>
        </w:rPr>
        <w:t>Качественные реакции на ионы в растворе.</w:t>
      </w:r>
    </w:p>
    <w:p w:rsidR="00731861" w:rsidRPr="00803362" w:rsidRDefault="00731861" w:rsidP="004B0876">
      <w:pPr>
        <w:numPr>
          <w:ilvl w:val="0"/>
          <w:numId w:val="70"/>
        </w:numPr>
        <w:spacing w:line="360" w:lineRule="auto"/>
        <w:ind w:left="0" w:firstLine="709"/>
        <w:jc w:val="both"/>
        <w:rPr>
          <w:i/>
        </w:rPr>
      </w:pPr>
      <w:r w:rsidRPr="00803362">
        <w:rPr>
          <w:i/>
        </w:rPr>
        <w:t>Получение аммиака и изучение его свойств.</w:t>
      </w:r>
    </w:p>
    <w:p w:rsidR="00731861" w:rsidRPr="00803362" w:rsidRDefault="00731861" w:rsidP="004B0876">
      <w:pPr>
        <w:numPr>
          <w:ilvl w:val="0"/>
          <w:numId w:val="70"/>
        </w:numPr>
        <w:spacing w:line="360" w:lineRule="auto"/>
        <w:ind w:left="0" w:firstLine="709"/>
        <w:jc w:val="both"/>
        <w:rPr>
          <w:i/>
        </w:rPr>
      </w:pPr>
      <w:r w:rsidRPr="00803362">
        <w:rPr>
          <w:i/>
        </w:rPr>
        <w:t>Получение углекислого газа и изучение его свойств.</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«Неметаллы IV – VII групп и их соединений».</w:t>
      </w:r>
    </w:p>
    <w:p w:rsidR="00731861" w:rsidRPr="00803362" w:rsidRDefault="00731861" w:rsidP="004B0876">
      <w:pPr>
        <w:numPr>
          <w:ilvl w:val="0"/>
          <w:numId w:val="70"/>
        </w:numPr>
        <w:spacing w:line="360" w:lineRule="auto"/>
        <w:ind w:left="0" w:firstLine="709"/>
        <w:jc w:val="both"/>
      </w:pPr>
      <w:r w:rsidRPr="00803362">
        <w:t>Решение экспериментальных задач по теме «Металлы и их соединения».</w:t>
      </w:r>
    </w:p>
    <w:p w:rsidR="00731861" w:rsidRPr="00803362" w:rsidRDefault="00731861" w:rsidP="00731861">
      <w:pPr>
        <w:spacing w:line="360" w:lineRule="auto"/>
        <w:ind w:firstLine="709"/>
        <w:jc w:val="both"/>
      </w:pPr>
    </w:p>
    <w:p w:rsidR="009B414B" w:rsidRPr="00803362" w:rsidRDefault="009B414B" w:rsidP="009B414B">
      <w:pPr>
        <w:pStyle w:val="4"/>
        <w:ind w:left="1701"/>
        <w:rPr>
          <w:rFonts w:ascii="Times New Roman" w:hAnsi="Times New Roman"/>
          <w:sz w:val="24"/>
          <w:szCs w:val="24"/>
        </w:rPr>
      </w:pPr>
      <w:bookmarkStart w:id="193" w:name="_Toc409691713"/>
      <w:bookmarkStart w:id="194" w:name="_Toc410654038"/>
      <w:bookmarkStart w:id="195" w:name="_Toc31893465"/>
      <w:bookmarkStart w:id="196" w:name="_Toc31898645"/>
      <w:r w:rsidRPr="00803362">
        <w:rPr>
          <w:rFonts w:ascii="Times New Roman" w:hAnsi="Times New Roman"/>
          <w:sz w:val="24"/>
          <w:szCs w:val="24"/>
        </w:rPr>
        <w:t>2.2.2.13. Изобразительное искусство</w:t>
      </w:r>
      <w:bookmarkEnd w:id="193"/>
      <w:bookmarkEnd w:id="194"/>
      <w:bookmarkEnd w:id="195"/>
      <w:bookmarkEnd w:id="196"/>
    </w:p>
    <w:p w:rsidR="009B414B" w:rsidRPr="00803362" w:rsidRDefault="009B414B" w:rsidP="009B414B">
      <w:pPr>
        <w:tabs>
          <w:tab w:val="left" w:pos="1134"/>
        </w:tabs>
        <w:spacing w:line="360" w:lineRule="auto"/>
        <w:ind w:firstLine="709"/>
        <w:jc w:val="both"/>
      </w:pPr>
      <w:r w:rsidRPr="00803362">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9B414B" w:rsidRPr="00803362" w:rsidRDefault="009B414B" w:rsidP="009B414B">
      <w:pPr>
        <w:tabs>
          <w:tab w:val="left" w:pos="1134"/>
        </w:tabs>
        <w:spacing w:line="360" w:lineRule="auto"/>
        <w:ind w:firstLine="709"/>
        <w:jc w:val="both"/>
      </w:pPr>
      <w:r w:rsidRPr="00803362">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9B414B" w:rsidRPr="00803362" w:rsidRDefault="009B414B" w:rsidP="009B414B">
      <w:pPr>
        <w:tabs>
          <w:tab w:val="left" w:pos="1134"/>
        </w:tabs>
        <w:spacing w:line="360" w:lineRule="auto"/>
        <w:ind w:firstLine="709"/>
        <w:jc w:val="both"/>
      </w:pPr>
      <w:r w:rsidRPr="00803362">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w:t>
      </w:r>
      <w:r w:rsidRPr="00803362">
        <w:lastRenderedPageBreak/>
        <w:t>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9B414B" w:rsidRPr="00803362" w:rsidRDefault="009B414B" w:rsidP="009B414B">
      <w:pPr>
        <w:tabs>
          <w:tab w:val="left" w:pos="1134"/>
        </w:tabs>
        <w:spacing w:line="360" w:lineRule="auto"/>
        <w:ind w:firstLine="709"/>
        <w:jc w:val="both"/>
      </w:pPr>
      <w:r w:rsidRPr="00803362">
        <w:t>В программу включены следующие основные виды художественно-творческой деятельности:</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ценностно-ориентационная и коммуникативная деятельность;</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изобразительная деятельность (основы художественного изображения);</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 xml:space="preserve">декоративно-прикладная деятельность (основы народного и декоративно-прикладного искусства); </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художественно-конструкторская деятельность (элементы дизайна и архитектуры);</w:t>
      </w:r>
    </w:p>
    <w:p w:rsidR="009B414B" w:rsidRPr="00803362" w:rsidRDefault="009B414B" w:rsidP="004B0876">
      <w:pPr>
        <w:pStyle w:val="aff2"/>
        <w:numPr>
          <w:ilvl w:val="0"/>
          <w:numId w:val="74"/>
        </w:numPr>
        <w:tabs>
          <w:tab w:val="left" w:pos="1134"/>
        </w:tabs>
        <w:spacing w:line="360" w:lineRule="auto"/>
        <w:ind w:left="0" w:firstLine="709"/>
        <w:jc w:val="both"/>
        <w:rPr>
          <w:rFonts w:ascii="Times New Roman" w:hAnsi="Times New Roman"/>
        </w:rPr>
      </w:pPr>
      <w:r w:rsidRPr="00803362">
        <w:rPr>
          <w:rFonts w:ascii="Times New Roman" w:hAnsi="Times New Roman"/>
        </w:rPr>
        <w:t>художественно-творческая деятельность на основе синтеза искусств.</w:t>
      </w:r>
    </w:p>
    <w:p w:rsidR="009B414B" w:rsidRPr="00803362" w:rsidRDefault="009B414B" w:rsidP="009B414B">
      <w:pPr>
        <w:tabs>
          <w:tab w:val="left" w:pos="1134"/>
        </w:tabs>
        <w:spacing w:line="360" w:lineRule="auto"/>
        <w:ind w:firstLine="709"/>
        <w:jc w:val="both"/>
      </w:pPr>
      <w:r w:rsidRPr="008033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B414B" w:rsidRPr="00803362" w:rsidRDefault="009B414B" w:rsidP="00355843">
      <w:pPr>
        <w:tabs>
          <w:tab w:val="left" w:pos="1134"/>
        </w:tabs>
        <w:spacing w:line="360" w:lineRule="auto"/>
        <w:ind w:firstLine="709"/>
        <w:jc w:val="both"/>
      </w:pPr>
      <w:r w:rsidRPr="00803362">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B414B" w:rsidRPr="00803362" w:rsidRDefault="009B414B" w:rsidP="009B414B">
      <w:pPr>
        <w:spacing w:line="360" w:lineRule="auto"/>
        <w:ind w:firstLine="709"/>
        <w:jc w:val="both"/>
      </w:pPr>
      <w:r w:rsidRPr="008033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B414B" w:rsidRPr="00803362" w:rsidRDefault="009B414B" w:rsidP="009B414B">
      <w:pPr>
        <w:spacing w:line="360" w:lineRule="auto"/>
        <w:ind w:firstLine="709"/>
        <w:jc w:val="both"/>
      </w:pPr>
      <w:r w:rsidRPr="00803362">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B414B" w:rsidRPr="00803362" w:rsidRDefault="009B414B" w:rsidP="009B414B">
      <w:pPr>
        <w:pStyle w:val="aff2"/>
        <w:tabs>
          <w:tab w:val="left" w:pos="426"/>
        </w:tabs>
        <w:spacing w:line="360" w:lineRule="auto"/>
        <w:ind w:left="0" w:firstLine="709"/>
        <w:jc w:val="both"/>
        <w:rPr>
          <w:rFonts w:ascii="Times New Roman" w:eastAsia="Times New Roman" w:hAnsi="Times New Roman"/>
          <w:b/>
        </w:rPr>
      </w:pPr>
      <w:r w:rsidRPr="00803362">
        <w:rPr>
          <w:rFonts w:ascii="Times New Roman" w:eastAsia="Times New Roman" w:hAnsi="Times New Roman"/>
          <w:b/>
        </w:rPr>
        <w:t>Народное художественное творчество – неиссякаемый источник самобытной красоты</w:t>
      </w:r>
    </w:p>
    <w:p w:rsidR="009B414B" w:rsidRPr="00803362" w:rsidRDefault="009B414B" w:rsidP="009B414B">
      <w:pPr>
        <w:tabs>
          <w:tab w:val="left" w:pos="426"/>
          <w:tab w:val="left" w:pos="709"/>
        </w:tabs>
        <w:spacing w:line="360" w:lineRule="auto"/>
        <w:ind w:firstLine="709"/>
        <w:jc w:val="both"/>
        <w:rPr>
          <w:b/>
        </w:rPr>
      </w:pPr>
      <w:r w:rsidRPr="00803362">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w:t>
      </w:r>
      <w:r w:rsidRPr="00803362">
        <w:lastRenderedPageBreak/>
        <w:t xml:space="preserve">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B414B" w:rsidRPr="00803362" w:rsidRDefault="009B414B" w:rsidP="009B414B">
      <w:pPr>
        <w:spacing w:line="360" w:lineRule="auto"/>
        <w:ind w:firstLine="709"/>
        <w:jc w:val="both"/>
        <w:rPr>
          <w:b/>
        </w:rPr>
      </w:pPr>
      <w:r w:rsidRPr="00803362">
        <w:rPr>
          <w:b/>
        </w:rPr>
        <w:t>Виды изобразительного искусства и основы образного языка</w:t>
      </w:r>
    </w:p>
    <w:p w:rsidR="009B414B" w:rsidRPr="00803362" w:rsidRDefault="009B414B" w:rsidP="009B414B">
      <w:pPr>
        <w:spacing w:line="360" w:lineRule="auto"/>
        <w:ind w:firstLine="709"/>
        <w:jc w:val="both"/>
      </w:pPr>
      <w:r w:rsidRPr="00803362">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B414B" w:rsidRPr="00803362" w:rsidRDefault="009B414B" w:rsidP="009B414B">
      <w:pPr>
        <w:spacing w:line="360" w:lineRule="auto"/>
        <w:ind w:firstLine="709"/>
        <w:rPr>
          <w:b/>
        </w:rPr>
      </w:pPr>
      <w:r w:rsidRPr="00803362">
        <w:rPr>
          <w:b/>
        </w:rPr>
        <w:t>Понимание смысла деятельности художника</w:t>
      </w:r>
    </w:p>
    <w:p w:rsidR="009B414B" w:rsidRPr="00803362" w:rsidRDefault="009B414B" w:rsidP="009B414B">
      <w:pPr>
        <w:spacing w:line="360" w:lineRule="auto"/>
        <w:ind w:firstLine="709"/>
        <w:jc w:val="both"/>
      </w:pPr>
      <w:r w:rsidRPr="00803362">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B414B" w:rsidRPr="00803362" w:rsidRDefault="009B414B" w:rsidP="009B414B">
      <w:pPr>
        <w:spacing w:line="360" w:lineRule="auto"/>
        <w:ind w:firstLine="709"/>
        <w:jc w:val="both"/>
      </w:pPr>
      <w:r w:rsidRPr="00803362">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B414B" w:rsidRPr="00803362" w:rsidRDefault="009B414B" w:rsidP="009B414B">
      <w:pPr>
        <w:spacing w:line="360" w:lineRule="auto"/>
        <w:ind w:firstLine="709"/>
        <w:rPr>
          <w:b/>
        </w:rPr>
      </w:pPr>
      <w:r w:rsidRPr="00803362">
        <w:rPr>
          <w:b/>
        </w:rPr>
        <w:t>Вечные темы и великие исторические события в искусстве</w:t>
      </w:r>
    </w:p>
    <w:p w:rsidR="009B414B" w:rsidRPr="00803362" w:rsidRDefault="009B414B" w:rsidP="009B414B">
      <w:pPr>
        <w:spacing w:line="360" w:lineRule="auto"/>
        <w:ind w:firstLine="709"/>
        <w:jc w:val="both"/>
      </w:pPr>
      <w:r w:rsidRPr="00803362">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w:t>
      </w:r>
      <w:r w:rsidRPr="00803362">
        <w:lastRenderedPageBreak/>
        <w:t>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B414B" w:rsidRPr="00803362" w:rsidRDefault="009B414B" w:rsidP="009B414B">
      <w:pPr>
        <w:spacing w:line="360" w:lineRule="auto"/>
        <w:ind w:firstLine="709"/>
        <w:rPr>
          <w:b/>
        </w:rPr>
      </w:pPr>
      <w:r w:rsidRPr="00803362">
        <w:rPr>
          <w:b/>
        </w:rPr>
        <w:t>Конструктивное искусство: архитектура и дизайн</w:t>
      </w:r>
    </w:p>
    <w:p w:rsidR="009B414B" w:rsidRPr="00803362" w:rsidRDefault="009B414B" w:rsidP="009B414B">
      <w:pPr>
        <w:spacing w:line="360" w:lineRule="auto"/>
        <w:ind w:firstLine="709"/>
        <w:jc w:val="both"/>
      </w:pPr>
      <w:r w:rsidRPr="00803362">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B414B" w:rsidRPr="00803362" w:rsidRDefault="009B414B" w:rsidP="009B414B">
      <w:pPr>
        <w:spacing w:line="360" w:lineRule="auto"/>
        <w:ind w:firstLine="709"/>
        <w:rPr>
          <w:b/>
        </w:rPr>
      </w:pPr>
      <w:r w:rsidRPr="00803362">
        <w:rPr>
          <w:b/>
        </w:rPr>
        <w:t>Изобразительное искусство и архитектура России</w:t>
      </w:r>
      <w:r w:rsidRPr="00803362">
        <w:rPr>
          <w:b/>
          <w:lang w:val="en-US"/>
        </w:rPr>
        <w:t>XI</w:t>
      </w:r>
      <w:r w:rsidRPr="00803362">
        <w:rPr>
          <w:b/>
        </w:rPr>
        <w:t xml:space="preserve"> –</w:t>
      </w:r>
      <w:r w:rsidRPr="00803362">
        <w:rPr>
          <w:b/>
          <w:lang w:val="en-US"/>
        </w:rPr>
        <w:t>XVII</w:t>
      </w:r>
      <w:r w:rsidRPr="00803362">
        <w:rPr>
          <w:b/>
        </w:rPr>
        <w:t xml:space="preserve"> вв.</w:t>
      </w:r>
    </w:p>
    <w:p w:rsidR="009B414B" w:rsidRPr="00803362" w:rsidRDefault="009B414B" w:rsidP="009B414B">
      <w:pPr>
        <w:spacing w:line="360" w:lineRule="auto"/>
        <w:ind w:firstLine="709"/>
        <w:jc w:val="both"/>
      </w:pPr>
      <w:r w:rsidRPr="00803362">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B414B" w:rsidRPr="00803362" w:rsidRDefault="009B414B" w:rsidP="009B414B">
      <w:pPr>
        <w:spacing w:line="360" w:lineRule="auto"/>
        <w:ind w:firstLine="709"/>
        <w:rPr>
          <w:b/>
          <w:i/>
        </w:rPr>
      </w:pPr>
      <w:r w:rsidRPr="00803362">
        <w:rPr>
          <w:b/>
          <w:i/>
        </w:rPr>
        <w:t>Искусство полиграфии</w:t>
      </w:r>
    </w:p>
    <w:p w:rsidR="009B414B" w:rsidRPr="00803362" w:rsidRDefault="009B414B" w:rsidP="009B414B">
      <w:pPr>
        <w:spacing w:line="360" w:lineRule="auto"/>
        <w:ind w:firstLine="709"/>
        <w:jc w:val="both"/>
        <w:rPr>
          <w:i/>
        </w:rPr>
      </w:pPr>
      <w:r w:rsidRPr="00803362">
        <w:rPr>
          <w:i/>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B414B" w:rsidRPr="00803362" w:rsidRDefault="009B414B" w:rsidP="009B414B">
      <w:pPr>
        <w:spacing w:line="360" w:lineRule="auto"/>
        <w:ind w:firstLine="709"/>
        <w:jc w:val="both"/>
        <w:rPr>
          <w:b/>
          <w:i/>
        </w:rPr>
      </w:pPr>
      <w:r w:rsidRPr="00803362">
        <w:rPr>
          <w:b/>
          <w:i/>
        </w:rPr>
        <w:t>Стили, направления виды и жанры в русском изобразительном искусстве и архитектуре XVIII - XIX вв.</w:t>
      </w:r>
    </w:p>
    <w:p w:rsidR="009B414B" w:rsidRPr="00803362" w:rsidRDefault="009B414B" w:rsidP="009B414B">
      <w:pPr>
        <w:spacing w:line="360" w:lineRule="auto"/>
        <w:ind w:firstLine="709"/>
        <w:jc w:val="both"/>
        <w:rPr>
          <w:i/>
        </w:rPr>
      </w:pPr>
      <w:r w:rsidRPr="00803362">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B414B" w:rsidRPr="00803362" w:rsidRDefault="009B414B" w:rsidP="009B414B">
      <w:pPr>
        <w:spacing w:line="360" w:lineRule="auto"/>
        <w:ind w:firstLine="709"/>
        <w:jc w:val="both"/>
        <w:rPr>
          <w:b/>
          <w:i/>
        </w:rPr>
      </w:pPr>
      <w:r w:rsidRPr="00803362">
        <w:rPr>
          <w:b/>
          <w:i/>
        </w:rPr>
        <w:t>Взаимосвязь истории искусства и истории человечества</w:t>
      </w:r>
    </w:p>
    <w:p w:rsidR="009B414B" w:rsidRPr="00803362" w:rsidRDefault="009B414B" w:rsidP="009B414B">
      <w:pPr>
        <w:spacing w:line="360" w:lineRule="auto"/>
        <w:ind w:firstLine="709"/>
        <w:jc w:val="both"/>
        <w:rPr>
          <w:i/>
        </w:rPr>
      </w:pPr>
      <w:r w:rsidRPr="00803362">
        <w:rPr>
          <w:i/>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B414B" w:rsidRPr="00803362" w:rsidRDefault="009B414B" w:rsidP="009B414B">
      <w:pPr>
        <w:spacing w:line="360" w:lineRule="auto"/>
        <w:ind w:firstLine="709"/>
        <w:jc w:val="both"/>
        <w:rPr>
          <w:b/>
          <w:i/>
        </w:rPr>
      </w:pPr>
      <w:r w:rsidRPr="00803362">
        <w:rPr>
          <w:b/>
          <w:i/>
        </w:rPr>
        <w:t>Изображение в синтетических и экранных видах искусства и художественная фотография</w:t>
      </w:r>
    </w:p>
    <w:p w:rsidR="009B414B" w:rsidRPr="00803362" w:rsidRDefault="009B414B" w:rsidP="009B414B">
      <w:pPr>
        <w:spacing w:line="360" w:lineRule="auto"/>
        <w:ind w:firstLine="709"/>
        <w:jc w:val="both"/>
      </w:pPr>
      <w:r w:rsidRPr="00803362">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03362">
        <w:rPr>
          <w:i/>
          <w:lang w:val="en-US"/>
        </w:rPr>
        <w:t>XX</w:t>
      </w:r>
      <w:r w:rsidRPr="00803362">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w:t>
      </w:r>
      <w:r w:rsidRPr="00803362">
        <w:rPr>
          <w:i/>
        </w:rPr>
        <w:lastRenderedPageBreak/>
        <w:t>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B414B" w:rsidRPr="00803362" w:rsidRDefault="009B414B" w:rsidP="009B414B">
      <w:pPr>
        <w:pStyle w:val="3"/>
        <w:spacing w:before="0" w:after="0" w:line="360" w:lineRule="auto"/>
        <w:ind w:firstLine="709"/>
        <w:rPr>
          <w:rFonts w:ascii="Times New Roman" w:hAnsi="Times New Roman"/>
          <w:sz w:val="24"/>
          <w:szCs w:val="24"/>
        </w:rPr>
      </w:pPr>
      <w:bookmarkStart w:id="197" w:name="_Toc409691714"/>
    </w:p>
    <w:p w:rsidR="009B414B" w:rsidRPr="00803362" w:rsidRDefault="009B414B" w:rsidP="009B414B">
      <w:pPr>
        <w:pStyle w:val="4"/>
        <w:ind w:left="1701"/>
        <w:rPr>
          <w:rFonts w:ascii="Times New Roman" w:hAnsi="Times New Roman"/>
          <w:sz w:val="24"/>
          <w:szCs w:val="24"/>
        </w:rPr>
      </w:pPr>
      <w:bookmarkStart w:id="198" w:name="_Toc410654039"/>
      <w:bookmarkStart w:id="199" w:name="_Toc31893466"/>
      <w:bookmarkStart w:id="200" w:name="_Toc31898646"/>
      <w:r w:rsidRPr="00803362">
        <w:rPr>
          <w:rFonts w:ascii="Times New Roman" w:hAnsi="Times New Roman"/>
          <w:sz w:val="24"/>
          <w:szCs w:val="24"/>
        </w:rPr>
        <w:t>2.2.2.14. Музыка</w:t>
      </w:r>
      <w:bookmarkEnd w:id="197"/>
      <w:bookmarkEnd w:id="198"/>
      <w:bookmarkEnd w:id="199"/>
      <w:bookmarkEnd w:id="200"/>
    </w:p>
    <w:p w:rsidR="009B414B" w:rsidRPr="00803362" w:rsidRDefault="009B414B" w:rsidP="009B414B">
      <w:pPr>
        <w:spacing w:line="360" w:lineRule="auto"/>
        <w:ind w:firstLine="709"/>
        <w:jc w:val="both"/>
      </w:pPr>
      <w:r w:rsidRPr="00803362">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9B414B" w:rsidRPr="00803362" w:rsidRDefault="009B414B" w:rsidP="009B414B">
      <w:pPr>
        <w:spacing w:line="360" w:lineRule="auto"/>
        <w:ind w:firstLine="709"/>
        <w:jc w:val="both"/>
      </w:pPr>
      <w:r w:rsidRPr="00803362">
        <w:t>Освоение предмета «Музыка» направлено на:</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9B414B" w:rsidRPr="00803362" w:rsidRDefault="009B414B" w:rsidP="004B0876">
      <w:pPr>
        <w:pStyle w:val="aff2"/>
        <w:numPr>
          <w:ilvl w:val="0"/>
          <w:numId w:val="73"/>
        </w:numPr>
        <w:tabs>
          <w:tab w:val="left" w:pos="1134"/>
        </w:tabs>
        <w:spacing w:line="360" w:lineRule="auto"/>
        <w:ind w:left="0" w:firstLine="709"/>
        <w:jc w:val="both"/>
        <w:rPr>
          <w:rFonts w:ascii="Times New Roman" w:eastAsia="Times New Roman" w:hAnsi="Times New Roman"/>
        </w:rPr>
      </w:pPr>
      <w:r w:rsidRPr="0080336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B414B" w:rsidRPr="00803362" w:rsidRDefault="009B414B" w:rsidP="009B414B">
      <w:pPr>
        <w:spacing w:line="360" w:lineRule="auto"/>
        <w:ind w:firstLine="709"/>
        <w:jc w:val="both"/>
      </w:pPr>
      <w:r w:rsidRPr="00803362">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w:t>
      </w:r>
      <w:r w:rsidRPr="00803362">
        <w:lastRenderedPageBreak/>
        <w:t>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B414B" w:rsidRPr="00803362" w:rsidRDefault="009B414B" w:rsidP="009B414B">
      <w:pPr>
        <w:spacing w:line="360" w:lineRule="auto"/>
        <w:ind w:firstLine="709"/>
        <w:jc w:val="both"/>
      </w:pPr>
      <w:r w:rsidRPr="00803362">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B414B" w:rsidRPr="00803362" w:rsidRDefault="009B414B" w:rsidP="00355843">
      <w:pPr>
        <w:spacing w:line="360" w:lineRule="auto"/>
        <w:ind w:firstLine="709"/>
        <w:jc w:val="both"/>
      </w:pPr>
      <w:r w:rsidRPr="00803362">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B414B" w:rsidRPr="00803362" w:rsidRDefault="009B414B" w:rsidP="009B414B">
      <w:pPr>
        <w:spacing w:line="360" w:lineRule="auto"/>
        <w:ind w:firstLine="709"/>
        <w:jc w:val="both"/>
        <w:rPr>
          <w:b/>
        </w:rPr>
      </w:pPr>
      <w:r w:rsidRPr="00803362">
        <w:rPr>
          <w:b/>
        </w:rPr>
        <w:t>Музыка как вид искусства</w:t>
      </w:r>
    </w:p>
    <w:p w:rsidR="009B414B" w:rsidRPr="00803362" w:rsidRDefault="009B414B" w:rsidP="009B414B">
      <w:pPr>
        <w:spacing w:line="360" w:lineRule="auto"/>
        <w:ind w:firstLine="709"/>
        <w:jc w:val="both"/>
      </w:pPr>
      <w:r w:rsidRPr="00803362">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803362">
        <w:rPr>
          <w:i/>
        </w:rPr>
        <w:t xml:space="preserve"> сонатно-симфонический цикл, сюита), </w:t>
      </w:r>
      <w:r w:rsidRPr="00803362">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B414B" w:rsidRPr="00803362" w:rsidRDefault="009B414B" w:rsidP="009B414B">
      <w:pPr>
        <w:spacing w:line="360" w:lineRule="auto"/>
        <w:ind w:firstLine="709"/>
        <w:jc w:val="both"/>
        <w:rPr>
          <w:b/>
        </w:rPr>
      </w:pPr>
      <w:r w:rsidRPr="00803362">
        <w:rPr>
          <w:b/>
        </w:rPr>
        <w:t>Народное музыкальное творчество</w:t>
      </w:r>
    </w:p>
    <w:p w:rsidR="009B414B" w:rsidRPr="00803362" w:rsidRDefault="009B414B" w:rsidP="009B414B">
      <w:pPr>
        <w:spacing w:line="360" w:lineRule="auto"/>
        <w:ind w:firstLine="709"/>
        <w:jc w:val="both"/>
      </w:pPr>
      <w:r w:rsidRPr="00803362">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03362">
        <w:rPr>
          <w:i/>
        </w:rPr>
        <w:t xml:space="preserve">Различные исполнительские типы художественного общения (хоровое, соревновательное, сказительное). </w:t>
      </w:r>
      <w:r w:rsidRPr="00803362">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B414B" w:rsidRPr="00803362" w:rsidRDefault="009B414B" w:rsidP="009B414B">
      <w:pPr>
        <w:spacing w:line="360" w:lineRule="auto"/>
        <w:ind w:left="709"/>
        <w:contextualSpacing/>
        <w:jc w:val="both"/>
        <w:rPr>
          <w:b/>
        </w:rPr>
      </w:pPr>
      <w:r w:rsidRPr="00803362">
        <w:rPr>
          <w:b/>
        </w:rPr>
        <w:lastRenderedPageBreak/>
        <w:t xml:space="preserve">Русская музыка от эпохи средневековья до рубежа </w:t>
      </w:r>
      <w:r w:rsidRPr="00803362">
        <w:rPr>
          <w:b/>
          <w:lang w:val="en-US"/>
        </w:rPr>
        <w:t>XIX</w:t>
      </w:r>
      <w:r w:rsidRPr="00803362">
        <w:rPr>
          <w:b/>
        </w:rPr>
        <w:t>-ХХ вв.</w:t>
      </w:r>
    </w:p>
    <w:p w:rsidR="009B414B" w:rsidRPr="00803362" w:rsidRDefault="009B414B" w:rsidP="009B414B">
      <w:pPr>
        <w:spacing w:line="360" w:lineRule="auto"/>
        <w:ind w:firstLine="709"/>
        <w:contextualSpacing/>
        <w:jc w:val="both"/>
      </w:pPr>
      <w:r w:rsidRPr="00803362">
        <w:t xml:space="preserve">Древнерусская духовная музыка. </w:t>
      </w:r>
      <w:r w:rsidRPr="00803362">
        <w:rPr>
          <w:i/>
        </w:rPr>
        <w:t>Знаменный распев как основа древнерусской храмовой музыки.</w:t>
      </w:r>
      <w:r w:rsidRPr="00803362">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B414B" w:rsidRPr="00803362" w:rsidRDefault="009B414B" w:rsidP="009B414B">
      <w:pPr>
        <w:spacing w:line="360" w:lineRule="auto"/>
        <w:ind w:firstLine="709"/>
        <w:contextualSpacing/>
        <w:jc w:val="both"/>
        <w:rPr>
          <w:b/>
        </w:rPr>
      </w:pPr>
      <w:r w:rsidRPr="00803362">
        <w:rPr>
          <w:b/>
        </w:rPr>
        <w:t xml:space="preserve">Зарубежная музыка от эпохи средневековья до рубежа </w:t>
      </w:r>
      <w:r w:rsidRPr="00803362">
        <w:rPr>
          <w:b/>
          <w:lang w:val="en-US"/>
        </w:rPr>
        <w:t>XI</w:t>
      </w:r>
      <w:r w:rsidRPr="00803362">
        <w:rPr>
          <w:b/>
        </w:rPr>
        <w:t>Х-</w:t>
      </w:r>
      <w:r w:rsidRPr="00803362">
        <w:rPr>
          <w:b/>
          <w:lang w:val="en-US"/>
        </w:rPr>
        <w:t>X</w:t>
      </w:r>
      <w:r w:rsidRPr="00803362">
        <w:rPr>
          <w:b/>
        </w:rPr>
        <w:t>Х вв.</w:t>
      </w:r>
    </w:p>
    <w:p w:rsidR="009B414B" w:rsidRPr="00803362" w:rsidRDefault="009B414B" w:rsidP="009B414B">
      <w:pPr>
        <w:spacing w:line="360" w:lineRule="auto"/>
        <w:ind w:firstLine="709"/>
        <w:contextualSpacing/>
        <w:jc w:val="both"/>
      </w:pPr>
      <w:r w:rsidRPr="00803362">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803362">
        <w:rPr>
          <w:lang w:val="en-US"/>
        </w:rPr>
        <w:t> </w:t>
      </w:r>
      <w:r w:rsidRPr="00803362">
        <w:t xml:space="preserve">Григ). Оперный жанр в творчестве композиторов </w:t>
      </w:r>
      <w:r w:rsidRPr="00803362">
        <w:rPr>
          <w:lang w:val="en-US"/>
        </w:rPr>
        <w:t>XIX</w:t>
      </w:r>
      <w:r w:rsidRPr="00803362">
        <w:t xml:space="preserve"> века (Ж. Бизе, Дж. Верди). Основные жанры светской музыки (соната, симфония, камерно-инструментальная и вокальная музыка, опера, балет). </w:t>
      </w:r>
      <w:r w:rsidRPr="00803362">
        <w:rPr>
          <w:i/>
        </w:rPr>
        <w:t xml:space="preserve">Развитие жанров светской музыки </w:t>
      </w:r>
      <w:r w:rsidRPr="00803362">
        <w:t xml:space="preserve">Основные жанры светской музыки </w:t>
      </w:r>
      <w:r w:rsidRPr="00803362">
        <w:rPr>
          <w:lang w:val="en-US"/>
        </w:rPr>
        <w:t>XIX</w:t>
      </w:r>
      <w:r w:rsidRPr="00803362">
        <w:t xml:space="preserve"> века (соната, симфония, камерно-инструментальная и вокальная музыка, опера, балет). </w:t>
      </w:r>
      <w:r w:rsidRPr="00803362">
        <w:rPr>
          <w:i/>
        </w:rPr>
        <w:t>Развитие жанров светской музыки (камерная инструментальная и вокальная музыка, концерт, симфония, опера, балет).</w:t>
      </w:r>
    </w:p>
    <w:p w:rsidR="009B414B" w:rsidRPr="00803362" w:rsidRDefault="009B414B" w:rsidP="009B414B">
      <w:pPr>
        <w:spacing w:line="360" w:lineRule="auto"/>
        <w:ind w:left="709"/>
        <w:contextualSpacing/>
        <w:jc w:val="both"/>
        <w:rPr>
          <w:b/>
        </w:rPr>
      </w:pPr>
      <w:r w:rsidRPr="00803362">
        <w:rPr>
          <w:b/>
        </w:rPr>
        <w:t xml:space="preserve">Русская и зарубежная музыкальная культура </w:t>
      </w:r>
      <w:r w:rsidRPr="00803362">
        <w:rPr>
          <w:b/>
          <w:lang w:val="en-US"/>
        </w:rPr>
        <w:t>XX</w:t>
      </w:r>
      <w:r w:rsidRPr="00803362">
        <w:rPr>
          <w:b/>
        </w:rPr>
        <w:t xml:space="preserve"> в.</w:t>
      </w:r>
    </w:p>
    <w:p w:rsidR="009B414B" w:rsidRPr="00803362" w:rsidRDefault="009B414B" w:rsidP="009B414B">
      <w:pPr>
        <w:spacing w:line="360" w:lineRule="auto"/>
        <w:ind w:firstLine="709"/>
        <w:jc w:val="both"/>
      </w:pPr>
      <w:r w:rsidRPr="00803362">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03362">
        <w:rPr>
          <w:i/>
        </w:rPr>
        <w:t>А.И. Хачатурян, А.Г. Шнитке)</w:t>
      </w:r>
      <w:r w:rsidRPr="00803362">
        <w:t xml:space="preserve"> и зарубежных композиторов ХХ столетия (К. Дебюсси, </w:t>
      </w:r>
      <w:r w:rsidRPr="00803362">
        <w:rPr>
          <w:i/>
        </w:rPr>
        <w:t>К. Орф, М. Равель, Б. Бриттен, А. Шенберг).</w:t>
      </w:r>
      <w:r w:rsidRPr="00803362">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B414B" w:rsidRPr="00803362" w:rsidRDefault="009B414B" w:rsidP="009B414B">
      <w:pPr>
        <w:tabs>
          <w:tab w:val="left" w:pos="1985"/>
        </w:tabs>
        <w:spacing w:line="360" w:lineRule="auto"/>
        <w:ind w:left="709"/>
        <w:contextualSpacing/>
        <w:jc w:val="both"/>
        <w:rPr>
          <w:b/>
        </w:rPr>
      </w:pPr>
      <w:r w:rsidRPr="00803362">
        <w:rPr>
          <w:b/>
        </w:rPr>
        <w:lastRenderedPageBreak/>
        <w:t>Современная музыкальная жизнь</w:t>
      </w:r>
    </w:p>
    <w:p w:rsidR="009B414B" w:rsidRPr="00803362" w:rsidRDefault="009B414B" w:rsidP="009B414B">
      <w:pPr>
        <w:spacing w:line="360" w:lineRule="auto"/>
        <w:ind w:firstLine="709"/>
        <w:jc w:val="both"/>
      </w:pPr>
      <w:r w:rsidRPr="00803362">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B414B" w:rsidRPr="00803362" w:rsidRDefault="009B414B" w:rsidP="009B414B">
      <w:pPr>
        <w:spacing w:line="360" w:lineRule="auto"/>
        <w:ind w:left="709"/>
        <w:contextualSpacing/>
        <w:jc w:val="both"/>
        <w:rPr>
          <w:b/>
        </w:rPr>
      </w:pPr>
      <w:r w:rsidRPr="00803362">
        <w:rPr>
          <w:b/>
        </w:rPr>
        <w:t>Значение музыки в жизни человека</w:t>
      </w:r>
    </w:p>
    <w:p w:rsidR="009B414B" w:rsidRPr="00803362" w:rsidRDefault="009B414B" w:rsidP="009B414B">
      <w:pPr>
        <w:spacing w:line="360" w:lineRule="auto"/>
        <w:ind w:firstLine="709"/>
        <w:jc w:val="both"/>
      </w:pPr>
      <w:r w:rsidRPr="00803362">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B414B" w:rsidRPr="00803362" w:rsidRDefault="009B414B" w:rsidP="009B414B">
      <w:pPr>
        <w:spacing w:line="360" w:lineRule="auto"/>
        <w:ind w:firstLine="709"/>
        <w:contextualSpacing/>
        <w:jc w:val="center"/>
      </w:pPr>
      <w:r w:rsidRPr="00803362">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B414B" w:rsidRPr="00803362" w:rsidRDefault="009B414B" w:rsidP="004B0876">
      <w:pPr>
        <w:numPr>
          <w:ilvl w:val="0"/>
          <w:numId w:val="72"/>
        </w:numPr>
        <w:spacing w:line="360" w:lineRule="auto"/>
        <w:ind w:left="0" w:firstLine="709"/>
        <w:contextualSpacing/>
        <w:jc w:val="both"/>
      </w:pPr>
      <w:r w:rsidRPr="00803362">
        <w:t>Ч. Айвз. «Космический пейзаж».</w:t>
      </w:r>
    </w:p>
    <w:p w:rsidR="009B414B" w:rsidRPr="00803362" w:rsidRDefault="009B414B" w:rsidP="004B0876">
      <w:pPr>
        <w:numPr>
          <w:ilvl w:val="0"/>
          <w:numId w:val="72"/>
        </w:numPr>
        <w:spacing w:line="360" w:lineRule="auto"/>
        <w:ind w:left="0" w:firstLine="709"/>
        <w:contextualSpacing/>
        <w:jc w:val="both"/>
      </w:pPr>
      <w:r w:rsidRPr="00803362">
        <w:t>Г. Аллегри. «Мизерере» («Помилуй»).</w:t>
      </w:r>
    </w:p>
    <w:p w:rsidR="009B414B" w:rsidRPr="00803362" w:rsidRDefault="009B414B" w:rsidP="004B0876">
      <w:pPr>
        <w:numPr>
          <w:ilvl w:val="0"/>
          <w:numId w:val="72"/>
        </w:numPr>
        <w:spacing w:line="360" w:lineRule="auto"/>
        <w:ind w:left="0" w:firstLine="709"/>
        <w:contextualSpacing/>
        <w:jc w:val="both"/>
      </w:pPr>
      <w:r w:rsidRPr="00803362">
        <w:t>Американский народный блюз «Роллем Пит» и «Город Нью-Йорк» (обр. Дж. Сильвермена, перевод С. Болотина).</w:t>
      </w:r>
    </w:p>
    <w:p w:rsidR="009B414B" w:rsidRPr="00803362" w:rsidRDefault="009B414B" w:rsidP="004B0876">
      <w:pPr>
        <w:numPr>
          <w:ilvl w:val="0"/>
          <w:numId w:val="72"/>
        </w:numPr>
        <w:spacing w:line="360" w:lineRule="auto"/>
        <w:ind w:left="0" w:firstLine="709"/>
        <w:contextualSpacing/>
        <w:jc w:val="both"/>
      </w:pPr>
      <w:r w:rsidRPr="00803362">
        <w:t>Л. Армстронг. «Блюз Западной окраины».</w:t>
      </w:r>
    </w:p>
    <w:p w:rsidR="009B414B" w:rsidRPr="00803362" w:rsidRDefault="009B414B" w:rsidP="004B0876">
      <w:pPr>
        <w:numPr>
          <w:ilvl w:val="0"/>
          <w:numId w:val="72"/>
        </w:numPr>
        <w:spacing w:line="360" w:lineRule="auto"/>
        <w:ind w:left="0" w:firstLine="709"/>
        <w:contextualSpacing/>
        <w:jc w:val="both"/>
      </w:pPr>
      <w:r w:rsidRPr="00803362">
        <w:t>Э. Артемьев. «Мозаика».</w:t>
      </w:r>
    </w:p>
    <w:p w:rsidR="009B414B" w:rsidRPr="00803362" w:rsidRDefault="009B414B" w:rsidP="004B0876">
      <w:pPr>
        <w:numPr>
          <w:ilvl w:val="0"/>
          <w:numId w:val="72"/>
        </w:numPr>
        <w:spacing w:line="360" w:lineRule="auto"/>
        <w:ind w:left="0" w:firstLine="709"/>
        <w:contextualSpacing/>
        <w:jc w:val="both"/>
      </w:pPr>
      <w:r w:rsidRPr="00803362">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03362">
        <w:rPr>
          <w:lang w:val="en-US"/>
        </w:rPr>
        <w:t>A</w:t>
      </w:r>
      <w:r w:rsidRPr="00803362">
        <w:t>gnus Dei» (№ 23), хор «S</w:t>
      </w:r>
      <w:r w:rsidRPr="00803362">
        <w:rPr>
          <w:lang w:val="en-US"/>
        </w:rPr>
        <w:t>a</w:t>
      </w:r>
      <w:r w:rsidRPr="00803362">
        <w:t>nctus» (№ 20)). Оратория «Страсти по Матфею» (ария альта № 47). Сюита № 2 (7 часть «Шутка»). И. Бах-Ф. Бузони. Чакона изПартиты № 2 для скрипки соло.</w:t>
      </w:r>
    </w:p>
    <w:p w:rsidR="009B414B" w:rsidRPr="00803362" w:rsidRDefault="009B414B" w:rsidP="004B0876">
      <w:pPr>
        <w:numPr>
          <w:ilvl w:val="0"/>
          <w:numId w:val="72"/>
        </w:numPr>
        <w:spacing w:line="360" w:lineRule="auto"/>
        <w:ind w:left="0" w:firstLine="709"/>
        <w:contextualSpacing/>
        <w:jc w:val="both"/>
        <w:rPr>
          <w:lang w:val="it-IT"/>
        </w:rPr>
      </w:pPr>
      <w:r w:rsidRPr="00803362">
        <w:t>И</w:t>
      </w:r>
      <w:r w:rsidRPr="00803362">
        <w:rPr>
          <w:lang w:val="it-IT"/>
        </w:rPr>
        <w:t xml:space="preserve">. </w:t>
      </w:r>
      <w:r w:rsidRPr="00803362">
        <w:t>Бах</w:t>
      </w:r>
      <w:r w:rsidRPr="00803362">
        <w:rPr>
          <w:lang w:val="it-IT"/>
        </w:rPr>
        <w:t>-</w:t>
      </w:r>
      <w:r w:rsidRPr="00803362">
        <w:t>Ш</w:t>
      </w:r>
      <w:r w:rsidRPr="00803362">
        <w:rPr>
          <w:lang w:val="it-IT"/>
        </w:rPr>
        <w:t xml:space="preserve">. </w:t>
      </w:r>
      <w:r w:rsidRPr="00803362">
        <w:t>Гуно</w:t>
      </w:r>
      <w:r w:rsidRPr="00803362">
        <w:rPr>
          <w:lang w:val="en-US"/>
        </w:rPr>
        <w:t>.</w:t>
      </w:r>
      <w:r w:rsidRPr="00803362">
        <w:rPr>
          <w:lang w:val="it-IT"/>
        </w:rPr>
        <w:t xml:space="preserve"> «Ave Maria»</w:t>
      </w:r>
      <w:r w:rsidRPr="00803362">
        <w:rPr>
          <w:lang w:val="en-US"/>
        </w:rPr>
        <w:t>.</w:t>
      </w:r>
    </w:p>
    <w:p w:rsidR="009B414B" w:rsidRPr="00803362" w:rsidRDefault="009B414B" w:rsidP="004B0876">
      <w:pPr>
        <w:numPr>
          <w:ilvl w:val="0"/>
          <w:numId w:val="72"/>
        </w:numPr>
        <w:spacing w:line="360" w:lineRule="auto"/>
        <w:ind w:left="0" w:firstLine="709"/>
        <w:contextualSpacing/>
        <w:jc w:val="both"/>
      </w:pPr>
      <w:r w:rsidRPr="00803362">
        <w:lastRenderedPageBreak/>
        <w:t>М. Березовский. Хоровой концерт «Не отвержи мене во время старости».</w:t>
      </w:r>
    </w:p>
    <w:p w:rsidR="009B414B" w:rsidRPr="00803362" w:rsidRDefault="009B414B" w:rsidP="004B0876">
      <w:pPr>
        <w:numPr>
          <w:ilvl w:val="0"/>
          <w:numId w:val="72"/>
        </w:numPr>
        <w:spacing w:line="360" w:lineRule="auto"/>
        <w:ind w:left="0" w:firstLine="709"/>
        <w:contextualSpacing/>
        <w:jc w:val="both"/>
      </w:pPr>
      <w:r w:rsidRPr="00803362">
        <w:t>Л. Бернстайн. Мюзикл «Вестсайдская история» (песня Тони «Мария!», песня и танец девушек «Америка», дуэт Тони и Марии, сцена драки).</w:t>
      </w:r>
    </w:p>
    <w:p w:rsidR="009B414B" w:rsidRPr="00803362" w:rsidRDefault="009B414B" w:rsidP="004B0876">
      <w:pPr>
        <w:numPr>
          <w:ilvl w:val="0"/>
          <w:numId w:val="72"/>
        </w:numPr>
        <w:spacing w:line="360" w:lineRule="auto"/>
        <w:ind w:left="0" w:firstLine="709"/>
        <w:contextualSpacing/>
        <w:jc w:val="both"/>
      </w:pPr>
      <w:r w:rsidRPr="00803362">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9B414B" w:rsidRPr="00803362" w:rsidRDefault="009B414B" w:rsidP="004B0876">
      <w:pPr>
        <w:numPr>
          <w:ilvl w:val="0"/>
          <w:numId w:val="72"/>
        </w:numPr>
        <w:spacing w:line="360" w:lineRule="auto"/>
        <w:ind w:left="0" w:firstLine="709"/>
        <w:contextualSpacing/>
        <w:jc w:val="both"/>
      </w:pPr>
      <w:r w:rsidRPr="00803362">
        <w:t>Ж. Бизе. Опера «Кармен» (фрагменты:Увертюра, Хабанера из I д., Сегедилья, Сцена гадания).</w:t>
      </w:r>
    </w:p>
    <w:p w:rsidR="009B414B" w:rsidRPr="00803362" w:rsidRDefault="009B414B" w:rsidP="004B0876">
      <w:pPr>
        <w:numPr>
          <w:ilvl w:val="0"/>
          <w:numId w:val="72"/>
        </w:numPr>
        <w:spacing w:line="360" w:lineRule="auto"/>
        <w:ind w:left="0" w:firstLine="709"/>
        <w:contextualSpacing/>
        <w:jc w:val="both"/>
      </w:pPr>
      <w:r w:rsidRPr="00803362">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B414B" w:rsidRPr="00803362" w:rsidRDefault="009B414B" w:rsidP="004B0876">
      <w:pPr>
        <w:numPr>
          <w:ilvl w:val="0"/>
          <w:numId w:val="72"/>
        </w:numPr>
        <w:spacing w:line="360" w:lineRule="auto"/>
        <w:ind w:left="0" w:firstLine="709"/>
        <w:contextualSpacing/>
        <w:jc w:val="both"/>
      </w:pPr>
      <w:r w:rsidRPr="00803362">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B414B" w:rsidRPr="00803362" w:rsidRDefault="009B414B" w:rsidP="004B0876">
      <w:pPr>
        <w:numPr>
          <w:ilvl w:val="0"/>
          <w:numId w:val="72"/>
        </w:numPr>
        <w:spacing w:line="360" w:lineRule="auto"/>
        <w:ind w:left="0" w:firstLine="709"/>
        <w:contextualSpacing/>
        <w:jc w:val="both"/>
      </w:pPr>
      <w:r w:rsidRPr="00803362">
        <w:t>Д. Бортнянский. Херувимская песня № 7. «Слава Отцу и Сыну и Святому Духу».</w:t>
      </w:r>
    </w:p>
    <w:p w:rsidR="009B414B" w:rsidRPr="00803362" w:rsidRDefault="009B414B" w:rsidP="004B0876">
      <w:pPr>
        <w:numPr>
          <w:ilvl w:val="0"/>
          <w:numId w:val="72"/>
        </w:numPr>
        <w:spacing w:line="360" w:lineRule="auto"/>
        <w:ind w:left="0" w:firstLine="709"/>
        <w:contextualSpacing/>
        <w:jc w:val="both"/>
      </w:pPr>
      <w:r w:rsidRPr="00803362">
        <w:t>Ж. Брель. Вальс.</w:t>
      </w:r>
    </w:p>
    <w:p w:rsidR="009B414B" w:rsidRPr="00803362" w:rsidRDefault="009B414B" w:rsidP="004B0876">
      <w:pPr>
        <w:numPr>
          <w:ilvl w:val="0"/>
          <w:numId w:val="72"/>
        </w:numPr>
        <w:spacing w:line="360" w:lineRule="auto"/>
        <w:ind w:left="0" w:firstLine="709"/>
        <w:contextualSpacing/>
        <w:jc w:val="both"/>
      </w:pPr>
      <w:r w:rsidRPr="00803362">
        <w:t>Дж. Верди. Опера «Риголетто» (Песенка Герцога, Финал).</w:t>
      </w:r>
    </w:p>
    <w:p w:rsidR="009B414B" w:rsidRPr="00803362" w:rsidRDefault="009B414B" w:rsidP="004B0876">
      <w:pPr>
        <w:numPr>
          <w:ilvl w:val="0"/>
          <w:numId w:val="72"/>
        </w:numPr>
        <w:spacing w:line="360" w:lineRule="auto"/>
        <w:ind w:left="0" w:firstLine="709"/>
        <w:contextualSpacing/>
        <w:jc w:val="both"/>
      </w:pPr>
      <w:r w:rsidRPr="00803362">
        <w:t>А. Вивальди. Цикл концертов для скрипки соло, струнного квинтета, органа и чембало «Времена года» («Весна», «Зима»).</w:t>
      </w:r>
    </w:p>
    <w:p w:rsidR="009B414B" w:rsidRPr="00803362" w:rsidRDefault="009B414B" w:rsidP="004B0876">
      <w:pPr>
        <w:numPr>
          <w:ilvl w:val="0"/>
          <w:numId w:val="72"/>
        </w:numPr>
        <w:spacing w:line="360" w:lineRule="auto"/>
        <w:ind w:left="0" w:firstLine="709"/>
        <w:contextualSpacing/>
        <w:jc w:val="both"/>
      </w:pPr>
      <w:r w:rsidRPr="00803362">
        <w:t>Э. Вила Лобос. «Бразильская бахиана» № 5 (ария для сопрано и виолончелей).</w:t>
      </w:r>
    </w:p>
    <w:p w:rsidR="009B414B" w:rsidRPr="00803362" w:rsidRDefault="009B414B" w:rsidP="004B0876">
      <w:pPr>
        <w:numPr>
          <w:ilvl w:val="0"/>
          <w:numId w:val="72"/>
        </w:numPr>
        <w:spacing w:line="360" w:lineRule="auto"/>
        <w:ind w:left="0" w:firstLine="709"/>
        <w:contextualSpacing/>
        <w:jc w:val="both"/>
      </w:pPr>
      <w:r w:rsidRPr="00803362">
        <w:t>А. Варламов. «Горные вершины» (сл. М. Лермонтова). «Красный сарафан» (сл. Г. Цыганова).</w:t>
      </w:r>
    </w:p>
    <w:p w:rsidR="009B414B" w:rsidRPr="00803362" w:rsidRDefault="009B414B" w:rsidP="004B0876">
      <w:pPr>
        <w:numPr>
          <w:ilvl w:val="0"/>
          <w:numId w:val="72"/>
        </w:numPr>
        <w:spacing w:line="360" w:lineRule="auto"/>
        <w:ind w:left="0" w:firstLine="709"/>
        <w:contextualSpacing/>
        <w:jc w:val="both"/>
      </w:pPr>
      <w:r w:rsidRPr="00803362">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B414B" w:rsidRPr="00803362" w:rsidRDefault="009B414B" w:rsidP="004B0876">
      <w:pPr>
        <w:numPr>
          <w:ilvl w:val="0"/>
          <w:numId w:val="72"/>
        </w:numPr>
        <w:spacing w:line="360" w:lineRule="auto"/>
        <w:ind w:left="0" w:firstLine="709"/>
        <w:contextualSpacing/>
        <w:jc w:val="both"/>
      </w:pPr>
      <w:r w:rsidRPr="00803362">
        <w:t xml:space="preserve">Й. Гайдн. Симфония № 103 («С тремоло литавр»). </w:t>
      </w:r>
      <w:r w:rsidRPr="00803362">
        <w:rPr>
          <w:lang w:val="en-US"/>
        </w:rPr>
        <w:t>I</w:t>
      </w:r>
      <w:r w:rsidRPr="00803362">
        <w:t xml:space="preserve"> часть, </w:t>
      </w:r>
      <w:r w:rsidRPr="00803362">
        <w:rPr>
          <w:lang w:val="en-US"/>
        </w:rPr>
        <w:t>IV</w:t>
      </w:r>
      <w:r w:rsidRPr="00803362">
        <w:t xml:space="preserve"> часть. </w:t>
      </w:r>
    </w:p>
    <w:p w:rsidR="009B414B" w:rsidRPr="00803362" w:rsidRDefault="009B414B" w:rsidP="004B0876">
      <w:pPr>
        <w:numPr>
          <w:ilvl w:val="0"/>
          <w:numId w:val="72"/>
        </w:numPr>
        <w:spacing w:line="360" w:lineRule="auto"/>
        <w:ind w:left="0" w:firstLine="709"/>
        <w:contextualSpacing/>
        <w:jc w:val="both"/>
      </w:pPr>
      <w:r w:rsidRPr="00803362">
        <w:lastRenderedPageBreak/>
        <w:t>Г. Гендель. Пассакалия из сюиты соль минор. Хор «Аллилуйя» (№ 44) из оратории «Мессия».</w:t>
      </w:r>
    </w:p>
    <w:p w:rsidR="009B414B" w:rsidRPr="00803362" w:rsidRDefault="009B414B" w:rsidP="004B0876">
      <w:pPr>
        <w:numPr>
          <w:ilvl w:val="0"/>
          <w:numId w:val="72"/>
        </w:numPr>
        <w:spacing w:line="360" w:lineRule="auto"/>
        <w:ind w:left="0" w:firstLine="709"/>
        <w:contextualSpacing/>
        <w:jc w:val="both"/>
      </w:pPr>
      <w:r w:rsidRPr="00803362">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B414B" w:rsidRPr="00803362" w:rsidRDefault="009B414B" w:rsidP="004B0876">
      <w:pPr>
        <w:numPr>
          <w:ilvl w:val="0"/>
          <w:numId w:val="72"/>
        </w:numPr>
        <w:spacing w:line="360" w:lineRule="auto"/>
        <w:ind w:left="0" w:firstLine="709"/>
        <w:contextualSpacing/>
        <w:jc w:val="both"/>
      </w:pPr>
      <w:r w:rsidRPr="00803362">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B414B" w:rsidRPr="00803362" w:rsidRDefault="009B414B" w:rsidP="004B0876">
      <w:pPr>
        <w:numPr>
          <w:ilvl w:val="0"/>
          <w:numId w:val="72"/>
        </w:numPr>
        <w:spacing w:line="360" w:lineRule="auto"/>
        <w:ind w:left="0" w:firstLine="709"/>
        <w:contextualSpacing/>
        <w:jc w:val="both"/>
      </w:pPr>
      <w:r w:rsidRPr="00803362">
        <w:t>М. Глинка-М. Балакирев. «Жаворонок» (фортепианная пьеса).</w:t>
      </w:r>
    </w:p>
    <w:p w:rsidR="009B414B" w:rsidRPr="00803362" w:rsidRDefault="009B414B" w:rsidP="004B0876">
      <w:pPr>
        <w:numPr>
          <w:ilvl w:val="0"/>
          <w:numId w:val="72"/>
        </w:numPr>
        <w:spacing w:line="360" w:lineRule="auto"/>
        <w:ind w:left="0" w:firstLine="709"/>
        <w:contextualSpacing/>
        <w:jc w:val="both"/>
      </w:pPr>
      <w:r w:rsidRPr="00803362">
        <w:t>К. Глюк. Опера «Орфей и Эвридика» (хор «Струн золотых напев», Мелодия, Хор фурий).</w:t>
      </w:r>
    </w:p>
    <w:p w:rsidR="009B414B" w:rsidRPr="00803362" w:rsidRDefault="009B414B" w:rsidP="004B0876">
      <w:pPr>
        <w:numPr>
          <w:ilvl w:val="0"/>
          <w:numId w:val="72"/>
        </w:numPr>
        <w:spacing w:line="360" w:lineRule="auto"/>
        <w:ind w:left="0" w:firstLine="709"/>
        <w:contextualSpacing/>
        <w:jc w:val="both"/>
      </w:pPr>
      <w:r w:rsidRPr="00803362">
        <w:t>Э. Григ. Музыка к драме Г. Ибсена «Пер Гюнт» (Песня Сольвейг, «Смерть Озе»). Соната для виолончели и фортепиано» (Ι часть).</w:t>
      </w:r>
    </w:p>
    <w:p w:rsidR="009B414B" w:rsidRPr="00803362" w:rsidRDefault="009B414B" w:rsidP="004B0876">
      <w:pPr>
        <w:numPr>
          <w:ilvl w:val="0"/>
          <w:numId w:val="72"/>
        </w:numPr>
        <w:spacing w:line="360" w:lineRule="auto"/>
        <w:ind w:left="0" w:firstLine="709"/>
        <w:contextualSpacing/>
        <w:jc w:val="both"/>
      </w:pPr>
      <w:r w:rsidRPr="00803362">
        <w:t>А. Гурилев. «Домик-крошечка» (сл. С. Любецкого). «Вьется ласточка сизокрылая» (сл. Н. Грекова). «Колокольчик» (сл. И. Макарова).</w:t>
      </w:r>
    </w:p>
    <w:p w:rsidR="009B414B" w:rsidRPr="00803362" w:rsidRDefault="009B414B" w:rsidP="004B0876">
      <w:pPr>
        <w:numPr>
          <w:ilvl w:val="0"/>
          <w:numId w:val="72"/>
        </w:numPr>
        <w:spacing w:line="360" w:lineRule="auto"/>
        <w:ind w:left="0" w:firstLine="709"/>
        <w:contextualSpacing/>
        <w:jc w:val="both"/>
      </w:pPr>
      <w:r w:rsidRPr="00803362">
        <w:t>К. Дебюсси. Ноктюрн «Празднества». «Бергамасская сюита» («Лунный свет»). Фортепианная сюита «Детский уголок» («Кукольный кэк-уок»).</w:t>
      </w:r>
    </w:p>
    <w:p w:rsidR="009B414B" w:rsidRPr="00803362" w:rsidRDefault="009B414B" w:rsidP="004B0876">
      <w:pPr>
        <w:numPr>
          <w:ilvl w:val="0"/>
          <w:numId w:val="72"/>
        </w:numPr>
        <w:spacing w:line="360" w:lineRule="auto"/>
        <w:ind w:left="0" w:firstLine="709"/>
        <w:contextualSpacing/>
        <w:jc w:val="both"/>
      </w:pPr>
      <w:r w:rsidRPr="00803362">
        <w:t>Б. Дварионас. «Деревянная лошадка».</w:t>
      </w:r>
    </w:p>
    <w:p w:rsidR="009B414B" w:rsidRPr="00803362" w:rsidRDefault="009B414B" w:rsidP="004B0876">
      <w:pPr>
        <w:numPr>
          <w:ilvl w:val="0"/>
          <w:numId w:val="72"/>
        </w:numPr>
        <w:spacing w:line="360" w:lineRule="auto"/>
        <w:ind w:left="0" w:firstLine="709"/>
        <w:contextualSpacing/>
        <w:jc w:val="both"/>
      </w:pPr>
      <w:r w:rsidRPr="00803362">
        <w:t>И. Дунаевский. Марш из к/ф «Веселые ребята» (сл. В. Лебедева-Кумача). Оперетта «Белая акация» (Вальс, Песня об Одессе, Выход Ларисы и семи кавалеров).</w:t>
      </w:r>
    </w:p>
    <w:p w:rsidR="009B414B" w:rsidRPr="00803362" w:rsidRDefault="009B414B" w:rsidP="004B0876">
      <w:pPr>
        <w:numPr>
          <w:ilvl w:val="0"/>
          <w:numId w:val="72"/>
        </w:numPr>
        <w:spacing w:line="360" w:lineRule="auto"/>
        <w:ind w:left="0" w:firstLine="709"/>
        <w:contextualSpacing/>
        <w:jc w:val="both"/>
      </w:pPr>
      <w:r w:rsidRPr="00803362">
        <w:t>А. Журбин. Рок-опера «Орфей и Эвридика»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Знаменный распев.</w:t>
      </w:r>
    </w:p>
    <w:p w:rsidR="009B414B" w:rsidRPr="00803362" w:rsidRDefault="009B414B" w:rsidP="004B0876">
      <w:pPr>
        <w:numPr>
          <w:ilvl w:val="0"/>
          <w:numId w:val="72"/>
        </w:numPr>
        <w:spacing w:line="360" w:lineRule="auto"/>
        <w:ind w:left="0" w:firstLine="709"/>
        <w:contextualSpacing/>
        <w:jc w:val="both"/>
      </w:pPr>
      <w:r w:rsidRPr="00803362">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B414B" w:rsidRPr="00803362" w:rsidRDefault="009B414B" w:rsidP="004B0876">
      <w:pPr>
        <w:numPr>
          <w:ilvl w:val="0"/>
          <w:numId w:val="72"/>
        </w:numPr>
        <w:spacing w:line="360" w:lineRule="auto"/>
        <w:ind w:left="0" w:firstLine="709"/>
        <w:contextualSpacing/>
        <w:jc w:val="both"/>
      </w:pPr>
      <w:r w:rsidRPr="00803362">
        <w:t>В. Калинников. Симфония № 1 (соль минор, I часть).</w:t>
      </w:r>
    </w:p>
    <w:p w:rsidR="009B414B" w:rsidRPr="00803362" w:rsidRDefault="009B414B" w:rsidP="004B0876">
      <w:pPr>
        <w:numPr>
          <w:ilvl w:val="0"/>
          <w:numId w:val="72"/>
        </w:numPr>
        <w:spacing w:line="360" w:lineRule="auto"/>
        <w:ind w:left="0" w:firstLine="709"/>
        <w:contextualSpacing/>
        <w:jc w:val="both"/>
      </w:pPr>
      <w:r w:rsidRPr="00803362">
        <w:t>К. Караев. Балет «Тропою грома» (Танец черных).</w:t>
      </w:r>
    </w:p>
    <w:p w:rsidR="009B414B" w:rsidRPr="00803362" w:rsidRDefault="009B414B" w:rsidP="004B0876">
      <w:pPr>
        <w:numPr>
          <w:ilvl w:val="0"/>
          <w:numId w:val="72"/>
        </w:numPr>
        <w:spacing w:line="360" w:lineRule="auto"/>
        <w:ind w:left="0" w:firstLine="709"/>
        <w:contextualSpacing/>
        <w:jc w:val="both"/>
      </w:pPr>
      <w:r w:rsidRPr="00803362">
        <w:t>Д. Каччини. «</w:t>
      </w:r>
      <w:r w:rsidRPr="00803362">
        <w:rPr>
          <w:lang w:val="en-US"/>
        </w:rPr>
        <w:t>AveMaria».</w:t>
      </w:r>
    </w:p>
    <w:p w:rsidR="009B414B" w:rsidRPr="00803362" w:rsidRDefault="009B414B" w:rsidP="004B0876">
      <w:pPr>
        <w:numPr>
          <w:ilvl w:val="0"/>
          <w:numId w:val="72"/>
        </w:numPr>
        <w:spacing w:line="360" w:lineRule="auto"/>
        <w:ind w:left="0" w:firstLine="709"/>
        <w:contextualSpacing/>
        <w:jc w:val="both"/>
      </w:pPr>
      <w:r w:rsidRPr="00803362">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9B414B" w:rsidRPr="00803362" w:rsidRDefault="009B414B" w:rsidP="004B0876">
      <w:pPr>
        <w:numPr>
          <w:ilvl w:val="0"/>
          <w:numId w:val="72"/>
        </w:numPr>
        <w:spacing w:line="360" w:lineRule="auto"/>
        <w:ind w:left="0" w:firstLine="709"/>
        <w:contextualSpacing/>
        <w:jc w:val="both"/>
      </w:pPr>
      <w:r w:rsidRPr="00803362">
        <w:t>В. Лаурушас. «В путь».</w:t>
      </w:r>
    </w:p>
    <w:p w:rsidR="009B414B" w:rsidRPr="00803362" w:rsidRDefault="009B414B" w:rsidP="004B0876">
      <w:pPr>
        <w:numPr>
          <w:ilvl w:val="0"/>
          <w:numId w:val="72"/>
        </w:numPr>
        <w:spacing w:line="360" w:lineRule="auto"/>
        <w:ind w:left="0" w:firstLine="709"/>
        <w:contextualSpacing/>
        <w:jc w:val="both"/>
      </w:pPr>
      <w:r w:rsidRPr="00803362">
        <w:t>Ф. Лист. Венгерская рапсодия № 2. Этюд Паганини (№ 6).</w:t>
      </w:r>
    </w:p>
    <w:p w:rsidR="009B414B" w:rsidRPr="00803362" w:rsidRDefault="009B414B" w:rsidP="004B0876">
      <w:pPr>
        <w:numPr>
          <w:ilvl w:val="0"/>
          <w:numId w:val="72"/>
        </w:numPr>
        <w:spacing w:line="360" w:lineRule="auto"/>
        <w:ind w:left="0" w:firstLine="709"/>
        <w:contextualSpacing/>
        <w:jc w:val="both"/>
      </w:pPr>
      <w:r w:rsidRPr="00803362">
        <w:t>И. Лученок. «Хатынь» (ст. Г. Петренко).</w:t>
      </w:r>
    </w:p>
    <w:p w:rsidR="009B414B" w:rsidRPr="00803362" w:rsidRDefault="009B414B" w:rsidP="004B0876">
      <w:pPr>
        <w:numPr>
          <w:ilvl w:val="0"/>
          <w:numId w:val="72"/>
        </w:numPr>
        <w:spacing w:line="360" w:lineRule="auto"/>
        <w:ind w:left="0" w:firstLine="709"/>
        <w:contextualSpacing/>
        <w:jc w:val="both"/>
      </w:pPr>
      <w:r w:rsidRPr="00803362">
        <w:t>А. Лядов. Кикимора (народное сказание для оркестра).</w:t>
      </w:r>
    </w:p>
    <w:p w:rsidR="009B414B" w:rsidRPr="00803362" w:rsidRDefault="009B414B" w:rsidP="004B0876">
      <w:pPr>
        <w:numPr>
          <w:ilvl w:val="0"/>
          <w:numId w:val="72"/>
        </w:numPr>
        <w:spacing w:line="360" w:lineRule="auto"/>
        <w:ind w:left="0" w:firstLine="709"/>
        <w:contextualSpacing/>
        <w:jc w:val="both"/>
      </w:pPr>
      <w:r w:rsidRPr="00803362">
        <w:t>Ф. Лэй. «История любви».</w:t>
      </w:r>
    </w:p>
    <w:p w:rsidR="009B414B" w:rsidRPr="00803362" w:rsidRDefault="009B414B" w:rsidP="004B0876">
      <w:pPr>
        <w:numPr>
          <w:ilvl w:val="0"/>
          <w:numId w:val="72"/>
        </w:numPr>
        <w:spacing w:line="360" w:lineRule="auto"/>
        <w:ind w:left="0" w:firstLine="709"/>
        <w:contextualSpacing/>
        <w:jc w:val="both"/>
      </w:pPr>
      <w:r w:rsidRPr="00803362">
        <w:t>Мадригалы эпохи Возрождения.</w:t>
      </w:r>
    </w:p>
    <w:p w:rsidR="009B414B" w:rsidRPr="00803362" w:rsidRDefault="009B414B" w:rsidP="004B0876">
      <w:pPr>
        <w:numPr>
          <w:ilvl w:val="0"/>
          <w:numId w:val="72"/>
        </w:numPr>
        <w:spacing w:line="360" w:lineRule="auto"/>
        <w:ind w:left="0" w:firstLine="709"/>
        <w:contextualSpacing/>
        <w:jc w:val="both"/>
      </w:pPr>
      <w:r w:rsidRPr="00803362">
        <w:t>Р. де Лиль. «Марсельеза».</w:t>
      </w:r>
    </w:p>
    <w:p w:rsidR="009B414B" w:rsidRPr="00803362" w:rsidRDefault="009B414B" w:rsidP="004B0876">
      <w:pPr>
        <w:numPr>
          <w:ilvl w:val="0"/>
          <w:numId w:val="72"/>
        </w:numPr>
        <w:spacing w:line="360" w:lineRule="auto"/>
        <w:ind w:left="0" w:firstLine="709"/>
        <w:contextualSpacing/>
        <w:jc w:val="both"/>
      </w:pPr>
      <w:r w:rsidRPr="00803362">
        <w:t>А. Марчелло. Концерт для гобоя с оркестром ре минор (II часть, Адажио).</w:t>
      </w:r>
    </w:p>
    <w:p w:rsidR="009B414B" w:rsidRPr="00803362" w:rsidRDefault="009B414B" w:rsidP="004B0876">
      <w:pPr>
        <w:numPr>
          <w:ilvl w:val="0"/>
          <w:numId w:val="72"/>
        </w:numPr>
        <w:spacing w:line="360" w:lineRule="auto"/>
        <w:ind w:left="0" w:firstLine="709"/>
        <w:contextualSpacing/>
        <w:jc w:val="both"/>
      </w:pPr>
      <w:r w:rsidRPr="00803362">
        <w:t>М. Матвеев. «Матушка, матушка, что во поле пыльно».</w:t>
      </w:r>
    </w:p>
    <w:p w:rsidR="009B414B" w:rsidRPr="00803362" w:rsidRDefault="009B414B" w:rsidP="004B0876">
      <w:pPr>
        <w:numPr>
          <w:ilvl w:val="0"/>
          <w:numId w:val="72"/>
        </w:numPr>
        <w:spacing w:line="360" w:lineRule="auto"/>
        <w:ind w:left="0" w:firstLine="709"/>
        <w:contextualSpacing/>
        <w:jc w:val="both"/>
      </w:pPr>
      <w:r w:rsidRPr="00803362">
        <w:t>Д. Мийо. «Бразилейра».</w:t>
      </w:r>
    </w:p>
    <w:p w:rsidR="009B414B" w:rsidRPr="00803362" w:rsidRDefault="009B414B" w:rsidP="004B0876">
      <w:pPr>
        <w:numPr>
          <w:ilvl w:val="0"/>
          <w:numId w:val="72"/>
        </w:numPr>
        <w:spacing w:line="360" w:lineRule="auto"/>
        <w:ind w:left="0" w:firstLine="709"/>
        <w:contextualSpacing/>
        <w:jc w:val="both"/>
      </w:pPr>
      <w:r w:rsidRPr="00803362">
        <w:t>И. Морозов. Балет «Айболит» (фрагменты:Полечка, Морское плавание, Галоп).</w:t>
      </w:r>
    </w:p>
    <w:p w:rsidR="009B414B" w:rsidRPr="00803362" w:rsidRDefault="009B414B" w:rsidP="004B0876">
      <w:pPr>
        <w:numPr>
          <w:ilvl w:val="0"/>
          <w:numId w:val="72"/>
        </w:numPr>
        <w:spacing w:line="360" w:lineRule="auto"/>
        <w:ind w:left="0" w:firstLine="709"/>
        <w:contextualSpacing/>
        <w:jc w:val="both"/>
      </w:pPr>
      <w:r w:rsidRPr="00803362">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03362">
        <w:rPr>
          <w:lang w:val="en-US"/>
        </w:rPr>
        <w:t>Diesire</w:t>
      </w:r>
      <w:r w:rsidRPr="00803362">
        <w:t>», «Lacrimoza»). Соната № 11 (I, II, III ч.). Фрагменты из оперы «Волшебная флейта». Мотет «</w:t>
      </w:r>
      <w:r w:rsidRPr="00803362">
        <w:rPr>
          <w:lang w:val="en-US"/>
        </w:rPr>
        <w:t>Ave</w:t>
      </w:r>
      <w:r w:rsidRPr="00803362">
        <w:t xml:space="preserve">, </w:t>
      </w:r>
      <w:r w:rsidRPr="00803362">
        <w:rPr>
          <w:lang w:val="en-US"/>
        </w:rPr>
        <w:t>verum</w:t>
      </w:r>
      <w:r w:rsidRPr="00803362">
        <w:rPr>
          <w:bCs/>
          <w:shd w:val="clear" w:color="auto" w:fill="FFFFFF"/>
        </w:rPr>
        <w:t>corpus</w:t>
      </w:r>
      <w:r w:rsidRPr="00803362">
        <w:t>».</w:t>
      </w:r>
    </w:p>
    <w:p w:rsidR="009B414B" w:rsidRPr="00803362" w:rsidRDefault="009B414B" w:rsidP="004B0876">
      <w:pPr>
        <w:numPr>
          <w:ilvl w:val="0"/>
          <w:numId w:val="72"/>
        </w:numPr>
        <w:spacing w:line="360" w:lineRule="auto"/>
        <w:ind w:left="0" w:firstLine="709"/>
        <w:contextualSpacing/>
        <w:jc w:val="both"/>
      </w:pPr>
      <w:r w:rsidRPr="00803362">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B414B" w:rsidRPr="00803362" w:rsidRDefault="009B414B" w:rsidP="004B0876">
      <w:pPr>
        <w:numPr>
          <w:ilvl w:val="0"/>
          <w:numId w:val="72"/>
        </w:numPr>
        <w:spacing w:line="360" w:lineRule="auto"/>
        <w:ind w:left="0" w:firstLine="709"/>
        <w:contextualSpacing/>
        <w:jc w:val="both"/>
      </w:pPr>
      <w:r w:rsidRPr="00803362">
        <w:t>Н. Мясковский. Симфония № 6 (экспозиция финала).</w:t>
      </w:r>
    </w:p>
    <w:p w:rsidR="009B414B" w:rsidRPr="00803362" w:rsidRDefault="009B414B" w:rsidP="004B0876">
      <w:pPr>
        <w:numPr>
          <w:ilvl w:val="0"/>
          <w:numId w:val="72"/>
        </w:numPr>
        <w:spacing w:line="360" w:lineRule="auto"/>
        <w:ind w:left="0" w:firstLine="709"/>
        <w:contextualSpacing/>
        <w:jc w:val="both"/>
      </w:pPr>
      <w:r w:rsidRPr="00803362">
        <w:t>Народные музыкальные произведения России, народов РФ и стран мира по выбору образовательной организации.</w:t>
      </w:r>
    </w:p>
    <w:p w:rsidR="009B414B" w:rsidRPr="00803362" w:rsidRDefault="009B414B" w:rsidP="004B0876">
      <w:pPr>
        <w:numPr>
          <w:ilvl w:val="0"/>
          <w:numId w:val="72"/>
        </w:numPr>
        <w:spacing w:line="360" w:lineRule="auto"/>
        <w:ind w:left="0" w:firstLine="709"/>
        <w:contextualSpacing/>
        <w:jc w:val="both"/>
      </w:pPr>
      <w:r w:rsidRPr="00803362">
        <w:t>Негритянский спиричуэл.</w:t>
      </w:r>
    </w:p>
    <w:p w:rsidR="009B414B" w:rsidRPr="00803362" w:rsidRDefault="009B414B" w:rsidP="004B0876">
      <w:pPr>
        <w:numPr>
          <w:ilvl w:val="0"/>
          <w:numId w:val="72"/>
        </w:numPr>
        <w:spacing w:line="360" w:lineRule="auto"/>
        <w:ind w:left="0" w:firstLine="709"/>
        <w:contextualSpacing/>
        <w:jc w:val="both"/>
      </w:pPr>
      <w:r w:rsidRPr="00803362">
        <w:t>М. Огинский. Полонез ре минор («Прощание с Родиной»).</w:t>
      </w:r>
    </w:p>
    <w:p w:rsidR="009B414B" w:rsidRPr="00803362" w:rsidRDefault="009B414B" w:rsidP="004B0876">
      <w:pPr>
        <w:numPr>
          <w:ilvl w:val="0"/>
          <w:numId w:val="72"/>
        </w:numPr>
        <w:spacing w:line="360" w:lineRule="auto"/>
        <w:ind w:left="0" w:firstLine="709"/>
        <w:contextualSpacing/>
        <w:jc w:val="both"/>
      </w:pPr>
      <w:r w:rsidRPr="00803362">
        <w:t>К. Орф. Сценическая кантата для певцов, хора и оркестра «Кармина Бурана». (</w:t>
      </w:r>
      <w:r w:rsidRPr="00803362">
        <w:rPr>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803362">
        <w:t>).</w:t>
      </w:r>
    </w:p>
    <w:p w:rsidR="009B414B" w:rsidRPr="00803362" w:rsidRDefault="009B414B" w:rsidP="004B0876">
      <w:pPr>
        <w:numPr>
          <w:ilvl w:val="0"/>
          <w:numId w:val="72"/>
        </w:numPr>
        <w:spacing w:line="360" w:lineRule="auto"/>
        <w:ind w:left="0" w:firstLine="709"/>
        <w:contextualSpacing/>
        <w:jc w:val="both"/>
      </w:pPr>
      <w:r w:rsidRPr="00803362">
        <w:t>Дж. Перголези «</w:t>
      </w:r>
      <w:r w:rsidRPr="00803362">
        <w:rPr>
          <w:lang w:val="en-US"/>
        </w:rPr>
        <w:t>Stabatmater</w:t>
      </w:r>
      <w:r w:rsidRPr="00803362">
        <w:t>»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B414B" w:rsidRPr="00803362" w:rsidRDefault="009B414B" w:rsidP="004B0876">
      <w:pPr>
        <w:numPr>
          <w:ilvl w:val="0"/>
          <w:numId w:val="72"/>
        </w:numPr>
        <w:spacing w:line="360" w:lineRule="auto"/>
        <w:ind w:left="0" w:firstLine="709"/>
        <w:contextualSpacing/>
        <w:jc w:val="both"/>
      </w:pPr>
      <w:r w:rsidRPr="00803362">
        <w:t>М. Равель. «Болеро».</w:t>
      </w:r>
    </w:p>
    <w:p w:rsidR="009B414B" w:rsidRPr="00803362" w:rsidRDefault="009B414B" w:rsidP="004B0876">
      <w:pPr>
        <w:numPr>
          <w:ilvl w:val="0"/>
          <w:numId w:val="72"/>
        </w:numPr>
        <w:spacing w:line="360" w:lineRule="auto"/>
        <w:ind w:left="0" w:firstLine="709"/>
        <w:contextualSpacing/>
        <w:jc w:val="both"/>
      </w:pPr>
      <w:r w:rsidRPr="00803362">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03362">
        <w:rPr>
          <w:lang w:val="en-US"/>
        </w:rPr>
        <w:t>V</w:t>
      </w:r>
      <w:r w:rsidRPr="00803362">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B414B" w:rsidRPr="00803362" w:rsidRDefault="009B414B" w:rsidP="004B0876">
      <w:pPr>
        <w:numPr>
          <w:ilvl w:val="0"/>
          <w:numId w:val="72"/>
        </w:numPr>
        <w:spacing w:line="360" w:lineRule="auto"/>
        <w:ind w:left="0" w:firstLine="709"/>
        <w:contextualSpacing/>
        <w:jc w:val="both"/>
      </w:pPr>
      <w:r w:rsidRPr="00803362">
        <w:t>А. Рубинштейн. Романс «Горные вершины» (ст. М. Лермонтова).</w:t>
      </w:r>
    </w:p>
    <w:p w:rsidR="009B414B" w:rsidRPr="00803362" w:rsidRDefault="009B414B" w:rsidP="004B0876">
      <w:pPr>
        <w:numPr>
          <w:ilvl w:val="0"/>
          <w:numId w:val="72"/>
        </w:numPr>
        <w:spacing w:line="360" w:lineRule="auto"/>
        <w:ind w:left="0" w:firstLine="709"/>
        <w:contextualSpacing/>
        <w:jc w:val="both"/>
      </w:pPr>
      <w:r w:rsidRPr="00803362">
        <w:t>Ян Сибелиус. Музыка к пьесе А. Ярнефельта «Куолема» («Грустный вальс»).</w:t>
      </w:r>
    </w:p>
    <w:p w:rsidR="009B414B" w:rsidRPr="00803362" w:rsidRDefault="009B414B" w:rsidP="004B0876">
      <w:pPr>
        <w:numPr>
          <w:ilvl w:val="0"/>
          <w:numId w:val="72"/>
        </w:numPr>
        <w:spacing w:line="360" w:lineRule="auto"/>
        <w:ind w:left="0" w:firstLine="709"/>
        <w:contextualSpacing/>
        <w:jc w:val="both"/>
      </w:pPr>
      <w:r w:rsidRPr="00803362">
        <w:t>П. Сигер «Песня о молоте». «Все преодолеем».</w:t>
      </w:r>
    </w:p>
    <w:p w:rsidR="009B414B" w:rsidRPr="00803362" w:rsidRDefault="009B414B" w:rsidP="004B0876">
      <w:pPr>
        <w:numPr>
          <w:ilvl w:val="0"/>
          <w:numId w:val="72"/>
        </w:numPr>
        <w:spacing w:line="360" w:lineRule="auto"/>
        <w:ind w:left="0" w:firstLine="709"/>
        <w:contextualSpacing/>
        <w:jc w:val="both"/>
      </w:pPr>
      <w:r w:rsidRPr="00803362">
        <w:t>Г. Свиридов. Кантата «Памяти С. Есенина» (ΙΙ ч. «Поет зима, аукает»). Сюита «Время, вперед!» (</w:t>
      </w:r>
      <w:r w:rsidRPr="00803362">
        <w:rPr>
          <w:lang w:val="en-US"/>
        </w:rPr>
        <w:t>VI</w:t>
      </w:r>
      <w:r w:rsidRPr="00803362">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B414B" w:rsidRPr="00803362" w:rsidRDefault="009B414B" w:rsidP="004B0876">
      <w:pPr>
        <w:numPr>
          <w:ilvl w:val="0"/>
          <w:numId w:val="72"/>
        </w:numPr>
        <w:spacing w:line="360" w:lineRule="auto"/>
        <w:ind w:left="0" w:firstLine="709"/>
        <w:contextualSpacing/>
        <w:jc w:val="both"/>
      </w:pPr>
      <w:r w:rsidRPr="00803362">
        <w:t>А. Скрябин. Этюд № 12 (ре диез минор). Прелюдия № 4 (ми бемоль минор).</w:t>
      </w:r>
    </w:p>
    <w:p w:rsidR="009B414B" w:rsidRPr="00803362" w:rsidRDefault="009B414B" w:rsidP="004B0876">
      <w:pPr>
        <w:numPr>
          <w:ilvl w:val="0"/>
          <w:numId w:val="72"/>
        </w:numPr>
        <w:spacing w:line="360" w:lineRule="auto"/>
        <w:ind w:left="0" w:firstLine="709"/>
        <w:contextualSpacing/>
        <w:jc w:val="both"/>
      </w:pPr>
      <w:r w:rsidRPr="00803362">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B414B" w:rsidRPr="00803362" w:rsidRDefault="009B414B" w:rsidP="004B0876">
      <w:pPr>
        <w:numPr>
          <w:ilvl w:val="0"/>
          <w:numId w:val="72"/>
        </w:numPr>
        <w:spacing w:line="360" w:lineRule="auto"/>
        <w:ind w:left="0" w:firstLine="709"/>
        <w:contextualSpacing/>
        <w:jc w:val="both"/>
      </w:pPr>
      <w:r w:rsidRPr="00803362">
        <w:lastRenderedPageBreak/>
        <w:t>М. Теодоракис «На побережье тайном». «Я – фронт».</w:t>
      </w:r>
    </w:p>
    <w:p w:rsidR="009B414B" w:rsidRPr="00803362" w:rsidRDefault="009B414B" w:rsidP="004B0876">
      <w:pPr>
        <w:numPr>
          <w:ilvl w:val="0"/>
          <w:numId w:val="72"/>
        </w:numPr>
        <w:spacing w:line="360" w:lineRule="auto"/>
        <w:ind w:left="0" w:firstLine="709"/>
        <w:contextualSpacing/>
        <w:jc w:val="both"/>
      </w:pPr>
      <w:r w:rsidRPr="00803362">
        <w:t>Б. Тищенко. Балет «Ярославна» (Плач Ярославны из ΙΙΙ действия, другие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Э. Уэббер. Рок-опера «Иисус Христос – суперзвезда» (фрагменты по выбору учителя). Мюзикл «Кошки», либретто по Т. Элиоту (фрагменты по выбору учителя).</w:t>
      </w:r>
    </w:p>
    <w:p w:rsidR="009B414B" w:rsidRPr="00803362" w:rsidRDefault="009B414B" w:rsidP="004B0876">
      <w:pPr>
        <w:numPr>
          <w:ilvl w:val="0"/>
          <w:numId w:val="72"/>
        </w:numPr>
        <w:spacing w:line="360" w:lineRule="auto"/>
        <w:ind w:left="0" w:firstLine="709"/>
        <w:contextualSpacing/>
        <w:jc w:val="both"/>
      </w:pPr>
      <w:r w:rsidRPr="00803362">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9B414B" w:rsidRPr="00803362" w:rsidRDefault="009B414B" w:rsidP="004B0876">
      <w:pPr>
        <w:numPr>
          <w:ilvl w:val="0"/>
          <w:numId w:val="72"/>
        </w:numPr>
        <w:spacing w:line="360" w:lineRule="auto"/>
        <w:ind w:left="0" w:firstLine="709"/>
        <w:contextualSpacing/>
        <w:jc w:val="both"/>
      </w:pPr>
      <w:r w:rsidRPr="00803362">
        <w:t>К. Хачатурян. Балет «Чиполлино» (фрагменты).</w:t>
      </w:r>
    </w:p>
    <w:p w:rsidR="009B414B" w:rsidRPr="00803362" w:rsidRDefault="009B414B" w:rsidP="004B0876">
      <w:pPr>
        <w:numPr>
          <w:ilvl w:val="0"/>
          <w:numId w:val="72"/>
        </w:numPr>
        <w:spacing w:line="360" w:lineRule="auto"/>
        <w:ind w:left="0" w:firstLine="709"/>
        <w:contextualSpacing/>
        <w:jc w:val="both"/>
      </w:pPr>
      <w:r w:rsidRPr="00803362">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B414B" w:rsidRPr="00803362" w:rsidRDefault="009B414B" w:rsidP="004B0876">
      <w:pPr>
        <w:numPr>
          <w:ilvl w:val="0"/>
          <w:numId w:val="72"/>
        </w:numPr>
        <w:spacing w:line="360" w:lineRule="auto"/>
        <w:ind w:left="0" w:firstLine="709"/>
        <w:contextualSpacing/>
        <w:jc w:val="both"/>
      </w:pPr>
      <w:r w:rsidRPr="00803362">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B414B" w:rsidRPr="00803362" w:rsidRDefault="009B414B" w:rsidP="004B0876">
      <w:pPr>
        <w:numPr>
          <w:ilvl w:val="0"/>
          <w:numId w:val="72"/>
        </w:numPr>
        <w:spacing w:line="360" w:lineRule="auto"/>
        <w:ind w:left="0" w:firstLine="709"/>
        <w:contextualSpacing/>
        <w:jc w:val="both"/>
      </w:pPr>
      <w:r w:rsidRPr="00803362">
        <w:t>П. Чесноков. «Да исправится молитва моя».</w:t>
      </w:r>
    </w:p>
    <w:p w:rsidR="009B414B" w:rsidRPr="00803362" w:rsidRDefault="009B414B" w:rsidP="004B0876">
      <w:pPr>
        <w:numPr>
          <w:ilvl w:val="0"/>
          <w:numId w:val="72"/>
        </w:numPr>
        <w:spacing w:line="360" w:lineRule="auto"/>
        <w:ind w:left="0" w:firstLine="709"/>
        <w:contextualSpacing/>
        <w:jc w:val="both"/>
      </w:pPr>
      <w:r w:rsidRPr="00803362">
        <w:t>М. Чюрленис. Прелюдия ре минор. Прелюдия ми минор. Прелюдия ля минор. Симфоническая поэма «Море».</w:t>
      </w:r>
    </w:p>
    <w:p w:rsidR="009B414B" w:rsidRPr="00803362" w:rsidRDefault="009B414B" w:rsidP="004B0876">
      <w:pPr>
        <w:numPr>
          <w:ilvl w:val="0"/>
          <w:numId w:val="72"/>
        </w:numPr>
        <w:spacing w:line="360" w:lineRule="auto"/>
        <w:ind w:left="0" w:firstLine="709"/>
        <w:contextualSpacing/>
        <w:jc w:val="both"/>
      </w:pPr>
      <w:r w:rsidRPr="00803362">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B414B" w:rsidRPr="00803362" w:rsidRDefault="009B414B" w:rsidP="004B0876">
      <w:pPr>
        <w:numPr>
          <w:ilvl w:val="0"/>
          <w:numId w:val="72"/>
        </w:numPr>
        <w:spacing w:line="360" w:lineRule="auto"/>
        <w:ind w:left="0" w:firstLine="709"/>
        <w:contextualSpacing/>
        <w:jc w:val="both"/>
      </w:pPr>
      <w:r w:rsidRPr="00803362">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B414B" w:rsidRPr="00803362" w:rsidRDefault="009B414B" w:rsidP="004B0876">
      <w:pPr>
        <w:numPr>
          <w:ilvl w:val="0"/>
          <w:numId w:val="72"/>
        </w:numPr>
        <w:spacing w:line="360" w:lineRule="auto"/>
        <w:ind w:left="0" w:firstLine="709"/>
        <w:contextualSpacing/>
        <w:jc w:val="both"/>
      </w:pPr>
      <w:r w:rsidRPr="00803362">
        <w:t>Д. Шостакович. Симфония № 7 «Ленинградская». «Праздничная увертюра».</w:t>
      </w:r>
    </w:p>
    <w:p w:rsidR="009B414B" w:rsidRPr="00803362" w:rsidRDefault="009B414B" w:rsidP="004B0876">
      <w:pPr>
        <w:numPr>
          <w:ilvl w:val="0"/>
          <w:numId w:val="72"/>
        </w:numPr>
        <w:spacing w:line="360" w:lineRule="auto"/>
        <w:ind w:left="0" w:firstLine="709"/>
        <w:contextualSpacing/>
        <w:jc w:val="both"/>
      </w:pPr>
      <w:r w:rsidRPr="00803362">
        <w:t xml:space="preserve">И. Штраус. «Полька-пиццикато». Вальс из оперетты «Летучая мышь». </w:t>
      </w:r>
    </w:p>
    <w:p w:rsidR="009B414B" w:rsidRPr="00803362" w:rsidRDefault="009B414B" w:rsidP="004B0876">
      <w:pPr>
        <w:numPr>
          <w:ilvl w:val="0"/>
          <w:numId w:val="72"/>
        </w:numPr>
        <w:spacing w:line="360" w:lineRule="auto"/>
        <w:ind w:left="0" w:firstLine="709"/>
        <w:contextualSpacing/>
        <w:jc w:val="both"/>
      </w:pPr>
      <w:r w:rsidRPr="00803362">
        <w:t xml:space="preserve">Ф. Шуберт. Симфония № 8 («Неоконченная»). Вокальный цикл на ст. В. Мюллера «Прекрасная мельничиха» («В путь»). «Лесной царь» (ст. И. Гете). </w:t>
      </w:r>
      <w:r w:rsidRPr="00803362">
        <w:lastRenderedPageBreak/>
        <w:t>«Шарманщик» (ст. В Мюллера»). «Серенада» (сл. Л. Рельштаба, перевод Н. Огарева). «</w:t>
      </w:r>
      <w:r w:rsidRPr="00803362">
        <w:rPr>
          <w:lang w:val="en-US"/>
        </w:rPr>
        <w:t>AveMaria</w:t>
      </w:r>
      <w:r w:rsidRPr="00803362">
        <w:t>» (сл. В. Скотта).</w:t>
      </w:r>
    </w:p>
    <w:p w:rsidR="009B414B" w:rsidRPr="00803362" w:rsidRDefault="009B414B" w:rsidP="004B0876">
      <w:pPr>
        <w:numPr>
          <w:ilvl w:val="0"/>
          <w:numId w:val="72"/>
        </w:numPr>
        <w:spacing w:line="360" w:lineRule="auto"/>
        <w:ind w:left="0" w:firstLine="709"/>
        <w:contextualSpacing/>
        <w:jc w:val="both"/>
      </w:pPr>
      <w:r w:rsidRPr="00803362">
        <w:t>Р. Щедрин. Опера «Не только любовь». (Песня и частушки Варвары).</w:t>
      </w:r>
    </w:p>
    <w:p w:rsidR="009B414B" w:rsidRPr="00803362" w:rsidRDefault="009B414B" w:rsidP="004B0876">
      <w:pPr>
        <w:numPr>
          <w:ilvl w:val="0"/>
          <w:numId w:val="72"/>
        </w:numPr>
        <w:spacing w:line="360" w:lineRule="auto"/>
        <w:ind w:left="0" w:firstLine="709"/>
        <w:contextualSpacing/>
        <w:jc w:val="both"/>
      </w:pPr>
      <w:r w:rsidRPr="00803362">
        <w:t>Д. Эллингтон. «Караван».</w:t>
      </w:r>
    </w:p>
    <w:p w:rsidR="009B414B" w:rsidRPr="00803362" w:rsidRDefault="009B414B" w:rsidP="004B0876">
      <w:pPr>
        <w:pStyle w:val="af6"/>
        <w:numPr>
          <w:ilvl w:val="0"/>
          <w:numId w:val="72"/>
        </w:numPr>
        <w:ind w:left="0" w:firstLine="709"/>
        <w:rPr>
          <w:sz w:val="24"/>
          <w:szCs w:val="24"/>
        </w:rPr>
      </w:pPr>
      <w:r w:rsidRPr="00803362">
        <w:rPr>
          <w:sz w:val="24"/>
          <w:szCs w:val="24"/>
        </w:rPr>
        <w:t>А. Эшпай. «Венгерские напевы».</w:t>
      </w:r>
    </w:p>
    <w:p w:rsidR="00731861" w:rsidRPr="00803362" w:rsidRDefault="00731861" w:rsidP="005350FC">
      <w:pPr>
        <w:overflowPunct w:val="0"/>
        <w:autoSpaceDE w:val="0"/>
        <w:autoSpaceDN w:val="0"/>
        <w:adjustRightInd w:val="0"/>
        <w:spacing w:line="360" w:lineRule="auto"/>
        <w:ind w:firstLine="709"/>
        <w:jc w:val="both"/>
      </w:pPr>
    </w:p>
    <w:p w:rsidR="00932190" w:rsidRPr="00803362" w:rsidRDefault="00932190" w:rsidP="00932190">
      <w:pPr>
        <w:pStyle w:val="4"/>
        <w:ind w:left="1701"/>
        <w:rPr>
          <w:rFonts w:ascii="Times New Roman" w:hAnsi="Times New Roman"/>
          <w:sz w:val="24"/>
          <w:szCs w:val="24"/>
        </w:rPr>
      </w:pPr>
      <w:bookmarkStart w:id="201" w:name="_Toc410654040"/>
      <w:bookmarkStart w:id="202" w:name="_Toc31893467"/>
      <w:bookmarkStart w:id="203" w:name="_Toc31898647"/>
      <w:r w:rsidRPr="00803362">
        <w:rPr>
          <w:rFonts w:ascii="Times New Roman" w:hAnsi="Times New Roman"/>
          <w:sz w:val="24"/>
          <w:szCs w:val="24"/>
        </w:rPr>
        <w:t>2.2.2.15. Технология</w:t>
      </w:r>
      <w:bookmarkEnd w:id="201"/>
      <w:bookmarkEnd w:id="202"/>
      <w:bookmarkEnd w:id="203"/>
    </w:p>
    <w:p w:rsidR="00932190" w:rsidRPr="00803362" w:rsidRDefault="00932190" w:rsidP="00932190">
      <w:pPr>
        <w:spacing w:before="240" w:line="360" w:lineRule="auto"/>
        <w:ind w:firstLine="700"/>
        <w:jc w:val="both"/>
        <w:rPr>
          <w:b/>
        </w:rPr>
      </w:pPr>
      <w:r w:rsidRPr="00803362">
        <w:rPr>
          <w:b/>
        </w:rPr>
        <w:t>Цели и задачи технологического образования</w:t>
      </w:r>
    </w:p>
    <w:p w:rsidR="00355843" w:rsidRPr="00803362" w:rsidRDefault="00932190" w:rsidP="00355843">
      <w:pPr>
        <w:spacing w:line="360" w:lineRule="auto"/>
        <w:ind w:firstLine="700"/>
        <w:jc w:val="both"/>
      </w:pPr>
      <w:r w:rsidRPr="00803362">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6B753D" w:rsidRPr="00803362" w:rsidRDefault="00932190" w:rsidP="006B753D">
      <w:pPr>
        <w:spacing w:line="360" w:lineRule="auto"/>
        <w:ind w:firstLine="700"/>
        <w:jc w:val="both"/>
      </w:pPr>
      <w:r w:rsidRPr="00803362">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w:t>
      </w:r>
      <w:r w:rsidR="00501BFE" w:rsidRPr="00803362">
        <w:t>-</w:t>
      </w:r>
      <w:r w:rsidRPr="00803362">
        <w:t xml:space="preserve"> цель </w:t>
      </w:r>
      <w:r w:rsidR="00501BFE" w:rsidRPr="00803362">
        <w:t>-</w:t>
      </w:r>
      <w:r w:rsidRPr="00803362">
        <w:t xml:space="preserve"> способ </w:t>
      </w:r>
      <w:r w:rsidR="00501BFE" w:rsidRPr="00803362">
        <w:t>-</w:t>
      </w:r>
      <w:r w:rsidRPr="00803362">
        <w:t xml:space="preserve">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6B753D" w:rsidRPr="00803362" w:rsidRDefault="00932190" w:rsidP="006B753D">
      <w:pPr>
        <w:spacing w:line="360" w:lineRule="auto"/>
        <w:ind w:firstLine="700"/>
        <w:jc w:val="both"/>
      </w:pPr>
      <w:r w:rsidRPr="00803362">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32190" w:rsidRPr="00803362" w:rsidRDefault="00932190" w:rsidP="006B753D">
      <w:pPr>
        <w:spacing w:line="360" w:lineRule="auto"/>
        <w:ind w:firstLine="700"/>
        <w:jc w:val="both"/>
      </w:pPr>
      <w:r w:rsidRPr="00803362">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932190" w:rsidRPr="00803362" w:rsidRDefault="00932190" w:rsidP="00932190">
      <w:pPr>
        <w:spacing w:before="240" w:line="360" w:lineRule="auto"/>
        <w:ind w:firstLine="700"/>
        <w:jc w:val="both"/>
      </w:pPr>
      <w:r w:rsidRPr="00803362">
        <w:t>Цели программы:</w:t>
      </w:r>
    </w:p>
    <w:p w:rsidR="00932190"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932190"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Формирование технологической культуры и проектно-технологического мышления обучающихся.</w:t>
      </w:r>
    </w:p>
    <w:p w:rsidR="006B753D" w:rsidRPr="00803362" w:rsidRDefault="00932190" w:rsidP="004B0876">
      <w:pPr>
        <w:pStyle w:val="aff2"/>
        <w:numPr>
          <w:ilvl w:val="3"/>
          <w:numId w:val="76"/>
        </w:numPr>
        <w:spacing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Формирование информационной основы и персонального опыта, необходимых для </w:t>
      </w:r>
      <w:r w:rsidR="006B753D" w:rsidRPr="00803362">
        <w:rPr>
          <w:rFonts w:ascii="Times New Roman" w:eastAsia="Times New Roman" w:hAnsi="Times New Roman"/>
        </w:rPr>
        <w:t>касающихся сферы и содержания будущей профессиональной деятельности.</w:t>
      </w:r>
    </w:p>
    <w:p w:rsidR="006B753D" w:rsidRPr="00803362" w:rsidRDefault="006B753D"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lastRenderedPageBreak/>
        <w:t xml:space="preserve">Программа </w:t>
      </w:r>
      <w:r w:rsidR="00932190" w:rsidRPr="00803362">
        <w:rPr>
          <w:rFonts w:ascii="Times New Roman" w:eastAsia="Times New Roman" w:hAnsi="Times New Roman"/>
        </w:rPr>
        <w:t xml:space="preserve">определения обучающимся направлений своего дальнейшего образования в контексте построения жизненных планов, в первую очередь </w:t>
      </w:r>
      <w:r w:rsidR="00932190" w:rsidRPr="00803362">
        <w:rPr>
          <w:rFonts w:ascii="Times New Roman" w:hAnsi="Times New Roman"/>
        </w:rPr>
        <w:t xml:space="preserve">реализуется из расчета 2 часа в неделю в 5–8 классах, 1 час </w:t>
      </w:r>
      <w:r w:rsidR="00501BFE" w:rsidRPr="00803362">
        <w:rPr>
          <w:rFonts w:ascii="Times New Roman" w:hAnsi="Times New Roman"/>
        </w:rPr>
        <w:t>-</w:t>
      </w:r>
      <w:r w:rsidR="00932190" w:rsidRPr="00803362">
        <w:rPr>
          <w:rFonts w:ascii="Times New Roman" w:hAnsi="Times New Roman"/>
        </w:rPr>
        <w:t xml:space="preserve"> в 9 классе.</w:t>
      </w:r>
    </w:p>
    <w:p w:rsidR="004406B3" w:rsidRPr="00803362" w:rsidRDefault="00932190"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932190" w:rsidRPr="00803362" w:rsidRDefault="00932190" w:rsidP="004B0876">
      <w:pPr>
        <w:pStyle w:val="aff2"/>
        <w:numPr>
          <w:ilvl w:val="3"/>
          <w:numId w:val="76"/>
        </w:numPr>
        <w:spacing w:line="360" w:lineRule="auto"/>
        <w:ind w:left="0" w:firstLine="709"/>
        <w:jc w:val="both"/>
        <w:rPr>
          <w:rFonts w:ascii="Times New Roman" w:hAnsi="Times New Roman"/>
        </w:rPr>
      </w:pPr>
      <w:r w:rsidRPr="00803362">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32190" w:rsidRPr="00803362" w:rsidRDefault="00932190" w:rsidP="004B0876">
      <w:pPr>
        <w:numPr>
          <w:ilvl w:val="0"/>
          <w:numId w:val="77"/>
        </w:numPr>
        <w:tabs>
          <w:tab w:val="left" w:pos="993"/>
        </w:tabs>
        <w:spacing w:line="360" w:lineRule="auto"/>
        <w:ind w:left="0" w:firstLine="1134"/>
        <w:jc w:val="both"/>
      </w:pPr>
      <w:r w:rsidRPr="00803362">
        <w:t>с выполнением заданий на самостоятельную работу с информацией;</w:t>
      </w:r>
    </w:p>
    <w:p w:rsidR="00932190" w:rsidRPr="00803362" w:rsidRDefault="00932190" w:rsidP="004B0876">
      <w:pPr>
        <w:numPr>
          <w:ilvl w:val="0"/>
          <w:numId w:val="77"/>
        </w:numPr>
        <w:tabs>
          <w:tab w:val="left" w:pos="993"/>
        </w:tabs>
        <w:spacing w:line="360" w:lineRule="auto"/>
        <w:ind w:left="0" w:firstLine="1134"/>
        <w:jc w:val="both"/>
      </w:pPr>
      <w:bookmarkStart w:id="204" w:name="_68fvr6qyp4sc" w:colFirst="0" w:colLast="0"/>
      <w:bookmarkEnd w:id="204"/>
      <w:r w:rsidRPr="00803362">
        <w:t>с проектной деятельностью;</w:t>
      </w:r>
    </w:p>
    <w:p w:rsidR="004D765E" w:rsidRPr="00803362" w:rsidRDefault="00932190" w:rsidP="004B0876">
      <w:pPr>
        <w:numPr>
          <w:ilvl w:val="0"/>
          <w:numId w:val="77"/>
        </w:numPr>
        <w:tabs>
          <w:tab w:val="left" w:pos="993"/>
        </w:tabs>
        <w:spacing w:line="360" w:lineRule="auto"/>
        <w:ind w:left="0" w:firstLine="1134"/>
        <w:jc w:val="both"/>
      </w:pPr>
      <w:bookmarkStart w:id="205" w:name="_kba2udnt449m" w:colFirst="0" w:colLast="0"/>
      <w:bookmarkEnd w:id="205"/>
      <w:r w:rsidRPr="00803362">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4D765E" w:rsidRPr="00803362" w:rsidRDefault="004D765E" w:rsidP="004D765E">
      <w:pPr>
        <w:tabs>
          <w:tab w:val="left" w:pos="993"/>
        </w:tabs>
        <w:spacing w:line="360" w:lineRule="auto"/>
        <w:jc w:val="both"/>
      </w:pPr>
      <w:r w:rsidRPr="00803362">
        <w:tab/>
      </w:r>
      <w:r w:rsidR="00932190" w:rsidRPr="00803362">
        <w:t xml:space="preserve">Таким образом, формы внеурочной деятельности в рамках предметной области «Технология» </w:t>
      </w:r>
      <w:r w:rsidR="00501BFE" w:rsidRPr="00803362">
        <w:t>-</w:t>
      </w:r>
      <w:r w:rsidR="00932190" w:rsidRPr="00803362">
        <w:t xml:space="preserve">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932190" w:rsidRPr="00803362" w:rsidRDefault="004D765E" w:rsidP="004D765E">
      <w:pPr>
        <w:tabs>
          <w:tab w:val="left" w:pos="993"/>
        </w:tabs>
        <w:spacing w:line="360" w:lineRule="auto"/>
        <w:jc w:val="both"/>
      </w:pPr>
      <w:r w:rsidRPr="00803362">
        <w:tab/>
      </w:r>
      <w:r w:rsidR="00932190" w:rsidRPr="00803362">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4D765E" w:rsidRPr="00803362" w:rsidRDefault="00932190" w:rsidP="004D765E">
      <w:pPr>
        <w:spacing w:line="360" w:lineRule="auto"/>
        <w:ind w:firstLine="700"/>
        <w:jc w:val="both"/>
      </w:pPr>
      <w:r w:rsidRPr="00803362">
        <w:lastRenderedPageBreak/>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932190" w:rsidRPr="00803362" w:rsidRDefault="00932190" w:rsidP="004D765E">
      <w:pPr>
        <w:spacing w:line="360" w:lineRule="auto"/>
        <w:ind w:firstLine="700"/>
        <w:jc w:val="both"/>
      </w:pPr>
      <w:r w:rsidRPr="00803362">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932190" w:rsidRPr="00803362" w:rsidRDefault="00932190" w:rsidP="00932190">
      <w:pPr>
        <w:spacing w:line="360" w:lineRule="auto"/>
        <w:ind w:firstLine="700"/>
        <w:jc w:val="both"/>
      </w:pPr>
      <w:r w:rsidRPr="00803362">
        <w:t xml:space="preserve">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w:t>
      </w:r>
      <w:r w:rsidR="00501BFE" w:rsidRPr="00803362">
        <w:t>-</w:t>
      </w:r>
      <w:r w:rsidRPr="00803362">
        <w:t xml:space="preserve">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4D765E" w:rsidRPr="00803362" w:rsidRDefault="00932190" w:rsidP="004D765E">
      <w:pPr>
        <w:spacing w:line="360" w:lineRule="auto"/>
        <w:ind w:firstLine="700"/>
        <w:jc w:val="both"/>
      </w:pPr>
      <w:bookmarkStart w:id="206" w:name="_wibnoruib21n" w:colFirst="0" w:colLast="0"/>
      <w:bookmarkEnd w:id="206"/>
      <w:r w:rsidRPr="00803362">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bookmarkStart w:id="207" w:name="_hykmiz2347sz" w:colFirst="0" w:colLast="0"/>
      <w:bookmarkEnd w:id="207"/>
    </w:p>
    <w:p w:rsidR="004D765E" w:rsidRPr="00803362" w:rsidRDefault="00932190" w:rsidP="004D765E">
      <w:pPr>
        <w:spacing w:line="360" w:lineRule="auto"/>
        <w:ind w:firstLine="700"/>
        <w:jc w:val="both"/>
      </w:pPr>
      <w:r w:rsidRPr="00803362">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bookmarkStart w:id="208" w:name="_jvp05b9s07ou" w:colFirst="0" w:colLast="0"/>
      <w:bookmarkEnd w:id="208"/>
    </w:p>
    <w:p w:rsidR="004D765E" w:rsidRPr="00803362" w:rsidRDefault="00932190" w:rsidP="004D765E">
      <w:pPr>
        <w:spacing w:line="360" w:lineRule="auto"/>
        <w:ind w:firstLine="700"/>
        <w:jc w:val="both"/>
      </w:pPr>
      <w:r w:rsidRPr="00803362">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w:t>
      </w:r>
      <w:r w:rsidRPr="00803362">
        <w:lastRenderedPageBreak/>
        <w:t>пищевых продуктов, используемых не только в быту, но и в индустрии общественного питания.</w:t>
      </w:r>
      <w:bookmarkStart w:id="209" w:name="_nqbzah9hva15" w:colFirst="0" w:colLast="0"/>
      <w:bookmarkEnd w:id="209"/>
    </w:p>
    <w:p w:rsidR="00932190" w:rsidRPr="00803362" w:rsidRDefault="00932190" w:rsidP="004D765E">
      <w:pPr>
        <w:spacing w:line="360" w:lineRule="auto"/>
        <w:ind w:firstLine="700"/>
        <w:jc w:val="both"/>
      </w:pPr>
      <w:r w:rsidRPr="00803362">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4D765E" w:rsidRPr="00803362" w:rsidRDefault="00932190" w:rsidP="004D765E">
      <w:pPr>
        <w:spacing w:line="360" w:lineRule="auto"/>
        <w:ind w:firstLine="700"/>
        <w:jc w:val="both"/>
      </w:pPr>
      <w:bookmarkStart w:id="210" w:name="_8o5dnexep238" w:colFirst="0" w:colLast="0"/>
      <w:bookmarkEnd w:id="210"/>
      <w:r w:rsidRPr="00803362">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4D765E" w:rsidRPr="00803362" w:rsidRDefault="00932190" w:rsidP="004D765E">
      <w:pPr>
        <w:spacing w:line="360" w:lineRule="auto"/>
        <w:ind w:firstLine="700"/>
        <w:jc w:val="both"/>
      </w:pPr>
      <w:r w:rsidRPr="00803362">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4D765E" w:rsidRPr="00803362" w:rsidRDefault="00932190" w:rsidP="004D765E">
      <w:pPr>
        <w:spacing w:line="360" w:lineRule="auto"/>
        <w:ind w:firstLine="700"/>
        <w:jc w:val="both"/>
      </w:pPr>
      <w:r w:rsidRPr="00803362">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98324B" w:rsidRPr="00803362" w:rsidRDefault="00932190" w:rsidP="0098324B">
      <w:pPr>
        <w:spacing w:line="360" w:lineRule="auto"/>
        <w:ind w:firstLine="700"/>
        <w:jc w:val="both"/>
      </w:pPr>
      <w:r w:rsidRPr="00803362">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98324B" w:rsidRPr="00803362" w:rsidRDefault="00932190" w:rsidP="0098324B">
      <w:pPr>
        <w:spacing w:line="360" w:lineRule="auto"/>
        <w:ind w:firstLine="700"/>
        <w:jc w:val="both"/>
      </w:pPr>
      <w:r w:rsidRPr="00803362">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8324B" w:rsidRPr="00803362" w:rsidRDefault="00932190" w:rsidP="0098324B">
      <w:pPr>
        <w:spacing w:line="360" w:lineRule="auto"/>
        <w:ind w:firstLine="700"/>
        <w:jc w:val="both"/>
      </w:pPr>
      <w:r w:rsidRPr="00803362">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98324B" w:rsidRPr="00803362" w:rsidRDefault="00932190" w:rsidP="0098324B">
      <w:pPr>
        <w:spacing w:line="360" w:lineRule="auto"/>
        <w:ind w:firstLine="700"/>
        <w:jc w:val="both"/>
      </w:pPr>
      <w:r w:rsidRPr="00803362">
        <w:t xml:space="preserve">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w:t>
      </w:r>
      <w:r w:rsidRPr="00803362">
        <w:lastRenderedPageBreak/>
        <w:t>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8324B" w:rsidRPr="00803362" w:rsidRDefault="00932190" w:rsidP="0098324B">
      <w:pPr>
        <w:spacing w:line="360" w:lineRule="auto"/>
        <w:ind w:firstLine="700"/>
        <w:jc w:val="both"/>
      </w:pPr>
      <w:r w:rsidRPr="00803362">
        <w:t>Базовыми образовательными технологиями, обеспечивающими работу с содержанием второго блока, являются технологии проектной деятельности.</w:t>
      </w:r>
    </w:p>
    <w:p w:rsidR="00932190" w:rsidRPr="00803362" w:rsidRDefault="00932190" w:rsidP="0098324B">
      <w:pPr>
        <w:spacing w:line="360" w:lineRule="auto"/>
        <w:ind w:firstLine="700"/>
        <w:jc w:val="both"/>
      </w:pPr>
      <w:r w:rsidRPr="00803362">
        <w:t>Второй блок реализуется в следующих организационных формах:</w:t>
      </w:r>
    </w:p>
    <w:p w:rsidR="00932190"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теоретическое обучение и формирование информационной основы проектной деятельности </w:t>
      </w:r>
      <w:r w:rsidR="00501BFE" w:rsidRPr="00803362">
        <w:rPr>
          <w:rFonts w:ascii="Times New Roman" w:eastAsia="Times New Roman" w:hAnsi="Times New Roman"/>
        </w:rPr>
        <w:t>-</w:t>
      </w:r>
      <w:r w:rsidRPr="00803362">
        <w:rPr>
          <w:rFonts w:ascii="Times New Roman" w:eastAsia="Times New Roman" w:hAnsi="Times New Roman"/>
        </w:rPr>
        <w:t xml:space="preserve"> в рамках урочной деятельности;</w:t>
      </w:r>
    </w:p>
    <w:p w:rsidR="00932190"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 xml:space="preserve">практические работы с инструментами и оборудованием, а также в средах моделирования, программирования и конструирования </w:t>
      </w:r>
      <w:r w:rsidR="00501BFE" w:rsidRPr="00803362">
        <w:rPr>
          <w:rFonts w:ascii="Times New Roman" w:eastAsia="Times New Roman" w:hAnsi="Times New Roman"/>
        </w:rPr>
        <w:t>-</w:t>
      </w:r>
      <w:r w:rsidRPr="00803362">
        <w:rPr>
          <w:rFonts w:ascii="Times New Roman" w:eastAsia="Times New Roman" w:hAnsi="Times New Roman"/>
        </w:rPr>
        <w:t xml:space="preserve"> в рамках урочной деятельности;</w:t>
      </w:r>
    </w:p>
    <w:p w:rsidR="00D55684" w:rsidRPr="00803362" w:rsidRDefault="00932190" w:rsidP="004B0876">
      <w:pPr>
        <w:pStyle w:val="aff2"/>
        <w:numPr>
          <w:ilvl w:val="0"/>
          <w:numId w:val="75"/>
        </w:numPr>
        <w:tabs>
          <w:tab w:val="left" w:pos="993"/>
        </w:tabs>
        <w:spacing w:before="240" w:line="360" w:lineRule="auto"/>
        <w:ind w:left="0" w:firstLine="709"/>
        <w:jc w:val="both"/>
        <w:rPr>
          <w:rFonts w:ascii="Times New Roman" w:eastAsia="Times New Roman" w:hAnsi="Times New Roman"/>
        </w:rPr>
      </w:pPr>
      <w:r w:rsidRPr="00803362">
        <w:rPr>
          <w:rFonts w:ascii="Times New Roman" w:eastAsia="Times New Roman" w:hAnsi="Times New Roman"/>
        </w:rPr>
        <w:t>проектная деятельность в рамках урочной и внеурочной деятельности.</w:t>
      </w:r>
    </w:p>
    <w:p w:rsidR="000720F7" w:rsidRPr="00803362" w:rsidRDefault="00D55684" w:rsidP="000720F7">
      <w:pPr>
        <w:pStyle w:val="aff2"/>
        <w:tabs>
          <w:tab w:val="left" w:pos="993"/>
        </w:tabs>
        <w:spacing w:before="240" w:line="360" w:lineRule="auto"/>
        <w:ind w:left="0"/>
        <w:jc w:val="both"/>
        <w:rPr>
          <w:rFonts w:ascii="Times New Roman" w:hAnsi="Times New Roman"/>
        </w:rPr>
      </w:pPr>
      <w:r w:rsidRPr="00803362">
        <w:rPr>
          <w:rFonts w:ascii="Times New Roman" w:eastAsia="Times New Roman" w:hAnsi="Times New Roman"/>
        </w:rPr>
        <w:tab/>
      </w:r>
      <w:r w:rsidR="00932190" w:rsidRPr="00803362">
        <w:rPr>
          <w:rFonts w:ascii="Times New Roman" w:hAnsi="Times New Roman"/>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0720F7" w:rsidRPr="00803362" w:rsidRDefault="000720F7" w:rsidP="000720F7">
      <w:pPr>
        <w:pStyle w:val="aff2"/>
        <w:tabs>
          <w:tab w:val="left" w:pos="993"/>
        </w:tabs>
        <w:spacing w:before="240" w:line="360" w:lineRule="auto"/>
        <w:ind w:left="0"/>
        <w:jc w:val="both"/>
        <w:rPr>
          <w:rFonts w:ascii="Times New Roman" w:hAnsi="Times New Roman"/>
        </w:rPr>
      </w:pPr>
      <w:r w:rsidRPr="00803362">
        <w:rPr>
          <w:rFonts w:ascii="Times New Roman" w:hAnsi="Times New Roman"/>
        </w:rPr>
        <w:tab/>
      </w:r>
      <w:r w:rsidR="00932190" w:rsidRPr="00803362">
        <w:rPr>
          <w:rFonts w:ascii="Times New Roman" w:hAnsi="Times New Roman"/>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932190" w:rsidRPr="00803362" w:rsidRDefault="000720F7" w:rsidP="000720F7">
      <w:pPr>
        <w:pStyle w:val="aff2"/>
        <w:tabs>
          <w:tab w:val="left" w:pos="993"/>
        </w:tabs>
        <w:spacing w:before="240" w:line="360" w:lineRule="auto"/>
        <w:ind w:left="0"/>
        <w:jc w:val="both"/>
        <w:rPr>
          <w:rFonts w:ascii="Times New Roman" w:eastAsia="Times New Roman" w:hAnsi="Times New Roman"/>
        </w:rPr>
      </w:pPr>
      <w:r w:rsidRPr="00803362">
        <w:rPr>
          <w:rFonts w:ascii="Times New Roman" w:hAnsi="Times New Roman"/>
        </w:rPr>
        <w:tab/>
      </w:r>
      <w:r w:rsidR="00932190" w:rsidRPr="00803362">
        <w:rPr>
          <w:rFonts w:ascii="Times New Roman" w:hAnsi="Times New Roman"/>
        </w:rPr>
        <w:t xml:space="preserve">Все блоки содержания связаны между собой: результаты работ в рамках одного блока служат исходным продуктом для постановки задач в другом </w:t>
      </w:r>
      <w:r w:rsidR="00501BFE" w:rsidRPr="00803362">
        <w:rPr>
          <w:rFonts w:ascii="Times New Roman" w:hAnsi="Times New Roman"/>
        </w:rPr>
        <w:t>-</w:t>
      </w:r>
      <w:r w:rsidR="00932190" w:rsidRPr="00803362">
        <w:rPr>
          <w:rFonts w:ascii="Times New Roman" w:hAnsi="Times New Roman"/>
        </w:rPr>
        <w:t xml:space="preserve">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932190" w:rsidRPr="00803362" w:rsidRDefault="00932190" w:rsidP="00932190">
      <w:pPr>
        <w:spacing w:before="240" w:line="360" w:lineRule="auto"/>
        <w:ind w:firstLine="700"/>
        <w:jc w:val="both"/>
        <w:rPr>
          <w:b/>
        </w:rPr>
      </w:pPr>
      <w:r w:rsidRPr="00803362">
        <w:rPr>
          <w:b/>
        </w:rPr>
        <w:lastRenderedPageBreak/>
        <w:t>Современные технологии и перспективы их развития</w:t>
      </w:r>
    </w:p>
    <w:p w:rsidR="000720F7" w:rsidRPr="00803362" w:rsidRDefault="00932190" w:rsidP="000720F7">
      <w:pPr>
        <w:spacing w:line="360" w:lineRule="auto"/>
        <w:ind w:firstLine="700"/>
        <w:jc w:val="both"/>
      </w:pPr>
      <w:r w:rsidRPr="00803362">
        <w:t>Развитие технологий. Понятие «технологии». Материальные технологии, информационные технологии, социальные технологии.</w:t>
      </w:r>
    </w:p>
    <w:p w:rsidR="000720F7" w:rsidRPr="00803362" w:rsidRDefault="00932190" w:rsidP="000720F7">
      <w:pPr>
        <w:spacing w:line="360" w:lineRule="auto"/>
        <w:ind w:firstLine="700"/>
        <w:jc w:val="both"/>
      </w:pPr>
      <w:r w:rsidRPr="00803362">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0720F7" w:rsidRPr="00803362" w:rsidRDefault="00932190" w:rsidP="000720F7">
      <w:pPr>
        <w:spacing w:line="360" w:lineRule="auto"/>
        <w:ind w:firstLine="700"/>
        <w:jc w:val="both"/>
      </w:pPr>
      <w:r w:rsidRPr="00803362">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720F7" w:rsidRPr="00803362" w:rsidRDefault="00932190" w:rsidP="000720F7">
      <w:pPr>
        <w:spacing w:line="360" w:lineRule="auto"/>
        <w:ind w:firstLine="700"/>
        <w:jc w:val="both"/>
      </w:pPr>
      <w:r w:rsidRPr="00803362">
        <w:t>Промышленные технологии. Производственные технологии. Технологии сферы услуг. Технологии сельского хозяйства.</w:t>
      </w:r>
    </w:p>
    <w:p w:rsidR="000720F7" w:rsidRPr="00803362" w:rsidRDefault="00932190" w:rsidP="000720F7">
      <w:pPr>
        <w:spacing w:line="360" w:lineRule="auto"/>
        <w:ind w:firstLine="700"/>
        <w:jc w:val="both"/>
      </w:pPr>
      <w:r w:rsidRPr="00803362">
        <w:t>Автоматизация производства. Производственные технологии автоматизированного производства.</w:t>
      </w:r>
    </w:p>
    <w:p w:rsidR="000720F7" w:rsidRPr="00803362" w:rsidRDefault="00932190" w:rsidP="000720F7">
      <w:pPr>
        <w:spacing w:line="360" w:lineRule="auto"/>
        <w:ind w:firstLine="700"/>
        <w:jc w:val="both"/>
      </w:pPr>
      <w:r w:rsidRPr="0080336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0720F7" w:rsidRPr="00803362" w:rsidRDefault="00932190" w:rsidP="000720F7">
      <w:pPr>
        <w:spacing w:line="360" w:lineRule="auto"/>
        <w:ind w:firstLine="700"/>
        <w:jc w:val="both"/>
      </w:pPr>
      <w:r w:rsidRPr="00803362">
        <w:t>Современные информационные технологии, применимые к новому технологическому укладу.</w:t>
      </w:r>
    </w:p>
    <w:p w:rsidR="000720F7" w:rsidRPr="00803362" w:rsidRDefault="00932190" w:rsidP="000720F7">
      <w:pPr>
        <w:spacing w:line="360" w:lineRule="auto"/>
        <w:ind w:firstLine="700"/>
        <w:jc w:val="both"/>
      </w:pPr>
      <w:r w:rsidRPr="00803362">
        <w:t>Управление в современном производстве. Инновационные предприятия. Трансферт технологий.</w:t>
      </w:r>
    </w:p>
    <w:p w:rsidR="000720F7" w:rsidRPr="00803362" w:rsidRDefault="00932190" w:rsidP="000720F7">
      <w:pPr>
        <w:spacing w:line="360" w:lineRule="auto"/>
        <w:ind w:firstLine="700"/>
        <w:jc w:val="both"/>
      </w:pPr>
      <w:r w:rsidRPr="00803362">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720F7" w:rsidRPr="00803362" w:rsidRDefault="00932190" w:rsidP="000720F7">
      <w:pPr>
        <w:spacing w:line="360" w:lineRule="auto"/>
        <w:ind w:firstLine="700"/>
        <w:jc w:val="both"/>
      </w:pPr>
      <w:r w:rsidRPr="00803362">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932190" w:rsidRPr="00803362" w:rsidRDefault="00932190" w:rsidP="000720F7">
      <w:pPr>
        <w:spacing w:line="360" w:lineRule="auto"/>
        <w:ind w:firstLine="700"/>
        <w:jc w:val="both"/>
      </w:pPr>
      <w:r w:rsidRPr="00803362">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932190" w:rsidRPr="00803362" w:rsidRDefault="00932190" w:rsidP="00932190">
      <w:pPr>
        <w:spacing w:before="240" w:line="360" w:lineRule="auto"/>
        <w:ind w:firstLine="700"/>
        <w:jc w:val="both"/>
        <w:rPr>
          <w:b/>
        </w:rPr>
      </w:pPr>
      <w:r w:rsidRPr="00803362">
        <w:rPr>
          <w:b/>
        </w:rPr>
        <w:t>Формирование технологической культуры и проектно-технологического мышления обучающихся</w:t>
      </w:r>
    </w:p>
    <w:p w:rsidR="00932190" w:rsidRPr="00803362" w:rsidRDefault="00932190" w:rsidP="00932190">
      <w:pPr>
        <w:spacing w:before="240" w:line="360" w:lineRule="auto"/>
        <w:ind w:firstLine="700"/>
        <w:jc w:val="both"/>
      </w:pPr>
      <w:r w:rsidRPr="00803362">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720F7" w:rsidRPr="00803362" w:rsidRDefault="00932190" w:rsidP="000720F7">
      <w:pPr>
        <w:spacing w:line="360" w:lineRule="auto"/>
        <w:ind w:firstLine="700"/>
        <w:jc w:val="both"/>
      </w:pPr>
      <w:r w:rsidRPr="00803362">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0720F7" w:rsidRPr="00803362" w:rsidRDefault="00932190" w:rsidP="000720F7">
      <w:pPr>
        <w:spacing w:line="360" w:lineRule="auto"/>
        <w:ind w:firstLine="700"/>
        <w:jc w:val="both"/>
      </w:pPr>
      <w:r w:rsidRPr="00803362">
        <w:t>Методы проектирования, конструирования, моделирования. Методы принятия решения. Анализ альтернативных ресурсов.</w:t>
      </w:r>
    </w:p>
    <w:p w:rsidR="000720F7" w:rsidRPr="00803362" w:rsidRDefault="00932190" w:rsidP="000720F7">
      <w:pPr>
        <w:spacing w:line="360" w:lineRule="auto"/>
        <w:ind w:firstLine="700"/>
        <w:jc w:val="both"/>
      </w:pPr>
      <w:r w:rsidRPr="00803362">
        <w:t>Порядок действий по сборке конструкции/механизма. Способы соединения деталей. Технологический узел. Понятие модели.</w:t>
      </w:r>
    </w:p>
    <w:p w:rsidR="000720F7" w:rsidRPr="00803362" w:rsidRDefault="00932190" w:rsidP="000720F7">
      <w:pPr>
        <w:spacing w:line="360" w:lineRule="auto"/>
        <w:ind w:firstLine="700"/>
        <w:jc w:val="both"/>
      </w:pPr>
      <w:r w:rsidRPr="00803362">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803362">
        <w:rPr>
          <w:i/>
        </w:rPr>
        <w:t>Робототехника и среда конструирования.</w:t>
      </w:r>
    </w:p>
    <w:p w:rsidR="000720F7" w:rsidRPr="00803362" w:rsidRDefault="00932190" w:rsidP="000720F7">
      <w:pPr>
        <w:spacing w:line="360" w:lineRule="auto"/>
        <w:ind w:firstLine="700"/>
        <w:jc w:val="both"/>
      </w:pPr>
      <w:r w:rsidRPr="00803362">
        <w:t>Опыт проектирования, конструирования, моделирования.</w:t>
      </w:r>
    </w:p>
    <w:p w:rsidR="000720F7" w:rsidRPr="00803362" w:rsidRDefault="00932190" w:rsidP="000720F7">
      <w:pPr>
        <w:spacing w:line="360" w:lineRule="auto"/>
        <w:ind w:firstLine="700"/>
        <w:jc w:val="both"/>
      </w:pPr>
      <w:r w:rsidRPr="00803362">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0720F7" w:rsidRPr="00803362" w:rsidRDefault="00932190" w:rsidP="000720F7">
      <w:pPr>
        <w:spacing w:line="360" w:lineRule="auto"/>
        <w:ind w:firstLine="700"/>
        <w:jc w:val="both"/>
      </w:pPr>
      <w:r w:rsidRPr="00803362">
        <w:rPr>
          <w:i/>
        </w:rPr>
        <w:t xml:space="preserve">Модификация механизма на основе технической документации для получения заданных свойств (решения задачи) </w:t>
      </w:r>
      <w:r w:rsidR="00501BFE" w:rsidRPr="00803362">
        <w:rPr>
          <w:i/>
        </w:rPr>
        <w:t>-</w:t>
      </w:r>
      <w:r w:rsidRPr="00803362">
        <w:rPr>
          <w:i/>
        </w:rPr>
        <w:t xml:space="preserve"> моделирование с помощью конструктора или в виртуальной среде. Простейшие роботы.</w:t>
      </w:r>
    </w:p>
    <w:p w:rsidR="000720F7" w:rsidRPr="00803362" w:rsidRDefault="00932190" w:rsidP="000720F7">
      <w:pPr>
        <w:spacing w:line="360" w:lineRule="auto"/>
        <w:ind w:firstLine="700"/>
        <w:jc w:val="both"/>
      </w:pPr>
      <w:r w:rsidRPr="00803362">
        <w:t xml:space="preserve">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w:t>
      </w:r>
      <w:r w:rsidR="00501BFE" w:rsidRPr="00803362">
        <w:t>-</w:t>
      </w:r>
      <w:r w:rsidRPr="00803362">
        <w:t xml:space="preserve"> на выбор образовательной организации).</w:t>
      </w:r>
    </w:p>
    <w:p w:rsidR="000720F7" w:rsidRPr="00803362" w:rsidRDefault="00932190" w:rsidP="000720F7">
      <w:pPr>
        <w:spacing w:line="360" w:lineRule="auto"/>
        <w:ind w:firstLine="700"/>
        <w:jc w:val="both"/>
      </w:pPr>
      <w:r w:rsidRPr="00803362">
        <w:t>Компьютерное моделирование, проведение виртуального эксперимента.</w:t>
      </w:r>
    </w:p>
    <w:p w:rsidR="000720F7" w:rsidRPr="00803362" w:rsidRDefault="00932190" w:rsidP="000720F7">
      <w:pPr>
        <w:spacing w:line="360" w:lineRule="auto"/>
        <w:ind w:firstLine="700"/>
        <w:jc w:val="both"/>
      </w:pPr>
      <w:r w:rsidRPr="00803362">
        <w:lastRenderedPageBreak/>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932190" w:rsidRPr="00803362" w:rsidRDefault="00932190" w:rsidP="000720F7">
      <w:pPr>
        <w:spacing w:line="360" w:lineRule="auto"/>
        <w:ind w:firstLine="700"/>
        <w:jc w:val="both"/>
      </w:pPr>
      <w:r w:rsidRPr="00803362">
        <w:t>Разработка и изготовление материального продукта. Апробация полученного материального продукта. Модернизация материального продукта.</w:t>
      </w:r>
    </w:p>
    <w:p w:rsidR="000720F7" w:rsidRPr="00803362" w:rsidRDefault="00932190" w:rsidP="000720F7">
      <w:pPr>
        <w:spacing w:line="360" w:lineRule="auto"/>
        <w:ind w:firstLine="700"/>
        <w:jc w:val="both"/>
      </w:pPr>
      <w:r w:rsidRPr="00803362">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0720F7" w:rsidRPr="00803362" w:rsidRDefault="00932190" w:rsidP="000720F7">
      <w:pPr>
        <w:spacing w:line="360" w:lineRule="auto"/>
        <w:ind w:firstLine="700"/>
        <w:jc w:val="both"/>
      </w:pPr>
      <w:r w:rsidRPr="00803362">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932190" w:rsidRPr="00803362" w:rsidRDefault="00932190" w:rsidP="000720F7">
      <w:pPr>
        <w:spacing w:line="360" w:lineRule="auto"/>
        <w:ind w:firstLine="700"/>
        <w:jc w:val="both"/>
      </w:pPr>
      <w:r w:rsidRPr="00803362">
        <w:t>Разработка и реализация командного проекта, направленного на разрешение значимой для обучающихся задачи или проблемной ситуации.</w:t>
      </w:r>
    </w:p>
    <w:p w:rsidR="00932190" w:rsidRPr="00803362" w:rsidRDefault="00932190" w:rsidP="00932190">
      <w:pPr>
        <w:spacing w:before="240" w:line="360" w:lineRule="auto"/>
        <w:ind w:firstLine="700"/>
        <w:jc w:val="both"/>
        <w:rPr>
          <w:b/>
        </w:rPr>
      </w:pPr>
      <w:r w:rsidRPr="00803362">
        <w:rPr>
          <w:b/>
        </w:rPr>
        <w:t>Построение образовательных траекторий и планов для самоопределения обучающихся</w:t>
      </w:r>
    </w:p>
    <w:p w:rsidR="000720F7" w:rsidRPr="00803362" w:rsidRDefault="00932190" w:rsidP="000720F7">
      <w:pPr>
        <w:spacing w:line="360" w:lineRule="auto"/>
        <w:ind w:firstLine="700"/>
        <w:jc w:val="both"/>
      </w:pPr>
      <w:r w:rsidRPr="0080336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932190" w:rsidRPr="00803362" w:rsidRDefault="00932190" w:rsidP="000720F7">
      <w:pPr>
        <w:spacing w:line="360" w:lineRule="auto"/>
        <w:ind w:firstLine="700"/>
        <w:jc w:val="both"/>
      </w:pPr>
      <w:r w:rsidRPr="00803362">
        <w:t xml:space="preserve">Понятия трудового ресурса, рынка труда. Характеристики современного рынка труда. Квалификации и профессии. Цикл жизни профессии. </w:t>
      </w:r>
      <w:r w:rsidRPr="00803362">
        <w:rPr>
          <w:i/>
        </w:rPr>
        <w:t>Стратегии профессиональной карьеры.</w:t>
      </w:r>
      <w:r w:rsidRPr="00803362">
        <w:t xml:space="preserve"> Современные требования к кадрам. Концепции «обучения для жизни» и «обучения через всю жизнь». Разработка матрицы возможностей.</w:t>
      </w:r>
    </w:p>
    <w:p w:rsidR="00932190" w:rsidRPr="00803362" w:rsidRDefault="00932190" w:rsidP="00932190">
      <w:pPr>
        <w:pStyle w:val="4"/>
        <w:ind w:left="1701"/>
        <w:jc w:val="both"/>
        <w:rPr>
          <w:rFonts w:ascii="Times New Roman" w:hAnsi="Times New Roman"/>
          <w:sz w:val="24"/>
          <w:szCs w:val="24"/>
        </w:rPr>
      </w:pPr>
      <w:bookmarkStart w:id="211" w:name="_Toc409691716"/>
      <w:bookmarkStart w:id="212" w:name="_Toc410654041"/>
      <w:bookmarkStart w:id="213" w:name="_Toc31893468"/>
      <w:bookmarkStart w:id="214" w:name="_Toc31898648"/>
      <w:r w:rsidRPr="00803362">
        <w:rPr>
          <w:rFonts w:ascii="Times New Roman" w:hAnsi="Times New Roman"/>
          <w:sz w:val="24"/>
          <w:szCs w:val="24"/>
        </w:rPr>
        <w:t>2.2.2.16. Физическая культура</w:t>
      </w:r>
      <w:bookmarkEnd w:id="211"/>
      <w:bookmarkEnd w:id="212"/>
      <w:bookmarkEnd w:id="213"/>
      <w:bookmarkEnd w:id="214"/>
    </w:p>
    <w:p w:rsidR="00932190" w:rsidRPr="00803362" w:rsidRDefault="00932190" w:rsidP="00932190">
      <w:pPr>
        <w:tabs>
          <w:tab w:val="left" w:pos="1134"/>
        </w:tabs>
        <w:spacing w:line="360" w:lineRule="auto"/>
        <w:ind w:firstLine="709"/>
        <w:jc w:val="both"/>
      </w:pPr>
      <w:r w:rsidRPr="00803362">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32190" w:rsidRPr="00803362" w:rsidRDefault="00932190" w:rsidP="00932190">
      <w:pPr>
        <w:tabs>
          <w:tab w:val="left" w:pos="1134"/>
        </w:tabs>
        <w:spacing w:line="360" w:lineRule="auto"/>
        <w:ind w:firstLine="709"/>
        <w:jc w:val="both"/>
      </w:pPr>
      <w:r w:rsidRPr="00803362">
        <w:lastRenderedPageBreak/>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32190" w:rsidRPr="00803362" w:rsidRDefault="00932190" w:rsidP="00932190">
      <w:pPr>
        <w:tabs>
          <w:tab w:val="left" w:pos="1134"/>
        </w:tabs>
        <w:spacing w:line="360" w:lineRule="auto"/>
        <w:ind w:firstLine="709"/>
        <w:jc w:val="both"/>
      </w:pPr>
      <w:r w:rsidRPr="00803362">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32190" w:rsidRPr="00803362" w:rsidRDefault="00932190" w:rsidP="00932190">
      <w:pPr>
        <w:tabs>
          <w:tab w:val="left" w:pos="1134"/>
        </w:tabs>
        <w:spacing w:line="360" w:lineRule="auto"/>
        <w:ind w:firstLine="709"/>
        <w:jc w:val="both"/>
      </w:pPr>
      <w:r w:rsidRPr="00803362">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 xml:space="preserve">Физическая культура как область знаний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История и современное развитие физической культуры</w:t>
      </w:r>
    </w:p>
    <w:p w:rsidR="00932190" w:rsidRPr="00803362" w:rsidRDefault="00932190" w:rsidP="00932190">
      <w:pPr>
        <w:pStyle w:val="aff2"/>
        <w:spacing w:line="360" w:lineRule="auto"/>
        <w:ind w:left="0" w:firstLine="709"/>
        <w:jc w:val="both"/>
        <w:rPr>
          <w:rFonts w:ascii="Times New Roman" w:hAnsi="Times New Roman"/>
        </w:rPr>
      </w:pPr>
      <w:r w:rsidRPr="00803362">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803362">
        <w:rPr>
          <w:rFonts w:ascii="Times New Roman" w:hAnsi="Times New Roman"/>
        </w:rPr>
        <w:t xml:space="preserve">. </w:t>
      </w:r>
      <w:r w:rsidRPr="00803362">
        <w:rPr>
          <w:rFonts w:ascii="Times New Roman" w:hAnsi="Times New Roman"/>
          <w:i/>
        </w:rPr>
        <w:t>Современные Олимпийские игры.</w:t>
      </w:r>
      <w:r w:rsidRPr="0080336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32190" w:rsidRPr="00803362" w:rsidRDefault="00932190" w:rsidP="00932190">
      <w:pPr>
        <w:pStyle w:val="aff2"/>
        <w:spacing w:line="360" w:lineRule="auto"/>
        <w:ind w:left="0" w:firstLine="709"/>
        <w:jc w:val="both"/>
        <w:rPr>
          <w:rFonts w:ascii="Times New Roman" w:hAnsi="Times New Roman"/>
        </w:rPr>
      </w:pPr>
      <w:r w:rsidRPr="00803362">
        <w:rPr>
          <w:rFonts w:ascii="Times New Roman" w:hAnsi="Times New Roman"/>
          <w:b/>
        </w:rPr>
        <w:t>Современное представление о физической культуре (основные понятия)</w:t>
      </w:r>
    </w:p>
    <w:p w:rsidR="00932190" w:rsidRPr="00803362" w:rsidRDefault="00932190" w:rsidP="00932190">
      <w:pPr>
        <w:spacing w:line="360" w:lineRule="auto"/>
        <w:ind w:firstLine="709"/>
        <w:jc w:val="both"/>
      </w:pPr>
      <w:r w:rsidRPr="00803362">
        <w:t xml:space="preserve">Физическое развитие человека. </w:t>
      </w:r>
      <w:r w:rsidRPr="00803362">
        <w:rPr>
          <w:i/>
        </w:rPr>
        <w:t>Физическая подготовка, ее связь с укреплением здоровья, развитием физических качеств.</w:t>
      </w:r>
      <w:r w:rsidRPr="00803362">
        <w:t xml:space="preserve"> Организация и планирование самостоятельных занятий по развитию физических качеств. Техника движений и ее основные показатели. </w:t>
      </w:r>
      <w:r w:rsidRPr="00803362">
        <w:rPr>
          <w:i/>
        </w:rPr>
        <w:t>Спорт и спортивная подготовка</w:t>
      </w:r>
      <w:r w:rsidRPr="00803362">
        <w:t xml:space="preserve">. </w:t>
      </w:r>
      <w:r w:rsidRPr="00803362">
        <w:rPr>
          <w:i/>
        </w:rPr>
        <w:t>Всероссийский физкультурно-спортивный комплекс «Готов к труду и обороне».</w:t>
      </w:r>
    </w:p>
    <w:p w:rsidR="00932190" w:rsidRPr="00803362" w:rsidRDefault="00932190" w:rsidP="00932190">
      <w:pPr>
        <w:pStyle w:val="aff2"/>
        <w:spacing w:line="360" w:lineRule="auto"/>
        <w:ind w:left="709"/>
        <w:jc w:val="both"/>
        <w:rPr>
          <w:rFonts w:ascii="Times New Roman" w:hAnsi="Times New Roman"/>
        </w:rPr>
      </w:pPr>
      <w:r w:rsidRPr="00803362">
        <w:rPr>
          <w:rFonts w:ascii="Times New Roman" w:hAnsi="Times New Roman"/>
          <w:b/>
        </w:rPr>
        <w:t>Физическая культура человека</w:t>
      </w:r>
    </w:p>
    <w:p w:rsidR="00932190" w:rsidRPr="00803362" w:rsidRDefault="00932190" w:rsidP="00932190">
      <w:pPr>
        <w:tabs>
          <w:tab w:val="left" w:pos="0"/>
        </w:tabs>
        <w:spacing w:line="360" w:lineRule="auto"/>
        <w:ind w:firstLine="709"/>
        <w:jc w:val="both"/>
        <w:rPr>
          <w:b/>
        </w:rPr>
      </w:pPr>
      <w:r w:rsidRPr="00803362">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03362">
        <w:rPr>
          <w:b/>
        </w:rPr>
        <w:t xml:space="preserve">Способы двигательной (физкультурной) деятельности </w:t>
      </w:r>
    </w:p>
    <w:p w:rsidR="00932190" w:rsidRPr="00803362" w:rsidRDefault="00932190" w:rsidP="00932190">
      <w:pPr>
        <w:tabs>
          <w:tab w:val="left" w:pos="0"/>
        </w:tabs>
        <w:spacing w:line="360" w:lineRule="auto"/>
        <w:ind w:firstLine="709"/>
        <w:jc w:val="both"/>
        <w:rPr>
          <w:b/>
        </w:rPr>
      </w:pPr>
      <w:r w:rsidRPr="00803362">
        <w:rPr>
          <w:b/>
        </w:rPr>
        <w:lastRenderedPageBreak/>
        <w:t>Организация и проведение самостоятельных занятий физической культурой</w:t>
      </w:r>
    </w:p>
    <w:p w:rsidR="00932190" w:rsidRPr="00803362" w:rsidRDefault="00932190" w:rsidP="000720F7">
      <w:pPr>
        <w:pStyle w:val="aff2"/>
        <w:spacing w:line="360" w:lineRule="auto"/>
        <w:ind w:left="0" w:firstLine="708"/>
        <w:jc w:val="both"/>
        <w:rPr>
          <w:rFonts w:ascii="Times New Roman" w:hAnsi="Times New Roman"/>
        </w:rPr>
      </w:pPr>
      <w:r w:rsidRPr="0080336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0336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03362">
        <w:rPr>
          <w:rFonts w:ascii="Times New Roman" w:hAnsi="Times New Roman"/>
        </w:rPr>
        <w:t xml:space="preserve"> Организация досуга средствами физической культуры.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 xml:space="preserve">Оценка эффективности занятий физической культурой </w:t>
      </w:r>
    </w:p>
    <w:p w:rsidR="00932190" w:rsidRPr="00803362" w:rsidRDefault="00932190" w:rsidP="00932190">
      <w:pPr>
        <w:spacing w:line="360" w:lineRule="auto"/>
        <w:ind w:firstLine="709"/>
        <w:jc w:val="both"/>
      </w:pPr>
      <w:r w:rsidRPr="00803362">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Физическое совершенствование</w:t>
      </w:r>
    </w:p>
    <w:p w:rsidR="00932190" w:rsidRPr="00803362" w:rsidRDefault="00932190" w:rsidP="00932190">
      <w:pPr>
        <w:pStyle w:val="aff2"/>
        <w:spacing w:line="360" w:lineRule="auto"/>
        <w:ind w:left="709"/>
        <w:jc w:val="both"/>
        <w:rPr>
          <w:rFonts w:ascii="Times New Roman" w:hAnsi="Times New Roman"/>
          <w:i/>
        </w:rPr>
      </w:pPr>
      <w:r w:rsidRPr="00803362">
        <w:rPr>
          <w:rFonts w:ascii="Times New Roman" w:hAnsi="Times New Roman"/>
          <w:b/>
        </w:rPr>
        <w:t>Физкультурно-оздоровительная деятельность</w:t>
      </w:r>
    </w:p>
    <w:p w:rsidR="00932190" w:rsidRPr="00803362" w:rsidRDefault="00932190" w:rsidP="00932190">
      <w:pPr>
        <w:spacing w:line="360" w:lineRule="auto"/>
        <w:ind w:firstLine="709"/>
        <w:jc w:val="both"/>
        <w:rPr>
          <w:i/>
        </w:rPr>
      </w:pPr>
      <w:r w:rsidRPr="00803362">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03362">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32190" w:rsidRPr="00803362" w:rsidRDefault="00932190" w:rsidP="00932190">
      <w:pPr>
        <w:pStyle w:val="aff2"/>
        <w:spacing w:line="360" w:lineRule="auto"/>
        <w:ind w:left="709"/>
        <w:jc w:val="both"/>
        <w:rPr>
          <w:rFonts w:ascii="Times New Roman" w:hAnsi="Times New Roman"/>
        </w:rPr>
      </w:pPr>
      <w:r w:rsidRPr="00803362">
        <w:rPr>
          <w:rFonts w:ascii="Times New Roman" w:hAnsi="Times New Roman"/>
          <w:b/>
        </w:rPr>
        <w:t>Спортивно-оздоровительная деятельность</w:t>
      </w:r>
      <w:r w:rsidRPr="00803362">
        <w:rPr>
          <w:rStyle w:val="af5"/>
          <w:rFonts w:ascii="Times New Roman" w:hAnsi="Times New Roman"/>
          <w:b/>
        </w:rPr>
        <w:footnoteReference w:id="3"/>
      </w:r>
    </w:p>
    <w:p w:rsidR="00932190" w:rsidRPr="00803362" w:rsidRDefault="00932190" w:rsidP="00932190">
      <w:pPr>
        <w:spacing w:line="360" w:lineRule="auto"/>
        <w:ind w:firstLine="709"/>
        <w:jc w:val="both"/>
      </w:pPr>
      <w:r w:rsidRPr="00803362">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w:t>
      </w:r>
      <w:r w:rsidRPr="00803362">
        <w:lastRenderedPageBreak/>
        <w:t xml:space="preserve">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803362">
        <w:rPr>
          <w:i/>
        </w:rPr>
        <w:t>мини-футбол</w:t>
      </w:r>
      <w:r w:rsidRPr="00803362">
        <w:t xml:space="preserve">, волейбол, баскетбол. Правила спортивных игр. Игры по правилам. </w:t>
      </w:r>
      <w:r w:rsidRPr="00803362">
        <w:rPr>
          <w:i/>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03362">
        <w:t xml:space="preserve"> Лыжные гонки:</w:t>
      </w:r>
      <w:r w:rsidRPr="00803362">
        <w:rPr>
          <w:vertAlign w:val="superscript"/>
        </w:rPr>
        <w:footnoteReference w:id="4"/>
      </w:r>
      <w:r w:rsidRPr="00803362">
        <w:t xml:space="preserve"> передвижение на лыжах разными способами. Подъемы, спуски, повороты, торможения.</w:t>
      </w:r>
    </w:p>
    <w:p w:rsidR="00932190" w:rsidRPr="00803362" w:rsidRDefault="00932190" w:rsidP="00932190">
      <w:pPr>
        <w:pStyle w:val="aff2"/>
        <w:spacing w:line="360" w:lineRule="auto"/>
        <w:ind w:left="709"/>
        <w:jc w:val="both"/>
        <w:rPr>
          <w:rFonts w:ascii="Times New Roman" w:hAnsi="Times New Roman"/>
          <w:b/>
        </w:rPr>
      </w:pPr>
      <w:r w:rsidRPr="00803362">
        <w:rPr>
          <w:rFonts w:ascii="Times New Roman" w:hAnsi="Times New Roman"/>
          <w:b/>
        </w:rPr>
        <w:t>Прикладно-ориентированная физкультурная деятельность</w:t>
      </w:r>
    </w:p>
    <w:p w:rsidR="00932190" w:rsidRPr="00803362" w:rsidRDefault="00932190" w:rsidP="00932190">
      <w:pPr>
        <w:spacing w:line="360" w:lineRule="auto"/>
        <w:ind w:firstLine="709"/>
        <w:jc w:val="both"/>
      </w:pPr>
      <w:r w:rsidRPr="00803362">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03362">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32190" w:rsidRPr="00803362" w:rsidRDefault="00932190" w:rsidP="00932190">
      <w:pPr>
        <w:spacing w:line="360" w:lineRule="auto"/>
        <w:ind w:firstLine="709"/>
        <w:jc w:val="both"/>
      </w:pPr>
    </w:p>
    <w:p w:rsidR="00932190" w:rsidRPr="00803362" w:rsidRDefault="00932190" w:rsidP="00932190">
      <w:pPr>
        <w:pStyle w:val="4"/>
        <w:ind w:left="1701"/>
        <w:jc w:val="both"/>
        <w:rPr>
          <w:rFonts w:ascii="Times New Roman" w:hAnsi="Times New Roman"/>
          <w:sz w:val="24"/>
          <w:szCs w:val="24"/>
        </w:rPr>
      </w:pPr>
      <w:bookmarkStart w:id="215" w:name="_Toc409691717"/>
      <w:bookmarkStart w:id="216" w:name="_Toc410654042"/>
      <w:bookmarkStart w:id="217" w:name="_Toc31893469"/>
      <w:bookmarkStart w:id="218" w:name="_Toc31898649"/>
      <w:r w:rsidRPr="00803362">
        <w:rPr>
          <w:rFonts w:ascii="Times New Roman" w:hAnsi="Times New Roman"/>
          <w:sz w:val="24"/>
          <w:szCs w:val="24"/>
        </w:rPr>
        <w:t>2.2.2.17. Основы безопасности жизнедеятельности</w:t>
      </w:r>
      <w:bookmarkEnd w:id="215"/>
      <w:bookmarkEnd w:id="216"/>
      <w:bookmarkEnd w:id="217"/>
      <w:bookmarkEnd w:id="218"/>
    </w:p>
    <w:p w:rsidR="00932190" w:rsidRPr="00803362" w:rsidRDefault="00932190" w:rsidP="00932190">
      <w:pPr>
        <w:spacing w:line="360" w:lineRule="auto"/>
        <w:ind w:firstLine="709"/>
        <w:jc w:val="both"/>
      </w:pPr>
      <w:r w:rsidRPr="00803362">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932190" w:rsidRPr="00803362" w:rsidRDefault="00932190" w:rsidP="00932190">
      <w:pPr>
        <w:overflowPunct w:val="0"/>
        <w:autoSpaceDE w:val="0"/>
        <w:autoSpaceDN w:val="0"/>
        <w:adjustRightInd w:val="0"/>
        <w:spacing w:line="360" w:lineRule="auto"/>
        <w:ind w:firstLine="709"/>
        <w:jc w:val="both"/>
      </w:pPr>
      <w:r w:rsidRPr="00803362">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932190" w:rsidRPr="00803362" w:rsidRDefault="00932190" w:rsidP="00932190">
      <w:pPr>
        <w:overflowPunct w:val="0"/>
        <w:autoSpaceDE w:val="0"/>
        <w:autoSpaceDN w:val="0"/>
        <w:adjustRightInd w:val="0"/>
        <w:spacing w:line="360" w:lineRule="auto"/>
        <w:ind w:firstLine="709"/>
        <w:jc w:val="both"/>
      </w:pPr>
      <w:r w:rsidRPr="00803362">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932190" w:rsidRPr="00803362" w:rsidRDefault="00932190" w:rsidP="00932190">
      <w:pPr>
        <w:overflowPunct w:val="0"/>
        <w:autoSpaceDE w:val="0"/>
        <w:autoSpaceDN w:val="0"/>
        <w:adjustRightInd w:val="0"/>
        <w:spacing w:line="360" w:lineRule="auto"/>
        <w:ind w:firstLine="709"/>
        <w:jc w:val="both"/>
      </w:pPr>
      <w:r w:rsidRPr="00803362">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932190" w:rsidRPr="00803362" w:rsidRDefault="00932190" w:rsidP="00932190">
      <w:pPr>
        <w:overflowPunct w:val="0"/>
        <w:autoSpaceDE w:val="0"/>
        <w:autoSpaceDN w:val="0"/>
        <w:adjustRightInd w:val="0"/>
        <w:spacing w:line="360" w:lineRule="auto"/>
        <w:ind w:firstLine="709"/>
        <w:jc w:val="both"/>
      </w:pPr>
      <w:r w:rsidRPr="00803362">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932190" w:rsidRPr="00803362" w:rsidRDefault="00932190" w:rsidP="00932190">
      <w:pPr>
        <w:spacing w:line="360" w:lineRule="auto"/>
        <w:ind w:firstLine="708"/>
        <w:jc w:val="both"/>
      </w:pPr>
      <w:r w:rsidRPr="00803362">
        <w:t>Основы безопасности жизнедеятельности как учебный предмет обеспечивает:</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обучающимися знаний о безопасном поведении в повседневной жизнедеятельности;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беречь и сохранять свое здоровье как индивидуальную и общественную ценность;</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необходимости сохранения природы и окружающей среды для полноценной жизни человека;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оказывать первую помощь пострадавшим;</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готовность проявлять предосторожность в ситуациях неопределенности;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умений использовать средства индивидуальной и коллективной защиты.</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Освоение и понимание учебного предмета «Основы безопасности жизнедеятельности» направлено на:</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воспитание у обучающихся чувства ответственности за личную безопасность, ценностного отношения к своему здоровью и жизни;</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932190" w:rsidRPr="00803362" w:rsidRDefault="00932190" w:rsidP="004B0876">
      <w:pPr>
        <w:numPr>
          <w:ilvl w:val="0"/>
          <w:numId w:val="78"/>
        </w:numPr>
        <w:tabs>
          <w:tab w:val="left" w:pos="1134"/>
        </w:tabs>
        <w:autoSpaceDE w:val="0"/>
        <w:autoSpaceDN w:val="0"/>
        <w:adjustRightInd w:val="0"/>
        <w:spacing w:line="360" w:lineRule="auto"/>
        <w:ind w:left="0" w:firstLine="709"/>
        <w:jc w:val="both"/>
      </w:pPr>
      <w:r w:rsidRPr="00803362">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932190" w:rsidRPr="00803362" w:rsidRDefault="00932190" w:rsidP="00932190">
      <w:pPr>
        <w:overflowPunct w:val="0"/>
        <w:autoSpaceDE w:val="0"/>
        <w:autoSpaceDN w:val="0"/>
        <w:adjustRightInd w:val="0"/>
        <w:spacing w:line="360" w:lineRule="auto"/>
        <w:ind w:firstLine="709"/>
        <w:jc w:val="both"/>
      </w:pPr>
      <w:r w:rsidRPr="00803362">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32190" w:rsidRPr="00803362" w:rsidRDefault="00932190" w:rsidP="000E0F66">
      <w:pPr>
        <w:overflowPunct w:val="0"/>
        <w:autoSpaceDE w:val="0"/>
        <w:autoSpaceDN w:val="0"/>
        <w:adjustRightInd w:val="0"/>
        <w:spacing w:line="360" w:lineRule="auto"/>
        <w:ind w:firstLine="709"/>
        <w:jc w:val="both"/>
      </w:pPr>
      <w:r w:rsidRPr="00803362">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932190" w:rsidRPr="00803362" w:rsidRDefault="00932190" w:rsidP="00932190">
      <w:pPr>
        <w:spacing w:line="360" w:lineRule="auto"/>
        <w:ind w:firstLine="709"/>
        <w:jc w:val="both"/>
        <w:rPr>
          <w:b/>
          <w:bCs/>
        </w:rPr>
      </w:pPr>
      <w:r w:rsidRPr="00803362">
        <w:rPr>
          <w:b/>
          <w:bCs/>
        </w:rPr>
        <w:t>Основы безопасности личности, общества и государства</w:t>
      </w:r>
    </w:p>
    <w:p w:rsidR="00932190" w:rsidRPr="00803362" w:rsidRDefault="00932190" w:rsidP="00932190">
      <w:pPr>
        <w:tabs>
          <w:tab w:val="left" w:pos="426"/>
        </w:tabs>
        <w:spacing w:line="360" w:lineRule="auto"/>
        <w:ind w:left="709"/>
        <w:jc w:val="both"/>
        <w:rPr>
          <w:b/>
          <w:bCs/>
          <w:shd w:val="clear" w:color="auto" w:fill="FFFFFF"/>
        </w:rPr>
      </w:pPr>
      <w:r w:rsidRPr="00803362">
        <w:rPr>
          <w:b/>
          <w:bCs/>
          <w:shd w:val="clear" w:color="auto" w:fill="FFFFFF"/>
        </w:rPr>
        <w:t xml:space="preserve">Основы комплексной безопасности </w:t>
      </w:r>
    </w:p>
    <w:p w:rsidR="00932190" w:rsidRPr="00803362" w:rsidRDefault="00932190" w:rsidP="00932190">
      <w:pPr>
        <w:spacing w:line="360" w:lineRule="auto"/>
        <w:ind w:firstLine="709"/>
        <w:jc w:val="both"/>
        <w:rPr>
          <w:i/>
        </w:rPr>
      </w:pPr>
      <w:r w:rsidRPr="00803362">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нарушения.Правила безопасного поведения пешехода, пассажира и велосипедиста. </w:t>
      </w:r>
      <w:r w:rsidRPr="00803362">
        <w:rPr>
          <w:i/>
        </w:rPr>
        <w:t>Средства индивидуальной защиты велосипедиста.</w:t>
      </w:r>
      <w:r w:rsidRPr="00803362">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803362">
        <w:rPr>
          <w:i/>
        </w:rPr>
        <w:t>и поездках.</w:t>
      </w:r>
      <w:r w:rsidRPr="00803362">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03362">
        <w:rPr>
          <w:i/>
        </w:rPr>
        <w:t>самозащита покупателя</w:t>
      </w:r>
      <w:r w:rsidRPr="00803362">
        <w:t xml:space="preserve">). Элементарные способы самозащиты. </w:t>
      </w:r>
      <w:r w:rsidRPr="00803362">
        <w:rPr>
          <w:i/>
        </w:rPr>
        <w:t>Информационная безопасность подростка.</w:t>
      </w:r>
    </w:p>
    <w:p w:rsidR="00932190" w:rsidRPr="00803362" w:rsidRDefault="00932190" w:rsidP="00932190">
      <w:pPr>
        <w:tabs>
          <w:tab w:val="left" w:pos="426"/>
        </w:tabs>
        <w:spacing w:line="360" w:lineRule="auto"/>
        <w:ind w:left="709"/>
        <w:jc w:val="both"/>
      </w:pPr>
      <w:r w:rsidRPr="00803362">
        <w:rPr>
          <w:b/>
        </w:rPr>
        <w:t xml:space="preserve">Защита населения Российской Федерации от чрезвычайных </w:t>
      </w:r>
      <w:r w:rsidRPr="00803362">
        <w:rPr>
          <w:b/>
          <w:bCs/>
          <w:shd w:val="clear" w:color="auto" w:fill="FFFFFF"/>
        </w:rPr>
        <w:t>ситуаций</w:t>
      </w:r>
    </w:p>
    <w:p w:rsidR="00932190" w:rsidRPr="00803362" w:rsidRDefault="00932190" w:rsidP="00932190">
      <w:pPr>
        <w:spacing w:line="360" w:lineRule="auto"/>
        <w:ind w:firstLine="709"/>
        <w:jc w:val="both"/>
      </w:pPr>
      <w:r w:rsidRPr="00803362">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w:t>
      </w:r>
      <w:r w:rsidRPr="00803362">
        <w:lastRenderedPageBreak/>
        <w:t>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32190" w:rsidRPr="00803362" w:rsidRDefault="00932190" w:rsidP="00932190">
      <w:pPr>
        <w:tabs>
          <w:tab w:val="left" w:pos="426"/>
        </w:tabs>
        <w:spacing w:line="360" w:lineRule="auto"/>
        <w:ind w:firstLine="709"/>
        <w:jc w:val="both"/>
        <w:rPr>
          <w:bCs/>
          <w:shd w:val="clear" w:color="auto" w:fill="FFFFFF"/>
        </w:rPr>
      </w:pPr>
      <w:r w:rsidRPr="00803362">
        <w:rPr>
          <w:b/>
          <w:bCs/>
        </w:rPr>
        <w:t>Основы противодействия терроризму, экстремизму и наркотизму в Российской Федерации</w:t>
      </w:r>
    </w:p>
    <w:p w:rsidR="00932190" w:rsidRPr="00803362" w:rsidRDefault="00932190" w:rsidP="00932190">
      <w:pPr>
        <w:tabs>
          <w:tab w:val="left" w:pos="0"/>
        </w:tabs>
        <w:spacing w:line="360" w:lineRule="auto"/>
        <w:ind w:firstLine="709"/>
        <w:jc w:val="both"/>
      </w:pPr>
      <w:r w:rsidRPr="00803362">
        <w:t xml:space="preserve">Терроризм, экстремизм, наркотизм - сущность и угрозы безопасности личности и общества. </w:t>
      </w:r>
      <w:r w:rsidRPr="00803362">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03362">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32190" w:rsidRPr="00803362" w:rsidRDefault="00932190" w:rsidP="00932190">
      <w:pPr>
        <w:spacing w:line="360" w:lineRule="auto"/>
        <w:ind w:firstLine="709"/>
        <w:jc w:val="both"/>
        <w:rPr>
          <w:b/>
          <w:bCs/>
        </w:rPr>
      </w:pPr>
      <w:r w:rsidRPr="00803362">
        <w:rPr>
          <w:b/>
          <w:bCs/>
        </w:rPr>
        <w:t>Основы медицинских знаний и здорового образа жизни</w:t>
      </w:r>
    </w:p>
    <w:p w:rsidR="00932190" w:rsidRPr="00803362" w:rsidRDefault="00932190" w:rsidP="00932190">
      <w:pPr>
        <w:tabs>
          <w:tab w:val="left" w:pos="426"/>
        </w:tabs>
        <w:spacing w:line="360" w:lineRule="auto"/>
        <w:ind w:left="709"/>
        <w:jc w:val="both"/>
        <w:rPr>
          <w:b/>
          <w:bCs/>
        </w:rPr>
      </w:pPr>
      <w:r w:rsidRPr="00803362">
        <w:rPr>
          <w:b/>
          <w:bCs/>
        </w:rPr>
        <w:t>Основы здорового образа жизни</w:t>
      </w:r>
    </w:p>
    <w:p w:rsidR="00932190" w:rsidRPr="00803362" w:rsidRDefault="00932190" w:rsidP="00932190">
      <w:pPr>
        <w:spacing w:line="360" w:lineRule="auto"/>
        <w:ind w:firstLine="709"/>
        <w:jc w:val="both"/>
        <w:rPr>
          <w:bCs/>
        </w:rPr>
      </w:pPr>
      <w:r w:rsidRPr="00803362">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803362">
        <w:rPr>
          <w:bCs/>
          <w:i/>
        </w:rPr>
        <w:t>Семья в современном обществе. Права и обязанности супругов. Защита прав ребенка.</w:t>
      </w:r>
    </w:p>
    <w:p w:rsidR="00932190" w:rsidRPr="00803362" w:rsidRDefault="00932190" w:rsidP="00932190">
      <w:pPr>
        <w:tabs>
          <w:tab w:val="left" w:pos="426"/>
        </w:tabs>
        <w:spacing w:line="360" w:lineRule="auto"/>
        <w:ind w:left="709"/>
        <w:jc w:val="both"/>
        <w:rPr>
          <w:b/>
          <w:bCs/>
        </w:rPr>
      </w:pPr>
      <w:r w:rsidRPr="00803362">
        <w:rPr>
          <w:b/>
          <w:bCs/>
        </w:rPr>
        <w:t>Основы медицинских знаний и оказание первой помощи</w:t>
      </w:r>
    </w:p>
    <w:p w:rsidR="00932190" w:rsidRDefault="00932190" w:rsidP="00932190">
      <w:pPr>
        <w:spacing w:line="360" w:lineRule="auto"/>
        <w:ind w:firstLine="709"/>
        <w:jc w:val="both"/>
        <w:rPr>
          <w:i/>
        </w:rPr>
      </w:pPr>
      <w:r w:rsidRPr="00803362">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803362">
        <w:rPr>
          <w:i/>
        </w:rPr>
        <w:t>Основные неинфекционные и инфекционные заболевания,их профилактика</w:t>
      </w:r>
      <w:r w:rsidRPr="00803362">
        <w:t>. Первая помощь при отравлениях. Первая помощь при тепловом (солнечном) ударе. Первая помощь при укусе насекомых и змей.</w:t>
      </w:r>
      <w:r w:rsidRPr="00803362">
        <w:rPr>
          <w:i/>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333AC5" w:rsidRDefault="00333AC5" w:rsidP="00932190">
      <w:pPr>
        <w:spacing w:line="360" w:lineRule="auto"/>
        <w:ind w:firstLine="709"/>
        <w:jc w:val="both"/>
        <w:rPr>
          <w:i/>
        </w:rPr>
      </w:pPr>
    </w:p>
    <w:p w:rsidR="00333AC5" w:rsidRDefault="00333AC5" w:rsidP="00932190">
      <w:pPr>
        <w:spacing w:line="360" w:lineRule="auto"/>
        <w:ind w:firstLine="709"/>
        <w:jc w:val="both"/>
        <w:rPr>
          <w:i/>
        </w:rPr>
      </w:pPr>
    </w:p>
    <w:p w:rsidR="00333AC5" w:rsidRDefault="00333AC5" w:rsidP="00932190">
      <w:pPr>
        <w:spacing w:line="360" w:lineRule="auto"/>
        <w:ind w:firstLine="709"/>
        <w:jc w:val="both"/>
        <w:rPr>
          <w:i/>
        </w:rPr>
      </w:pPr>
    </w:p>
    <w:p w:rsidR="00333AC5" w:rsidRPr="00803362" w:rsidRDefault="00333AC5" w:rsidP="00932190">
      <w:pPr>
        <w:spacing w:line="360" w:lineRule="auto"/>
        <w:ind w:firstLine="709"/>
        <w:jc w:val="both"/>
      </w:pPr>
    </w:p>
    <w:p w:rsidR="00724CE7" w:rsidRPr="00803362" w:rsidRDefault="00724CE7" w:rsidP="00932190">
      <w:pPr>
        <w:jc w:val="both"/>
      </w:pPr>
    </w:p>
    <w:p w:rsidR="00714069" w:rsidRDefault="003D0E1E" w:rsidP="00932190">
      <w:pPr>
        <w:jc w:val="both"/>
        <w:rPr>
          <w:b/>
        </w:rPr>
      </w:pPr>
      <w:r w:rsidRPr="00803362">
        <w:rPr>
          <w:b/>
        </w:rPr>
        <w:t>2.3. </w:t>
      </w:r>
      <w:r w:rsidR="004F2643">
        <w:rPr>
          <w:b/>
        </w:rPr>
        <w:t>Рабочая программа воспитания</w:t>
      </w:r>
      <w:r w:rsidRPr="00803362">
        <w:rPr>
          <w:b/>
        </w:rPr>
        <w:t xml:space="preserve"> </w:t>
      </w:r>
      <w:r w:rsidR="009D1BF4" w:rsidRPr="00803362">
        <w:rPr>
          <w:b/>
        </w:rPr>
        <w:t>ГОУ ЯО  «Ярославская общеобразовательная школа» (Приложение №1)</w:t>
      </w:r>
    </w:p>
    <w:p w:rsidR="00714069" w:rsidRDefault="00714069" w:rsidP="00932190">
      <w:pPr>
        <w:jc w:val="both"/>
        <w:rPr>
          <w:b/>
        </w:rPr>
      </w:pPr>
    </w:p>
    <w:p w:rsidR="00714069" w:rsidRPr="00333AC5" w:rsidRDefault="00714069" w:rsidP="00714069">
      <w:pPr>
        <w:spacing w:line="360" w:lineRule="auto"/>
        <w:jc w:val="center"/>
        <w:rPr>
          <w:b/>
          <w:iCs/>
          <w:color w:val="000000"/>
          <w:w w:val="0"/>
        </w:rPr>
      </w:pPr>
      <w:r w:rsidRPr="00333AC5">
        <w:rPr>
          <w:b/>
          <w:iCs/>
          <w:color w:val="000000"/>
          <w:w w:val="0"/>
        </w:rPr>
        <w:t>ПОЯСНИТЕЛЬНАЯ ЗАПИСКА.</w:t>
      </w:r>
    </w:p>
    <w:p w:rsidR="00714069" w:rsidRPr="00333AC5" w:rsidRDefault="00714069" w:rsidP="00714069">
      <w:pPr>
        <w:spacing w:line="360" w:lineRule="auto"/>
        <w:jc w:val="both"/>
        <w:rPr>
          <w:b/>
          <w:iCs/>
          <w:color w:val="000000"/>
          <w:w w:val="0"/>
        </w:rPr>
      </w:pPr>
      <w:r w:rsidRPr="00333AC5">
        <w:rPr>
          <w:b/>
          <w:iCs/>
          <w:color w:val="000000"/>
          <w:w w:val="0"/>
        </w:rPr>
        <w:t xml:space="preserve">        Программа воспитания является составляющей частью основной образовательной программы основного общего образования ГОУ ЯО «Ярославская общеобразовательная школа».</w:t>
      </w:r>
    </w:p>
    <w:p w:rsidR="00714069" w:rsidRPr="00333AC5" w:rsidRDefault="00714069" w:rsidP="00714069">
      <w:pPr>
        <w:spacing w:line="360" w:lineRule="auto"/>
        <w:jc w:val="both"/>
        <w:rPr>
          <w:iCs/>
          <w:color w:val="000000"/>
          <w:w w:val="0"/>
        </w:rPr>
      </w:pPr>
      <w:r w:rsidRPr="00333AC5">
        <w:rPr>
          <w:iCs/>
          <w:color w:val="000000"/>
          <w:w w:val="0"/>
        </w:rPr>
        <w:t>Программа воспитания  государственного общеобразовательного учреждения  Ярославской области  «Ярославская общеобразовательная школа»  разработана  на основе Примерной программы воспитания, одобренной решением федерального учебно- методического объединения по общему образованию (протокол  от 2 июня 2020 года № 2/20).</w:t>
      </w:r>
    </w:p>
    <w:p w:rsidR="00714069" w:rsidRPr="00333AC5" w:rsidRDefault="00714069" w:rsidP="00714069">
      <w:pPr>
        <w:tabs>
          <w:tab w:val="left" w:pos="851"/>
        </w:tabs>
        <w:spacing w:line="360" w:lineRule="auto"/>
        <w:ind w:firstLine="709"/>
        <w:jc w:val="both"/>
        <w:rPr>
          <w:iCs/>
          <w:color w:val="000000"/>
          <w:w w:val="0"/>
        </w:rPr>
      </w:pPr>
      <w:r w:rsidRPr="00333AC5">
        <w:rPr>
          <w:iCs/>
          <w:color w:val="000000"/>
          <w:w w:val="0"/>
        </w:rPr>
        <w:t>В  центре  программы  воспитания  государственного общеобразовательного  учреждения  Ярославской области  «Ярославская общеобразовательная школа»  находится не только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но и изменение духовно-нравственных установок личности на основе осознанного добровольного принятия общечеловеческих нравственных ценностей.</w:t>
      </w:r>
    </w:p>
    <w:p w:rsidR="00714069" w:rsidRPr="00333AC5" w:rsidRDefault="00714069" w:rsidP="00714069">
      <w:pPr>
        <w:tabs>
          <w:tab w:val="left" w:pos="851"/>
        </w:tabs>
        <w:spacing w:line="360" w:lineRule="auto"/>
        <w:ind w:firstLine="709"/>
        <w:jc w:val="both"/>
        <w:rPr>
          <w:color w:val="000000"/>
          <w:w w:val="0"/>
        </w:rPr>
      </w:pPr>
      <w:r w:rsidRPr="00333AC5">
        <w:rPr>
          <w:iCs/>
          <w:color w:val="000000"/>
          <w:w w:val="0"/>
        </w:rPr>
        <w:t xml:space="preserve">Данная программа призвана </w:t>
      </w:r>
      <w:r w:rsidRPr="00333AC5">
        <w:rPr>
          <w:color w:val="000000"/>
          <w:w w:val="0"/>
        </w:rPr>
        <w:t xml:space="preserve">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714069" w:rsidRPr="00333AC5" w:rsidRDefault="00714069" w:rsidP="00714069">
      <w:pPr>
        <w:spacing w:line="360" w:lineRule="auto"/>
        <w:jc w:val="both"/>
        <w:rPr>
          <w:iCs/>
          <w:color w:val="000000"/>
          <w:w w:val="0"/>
        </w:rPr>
      </w:pPr>
    </w:p>
    <w:p w:rsidR="00714069" w:rsidRPr="00333AC5" w:rsidRDefault="00714069" w:rsidP="00714069">
      <w:pPr>
        <w:spacing w:line="360" w:lineRule="auto"/>
        <w:jc w:val="center"/>
        <w:rPr>
          <w:b/>
          <w:iCs/>
          <w:color w:val="000000"/>
          <w:w w:val="0"/>
        </w:rPr>
      </w:pPr>
      <w:r w:rsidRPr="00333AC5">
        <w:rPr>
          <w:b/>
          <w:iCs/>
          <w:color w:val="000000"/>
          <w:w w:val="0"/>
        </w:rPr>
        <w:t>ОСОБЕННОСТИ ОРГАНИЗУЕМОГО В ШКОЛЕ ВОСПИТАТЕЛЬНОГО ПРОЦЕССА.</w:t>
      </w:r>
    </w:p>
    <w:p w:rsidR="00714069" w:rsidRPr="00333AC5" w:rsidRDefault="00714069" w:rsidP="00714069">
      <w:pPr>
        <w:spacing w:line="360" w:lineRule="auto"/>
        <w:ind w:firstLine="709"/>
        <w:jc w:val="both"/>
      </w:pPr>
      <w:r w:rsidRPr="00333AC5">
        <w:t xml:space="preserve">   Государственное образовательное учреждение Ярославской области «Ярославская общеобразовательная школа» обеспечивает реализацию конституционных прав граждан, являющихся спецконтингентом учреждений ФКУ ИК-1 УФСИН России по Ярославской области, ФКУ ИК-8 УФСИН России по </w:t>
      </w:r>
      <w:r w:rsidRPr="00333AC5">
        <w:lastRenderedPageBreak/>
        <w:t>Ярославской области, ФКУ СИЗО-1 УФСИН России по Ярославской области,  на получение ими основного и среднего общего образования.</w:t>
      </w:r>
    </w:p>
    <w:p w:rsidR="00714069" w:rsidRPr="00333AC5" w:rsidRDefault="00714069" w:rsidP="00714069">
      <w:pPr>
        <w:spacing w:line="360" w:lineRule="auto"/>
        <w:ind w:firstLine="708"/>
        <w:jc w:val="both"/>
      </w:pPr>
      <w:r w:rsidRPr="00333AC5">
        <w:t xml:space="preserve">Согласно социологическому исследованию, проведенному в школе, </w:t>
      </w:r>
      <w:r w:rsidRPr="00333AC5">
        <w:rPr>
          <w:b/>
        </w:rPr>
        <w:t>среднестатистические портрет ученика</w:t>
      </w:r>
      <w:r w:rsidRPr="00333AC5">
        <w:t xml:space="preserve"> выглядит следующим образом: мужчина в возрасте от 18 до 35 лет, холостой, не работающий или работающий не по специальности, имеющий судимость за кражу, разбой и оборот наркотиков,  признавший себя виновным.</w:t>
      </w:r>
    </w:p>
    <w:p w:rsidR="00714069" w:rsidRPr="00333AC5" w:rsidRDefault="00714069" w:rsidP="00714069">
      <w:pPr>
        <w:spacing w:line="360" w:lineRule="auto"/>
        <w:jc w:val="both"/>
      </w:pPr>
      <w:r w:rsidRPr="00333AC5">
        <w:t xml:space="preserve">            Образовательная организация, являясь частью регионального  образовательного пространства,  сохраняет особенности, присущие образовательному учреждению, входящему в состав уголовно-исполнительной системы. Специфика процесса воспитания состоит в том, что он происходит в рамках исполнения уголовного наказания, где воспитательный процесс должен основывается на принципах пенитенциарной педагогики.</w:t>
      </w:r>
    </w:p>
    <w:p w:rsidR="00714069" w:rsidRPr="00333AC5" w:rsidRDefault="00714069" w:rsidP="00714069">
      <w:pPr>
        <w:spacing w:line="360" w:lineRule="auto"/>
        <w:jc w:val="both"/>
      </w:pPr>
      <w:r w:rsidRPr="00333AC5">
        <w:tab/>
        <w:t>Одна из важнейших категорий пенитенциарной педагогики — исправление осужденных. Исправление — противоречивый процесс изменения сложившихся стереотипов сознания и поведения осужденных, представляющий собой целенаправленное, а иногда и жесткое управление их жизнедеятельностью. Исправление выступает как цель и результат перевоспитания и как процесс самовоспитания, саморазвития личности. Степени изменения личности вполне сопоставимы с общечеловеческими нормами, поскольку не существует отдельно взятой морали для правонарушителей и для законопослушных граждан. Но в процессе перевоспитания такие нравственные нормы, как добросовестное отношение к своим обязанностям, труду, уважение к правилам общежития, бережное отношение к общественной и личной собственности приобретают статус правовых.</w:t>
      </w:r>
    </w:p>
    <w:p w:rsidR="00714069" w:rsidRPr="00333AC5" w:rsidRDefault="00714069" w:rsidP="00714069">
      <w:pPr>
        <w:spacing w:line="360" w:lineRule="auto"/>
        <w:jc w:val="both"/>
      </w:pPr>
      <w:r w:rsidRPr="00333AC5">
        <w:tab/>
        <w:t>В отличие от «детских школ», где учебное заведение выступает в качестве главного, наряду  с семьей,  института воспитания, школа при  учреждениях исполнения наказания  является лишь одним из элементов сложной и многоуровневой системы исправления осужденных.</w:t>
      </w:r>
    </w:p>
    <w:p w:rsidR="00714069" w:rsidRPr="00333AC5" w:rsidRDefault="00714069" w:rsidP="00714069">
      <w:pPr>
        <w:spacing w:line="360" w:lineRule="auto"/>
        <w:jc w:val="both"/>
      </w:pPr>
      <w:r w:rsidRPr="00333AC5">
        <w:tab/>
        <w:t>Встраиваясь в  исправительно-воспитательный процесс пенитенциарного учреждения,  воспитательная система школы должна учитывать следующие  принципы перевоспитания осужденных</w:t>
      </w:r>
    </w:p>
    <w:p w:rsidR="00714069" w:rsidRPr="00333AC5" w:rsidRDefault="00714069" w:rsidP="00714069">
      <w:pPr>
        <w:spacing w:line="360" w:lineRule="auto"/>
        <w:ind w:firstLine="708"/>
        <w:jc w:val="both"/>
      </w:pPr>
      <w:r w:rsidRPr="00333AC5">
        <w:t xml:space="preserve">1. Принцип целенаправленности в воспитательной деятельности, где цель выступает как ориентир, позволяющей  выстроить перед осужденным целую систему «перспективных линий» - от ближней к дальней. В качестве дальней цели может быть </w:t>
      </w:r>
      <w:r w:rsidRPr="00333AC5">
        <w:lastRenderedPageBreak/>
        <w:t>определена перспектива окончательного перевоспитания и возвращения бывшего преступника в жизнь общества сознательным, законопослушным членом.</w:t>
      </w:r>
    </w:p>
    <w:p w:rsidR="00714069" w:rsidRPr="00333AC5" w:rsidRDefault="00714069" w:rsidP="00714069">
      <w:pPr>
        <w:spacing w:line="360" w:lineRule="auto"/>
        <w:ind w:firstLine="708"/>
        <w:jc w:val="both"/>
      </w:pPr>
      <w:r w:rsidRPr="00333AC5">
        <w:t xml:space="preserve">2. Принцип соответствия цели средствам, формам и методам </w:t>
      </w:r>
      <w:r w:rsidRPr="00333AC5">
        <w:rPr>
          <w:b/>
          <w:i/>
        </w:rPr>
        <w:t>пере</w:t>
      </w:r>
      <w:r w:rsidRPr="00333AC5">
        <w:t xml:space="preserve">воспитательной деятельности по отношению к конкретному осужденному. </w:t>
      </w:r>
    </w:p>
    <w:p w:rsidR="00714069" w:rsidRPr="00333AC5" w:rsidRDefault="00714069" w:rsidP="00714069">
      <w:pPr>
        <w:spacing w:line="360" w:lineRule="auto"/>
        <w:ind w:firstLine="708"/>
        <w:jc w:val="both"/>
      </w:pPr>
      <w:r w:rsidRPr="00333AC5">
        <w:t>3. Принцип связи процесса перевоспитания осужденного с жизнью. Сущность принципа заключается в том, что процесс перевоспитания направлен на подготовку осужденного к жизнедеятельности в той социальной среде, в которую он попадает после его выхода на свободу. В этом одна из наиболее сложных социальных проблем, стоящих перед педагогами, так как абстрактная цель перевоспитания может оторвать человека от реальной жизни. Так как человек может не найти своего места в обществе, после освобождения из заключения. Последствиями такого рецидива могут стать действия освобожденного, предусматривающие вновь применение мер осуждения.</w:t>
      </w:r>
    </w:p>
    <w:p w:rsidR="00714069" w:rsidRPr="00333AC5" w:rsidRDefault="00714069" w:rsidP="00714069">
      <w:pPr>
        <w:spacing w:line="360" w:lineRule="auto"/>
        <w:ind w:firstLine="708"/>
        <w:jc w:val="both"/>
      </w:pPr>
      <w:r w:rsidRPr="00333AC5">
        <w:t>Педагогам  рекомендуется помочь человеку восстановить и наладить социально полезные связи сообществом, знакомя их с общественной жизнью вне мест заключения путем прессы, а также формировать у них положительные социальные установки. Этому способствует так же вовлечение осужденных в трудовую и общественную деятельность колонии.</w:t>
      </w:r>
    </w:p>
    <w:p w:rsidR="00714069" w:rsidRPr="00333AC5" w:rsidRDefault="00714069" w:rsidP="00714069">
      <w:pPr>
        <w:spacing w:line="360" w:lineRule="auto"/>
        <w:ind w:firstLine="708"/>
        <w:jc w:val="both"/>
      </w:pPr>
      <w:r w:rsidRPr="00333AC5">
        <w:t>4. Принцип активности осужденного в общественно-полезной деятельности. Общественно-полезная деятельность осужденных – это прежде всего производительный труд. На втором месте по значимости стоят учебная, культурно-досуговая и физкультурно - спортивная деятельность.</w:t>
      </w:r>
    </w:p>
    <w:p w:rsidR="00714069" w:rsidRPr="00333AC5" w:rsidRDefault="00714069" w:rsidP="00714069">
      <w:pPr>
        <w:spacing w:line="360" w:lineRule="auto"/>
        <w:ind w:firstLine="708"/>
        <w:jc w:val="both"/>
      </w:pPr>
      <w:r w:rsidRPr="00333AC5">
        <w:t>5. Принцип воспитания в коллективе. Данный принцип вытекает из социальной обусловленности развития (исправления) личности осужденного.</w:t>
      </w:r>
    </w:p>
    <w:p w:rsidR="00714069" w:rsidRPr="00333AC5" w:rsidRDefault="00714069" w:rsidP="00714069">
      <w:pPr>
        <w:spacing w:line="360" w:lineRule="auto"/>
        <w:ind w:firstLine="708"/>
        <w:jc w:val="both"/>
      </w:pPr>
      <w:r w:rsidRPr="00333AC5">
        <w:t>6. Принцип сочетания требовательности к осужденному с гуманным и справедливым отношением к ним. В основе принципа лежит гуманное отношение к человеку.</w:t>
      </w:r>
    </w:p>
    <w:p w:rsidR="00714069" w:rsidRPr="00333AC5" w:rsidRDefault="00714069" w:rsidP="00714069">
      <w:pPr>
        <w:spacing w:line="360" w:lineRule="auto"/>
        <w:ind w:firstLine="708"/>
        <w:jc w:val="both"/>
      </w:pPr>
      <w:r w:rsidRPr="00333AC5">
        <w:t>7. Принцип опоры на положительное в личности, предусматривает усмотрение положительных качеств осужденного.</w:t>
      </w:r>
    </w:p>
    <w:p w:rsidR="00714069" w:rsidRPr="00333AC5" w:rsidRDefault="00714069" w:rsidP="00714069">
      <w:pPr>
        <w:spacing w:line="360" w:lineRule="auto"/>
        <w:ind w:firstLine="708"/>
        <w:jc w:val="both"/>
      </w:pPr>
      <w:r w:rsidRPr="00333AC5">
        <w:t xml:space="preserve">8. Принцип дифференцированного подхода в процессе перевоспитания. Принцип дифференцированного подхода требует строить перевоспитание осужденного с учетом своеобразия группы, к которой он относится. Это позволяет наиболее полно учесть особенности каждого. Группы могут быть сформированы: по характеру совершения преступления, по количеству судимостей, по степени </w:t>
      </w:r>
      <w:r w:rsidRPr="00333AC5">
        <w:lastRenderedPageBreak/>
        <w:t>криминальной зараженности, по степени общественной опасности, по возрасту, по образованию, по полу, по степени исправления и т.д.</w:t>
      </w:r>
    </w:p>
    <w:p w:rsidR="00714069" w:rsidRPr="00333AC5" w:rsidRDefault="00714069" w:rsidP="00714069">
      <w:pPr>
        <w:spacing w:line="360" w:lineRule="auto"/>
        <w:ind w:firstLine="708"/>
        <w:jc w:val="both"/>
      </w:pPr>
      <w:r w:rsidRPr="00333AC5">
        <w:t>9. Принцип индивидуального подхода. Именно через индивидуальный подход можно реально рассчитывать на действенность перевоспитания конкретного человека.</w:t>
      </w:r>
    </w:p>
    <w:p w:rsidR="00714069" w:rsidRPr="00333AC5" w:rsidRDefault="00714069" w:rsidP="00714069">
      <w:pPr>
        <w:spacing w:line="360" w:lineRule="auto"/>
        <w:ind w:firstLine="708"/>
        <w:jc w:val="both"/>
      </w:pPr>
      <w:r w:rsidRPr="00333AC5">
        <w:t>10. Принцип комплексного подхода. Речь идет об использовании комплекса мер воспитательного воздействия, способного обеспечить разносторонность развития.</w:t>
      </w:r>
    </w:p>
    <w:p w:rsidR="00714069" w:rsidRPr="00333AC5" w:rsidRDefault="00714069" w:rsidP="00714069">
      <w:pPr>
        <w:spacing w:line="360" w:lineRule="auto"/>
        <w:ind w:firstLine="708"/>
        <w:jc w:val="both"/>
      </w:pPr>
      <w:r w:rsidRPr="00333AC5">
        <w:t xml:space="preserve">Определенная роль в выполнении задач воспитательной работы принадлежит самостоятельным организациям осужденных, которые создаются в исправительных учреждениях. Это советы коллективов, советы отрядов, советы бригадиров и т.п. Работают они под контролем администрации учреждений. </w:t>
      </w:r>
    </w:p>
    <w:p w:rsidR="00714069" w:rsidRPr="00333AC5" w:rsidRDefault="00714069" w:rsidP="00714069">
      <w:pPr>
        <w:spacing w:line="360" w:lineRule="auto"/>
        <w:ind w:firstLine="708"/>
        <w:jc w:val="both"/>
      </w:pPr>
      <w:r w:rsidRPr="00333AC5">
        <w:t>При таких условиях в школе, находящейсяна территории колони,  нетнеобходимости реализовывать такое направление воспитательной работы как «Самоуправление», поскольку ученики из числа осужденных уже вовлечены в общественную деятельность такого рода и нет необходимости (а, главное, возможности) ее дублировать.</w:t>
      </w:r>
    </w:p>
    <w:p w:rsidR="00714069" w:rsidRPr="00333AC5" w:rsidRDefault="00714069" w:rsidP="00714069">
      <w:pPr>
        <w:spacing w:line="360" w:lineRule="auto"/>
        <w:ind w:firstLine="708"/>
        <w:jc w:val="both"/>
      </w:pPr>
      <w:r w:rsidRPr="00333AC5">
        <w:tab/>
        <w:t>Уголовно-исполнительным законодательством (ст. 110 УИК) закрепляется принцип дифференциации воспитательной работы с осужденными. Требование дифференцированного подхода вытекает как из сложившейся практики исполнения лишения свободы, так и из ратифицированных Россией международно-правовых договоров,</w:t>
      </w:r>
      <w:r w:rsidRPr="00CF07EA">
        <w:rPr>
          <w:sz w:val="28"/>
          <w:szCs w:val="28"/>
        </w:rPr>
        <w:t xml:space="preserve"> </w:t>
      </w:r>
      <w:r w:rsidRPr="00333AC5">
        <w:t>определяющих стандартные правила обращения с осужденными. Так, если в исправительных колониях общего  режима воспитательные мероприятия проводятся, как правило, в клубах и общежитиях, то в тюрьмах и помещениях камерного типа они организуются по камерам.</w:t>
      </w:r>
    </w:p>
    <w:p w:rsidR="00714069" w:rsidRPr="00333AC5" w:rsidRDefault="00714069" w:rsidP="00714069">
      <w:pPr>
        <w:spacing w:line="360" w:lineRule="auto"/>
        <w:ind w:firstLine="708"/>
        <w:jc w:val="both"/>
      </w:pPr>
      <w:r w:rsidRPr="00333AC5">
        <w:t xml:space="preserve">Школа, находящаяся на территории исправительной колонии, ограничена в выборе методов воспитательного воздействия на учеников и вынуждена подстраиваться под требования режима.  Режим представляет собой комплекс требований, правил, ограничений, запретов, охватывающий всю жизнь осужденных. Вводимые ограничения и особый порядок жизнедеятельности обусловлены необходимостью, с одной стороны, оказания карательного воздействия, а с другой – потребностями специально организуемого воспитательного процесса. </w:t>
      </w:r>
    </w:p>
    <w:p w:rsidR="00714069" w:rsidRPr="00333AC5" w:rsidRDefault="00714069" w:rsidP="00714069">
      <w:pPr>
        <w:spacing w:line="360" w:lineRule="auto"/>
        <w:ind w:firstLine="708"/>
        <w:jc w:val="both"/>
      </w:pPr>
      <w:r w:rsidRPr="00333AC5">
        <w:t xml:space="preserve">Такое значимое направление воспитательной работы «детских школ», как «Ключевые общешкольные дела» невозможно реализовать на территории режимного объекта, поскольку жизнь заключенных строго регламентирована, и все важные для школы мероприятия: «День открытых дверей», «День рождения школы», «Церемония </w:t>
      </w:r>
      <w:r w:rsidRPr="00333AC5">
        <w:lastRenderedPageBreak/>
        <w:t>награждения по итогам года»проводятся совместно с отделом воспитательной работы ФСИН России по Ярославской области.</w:t>
      </w:r>
    </w:p>
    <w:p w:rsidR="00714069" w:rsidRPr="00333AC5" w:rsidRDefault="00714069" w:rsidP="00714069">
      <w:pPr>
        <w:spacing w:line="360" w:lineRule="auto"/>
        <w:ind w:firstLine="708"/>
        <w:jc w:val="both"/>
      </w:pPr>
      <w:r w:rsidRPr="00333AC5">
        <w:t xml:space="preserve">Также нет необходимости вести с учащимися профориентационную работу в том объеме, в каком ведется она в обычной школе, где биологический возраст учеников соответствует уровню их образования. Во-первых, многие осужденные уже имеют профессию или опыт профессиональной деятельности; во-вторых, на территории колоний есть действующие профессионально-технические училища, в-третьих, многие ученики из числа осужденных после школы заняты на производстве. </w:t>
      </w:r>
    </w:p>
    <w:p w:rsidR="00714069" w:rsidRPr="00333AC5" w:rsidRDefault="00714069" w:rsidP="00714069">
      <w:pPr>
        <w:spacing w:line="360" w:lineRule="auto"/>
        <w:ind w:firstLine="708"/>
        <w:jc w:val="both"/>
      </w:pPr>
      <w:r w:rsidRPr="00333AC5">
        <w:t>В ходе социологического исследования выяснилось, что около 23% учеников школы не изъявляют желания работать вообще, а самыми популярными профессиями были выдвинуты профессии сварщика, программиста, автослесаря,  экономиста  и водителя. Ориентируясь на эти данные, педагоги школы ведут работу по профориентации, включающую в себя: тестирования, индивидуальные беседы, рассказ о профессиях и их месте на рынке труда,  алгоритмах получения того или иного профессионального образования.</w:t>
      </w:r>
    </w:p>
    <w:p w:rsidR="00714069" w:rsidRPr="00333AC5" w:rsidRDefault="00714069" w:rsidP="00714069">
      <w:pPr>
        <w:spacing w:line="360" w:lineRule="auto"/>
        <w:ind w:firstLine="708"/>
        <w:jc w:val="both"/>
      </w:pPr>
      <w:r w:rsidRPr="00333AC5">
        <w:t>В сложившихся условиях наиболее эффективной формой воспитательного воздействия является индивидуальная работа, которая проводится на основе изучения личности обучающегося, с учетом обстоятельств совершенного им преступления, возраста, образования, профессии и других индивидуальных особенностей, с учетом научно-методических рекомендаций, вырабатываемых психологией и педагогикой.</w:t>
      </w:r>
    </w:p>
    <w:p w:rsidR="00714069" w:rsidRPr="00333AC5" w:rsidRDefault="00714069" w:rsidP="00714069">
      <w:pPr>
        <w:spacing w:line="360" w:lineRule="auto"/>
        <w:ind w:firstLine="709"/>
        <w:jc w:val="both"/>
      </w:pPr>
      <w:r w:rsidRPr="00333AC5">
        <w:t xml:space="preserve">Исходя из анализа специфики контингента обучающихся, места школы в системе образования и в уголовно-исполнительной системе, ГОУ ЯО «Ярославская общеобразовательная школа» ставит в центр системы воспитания </w:t>
      </w:r>
      <w:r w:rsidRPr="00333AC5">
        <w:rPr>
          <w:iCs/>
          <w:color w:val="000000"/>
          <w:w w:val="0"/>
        </w:rPr>
        <w:t>не только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но и ресоциализацию</w:t>
      </w:r>
      <w:r w:rsidRPr="00333AC5">
        <w:t>- комплекс мероприятий, направленных на восстановление, приобретение социальных связей, утраченных как вследствие преступной деятельности, так и в период отбывания наказания.</w:t>
      </w:r>
    </w:p>
    <w:p w:rsidR="00714069" w:rsidRPr="00333AC5" w:rsidRDefault="00714069" w:rsidP="00714069">
      <w:pPr>
        <w:spacing w:line="360" w:lineRule="auto"/>
        <w:ind w:firstLine="709"/>
        <w:jc w:val="both"/>
      </w:pPr>
      <w:r w:rsidRPr="00333AC5">
        <w:t>Длительная изоляция от общества учеников школы чревата неблагоприятными факторами, которые значительно усложняют процесс социальной адаптации: ослабление общественно полезных связей, проникновение в криминальную субкультуру, утрата навыков обращения с материальными ценностями, неспособность выйти из сложных жизненных ситуаций, предвзятое отношение окружающих к освобожденному человеку.</w:t>
      </w:r>
    </w:p>
    <w:p w:rsidR="00714069" w:rsidRPr="00333AC5" w:rsidRDefault="00714069" w:rsidP="00714069">
      <w:pPr>
        <w:spacing w:line="360" w:lineRule="auto"/>
        <w:ind w:firstLine="709"/>
        <w:jc w:val="both"/>
      </w:pPr>
      <w:r w:rsidRPr="00333AC5">
        <w:lastRenderedPageBreak/>
        <w:t>Таким образом, говоря о социализации в ГОУ ЯО «Ярославская общеобразовательная школа» мы имеем в виду, прежде всего,  процесс ресоциализациии реадаптации-  всеобъемлющий процесс, охватывающий почти все области общественной жизни ученика: приобретение новых и восстановление старых социально одобряемых ролей, установление социально-полезных связей, восстановление общения с семьей, ориентация на трудоустройство и устранение  факторов, мешающих реабилитации в обществе.</w:t>
      </w:r>
    </w:p>
    <w:p w:rsidR="00714069" w:rsidRPr="00333AC5" w:rsidRDefault="00714069" w:rsidP="00714069">
      <w:pPr>
        <w:spacing w:line="336" w:lineRule="auto"/>
        <w:ind w:firstLine="709"/>
        <w:jc w:val="both"/>
        <w:rPr>
          <w:iCs/>
          <w:color w:val="000000"/>
          <w:w w:val="0"/>
        </w:rPr>
      </w:pPr>
      <w:r w:rsidRPr="00333AC5">
        <w:rPr>
          <w:iCs/>
          <w:color w:val="000000"/>
          <w:w w:val="0"/>
        </w:rPr>
        <w:t>Процесс воспитания в школе основывается на следующих принципах взаимодействия педагогических работников и обучающихся:</w:t>
      </w:r>
    </w:p>
    <w:p w:rsidR="00714069" w:rsidRPr="00333AC5" w:rsidRDefault="00714069" w:rsidP="00714069">
      <w:pPr>
        <w:spacing w:line="336" w:lineRule="auto"/>
        <w:ind w:firstLine="709"/>
        <w:jc w:val="both"/>
        <w:rPr>
          <w:iCs/>
          <w:color w:val="000000"/>
          <w:w w:val="0"/>
        </w:rPr>
      </w:pPr>
      <w:r w:rsidRPr="00333AC5">
        <w:rPr>
          <w:iCs/>
          <w:color w:val="000000"/>
          <w:w w:val="0"/>
        </w:rPr>
        <w:t xml:space="preserve">- неукоснительное соблюдение законности и </w:t>
      </w:r>
      <w:r w:rsidRPr="00333AC5">
        <w:rPr>
          <w:iCs/>
          <w:w w:val="0"/>
        </w:rPr>
        <w:t xml:space="preserve">прав </w:t>
      </w:r>
      <w:r w:rsidRPr="00333AC5">
        <w:rPr>
          <w:iCs/>
          <w:color w:val="000000"/>
          <w:w w:val="0"/>
        </w:rPr>
        <w:t>обучающегося, соблюдения конфиденциальности информации об обучающемся, приоритета безопасности обучающегося при нахождении в образовательной</w:t>
      </w:r>
      <w:bookmarkStart w:id="219" w:name="_GoBack"/>
      <w:bookmarkEnd w:id="219"/>
      <w:r w:rsidRPr="00333AC5">
        <w:rPr>
          <w:iCs/>
          <w:color w:val="000000"/>
          <w:w w:val="0"/>
        </w:rPr>
        <w:t xml:space="preserve"> организации;</w:t>
      </w:r>
    </w:p>
    <w:p w:rsidR="00714069" w:rsidRPr="00333AC5" w:rsidRDefault="00714069" w:rsidP="00714069">
      <w:pPr>
        <w:spacing w:line="336" w:lineRule="auto"/>
        <w:ind w:firstLine="709"/>
        <w:jc w:val="both"/>
        <w:rPr>
          <w:iCs/>
          <w:color w:val="000000"/>
          <w:w w:val="0"/>
        </w:rPr>
      </w:pPr>
      <w:r w:rsidRPr="00CF07EA">
        <w:rPr>
          <w:iCs/>
          <w:color w:val="000000"/>
          <w:w w:val="0"/>
          <w:sz w:val="28"/>
          <w:szCs w:val="28"/>
        </w:rPr>
        <w:t xml:space="preserve">- </w:t>
      </w:r>
      <w:r w:rsidRPr="00333AC5">
        <w:rPr>
          <w:iCs/>
          <w:color w:val="000000"/>
          <w:w w:val="0"/>
        </w:rPr>
        <w:t xml:space="preserve">ориентир на создание в образовательной организации психологически комфортной среды для каждого обучающегося, без которой невозможно конструктивное взаимодействие обучающихся и педагогических работников; </w:t>
      </w:r>
    </w:p>
    <w:p w:rsidR="00714069" w:rsidRPr="00333AC5" w:rsidRDefault="00714069" w:rsidP="00714069">
      <w:pPr>
        <w:spacing w:line="336" w:lineRule="auto"/>
        <w:ind w:firstLine="709"/>
        <w:jc w:val="both"/>
        <w:rPr>
          <w:iCs/>
          <w:color w:val="000000"/>
          <w:w w:val="0"/>
        </w:rPr>
      </w:pPr>
      <w:r w:rsidRPr="00333AC5">
        <w:rPr>
          <w:iCs/>
          <w:color w:val="000000"/>
          <w:w w:val="0"/>
        </w:rPr>
        <w:t>- системность, целесообразность и нешаблонность воспитания как условия его эффективности;</w:t>
      </w:r>
    </w:p>
    <w:p w:rsidR="00714069" w:rsidRPr="00333AC5" w:rsidRDefault="00714069" w:rsidP="00714069">
      <w:pPr>
        <w:spacing w:line="336" w:lineRule="auto"/>
        <w:ind w:firstLine="709"/>
        <w:jc w:val="both"/>
        <w:rPr>
          <w:iCs/>
          <w:color w:val="000000"/>
          <w:w w:val="0"/>
        </w:rPr>
      </w:pPr>
      <w:r w:rsidRPr="00333AC5">
        <w:rPr>
          <w:iCs/>
          <w:color w:val="000000"/>
          <w:w w:val="0"/>
        </w:rPr>
        <w:t>- гуманное отношение к ученикам из числа осужденных в сочетании с высоким уровнем требовательности, исправление личности в системе коллективистских отношений; участие в перевоспитании учащегося совместно с учреждениями ФСИН России по Ярославской области.</w:t>
      </w:r>
    </w:p>
    <w:p w:rsidR="00714069" w:rsidRPr="00333AC5" w:rsidRDefault="00714069" w:rsidP="00714069">
      <w:pPr>
        <w:spacing w:line="336" w:lineRule="auto"/>
        <w:ind w:firstLine="709"/>
        <w:jc w:val="both"/>
      </w:pPr>
      <w:r w:rsidRPr="00333AC5">
        <w:t>Ключевой фигурой воспитания в школе является классный руководитель, реализующий по отношению к обучающимся личностно развивающую, организационную, посредническую (в разрешении конфликтов) функции.</w:t>
      </w:r>
    </w:p>
    <w:p w:rsidR="00714069" w:rsidRPr="00333AC5" w:rsidRDefault="00714069" w:rsidP="00714069">
      <w:pPr>
        <w:tabs>
          <w:tab w:val="left" w:pos="851"/>
        </w:tabs>
        <w:spacing w:line="360" w:lineRule="auto"/>
        <w:ind w:firstLine="709"/>
        <w:jc w:val="center"/>
        <w:rPr>
          <w:b/>
          <w:color w:val="000000"/>
          <w:w w:val="0"/>
        </w:rPr>
      </w:pPr>
      <w:r w:rsidRPr="00333AC5">
        <w:rPr>
          <w:b/>
          <w:color w:val="000000"/>
          <w:w w:val="0"/>
        </w:rPr>
        <w:t>ЦЕЛЬ И ЗАДАЧИ ВОСПИТАНИЯ</w:t>
      </w:r>
    </w:p>
    <w:p w:rsidR="00714069" w:rsidRPr="00333AC5" w:rsidRDefault="00714069" w:rsidP="00714069">
      <w:pPr>
        <w:tabs>
          <w:tab w:val="left" w:pos="851"/>
        </w:tabs>
        <w:spacing w:line="360" w:lineRule="auto"/>
        <w:ind w:firstLine="709"/>
        <w:jc w:val="both"/>
        <w:rPr>
          <w:color w:val="000000"/>
          <w:w w:val="0"/>
        </w:rPr>
      </w:pPr>
      <w:r w:rsidRPr="00333AC5">
        <w:rPr>
          <w:i/>
          <w:color w:val="000000"/>
          <w:w w:val="0"/>
        </w:rPr>
        <w:t>Цельвоспитания</w:t>
      </w:r>
      <w:r w:rsidRPr="00333AC5">
        <w:rPr>
          <w:color w:val="000000"/>
          <w:w w:val="0"/>
        </w:rPr>
        <w:t>–личностное развитие школьников, проявляющееся в усвоении  знаний основных норм, выработанных на основе базовых общественных  ценностей,  в развитии позитивного отношения  к этим общественным ценностям  и в приобретении  соответствующего этим ценностям опыта поведения, опыта применения сформированных знаний и отношений на практике.</w:t>
      </w:r>
    </w:p>
    <w:p w:rsidR="00714069" w:rsidRPr="00333AC5" w:rsidRDefault="00714069" w:rsidP="00714069">
      <w:pPr>
        <w:tabs>
          <w:tab w:val="left" w:pos="851"/>
        </w:tabs>
        <w:spacing w:line="360" w:lineRule="auto"/>
        <w:ind w:firstLine="709"/>
        <w:jc w:val="both"/>
        <w:rPr>
          <w:color w:val="000000"/>
          <w:w w:val="0"/>
        </w:rPr>
      </w:pPr>
      <w:r w:rsidRPr="00333AC5">
        <w:rPr>
          <w:color w:val="000000"/>
          <w:w w:val="0"/>
        </w:rPr>
        <w:t xml:space="preserve">Целевые приоритеты: Воспитательная работа с обучающимися, пребывающими в статусе осужденных, строится не столько на  развитии опыта осуществления социально значимых дел, сколько на изменении </w:t>
      </w:r>
      <w:r w:rsidRPr="00333AC5">
        <w:rPr>
          <w:iCs/>
          <w:color w:val="000000"/>
          <w:w w:val="0"/>
        </w:rPr>
        <w:t>духовно-нравственных установок личности</w:t>
      </w:r>
      <w:r w:rsidRPr="00333AC5">
        <w:rPr>
          <w:color w:val="000000"/>
          <w:w w:val="0"/>
        </w:rPr>
        <w:t xml:space="preserve"> в отношении семьи, труда, родины, природы, культуры, принципов  человеческого общежития и собственного духовного и физического здоровья.</w:t>
      </w:r>
    </w:p>
    <w:p w:rsidR="00714069" w:rsidRPr="00333AC5" w:rsidRDefault="00714069" w:rsidP="00714069">
      <w:pPr>
        <w:tabs>
          <w:tab w:val="left" w:pos="851"/>
        </w:tabs>
        <w:spacing w:line="360" w:lineRule="auto"/>
        <w:ind w:firstLine="426"/>
        <w:jc w:val="both"/>
        <w:rPr>
          <w:color w:val="000000"/>
          <w:w w:val="0"/>
        </w:rPr>
      </w:pPr>
      <w:r w:rsidRPr="00333AC5">
        <w:rPr>
          <w:color w:val="000000"/>
          <w:w w:val="0"/>
        </w:rPr>
        <w:lastRenderedPageBreak/>
        <w:t xml:space="preserve">Основные </w:t>
      </w:r>
      <w:r w:rsidRPr="00333AC5">
        <w:rPr>
          <w:i/>
          <w:color w:val="000000"/>
          <w:w w:val="0"/>
        </w:rPr>
        <w:t>задачи</w:t>
      </w:r>
      <w:r w:rsidRPr="00333AC5">
        <w:rPr>
          <w:color w:val="000000"/>
          <w:w w:val="0"/>
        </w:rPr>
        <w:t xml:space="preserve"> воспитания:</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реализовывать потенциал классного руководства в воспитании школьников, направленный на  повышение мотивации к получению образования, налаживанию межличностных отношений среди учащихся из числа осужденных, привлечению к участию в общественной жизни;</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iCs/>
          <w:color w:val="000000"/>
          <w:w w:val="0"/>
        </w:rPr>
        <w:t>изменять духовно-нравственные установки личности на основе осознанного добровольного принятия общечеловеческих нравственных ценностей</w:t>
      </w:r>
      <w:r w:rsidRPr="00333AC5">
        <w:rPr>
          <w:rFonts w:ascii="Times New Roman" w:hAnsi="Times New Roman"/>
          <w:color w:val="000000"/>
          <w:w w:val="0"/>
        </w:rPr>
        <w:t>, используя потенциал классных часов, организуя этические беседы, диспуты на морально-нравственные темы, виртуальные экскурсии, профориентационную работу и т.п.;</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 xml:space="preserve">использовать в воспитании обучающихся возможности школьного урока, поддерживать использование на уроках интерактивных форм занятий с учащимися; </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вовлекать школьников в кружки и иные объединения, работающие по школьным программам внеурочной деятельности, реализовывать их воспитательные возможности;</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организовать работу с учреждениями ФСИН,  направленную на совместное решение проблем личностного развития осужденных.</w:t>
      </w:r>
    </w:p>
    <w:p w:rsidR="00714069" w:rsidRPr="00333AC5" w:rsidRDefault="00714069" w:rsidP="00714069">
      <w:pPr>
        <w:shd w:val="clear" w:color="auto" w:fill="FFFFFF"/>
        <w:tabs>
          <w:tab w:val="left" w:pos="993"/>
          <w:tab w:val="left" w:pos="1310"/>
        </w:tabs>
        <w:spacing w:line="336" w:lineRule="auto"/>
        <w:ind w:right="-1"/>
        <w:jc w:val="center"/>
        <w:rPr>
          <w:rFonts w:eastAsia="№Е"/>
          <w:b/>
          <w:iCs/>
          <w:color w:val="000000"/>
          <w:w w:val="0"/>
          <w:kern w:val="2"/>
        </w:rPr>
      </w:pPr>
      <w:r w:rsidRPr="00333AC5">
        <w:rPr>
          <w:rFonts w:eastAsia="№Е"/>
          <w:b/>
          <w:iCs/>
          <w:color w:val="000000"/>
          <w:w w:val="0"/>
          <w:kern w:val="2"/>
        </w:rPr>
        <w:t>3.ВИДЫ, ФОРМЫ И СОДЕРЖАНИЕ ДЕЯТЕЛЬНОСТИ</w:t>
      </w:r>
    </w:p>
    <w:p w:rsidR="00714069" w:rsidRPr="00333AC5" w:rsidRDefault="00714069" w:rsidP="00714069">
      <w:pPr>
        <w:tabs>
          <w:tab w:val="left" w:pos="993"/>
          <w:tab w:val="left" w:pos="1310"/>
        </w:tabs>
        <w:ind w:left="567"/>
        <w:jc w:val="both"/>
        <w:rPr>
          <w:rFonts w:eastAsia="№Е"/>
        </w:rPr>
      </w:pPr>
    </w:p>
    <w:p w:rsidR="00714069" w:rsidRPr="00333AC5" w:rsidRDefault="00714069" w:rsidP="00714069">
      <w:pPr>
        <w:ind w:right="-1" w:firstLine="567"/>
        <w:jc w:val="center"/>
        <w:rPr>
          <w:rFonts w:eastAsia="№Е"/>
          <w:b/>
          <w:bCs/>
          <w:i/>
          <w:iCs/>
          <w:lang w:eastAsia="en-US"/>
        </w:rPr>
      </w:pPr>
      <w:r w:rsidRPr="00333AC5">
        <w:rPr>
          <w:rFonts w:eastAsia="№Е"/>
          <w:b/>
          <w:bCs/>
          <w:i/>
          <w:iCs/>
          <w:lang w:eastAsia="en-US"/>
        </w:rPr>
        <w:t>3.1. Модуль «Школьный урок»</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t xml:space="preserve">побуждение школьников соблюдать на уроке общепринятые нормы поведения, правила общения с учителями и одноклассниками, принципы учебной дисциплины и самоорганизации; </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t xml:space="preserve">использование </w:t>
      </w:r>
      <w:r w:rsidRPr="00333AC5">
        <w:rPr>
          <w:rFonts w:eastAsia="№Е"/>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t xml:space="preserve">применение на уроке интерактивных форм работы учащихся: интеллектуальных игр, стимулирующих познавательную мотивацию; дискуссий, которые дают учащимся возможность приобрести опыт ведения конструктивного </w:t>
      </w:r>
      <w:r w:rsidRPr="00333AC5">
        <w:lastRenderedPageBreak/>
        <w:t xml:space="preserve">диалога; групповой работы или работы в парах, которые </w:t>
      </w:r>
      <w:r w:rsidRPr="00333AC5">
        <w:rPr>
          <w:rFonts w:eastAsia="№Е"/>
        </w:rPr>
        <w:t xml:space="preserve">учат школьников командной работе и взаимодействию друг с другом;  </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t>организация шефства мотивированных учащихся над их неуспевающими одноклассниками, дающего социально значимый опыт сотрудничества и взаимной помощи;</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14069" w:rsidRPr="00333AC5" w:rsidRDefault="00714069" w:rsidP="00714069">
      <w:pPr>
        <w:ind w:right="-1" w:firstLine="567"/>
        <w:jc w:val="center"/>
        <w:rPr>
          <w:rFonts w:eastAsia="№Е"/>
          <w:b/>
          <w:bCs/>
          <w:i/>
          <w:iCs/>
          <w:lang w:eastAsia="en-US"/>
        </w:rPr>
      </w:pPr>
    </w:p>
    <w:p w:rsidR="00714069" w:rsidRPr="00333AC5" w:rsidRDefault="00714069" w:rsidP="00714069">
      <w:pPr>
        <w:ind w:right="-1" w:firstLine="567"/>
        <w:jc w:val="center"/>
        <w:rPr>
          <w:rFonts w:eastAsia="№Е"/>
          <w:b/>
          <w:bCs/>
          <w:i/>
          <w:iCs/>
          <w:lang w:eastAsia="en-US"/>
        </w:rPr>
      </w:pPr>
      <w:r w:rsidRPr="00333AC5">
        <w:rPr>
          <w:rFonts w:eastAsia="№Е"/>
          <w:b/>
          <w:bCs/>
          <w:i/>
          <w:iCs/>
          <w:lang w:eastAsia="en-US"/>
        </w:rPr>
        <w:t>3.2.Модуль «Классное руководство»</w:t>
      </w:r>
    </w:p>
    <w:p w:rsidR="00714069" w:rsidRPr="00333AC5" w:rsidRDefault="00714069" w:rsidP="00714069">
      <w:pPr>
        <w:ind w:right="-1"/>
        <w:rPr>
          <w:rFonts w:eastAsia="№Е"/>
          <w:b/>
          <w:bCs/>
          <w:i/>
          <w:iCs/>
          <w:lang w:eastAsia="en-US"/>
        </w:rPr>
      </w:pPr>
      <w:r w:rsidRPr="00333AC5">
        <w:rPr>
          <w:rFonts w:eastAsia="№Е"/>
          <w:b/>
          <w:bCs/>
          <w:i/>
          <w:iCs/>
          <w:lang w:eastAsia="en-US"/>
        </w:rPr>
        <w:t>Работа с классным коллективом:</w:t>
      </w:r>
    </w:p>
    <w:p w:rsidR="00714069" w:rsidRPr="00333AC5" w:rsidRDefault="00714069" w:rsidP="00714069">
      <w:pPr>
        <w:numPr>
          <w:ilvl w:val="0"/>
          <w:numId w:val="213"/>
        </w:numPr>
        <w:tabs>
          <w:tab w:val="left" w:pos="851"/>
          <w:tab w:val="left" w:pos="993"/>
          <w:tab w:val="left" w:pos="1134"/>
        </w:tabs>
        <w:spacing w:line="276" w:lineRule="auto"/>
        <w:ind w:left="0" w:firstLine="567"/>
        <w:jc w:val="both"/>
        <w:rPr>
          <w:rFonts w:eastAsia="№Е"/>
        </w:rPr>
      </w:pPr>
      <w:r w:rsidRPr="00333AC5">
        <w:rPr>
          <w:rFonts w:eastAsia="№Е"/>
        </w:rPr>
        <w:t>изучение особенностей личностного развития учащихся класса через наблюдение за их поведением в коллективе;</w:t>
      </w:r>
    </w:p>
    <w:p w:rsidR="00714069" w:rsidRPr="00333AC5" w:rsidRDefault="00714069" w:rsidP="00714069">
      <w:pPr>
        <w:numPr>
          <w:ilvl w:val="0"/>
          <w:numId w:val="213"/>
        </w:numPr>
        <w:tabs>
          <w:tab w:val="left" w:pos="851"/>
          <w:tab w:val="left" w:pos="1134"/>
        </w:tabs>
        <w:spacing w:line="276" w:lineRule="auto"/>
        <w:ind w:left="0" w:right="175" w:firstLine="567"/>
        <w:jc w:val="both"/>
        <w:rPr>
          <w:rFonts w:eastAsia="№Е"/>
        </w:rPr>
      </w:pPr>
      <w:r w:rsidRPr="00333AC5">
        <w:rPr>
          <w:rFonts w:eastAsia="№Е"/>
          <w:w w:val="0"/>
        </w:rPr>
        <w:t>работа с активом из контингента осужденных ФКУ ИК-1, ФКУ ИК-8 по совместной выработке общешкольных правил, помогающим вновь прибывшим учащимся освоить нормы поведения и общения в образовательном учреждении.</w:t>
      </w:r>
    </w:p>
    <w:p w:rsidR="00714069" w:rsidRPr="00333AC5" w:rsidRDefault="00714069" w:rsidP="00714069">
      <w:pPr>
        <w:tabs>
          <w:tab w:val="left" w:pos="851"/>
          <w:tab w:val="left" w:pos="1310"/>
        </w:tabs>
        <w:ind w:left="567" w:right="175"/>
        <w:jc w:val="both"/>
        <w:rPr>
          <w:rFonts w:eastAsia="№Е"/>
        </w:rPr>
      </w:pPr>
    </w:p>
    <w:p w:rsidR="00714069" w:rsidRPr="00333AC5" w:rsidRDefault="00714069" w:rsidP="00714069">
      <w:pPr>
        <w:ind w:right="-1" w:hanging="8"/>
        <w:rPr>
          <w:rFonts w:eastAsia="№Е"/>
          <w:b/>
          <w:bCs/>
          <w:i/>
          <w:iCs/>
          <w:lang w:eastAsia="en-US"/>
        </w:rPr>
      </w:pPr>
      <w:r w:rsidRPr="00333AC5">
        <w:rPr>
          <w:rFonts w:eastAsia="№Е"/>
          <w:b/>
          <w:bCs/>
          <w:i/>
          <w:iCs/>
          <w:lang w:eastAsia="en-US"/>
        </w:rPr>
        <w:t>Индивидуальная работа с учащимися:</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 xml:space="preserve">изучение особенностей личностного развития обучающихся  посредством наблюдения (непосредственного и/или опосредованного) за их поведения в условиях исправительного учреждения; </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поддержка обучающегося в решении важных для него жизненных проблем (налаживание взаимоотношений с осужденными, родственниками, учителями, сотрудниками ФКУ ИК-1, ФКУ ИК-8, выбор места трудоустройства в ФКУ ИК-1, ФКУИ ИК-8, выбор специальности для обучения в ПУ, дистанционного обучения через кабинет дистанционной работы ФКУ ИК-1 и ФКУ ИК-8;</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индивидуальная работасобучающимисякласса, направленнаянаповышениемотивациикобучению, через: индивидуальныебеседы, привлечениеквнеклассныммероприятиям, участиевтематическихкружках, факультативахидругойвнеурочнойдеятельности;</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коррекция поведения обучающегося через частные беседы с ним, психологами ФКУ ИК-1, ФКУ ИК-8, активом из контингента осужденных ФКУ ИК-1, ФКУ ИК-8, отделом воспитательной работы ФКУ ИК-1, ФКУ ИК-8.</w:t>
      </w:r>
    </w:p>
    <w:p w:rsidR="00714069" w:rsidRPr="00333AC5" w:rsidRDefault="00714069" w:rsidP="00714069">
      <w:pPr>
        <w:tabs>
          <w:tab w:val="left" w:pos="993"/>
          <w:tab w:val="left" w:pos="1310"/>
        </w:tabs>
        <w:ind w:left="567"/>
        <w:jc w:val="both"/>
        <w:rPr>
          <w:rFonts w:eastAsia="№Е"/>
        </w:rPr>
      </w:pPr>
    </w:p>
    <w:p w:rsidR="00714069" w:rsidRPr="00333AC5" w:rsidRDefault="00714069" w:rsidP="00714069">
      <w:pPr>
        <w:tabs>
          <w:tab w:val="left" w:pos="993"/>
          <w:tab w:val="left" w:pos="1310"/>
        </w:tabs>
        <w:jc w:val="both"/>
        <w:rPr>
          <w:rFonts w:eastAsia="№Е"/>
        </w:rPr>
      </w:pPr>
      <w:r w:rsidRPr="00333AC5">
        <w:rPr>
          <w:rFonts w:eastAsia="№Е"/>
          <w:b/>
          <w:bCs/>
          <w:i/>
          <w:iCs/>
        </w:rPr>
        <w:t>Работа с учителями, преподающими в классе:</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регулярные консультации классного руководителя с учителями-предметниками, направленные на формирование единства мнений и</w:t>
      </w:r>
      <w:r w:rsidRPr="00CF07EA">
        <w:rPr>
          <w:rFonts w:eastAsia="№Е"/>
          <w:sz w:val="28"/>
          <w:szCs w:val="28"/>
        </w:rPr>
        <w:t xml:space="preserve"> </w:t>
      </w:r>
      <w:r w:rsidRPr="00333AC5">
        <w:rPr>
          <w:rFonts w:eastAsia="№Е"/>
        </w:rPr>
        <w:t>требований педагогов по ключевым вопросам воспитания, на предупреждение и разрешение конфликтов между учителями и учащимися;</w:t>
      </w:r>
    </w:p>
    <w:p w:rsidR="00714069" w:rsidRPr="00333AC5" w:rsidRDefault="00714069" w:rsidP="00714069">
      <w:pPr>
        <w:numPr>
          <w:ilvl w:val="0"/>
          <w:numId w:val="213"/>
        </w:numPr>
        <w:tabs>
          <w:tab w:val="left" w:pos="851"/>
          <w:tab w:val="left" w:pos="1310"/>
        </w:tabs>
        <w:spacing w:line="276" w:lineRule="auto"/>
        <w:ind w:left="0" w:right="175" w:firstLine="567"/>
        <w:jc w:val="both"/>
        <w:rPr>
          <w:rFonts w:eastAsia="№Е"/>
        </w:rPr>
      </w:pPr>
      <w:r w:rsidRPr="00333AC5">
        <w:rPr>
          <w:rFonts w:eastAsia="№Е"/>
        </w:rPr>
        <w:t>проведение мини-педсоветов, направленных на решение конкретных проблем класса и интеграцию воспитательных влияний на обучающихся;</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lastRenderedPageBreak/>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привлечение учителей к участию в совете воспитателей ФКУ ИК-1 и ФКУ ИК-8 для объединения усилий в деле обучения и воспитания осужденных.</w:t>
      </w:r>
    </w:p>
    <w:p w:rsidR="00714069" w:rsidRPr="00333AC5" w:rsidRDefault="00714069" w:rsidP="00714069">
      <w:pPr>
        <w:tabs>
          <w:tab w:val="left" w:pos="993"/>
          <w:tab w:val="left" w:pos="1310"/>
        </w:tabs>
        <w:ind w:left="567"/>
        <w:jc w:val="both"/>
        <w:rPr>
          <w:rFonts w:eastAsia="№Е"/>
        </w:rPr>
      </w:pPr>
    </w:p>
    <w:p w:rsidR="00714069" w:rsidRPr="00333AC5" w:rsidRDefault="00714069" w:rsidP="00714069">
      <w:pPr>
        <w:ind w:right="-1" w:firstLine="567"/>
        <w:jc w:val="center"/>
        <w:rPr>
          <w:rFonts w:eastAsia="№Е"/>
          <w:b/>
          <w:bCs/>
          <w:i/>
          <w:iCs/>
          <w:lang w:eastAsia="en-US"/>
        </w:rPr>
      </w:pPr>
      <w:r w:rsidRPr="00333AC5">
        <w:rPr>
          <w:rFonts w:eastAsia="№Е"/>
          <w:b/>
          <w:bCs/>
          <w:i/>
          <w:iCs/>
          <w:lang w:eastAsia="en-US"/>
        </w:rPr>
        <w:t>3.3. Модуль «Работа с учреждениями ФСИН»</w:t>
      </w:r>
    </w:p>
    <w:p w:rsidR="00714069" w:rsidRPr="00333AC5" w:rsidRDefault="00714069" w:rsidP="00714069">
      <w:pPr>
        <w:ind w:right="-1"/>
        <w:rPr>
          <w:rFonts w:eastAsia="№Е"/>
          <w:b/>
          <w:bCs/>
          <w:i/>
          <w:iCs/>
          <w:lang w:eastAsia="en-US"/>
        </w:rPr>
      </w:pPr>
      <w:r w:rsidRPr="00333AC5">
        <w:rPr>
          <w:rFonts w:eastAsia="№Е"/>
          <w:b/>
          <w:bCs/>
          <w:i/>
          <w:iCs/>
          <w:lang w:eastAsia="en-US"/>
        </w:rPr>
        <w:t>На школьном уровне</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участие в проведении советов воспитателей отрядов ФКУ ИК-1 и ФКУ ИК-8 по вопросам обсуждения наиболее острых проблем обучения и воспитания осужденных;</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совместная организация и проведение общешкольных праздников:</w:t>
      </w:r>
      <w:r w:rsidRPr="00333AC5">
        <w:t>«День открытых дверей», «День рождения школы», «День спорта», «Церемония награждения по итогам года» и др.;</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t>помощь отделам воспитательной работы ФКУ ИУ-1 и ФКУ ИК-8 в организации и проведении праздников на территории исправительных учреждений, посвященных памятным датам и национальным праздникам, а также различных видов соревнований, конкурсов, концертов, театрализованных представлений, киносъемок, встреч с интересными людьми; церемоний бракосочетания учащихся школы, организуемых на территории исправительного учреждения  и т.п.</w:t>
      </w:r>
    </w:p>
    <w:p w:rsidR="00714069" w:rsidRPr="00333AC5" w:rsidRDefault="00714069" w:rsidP="00714069">
      <w:pPr>
        <w:tabs>
          <w:tab w:val="left" w:pos="993"/>
          <w:tab w:val="left" w:pos="1310"/>
        </w:tabs>
        <w:ind w:left="567"/>
        <w:rPr>
          <w:rFonts w:eastAsia="№Е"/>
        </w:rPr>
      </w:pPr>
    </w:p>
    <w:p w:rsidR="00714069" w:rsidRPr="00333AC5" w:rsidRDefault="00714069" w:rsidP="00714069">
      <w:pPr>
        <w:tabs>
          <w:tab w:val="left" w:pos="993"/>
          <w:tab w:val="left" w:pos="1310"/>
        </w:tabs>
        <w:jc w:val="both"/>
        <w:rPr>
          <w:b/>
          <w:i/>
        </w:rPr>
      </w:pPr>
      <w:r w:rsidRPr="00333AC5">
        <w:rPr>
          <w:b/>
          <w:i/>
        </w:rPr>
        <w:t>Наиндивидуальномуровне:</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регулярное информирование отдела воспитательной работы с осужденными ФКУ ИК-1 и ФКУ ИК-8, ФКУ СИЗО о школьных успехах и проблемах осужденных, уделяя особенное внимание обучающимся выпускных классов;</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помощь начальникам отрядов и воспитателям отдела воспитательной работы с осужденными в урегулировании отношений между ними, администрацией школы и учителями-предметниками;</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помощь в налаживании контактов с родственниками через отдел воспитательной работы ФСИН.</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вовлечение обучающихся  в ключевые дела школы в качестве зрителей, организаторов, исполнителей.</w:t>
      </w:r>
    </w:p>
    <w:p w:rsidR="00714069" w:rsidRPr="00333AC5" w:rsidRDefault="00714069" w:rsidP="00714069">
      <w:pPr>
        <w:tabs>
          <w:tab w:val="left" w:pos="993"/>
          <w:tab w:val="left" w:pos="1310"/>
        </w:tabs>
        <w:jc w:val="both"/>
        <w:rPr>
          <w:rFonts w:eastAsia="№Е"/>
        </w:rPr>
      </w:pPr>
    </w:p>
    <w:p w:rsidR="00714069" w:rsidRPr="00333AC5" w:rsidRDefault="00714069" w:rsidP="00714069">
      <w:pPr>
        <w:ind w:right="-1" w:firstLine="567"/>
        <w:jc w:val="center"/>
        <w:rPr>
          <w:rFonts w:eastAsia="№Е"/>
          <w:b/>
          <w:bCs/>
          <w:i/>
          <w:iCs/>
          <w:lang w:eastAsia="en-US"/>
        </w:rPr>
      </w:pPr>
      <w:r w:rsidRPr="00333AC5">
        <w:rPr>
          <w:rFonts w:eastAsia="№Е"/>
          <w:b/>
          <w:bCs/>
          <w:i/>
          <w:iCs/>
          <w:lang w:eastAsia="en-US"/>
        </w:rPr>
        <w:t>Модуль 3.3. «Коррекция духовно-нравственных установок»</w:t>
      </w:r>
    </w:p>
    <w:p w:rsidR="00714069" w:rsidRPr="00333AC5" w:rsidRDefault="00714069" w:rsidP="00714069">
      <w:pPr>
        <w:ind w:right="-1" w:firstLine="567"/>
        <w:jc w:val="both"/>
        <w:rPr>
          <w:rFonts w:eastAsia="№Е"/>
          <w:bCs/>
          <w:iCs/>
          <w:lang w:eastAsia="en-US"/>
        </w:rPr>
      </w:pPr>
      <w:r w:rsidRPr="00333AC5">
        <w:rPr>
          <w:rFonts w:eastAsia="№Е"/>
          <w:bCs/>
          <w:iCs/>
          <w:lang w:eastAsia="en-US"/>
        </w:rPr>
        <w:t xml:space="preserve">Введение данного модуля в программу воспитания обусловлено тем, что педагоги школы работают с уже сформировавшимися личностями. Сосредоточение криминогенной части осужденных в одном месте также создает основу для формирования специфической системы межличностных отношений, основанных на традициях и субкультуре уголовного мира, что значительно ослабляет педагогическое воздействие на них. </w:t>
      </w:r>
    </w:p>
    <w:p w:rsidR="00714069" w:rsidRPr="00333AC5" w:rsidRDefault="00714069" w:rsidP="00714069">
      <w:pPr>
        <w:ind w:right="-1" w:firstLine="567"/>
        <w:jc w:val="both"/>
        <w:rPr>
          <w:rFonts w:eastAsia="№Е"/>
          <w:bCs/>
          <w:iCs/>
          <w:lang w:eastAsia="en-US"/>
        </w:rPr>
      </w:pPr>
      <w:r w:rsidRPr="00333AC5">
        <w:rPr>
          <w:rFonts w:eastAsia="№Е"/>
          <w:bCs/>
          <w:iCs/>
          <w:lang w:eastAsia="en-US"/>
        </w:rPr>
        <w:t>Работая со спецконтингентом, классным руководителям достаточно сложно организовать коллективную работу в классе.  Отрицательное отношение осужденных к уголовному наказанию, как правило, переносится и на воспитательные воздействия,  и на самих педагогов.</w:t>
      </w:r>
      <w:r w:rsidRPr="00CF07EA">
        <w:rPr>
          <w:rFonts w:eastAsia="№Е"/>
          <w:bCs/>
          <w:iCs/>
          <w:sz w:val="28"/>
          <w:szCs w:val="28"/>
          <w:lang w:eastAsia="en-US"/>
        </w:rPr>
        <w:t xml:space="preserve"> </w:t>
      </w:r>
      <w:r w:rsidRPr="00333AC5">
        <w:rPr>
          <w:rFonts w:eastAsia="№Е"/>
          <w:bCs/>
          <w:iCs/>
          <w:lang w:eastAsia="en-US"/>
        </w:rPr>
        <w:t>Разрешения этого противоречия - в поиске оптимальных педагогических мер. К таким мерам можно отнести непрямое и достаточно корректное воздействие на искаженные духовно-нравственные установки обучающихся.</w:t>
      </w:r>
    </w:p>
    <w:p w:rsidR="00714069" w:rsidRPr="00333AC5" w:rsidRDefault="00714069" w:rsidP="00714069">
      <w:pPr>
        <w:ind w:right="-1" w:firstLine="567"/>
        <w:jc w:val="both"/>
        <w:rPr>
          <w:rFonts w:eastAsia="№Е"/>
          <w:bCs/>
          <w:iCs/>
          <w:lang w:eastAsia="en-US"/>
        </w:rPr>
      </w:pPr>
    </w:p>
    <w:p w:rsidR="00714069" w:rsidRPr="00333AC5" w:rsidRDefault="00714069" w:rsidP="00714069">
      <w:pPr>
        <w:ind w:right="-1" w:firstLine="567"/>
        <w:jc w:val="both"/>
        <w:rPr>
          <w:rFonts w:eastAsia="№Е"/>
          <w:b/>
          <w:bCs/>
          <w:i/>
          <w:iCs/>
          <w:lang w:eastAsia="en-US"/>
        </w:rPr>
      </w:pPr>
      <w:r w:rsidRPr="00333AC5">
        <w:rPr>
          <w:rFonts w:eastAsia="№Е"/>
          <w:b/>
          <w:bCs/>
          <w:i/>
          <w:iCs/>
          <w:lang w:eastAsia="en-US"/>
        </w:rPr>
        <w:t>В рамках классных часов:</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организацию этических бесед и диспутов на морально-нравственные темы;</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просмотр художественных и документальных фильмов во время классных часов исправительно-воспитательного содержания;</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организацию дистанционных экскурсий, демонстрирующих красоту родного края, страны; посещение виртуальных музеев;</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организацию различных видов тестирования с целью самоидентификации и самоопределения;</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проведение профориентационной работы и помощь в планировании  работы по саморазвитию и самообразованию;</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демонстрация социально-приемлемых моделей и норм поведения, положительных примеров построения взаимоотношений с противоположным полом, создания семьи, рождения и воспитания детей, отношений между супругами,  заботы о престарелых родителях и т.п.</w:t>
      </w:r>
    </w:p>
    <w:p w:rsidR="00714069" w:rsidRPr="00333AC5" w:rsidRDefault="00714069" w:rsidP="00714069">
      <w:pPr>
        <w:pStyle w:val="aff2"/>
        <w:tabs>
          <w:tab w:val="left" w:pos="851"/>
        </w:tabs>
        <w:spacing w:line="360" w:lineRule="auto"/>
        <w:ind w:left="426"/>
        <w:jc w:val="both"/>
        <w:rPr>
          <w:rFonts w:ascii="Times New Roman" w:hAnsi="Times New Roman"/>
          <w:color w:val="000000"/>
          <w:w w:val="0"/>
        </w:rPr>
      </w:pPr>
    </w:p>
    <w:p w:rsidR="00714069" w:rsidRPr="00333AC5" w:rsidRDefault="00714069" w:rsidP="00714069">
      <w:pPr>
        <w:pStyle w:val="aff2"/>
        <w:tabs>
          <w:tab w:val="left" w:pos="851"/>
        </w:tabs>
        <w:spacing w:line="360" w:lineRule="auto"/>
        <w:ind w:left="426"/>
        <w:jc w:val="both"/>
        <w:rPr>
          <w:rFonts w:ascii="Times New Roman" w:hAnsi="Times New Roman"/>
          <w:b/>
          <w:i/>
          <w:color w:val="000000"/>
          <w:w w:val="0"/>
        </w:rPr>
      </w:pPr>
      <w:r w:rsidRPr="00333AC5">
        <w:rPr>
          <w:rFonts w:ascii="Times New Roman" w:hAnsi="Times New Roman"/>
          <w:b/>
          <w:i/>
          <w:color w:val="000000"/>
          <w:w w:val="0"/>
        </w:rPr>
        <w:t>На индивидуальном уровне:</w:t>
      </w:r>
    </w:p>
    <w:p w:rsidR="00714069" w:rsidRPr="00333AC5" w:rsidRDefault="00714069" w:rsidP="00714069">
      <w:pPr>
        <w:pStyle w:val="aff2"/>
        <w:numPr>
          <w:ilvl w:val="0"/>
          <w:numId w:val="212"/>
        </w:numPr>
        <w:tabs>
          <w:tab w:val="left" w:pos="851"/>
        </w:tabs>
        <w:spacing w:after="200" w:line="360" w:lineRule="auto"/>
        <w:ind w:left="0" w:firstLine="426"/>
        <w:jc w:val="both"/>
        <w:rPr>
          <w:rFonts w:ascii="Times New Roman" w:hAnsi="Times New Roman"/>
          <w:color w:val="000000"/>
          <w:w w:val="0"/>
        </w:rPr>
      </w:pPr>
      <w:r w:rsidRPr="00333AC5">
        <w:rPr>
          <w:rFonts w:ascii="Times New Roman" w:hAnsi="Times New Roman"/>
          <w:color w:val="000000"/>
          <w:w w:val="0"/>
        </w:rPr>
        <w:t>индивидуальная работа, направленная на коррекцию духовно-нравственных установок  личности через: частные беседы, адресную  помощь  в сложных ситуациях морального выбора, совместное собучающимся решение  проблем дальнейшего самоопределения и т.п.</w:t>
      </w:r>
    </w:p>
    <w:p w:rsidR="00714069" w:rsidRPr="00333AC5" w:rsidRDefault="00714069" w:rsidP="00714069">
      <w:pPr>
        <w:ind w:right="-1" w:firstLine="567"/>
        <w:jc w:val="center"/>
        <w:rPr>
          <w:rFonts w:eastAsia="№Е"/>
          <w:b/>
          <w:bCs/>
          <w:i/>
          <w:iCs/>
          <w:lang w:eastAsia="en-US"/>
        </w:rPr>
      </w:pPr>
    </w:p>
    <w:p w:rsidR="00714069" w:rsidRPr="00333AC5" w:rsidRDefault="00714069" w:rsidP="00714069">
      <w:pPr>
        <w:ind w:right="-1" w:firstLine="567"/>
        <w:jc w:val="center"/>
        <w:rPr>
          <w:rFonts w:eastAsia="№Е"/>
          <w:b/>
          <w:bCs/>
          <w:i/>
          <w:iCs/>
          <w:lang w:eastAsia="en-US"/>
        </w:rPr>
      </w:pPr>
      <w:r w:rsidRPr="00333AC5">
        <w:rPr>
          <w:rFonts w:eastAsia="№Е"/>
          <w:b/>
          <w:bCs/>
          <w:i/>
          <w:iCs/>
          <w:lang w:eastAsia="en-US"/>
        </w:rPr>
        <w:t xml:space="preserve">Модуль 3.5. </w:t>
      </w:r>
      <w:bookmarkStart w:id="220" w:name="_Hlk30338243"/>
      <w:r w:rsidRPr="00333AC5">
        <w:rPr>
          <w:rFonts w:eastAsia="№Е"/>
          <w:b/>
          <w:bCs/>
          <w:i/>
          <w:iCs/>
          <w:lang w:eastAsia="en-US"/>
        </w:rPr>
        <w:t>«Курсы внеурочной деятельности»</w:t>
      </w:r>
      <w:bookmarkEnd w:id="220"/>
    </w:p>
    <w:p w:rsidR="00714069" w:rsidRPr="00333AC5" w:rsidRDefault="00714069" w:rsidP="00714069">
      <w:pPr>
        <w:tabs>
          <w:tab w:val="left" w:pos="993"/>
          <w:tab w:val="left" w:pos="1310"/>
        </w:tabs>
        <w:jc w:val="both"/>
        <w:rPr>
          <w:rFonts w:eastAsia="№Е"/>
        </w:rPr>
      </w:pPr>
      <w:r w:rsidRPr="00333AC5">
        <w:rPr>
          <w:rFonts w:eastAsia="№Е"/>
        </w:rPr>
        <w:tab/>
        <w:t xml:space="preserve">Воспитание на занятиях школьных курсов внеурочной деятельности осуществляется преимущественно через: </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формирование в кружках, секциях, студиях и т.п.ученическо-учительских общностей,которые могли бы объединять учеников и педагогов общими позитивными эмоциями и доверительными отношениями друг к другу;</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создание в ученических объединениях традиций, задающих их членам определенные социально значимые формы поведения;</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rPr>
        <w:t>поддержку в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714069" w:rsidRPr="00333AC5" w:rsidRDefault="00714069" w:rsidP="00714069">
      <w:pPr>
        <w:tabs>
          <w:tab w:val="left" w:pos="993"/>
          <w:tab w:val="left" w:pos="1310"/>
        </w:tabs>
        <w:ind w:left="567"/>
        <w:jc w:val="both"/>
        <w:rPr>
          <w:rFonts w:eastAsia="№Е"/>
        </w:rPr>
      </w:pPr>
    </w:p>
    <w:p w:rsidR="00714069" w:rsidRPr="00333AC5" w:rsidRDefault="00714069" w:rsidP="00714069">
      <w:pPr>
        <w:tabs>
          <w:tab w:val="left" w:pos="993"/>
          <w:tab w:val="left" w:pos="1310"/>
        </w:tabs>
        <w:jc w:val="both"/>
      </w:pPr>
      <w:r w:rsidRPr="00333AC5">
        <w:lastRenderedPageBreak/>
        <w:tab/>
        <w:t>Реализация воспитательного потенциала курсов внеурочной деятельности происходит в рамках следующих выбранных школьниками ее видов:</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rFonts w:eastAsia="№Е"/>
          <w:i/>
        </w:rPr>
        <w:t>Познавательная деятельность</w:t>
      </w:r>
      <w:r w:rsidRPr="00333AC5">
        <w:rPr>
          <w:rFonts w:eastAsia="№Е"/>
        </w:rPr>
        <w:t>.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rPr>
          <w:i/>
        </w:rPr>
        <w:t>Художественное творчество.</w:t>
      </w:r>
      <w:r w:rsidRPr="00333AC5">
        <w:rPr>
          <w:rFonts w:eastAsia="№Е"/>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33AC5">
        <w:t xml:space="preserve">общее духовно-нравственное развитие. </w:t>
      </w:r>
    </w:p>
    <w:p w:rsidR="00714069" w:rsidRPr="00333AC5" w:rsidRDefault="00714069" w:rsidP="00714069">
      <w:pPr>
        <w:numPr>
          <w:ilvl w:val="0"/>
          <w:numId w:val="213"/>
        </w:numPr>
        <w:tabs>
          <w:tab w:val="left" w:pos="993"/>
          <w:tab w:val="left" w:pos="1310"/>
        </w:tabs>
        <w:spacing w:line="276" w:lineRule="auto"/>
        <w:ind w:left="0" w:firstLine="567"/>
        <w:jc w:val="both"/>
        <w:rPr>
          <w:rFonts w:eastAsia="№Е"/>
        </w:rPr>
      </w:pPr>
      <w:r w:rsidRPr="00333AC5">
        <w:rPr>
          <w:i/>
        </w:rPr>
        <w:t>Проблемно-ценностное общение.</w:t>
      </w:r>
      <w:r w:rsidRPr="00333AC5">
        <w:rPr>
          <w:rFonts w:eastAsia="№Е"/>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714069" w:rsidRPr="00333AC5" w:rsidRDefault="00714069" w:rsidP="00714069">
      <w:pPr>
        <w:numPr>
          <w:ilvl w:val="0"/>
          <w:numId w:val="213"/>
        </w:numPr>
        <w:tabs>
          <w:tab w:val="left" w:pos="993"/>
          <w:tab w:val="left" w:pos="1310"/>
        </w:tabs>
        <w:spacing w:line="276" w:lineRule="auto"/>
        <w:ind w:left="0" w:firstLine="567"/>
        <w:jc w:val="both"/>
      </w:pPr>
      <w:r w:rsidRPr="00333AC5">
        <w:rPr>
          <w:i/>
        </w:rPr>
        <w:t xml:space="preserve">Спортивно-оздоровительная деятельность. </w:t>
      </w:r>
      <w:r w:rsidRPr="00333AC5">
        <w:rPr>
          <w:rFonts w:eastAsia="№Е"/>
        </w:rPr>
        <w:t xml:space="preserve">Курсы внеурочной деятельности, направленные </w:t>
      </w:r>
      <w:r w:rsidRPr="00333AC5">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14069" w:rsidRPr="00333AC5" w:rsidRDefault="00714069" w:rsidP="00714069">
      <w:pPr>
        <w:tabs>
          <w:tab w:val="left" w:pos="993"/>
          <w:tab w:val="left" w:pos="1310"/>
        </w:tabs>
        <w:ind w:left="567"/>
        <w:jc w:val="both"/>
        <w:rPr>
          <w:i/>
        </w:rPr>
      </w:pPr>
    </w:p>
    <w:p w:rsidR="00714069" w:rsidRPr="00333AC5" w:rsidRDefault="00714069" w:rsidP="00714069">
      <w:pPr>
        <w:tabs>
          <w:tab w:val="left" w:pos="993"/>
          <w:tab w:val="left" w:pos="1310"/>
        </w:tabs>
        <w:jc w:val="both"/>
      </w:pPr>
    </w:p>
    <w:p w:rsidR="00714069" w:rsidRPr="00333AC5" w:rsidRDefault="00714069" w:rsidP="00714069">
      <w:pPr>
        <w:shd w:val="clear" w:color="auto" w:fill="FFFFFF"/>
        <w:tabs>
          <w:tab w:val="left" w:pos="993"/>
          <w:tab w:val="left" w:pos="1310"/>
        </w:tabs>
        <w:spacing w:line="336" w:lineRule="auto"/>
        <w:ind w:right="-1"/>
        <w:jc w:val="center"/>
        <w:rPr>
          <w:rFonts w:eastAsia="№Е"/>
          <w:b/>
          <w:iCs/>
          <w:color w:val="000000"/>
          <w:w w:val="0"/>
          <w:kern w:val="2"/>
        </w:rPr>
      </w:pPr>
      <w:r w:rsidRPr="00333AC5">
        <w:rPr>
          <w:rFonts w:eastAsia="№Е"/>
          <w:b/>
          <w:iCs/>
          <w:color w:val="000000"/>
          <w:w w:val="0"/>
          <w:kern w:val="2"/>
        </w:rPr>
        <w:t>4. ОСНОВНЫЕ НАПРАВЛЕНИЯ САМОАНАЛИЗА</w:t>
      </w:r>
      <w:r w:rsidRPr="00333AC5">
        <w:rPr>
          <w:rFonts w:eastAsia="№Е"/>
          <w:b/>
          <w:iCs/>
          <w:color w:val="000000"/>
          <w:w w:val="0"/>
          <w:kern w:val="2"/>
        </w:rPr>
        <w:br/>
        <w:t>ВОСПИТАТЕЛЬНОЙ РАБОТЫ</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kern w:val="2"/>
          <w:lang w:eastAsia="ko-KR"/>
        </w:rPr>
        <w:t>Самоанализ воспитательной работы осуществляется ежегодно внутри самой образовательной организации. Основными принципами, на основе которых осуществляется самоанализ воспитательной работы в школе, являются:</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kern w:val="2"/>
          <w:lang w:eastAsia="ko-KR"/>
        </w:rPr>
        <w:t>-принцип гуманистической направленности осуществляемого</w:t>
      </w:r>
      <w:r w:rsidRPr="00CF07EA">
        <w:rPr>
          <w:kern w:val="2"/>
          <w:sz w:val="28"/>
          <w:szCs w:val="28"/>
          <w:lang w:eastAsia="ko-KR"/>
        </w:rPr>
        <w:t xml:space="preserve"> </w:t>
      </w:r>
      <w:r w:rsidRPr="00333AC5">
        <w:rPr>
          <w:kern w:val="2"/>
          <w:lang w:eastAsia="ko-KR"/>
        </w:rPr>
        <w:t xml:space="preserve">анализа, ориентирующий экспертов на уважительное отношение как к воспитанникам, </w:t>
      </w:r>
      <w:r w:rsidRPr="00333AC5">
        <w:rPr>
          <w:kern w:val="2"/>
          <w:lang w:eastAsia="ko-KR"/>
        </w:rPr>
        <w:br/>
        <w:t xml:space="preserve">так и к педагогическим работникам, реализующим воспитательный процесс; </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kern w:val="2"/>
          <w:lang w:eastAsia="ko-KR"/>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kern w:val="2"/>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kern w:val="2"/>
          <w:lang w:eastAsia="ko-KR"/>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w:t>
      </w:r>
      <w:r w:rsidRPr="00333AC5">
        <w:rPr>
          <w:kern w:val="2"/>
          <w:lang w:eastAsia="ko-KR"/>
        </w:rPr>
        <w:lastRenderedPageBreak/>
        <w:t>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714069" w:rsidRPr="00333AC5" w:rsidRDefault="00714069" w:rsidP="00714069">
      <w:pPr>
        <w:widowControl w:val="0"/>
        <w:autoSpaceDE w:val="0"/>
        <w:autoSpaceDN w:val="0"/>
        <w:adjustRightInd w:val="0"/>
        <w:spacing w:line="336" w:lineRule="auto"/>
        <w:ind w:right="-1" w:firstLine="709"/>
        <w:jc w:val="both"/>
        <w:rPr>
          <w:i/>
          <w:iCs/>
          <w:kern w:val="2"/>
          <w:lang w:eastAsia="ko-KR"/>
        </w:rPr>
      </w:pPr>
      <w:r w:rsidRPr="00333AC5">
        <w:rPr>
          <w:kern w:val="2"/>
        </w:rPr>
        <w:t xml:space="preserve">Основными направлениями анализа </w:t>
      </w:r>
      <w:r w:rsidRPr="00333AC5">
        <w:rPr>
          <w:kern w:val="2"/>
          <w:lang w:eastAsia="ko-KR"/>
        </w:rPr>
        <w:t>организуемого в школе воспитательного процесса могут быть следующие:</w:t>
      </w:r>
    </w:p>
    <w:p w:rsidR="00714069" w:rsidRPr="00333AC5" w:rsidRDefault="00714069" w:rsidP="00714069">
      <w:pPr>
        <w:widowControl w:val="0"/>
        <w:autoSpaceDE w:val="0"/>
        <w:autoSpaceDN w:val="0"/>
        <w:adjustRightInd w:val="0"/>
        <w:spacing w:line="336" w:lineRule="auto"/>
        <w:ind w:right="-1" w:firstLine="709"/>
        <w:jc w:val="both"/>
        <w:rPr>
          <w:b/>
          <w:bCs/>
          <w:i/>
          <w:kern w:val="2"/>
          <w:lang w:eastAsia="ko-KR"/>
        </w:rPr>
      </w:pPr>
      <w:r w:rsidRPr="00333AC5">
        <w:rPr>
          <w:b/>
          <w:bCs/>
          <w:i/>
          <w:kern w:val="2"/>
          <w:lang w:eastAsia="ko-KR"/>
        </w:rPr>
        <w:t xml:space="preserve">1. Результаты воспитания, социализации и саморазвития обучающихся.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 xml:space="preserve">Осуществляется анализ классными руководителями совместно с руководителем МО классных руководителей с последующим обсуждением его результатов на заседании методического объединения классных руководителей.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14069" w:rsidRPr="00333AC5" w:rsidRDefault="00714069" w:rsidP="00714069">
      <w:pPr>
        <w:widowControl w:val="0"/>
        <w:autoSpaceDE w:val="0"/>
        <w:autoSpaceDN w:val="0"/>
        <w:adjustRightInd w:val="0"/>
        <w:spacing w:line="336" w:lineRule="auto"/>
        <w:ind w:right="-1" w:firstLine="709"/>
        <w:jc w:val="both"/>
        <w:rPr>
          <w:b/>
          <w:bCs/>
          <w:i/>
          <w:kern w:val="2"/>
          <w:lang w:eastAsia="ko-KR"/>
        </w:rPr>
      </w:pPr>
      <w:r w:rsidRPr="00333AC5">
        <w:rPr>
          <w:b/>
          <w:bCs/>
          <w:i/>
          <w:kern w:val="2"/>
          <w:lang w:eastAsia="ko-KR"/>
        </w:rPr>
        <w:t>2. Состояние организуемой в школе совместной деятельности обучающихся и взрослых.</w:t>
      </w:r>
    </w:p>
    <w:p w:rsidR="00714069" w:rsidRPr="00333AC5" w:rsidRDefault="00714069" w:rsidP="00714069">
      <w:pPr>
        <w:widowControl w:val="0"/>
        <w:autoSpaceDE w:val="0"/>
        <w:autoSpaceDN w:val="0"/>
        <w:adjustRightInd w:val="0"/>
        <w:spacing w:line="336" w:lineRule="auto"/>
        <w:ind w:firstLine="709"/>
        <w:jc w:val="both"/>
        <w:rPr>
          <w:iCs/>
          <w:color w:val="000000"/>
          <w:kern w:val="2"/>
          <w:lang w:eastAsia="ko-KR"/>
        </w:rPr>
      </w:pPr>
      <w:r w:rsidRPr="00333AC5">
        <w:rPr>
          <w:iCs/>
          <w:kern w:val="2"/>
          <w:lang w:eastAsia="ko-KR"/>
        </w:rPr>
        <w:t xml:space="preserve">Критерием, на основе которого осуществляется данный анализ, является наличие в школе </w:t>
      </w:r>
      <w:r w:rsidRPr="00333AC5">
        <w:rPr>
          <w:iCs/>
          <w:color w:val="000000"/>
          <w:kern w:val="2"/>
          <w:lang w:eastAsia="ko-KR"/>
        </w:rPr>
        <w:t>интересной, событийно насыщенной и личностно развивающей</w:t>
      </w:r>
      <w:r w:rsidRPr="00333AC5">
        <w:rPr>
          <w:iCs/>
          <w:kern w:val="2"/>
          <w:lang w:eastAsia="ko-KR"/>
        </w:rPr>
        <w:t xml:space="preserve"> совместной деятельности обучающихся и взрослых</w:t>
      </w:r>
      <w:r w:rsidRPr="00333AC5">
        <w:rPr>
          <w:iCs/>
          <w:color w:val="000000"/>
          <w:kern w:val="2"/>
          <w:lang w:eastAsia="ko-KR"/>
        </w:rPr>
        <w:t xml:space="preserve">.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714069" w:rsidRPr="00333AC5" w:rsidRDefault="00714069" w:rsidP="00714069">
      <w:pPr>
        <w:widowControl w:val="0"/>
        <w:autoSpaceDE w:val="0"/>
        <w:autoSpaceDN w:val="0"/>
        <w:adjustRightInd w:val="0"/>
        <w:spacing w:line="336" w:lineRule="auto"/>
        <w:ind w:right="-1" w:firstLine="709"/>
        <w:jc w:val="both"/>
        <w:rPr>
          <w:i/>
          <w:kern w:val="2"/>
          <w:lang w:eastAsia="ko-KR"/>
        </w:rPr>
      </w:pPr>
      <w:r w:rsidRPr="00333AC5">
        <w:rPr>
          <w:iCs/>
          <w:kern w:val="2"/>
          <w:lang w:eastAsia="ko-KR"/>
        </w:rPr>
        <w:t xml:space="preserve">Внимание при этом сосредотачивается на вопросах, связанных с </w:t>
      </w:r>
      <w:r w:rsidRPr="00333AC5">
        <w:rPr>
          <w:i/>
          <w:kern w:val="2"/>
          <w:lang w:eastAsia="ko-KR"/>
        </w:rPr>
        <w:t>(примечание: из предложенных ниже вопросов выбираются только те,которые</w:t>
      </w:r>
      <w:r w:rsidRPr="00333AC5">
        <w:rPr>
          <w:i/>
          <w:color w:val="000000"/>
          <w:w w:val="0"/>
          <w:kern w:val="2"/>
          <w:lang w:eastAsia="ko-KR"/>
        </w:rPr>
        <w:t xml:space="preserve">помогут </w:t>
      </w:r>
      <w:r w:rsidRPr="00333AC5">
        <w:rPr>
          <w:i/>
          <w:kern w:val="2"/>
          <w:lang w:eastAsia="ko-KR"/>
        </w:rPr>
        <w:t>проанализировать проделанную работу, описанную в соответствующих модулях школьной программы воспитания):</w:t>
      </w:r>
    </w:p>
    <w:p w:rsidR="00714069" w:rsidRPr="00333AC5" w:rsidRDefault="00714069" w:rsidP="00714069">
      <w:pPr>
        <w:widowControl w:val="0"/>
        <w:autoSpaceDE w:val="0"/>
        <w:autoSpaceDN w:val="0"/>
        <w:adjustRightInd w:val="0"/>
        <w:spacing w:line="336" w:lineRule="auto"/>
        <w:ind w:right="-1" w:firstLine="709"/>
        <w:jc w:val="both"/>
        <w:rPr>
          <w:i/>
          <w:kern w:val="2"/>
          <w:lang w:eastAsia="ko-KR"/>
        </w:rPr>
      </w:pPr>
      <w:r w:rsidRPr="00333AC5">
        <w:rPr>
          <w:iCs/>
          <w:kern w:val="2"/>
          <w:lang w:eastAsia="ko-KR"/>
        </w:rPr>
        <w:t xml:space="preserve">качеством проводимых </w:t>
      </w:r>
      <w:r w:rsidRPr="00333AC5">
        <w:rPr>
          <w:kern w:val="2"/>
          <w:lang w:eastAsia="ko-KR"/>
        </w:rPr>
        <w:t>о</w:t>
      </w:r>
      <w:r w:rsidRPr="00333AC5">
        <w:rPr>
          <w:color w:val="000000"/>
          <w:w w:val="0"/>
          <w:kern w:val="2"/>
          <w:lang w:eastAsia="ko-KR"/>
        </w:rPr>
        <w:t xml:space="preserve">бщешкольных ключевых </w:t>
      </w:r>
      <w:r w:rsidRPr="00333AC5">
        <w:rPr>
          <w:kern w:val="2"/>
          <w:lang w:eastAsia="ko-KR"/>
        </w:rPr>
        <w:t>дел;</w:t>
      </w:r>
    </w:p>
    <w:p w:rsidR="00714069" w:rsidRPr="00333AC5" w:rsidRDefault="00714069" w:rsidP="00714069">
      <w:pPr>
        <w:widowControl w:val="0"/>
        <w:autoSpaceDE w:val="0"/>
        <w:autoSpaceDN w:val="0"/>
        <w:adjustRightInd w:val="0"/>
        <w:spacing w:line="336" w:lineRule="auto"/>
        <w:ind w:right="-1" w:firstLine="709"/>
        <w:jc w:val="both"/>
        <w:rPr>
          <w:i/>
          <w:kern w:val="2"/>
          <w:lang w:eastAsia="ko-KR"/>
        </w:rPr>
      </w:pPr>
      <w:r w:rsidRPr="00333AC5">
        <w:rPr>
          <w:iCs/>
          <w:kern w:val="2"/>
          <w:lang w:eastAsia="ko-KR"/>
        </w:rPr>
        <w:t>качеством совместной деятельности классных руководителей и их классов;</w:t>
      </w:r>
    </w:p>
    <w:p w:rsidR="00714069" w:rsidRPr="00333AC5" w:rsidRDefault="00714069" w:rsidP="00714069">
      <w:pPr>
        <w:widowControl w:val="0"/>
        <w:autoSpaceDE w:val="0"/>
        <w:autoSpaceDN w:val="0"/>
        <w:adjustRightInd w:val="0"/>
        <w:spacing w:line="336" w:lineRule="auto"/>
        <w:ind w:right="-1" w:firstLine="709"/>
        <w:jc w:val="both"/>
        <w:rPr>
          <w:i/>
          <w:kern w:val="2"/>
          <w:lang w:eastAsia="ko-KR"/>
        </w:rPr>
      </w:pPr>
      <w:r w:rsidRPr="00333AC5">
        <w:rPr>
          <w:iCs/>
          <w:kern w:val="2"/>
          <w:lang w:eastAsia="ko-KR"/>
        </w:rPr>
        <w:t>качеством организуемой в школе</w:t>
      </w:r>
      <w:r w:rsidRPr="00333AC5">
        <w:rPr>
          <w:kern w:val="2"/>
          <w:lang w:eastAsia="ko-KR"/>
        </w:rPr>
        <w:t xml:space="preserve"> внеурочной деятельности;</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 реализации личностно развивающего потенциала школьных уроков;</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 xml:space="preserve">качеством существующего в школе </w:t>
      </w:r>
      <w:r w:rsidRPr="00333AC5">
        <w:rPr>
          <w:kern w:val="2"/>
          <w:lang w:eastAsia="ko-KR"/>
        </w:rPr>
        <w:t>ученического самоуправления;</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w:t>
      </w:r>
      <w:r w:rsidRPr="00333AC5">
        <w:rPr>
          <w:kern w:val="2"/>
          <w:lang w:eastAsia="ko-KR"/>
        </w:rPr>
        <w:t xml:space="preserve"> функционирующих на базе школы д</w:t>
      </w:r>
      <w:r w:rsidRPr="00333AC5">
        <w:rPr>
          <w:color w:val="000000"/>
          <w:w w:val="0"/>
          <w:kern w:val="2"/>
          <w:lang w:eastAsia="ko-KR"/>
        </w:rPr>
        <w:t xml:space="preserve">етских общественных </w:t>
      </w:r>
      <w:r w:rsidRPr="00333AC5">
        <w:rPr>
          <w:color w:val="000000"/>
          <w:w w:val="0"/>
          <w:kern w:val="2"/>
          <w:lang w:eastAsia="ko-KR"/>
        </w:rPr>
        <w:lastRenderedPageBreak/>
        <w:t>объединений;</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w:t>
      </w:r>
      <w:r w:rsidRPr="00333AC5">
        <w:rPr>
          <w:color w:val="000000"/>
          <w:w w:val="0"/>
          <w:kern w:val="2"/>
          <w:lang w:eastAsia="ko-KR"/>
        </w:rPr>
        <w:t xml:space="preserve"> проводимых в школе экскурсий, экспедиций, походов; </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w:t>
      </w:r>
      <w:r w:rsidRPr="00333AC5">
        <w:rPr>
          <w:rFonts w:eastAsia="№Е"/>
          <w:i/>
          <w:kern w:val="2"/>
          <w:lang w:eastAsia="ko-KR"/>
        </w:rPr>
        <w:t>профориентационной работы школы;</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w:t>
      </w:r>
      <w:r w:rsidRPr="00333AC5">
        <w:rPr>
          <w:rFonts w:eastAsia="№Е"/>
          <w:i/>
          <w:kern w:val="2"/>
          <w:lang w:eastAsia="ko-KR"/>
        </w:rPr>
        <w:t xml:space="preserve"> работы школьных медиа;</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w:t>
      </w:r>
      <w:r w:rsidRPr="00333AC5">
        <w:rPr>
          <w:color w:val="000000"/>
          <w:w w:val="0"/>
          <w:kern w:val="2"/>
          <w:lang w:eastAsia="ko-KR"/>
        </w:rPr>
        <w:t xml:space="preserve"> организации предметно-эстетической среды школы;</w:t>
      </w:r>
    </w:p>
    <w:p w:rsidR="00714069" w:rsidRPr="00333AC5" w:rsidRDefault="00714069" w:rsidP="00714069">
      <w:pPr>
        <w:widowControl w:val="0"/>
        <w:autoSpaceDE w:val="0"/>
        <w:autoSpaceDN w:val="0"/>
        <w:adjustRightInd w:val="0"/>
        <w:spacing w:line="336" w:lineRule="auto"/>
        <w:ind w:right="-1" w:firstLine="709"/>
        <w:jc w:val="both"/>
        <w:rPr>
          <w:iCs/>
          <w:kern w:val="2"/>
          <w:lang w:eastAsia="ko-KR"/>
        </w:rPr>
      </w:pPr>
      <w:r w:rsidRPr="00333AC5">
        <w:rPr>
          <w:iCs/>
          <w:kern w:val="2"/>
          <w:lang w:eastAsia="ko-KR"/>
        </w:rPr>
        <w:t>качеством взаимодействия школы и семей обучающихся.</w:t>
      </w:r>
    </w:p>
    <w:p w:rsidR="00714069" w:rsidRPr="00333AC5" w:rsidRDefault="00714069" w:rsidP="00714069">
      <w:pPr>
        <w:widowControl w:val="0"/>
        <w:autoSpaceDE w:val="0"/>
        <w:autoSpaceDN w:val="0"/>
        <w:adjustRightInd w:val="0"/>
        <w:spacing w:line="336" w:lineRule="auto"/>
        <w:ind w:right="-1" w:firstLine="709"/>
        <w:jc w:val="both"/>
        <w:rPr>
          <w:kern w:val="2"/>
          <w:lang w:eastAsia="ko-KR"/>
        </w:rPr>
      </w:pPr>
      <w:r w:rsidRPr="00333AC5">
        <w:rPr>
          <w:iCs/>
          <w:kern w:val="2"/>
          <w:lang w:eastAsia="ko-KR"/>
        </w:rPr>
        <w:t xml:space="preserve">Итогом самоанализа </w:t>
      </w:r>
      <w:r w:rsidRPr="00333AC5">
        <w:rPr>
          <w:kern w:val="2"/>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714069" w:rsidRPr="00AC3CDF" w:rsidRDefault="00714069" w:rsidP="00714069">
      <w:pPr>
        <w:spacing w:line="360" w:lineRule="auto"/>
        <w:jc w:val="both"/>
        <w:rPr>
          <w:iCs/>
          <w:color w:val="000000"/>
          <w:w w:val="0"/>
          <w:sz w:val="28"/>
          <w:szCs w:val="28"/>
        </w:rPr>
      </w:pPr>
    </w:p>
    <w:p w:rsidR="009D1BF4" w:rsidRPr="00803362" w:rsidRDefault="003D0E1E" w:rsidP="00932190">
      <w:pPr>
        <w:jc w:val="both"/>
        <w:rPr>
          <w:b/>
        </w:rPr>
      </w:pPr>
      <w:r w:rsidRPr="00803362">
        <w:rPr>
          <w:b/>
        </w:rPr>
        <w:t xml:space="preserve"> </w:t>
      </w:r>
    </w:p>
    <w:p w:rsidR="00EB27B1" w:rsidRDefault="004F2643" w:rsidP="00932190">
      <w:pPr>
        <w:jc w:val="both"/>
        <w:rPr>
          <w:b/>
        </w:rPr>
      </w:pPr>
      <w:r>
        <w:rPr>
          <w:b/>
        </w:rPr>
        <w:t>2.3.1 Календарный план воспитательной работы</w:t>
      </w:r>
      <w:r w:rsidR="009D1BF4" w:rsidRPr="00803362">
        <w:rPr>
          <w:b/>
        </w:rPr>
        <w:t xml:space="preserve">  на 2021-2022 учебный год</w:t>
      </w:r>
    </w:p>
    <w:p w:rsidR="003D0E1E" w:rsidRDefault="009D1BF4" w:rsidP="00932190">
      <w:pPr>
        <w:jc w:val="both"/>
        <w:rPr>
          <w:b/>
        </w:rPr>
      </w:pPr>
      <w:r w:rsidRPr="00803362">
        <w:rPr>
          <w:b/>
        </w:rPr>
        <w:t xml:space="preserve"> (Приложение № 2)</w:t>
      </w:r>
      <w:r w:rsidR="003D0E1E" w:rsidRPr="00803362">
        <w:rPr>
          <w:b/>
        </w:rPr>
        <w:t xml:space="preserve"> </w:t>
      </w:r>
    </w:p>
    <w:p w:rsidR="00EB27B1" w:rsidRDefault="00EB27B1" w:rsidP="00932190">
      <w:pPr>
        <w:jc w:val="both"/>
        <w:rPr>
          <w:b/>
        </w:rPr>
      </w:pPr>
    </w:p>
    <w:p w:rsidR="00EB27B1" w:rsidRPr="00803362" w:rsidRDefault="00EB27B1" w:rsidP="00932190">
      <w:pPr>
        <w:jc w:val="both"/>
        <w:rPr>
          <w:b/>
        </w:rPr>
      </w:pPr>
    </w:p>
    <w:p w:rsidR="003D0E1E" w:rsidRPr="00803362" w:rsidRDefault="003D0E1E" w:rsidP="00B02E5F">
      <w:pPr>
        <w:jc w:val="center"/>
        <w:rPr>
          <w:rStyle w:val="af8"/>
          <w:color w:val="008000"/>
        </w:rPr>
      </w:pPr>
    </w:p>
    <w:p w:rsidR="00B02E5F" w:rsidRPr="00803362" w:rsidRDefault="007600FF" w:rsidP="007600FF">
      <w:pPr>
        <w:ind w:left="102"/>
        <w:jc w:val="center"/>
        <w:rPr>
          <w:rStyle w:val="af8"/>
        </w:rPr>
      </w:pPr>
      <w:r w:rsidRPr="00803362">
        <w:rPr>
          <w:rStyle w:val="af8"/>
        </w:rPr>
        <w:t xml:space="preserve">3. </w:t>
      </w:r>
      <w:r w:rsidR="00B02E5F" w:rsidRPr="00803362">
        <w:rPr>
          <w:rStyle w:val="af8"/>
        </w:rPr>
        <w:t>Организационный раздел</w:t>
      </w:r>
      <w:r w:rsidR="00824B60" w:rsidRPr="00803362">
        <w:rPr>
          <w:rStyle w:val="af8"/>
        </w:rPr>
        <w:t xml:space="preserve"> </w:t>
      </w:r>
    </w:p>
    <w:p w:rsidR="007600FF" w:rsidRPr="0084407B" w:rsidRDefault="007600FF" w:rsidP="007600FF">
      <w:pPr>
        <w:pStyle w:val="af9"/>
        <w:rPr>
          <w:b/>
        </w:rPr>
      </w:pPr>
      <w:r w:rsidRPr="0084407B">
        <w:rPr>
          <w:b/>
        </w:rPr>
        <w:t>3.1. Учебный план основного общего образования</w:t>
      </w:r>
    </w:p>
    <w:p w:rsidR="007600FF" w:rsidRPr="00803362" w:rsidRDefault="007600FF" w:rsidP="004B0876">
      <w:pPr>
        <w:numPr>
          <w:ilvl w:val="0"/>
          <w:numId w:val="79"/>
        </w:numPr>
        <w:spacing w:before="100" w:beforeAutospacing="1" w:after="100" w:afterAutospacing="1"/>
      </w:pPr>
      <w:r w:rsidRPr="00803362">
        <w:t>фиксирует максимальный объём учебной нагрузки обучающихся;</w:t>
      </w:r>
    </w:p>
    <w:p w:rsidR="007600FF" w:rsidRPr="00803362" w:rsidRDefault="007600FF" w:rsidP="004B0876">
      <w:pPr>
        <w:numPr>
          <w:ilvl w:val="0"/>
          <w:numId w:val="79"/>
        </w:numPr>
        <w:spacing w:before="100" w:beforeAutospacing="1" w:after="100" w:afterAutospacing="1"/>
      </w:pPr>
      <w:r w:rsidRPr="00803362">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600FF" w:rsidRPr="00803362" w:rsidRDefault="007600FF" w:rsidP="004B0876">
      <w:pPr>
        <w:numPr>
          <w:ilvl w:val="0"/>
          <w:numId w:val="79"/>
        </w:numPr>
        <w:spacing w:before="100" w:beforeAutospacing="1" w:after="100" w:afterAutospacing="1"/>
      </w:pPr>
      <w:r w:rsidRPr="00803362">
        <w:t>распределяет учебные предметы, курсы и направления внеурочной деятельности по классам и учебным годам.</w:t>
      </w:r>
    </w:p>
    <w:p w:rsidR="007600FF" w:rsidRPr="00803362" w:rsidRDefault="007600FF" w:rsidP="007600FF">
      <w:pPr>
        <w:pStyle w:val="af9"/>
      </w:pPr>
      <w:r w:rsidRPr="00803362">
        <w:t xml:space="preserve">Учебный план состоит из двух частей: </w:t>
      </w:r>
    </w:p>
    <w:p w:rsidR="007600FF" w:rsidRPr="00803362" w:rsidRDefault="007600FF" w:rsidP="004B0876">
      <w:pPr>
        <w:numPr>
          <w:ilvl w:val="0"/>
          <w:numId w:val="80"/>
        </w:numPr>
        <w:spacing w:before="100" w:beforeAutospacing="1" w:after="100" w:afterAutospacing="1"/>
      </w:pPr>
      <w:r w:rsidRPr="00803362">
        <w:t xml:space="preserve">обязательной части </w:t>
      </w:r>
    </w:p>
    <w:p w:rsidR="007600FF" w:rsidRPr="00803362" w:rsidRDefault="007600FF" w:rsidP="004B0876">
      <w:pPr>
        <w:numPr>
          <w:ilvl w:val="0"/>
          <w:numId w:val="80"/>
        </w:numPr>
        <w:spacing w:before="100" w:beforeAutospacing="1" w:after="100" w:afterAutospacing="1"/>
      </w:pPr>
      <w:r w:rsidRPr="00803362">
        <w:t>и части, формируемой участниками образовательного процесса, включающей внеурочную деятельность.</w:t>
      </w:r>
    </w:p>
    <w:p w:rsidR="007600FF" w:rsidRPr="00803362" w:rsidRDefault="007600FF" w:rsidP="007600FF">
      <w:pPr>
        <w:spacing w:line="360" w:lineRule="auto"/>
        <w:jc w:val="center"/>
        <w:rPr>
          <w:rStyle w:val="3d"/>
          <w:bCs/>
          <w:sz w:val="24"/>
          <w:szCs w:val="24"/>
        </w:rPr>
      </w:pPr>
      <w:r w:rsidRPr="00803362">
        <w:rPr>
          <w:rStyle w:val="4f"/>
          <w:sz w:val="24"/>
          <w:szCs w:val="24"/>
        </w:rPr>
        <w:t>Учебный план основного общего образования</w:t>
      </w:r>
      <w:r w:rsidRPr="00803362">
        <w:rPr>
          <w:rStyle w:val="3d"/>
          <w:bCs/>
          <w:sz w:val="24"/>
          <w:szCs w:val="24"/>
        </w:rPr>
        <w:t xml:space="preserve"> </w:t>
      </w:r>
    </w:p>
    <w:tbl>
      <w:tblPr>
        <w:tblW w:w="546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3185"/>
        <w:gridCol w:w="499"/>
        <w:gridCol w:w="497"/>
        <w:gridCol w:w="577"/>
        <w:gridCol w:w="670"/>
        <w:gridCol w:w="648"/>
        <w:gridCol w:w="1695"/>
      </w:tblGrid>
      <w:tr w:rsidR="003C5BAE" w:rsidRPr="00803362" w:rsidTr="00904EF9">
        <w:tc>
          <w:tcPr>
            <w:tcW w:w="1085" w:type="pct"/>
            <w:shd w:val="clear" w:color="auto" w:fill="auto"/>
          </w:tcPr>
          <w:p w:rsidR="003C5BAE" w:rsidRPr="00803362" w:rsidRDefault="003C5BAE" w:rsidP="00904EF9">
            <w:pPr>
              <w:jc w:val="center"/>
              <w:rPr>
                <w:b/>
              </w:rPr>
            </w:pPr>
            <w:r w:rsidRPr="00803362">
              <w:rPr>
                <w:b/>
              </w:rPr>
              <w:t>Предметные</w:t>
            </w:r>
          </w:p>
          <w:p w:rsidR="003C5BAE" w:rsidRPr="00803362" w:rsidRDefault="003C5BAE" w:rsidP="00904EF9">
            <w:pPr>
              <w:jc w:val="center"/>
              <w:rPr>
                <w:b/>
              </w:rPr>
            </w:pPr>
            <w:r w:rsidRPr="00803362">
              <w:rPr>
                <w:b/>
              </w:rPr>
              <w:t>области</w:t>
            </w:r>
          </w:p>
        </w:tc>
        <w:tc>
          <w:tcPr>
            <w:tcW w:w="1612" w:type="pct"/>
            <w:shd w:val="clear" w:color="auto" w:fill="auto"/>
          </w:tcPr>
          <w:p w:rsidR="003C5BAE" w:rsidRPr="00803362" w:rsidRDefault="003C5BAE" w:rsidP="00904EF9">
            <w:pPr>
              <w:jc w:val="center"/>
              <w:rPr>
                <w:b/>
              </w:rPr>
            </w:pPr>
            <w:r w:rsidRPr="00803362">
              <w:rPr>
                <w:b/>
              </w:rPr>
              <w:t>Учебные предметы</w:t>
            </w:r>
          </w:p>
        </w:tc>
        <w:tc>
          <w:tcPr>
            <w:tcW w:w="266" w:type="pct"/>
            <w:shd w:val="clear" w:color="auto" w:fill="auto"/>
          </w:tcPr>
          <w:p w:rsidR="003C5BAE" w:rsidRPr="00803362" w:rsidRDefault="003C5BAE" w:rsidP="00904EF9">
            <w:pPr>
              <w:jc w:val="center"/>
              <w:rPr>
                <w:b/>
                <w:lang w:val="en-US"/>
              </w:rPr>
            </w:pPr>
            <w:r w:rsidRPr="00803362">
              <w:rPr>
                <w:b/>
                <w:lang w:val="en-US"/>
              </w:rPr>
              <w:t>V</w:t>
            </w:r>
          </w:p>
        </w:tc>
        <w:tc>
          <w:tcPr>
            <w:tcW w:w="265" w:type="pct"/>
            <w:shd w:val="clear" w:color="auto" w:fill="auto"/>
          </w:tcPr>
          <w:p w:rsidR="003C5BAE" w:rsidRPr="00803362" w:rsidRDefault="003C5BAE" w:rsidP="00904EF9">
            <w:pPr>
              <w:jc w:val="center"/>
              <w:rPr>
                <w:b/>
                <w:lang w:val="en-US"/>
              </w:rPr>
            </w:pPr>
            <w:r w:rsidRPr="00803362">
              <w:rPr>
                <w:b/>
                <w:lang w:val="en-US"/>
              </w:rPr>
              <w:t>VI</w:t>
            </w:r>
          </w:p>
        </w:tc>
        <w:tc>
          <w:tcPr>
            <w:tcW w:w="265" w:type="pct"/>
            <w:shd w:val="clear" w:color="auto" w:fill="auto"/>
          </w:tcPr>
          <w:p w:rsidR="003C5BAE" w:rsidRPr="00803362" w:rsidRDefault="003C5BAE" w:rsidP="00904EF9">
            <w:pPr>
              <w:jc w:val="center"/>
              <w:rPr>
                <w:b/>
                <w:lang w:val="en-US"/>
              </w:rPr>
            </w:pPr>
            <w:r w:rsidRPr="00803362">
              <w:rPr>
                <w:b/>
                <w:lang w:val="en-US"/>
              </w:rPr>
              <w:t>VII</w:t>
            </w:r>
          </w:p>
        </w:tc>
        <w:tc>
          <w:tcPr>
            <w:tcW w:w="302" w:type="pct"/>
            <w:shd w:val="clear" w:color="auto" w:fill="auto"/>
          </w:tcPr>
          <w:p w:rsidR="003C5BAE" w:rsidRPr="00803362" w:rsidRDefault="003C5BAE" w:rsidP="00904EF9">
            <w:pPr>
              <w:jc w:val="center"/>
              <w:rPr>
                <w:b/>
                <w:lang w:val="en-US"/>
              </w:rPr>
            </w:pPr>
            <w:r w:rsidRPr="00803362">
              <w:rPr>
                <w:b/>
                <w:lang w:val="en-US"/>
              </w:rPr>
              <w:t>VIII</w:t>
            </w:r>
          </w:p>
        </w:tc>
        <w:tc>
          <w:tcPr>
            <w:tcW w:w="340" w:type="pct"/>
            <w:shd w:val="clear" w:color="auto" w:fill="auto"/>
          </w:tcPr>
          <w:p w:rsidR="003C5BAE" w:rsidRPr="00803362" w:rsidRDefault="003C5BAE" w:rsidP="00904EF9">
            <w:pPr>
              <w:jc w:val="center"/>
              <w:rPr>
                <w:b/>
                <w:lang w:val="en-US"/>
              </w:rPr>
            </w:pPr>
            <w:r w:rsidRPr="00803362">
              <w:rPr>
                <w:b/>
                <w:lang w:val="en-US"/>
              </w:rPr>
              <w:t>IX</w:t>
            </w:r>
          </w:p>
        </w:tc>
        <w:tc>
          <w:tcPr>
            <w:tcW w:w="865" w:type="pct"/>
            <w:shd w:val="clear" w:color="auto" w:fill="auto"/>
          </w:tcPr>
          <w:p w:rsidR="003C5BAE" w:rsidRPr="00803362" w:rsidRDefault="003C5BAE" w:rsidP="00904EF9">
            <w:pPr>
              <w:jc w:val="center"/>
              <w:rPr>
                <w:b/>
              </w:rPr>
            </w:pPr>
            <w:r w:rsidRPr="00803362">
              <w:rPr>
                <w:b/>
              </w:rPr>
              <w:t>Всего</w:t>
            </w:r>
          </w:p>
        </w:tc>
      </w:tr>
      <w:tr w:rsidR="003C5BAE" w:rsidRPr="00803362" w:rsidTr="00904EF9">
        <w:tc>
          <w:tcPr>
            <w:tcW w:w="1085" w:type="pct"/>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904EF9">
            <w:pPr>
              <w:jc w:val="center"/>
              <w:rPr>
                <w:b/>
              </w:rPr>
            </w:pPr>
          </w:p>
        </w:tc>
        <w:tc>
          <w:tcPr>
            <w:tcW w:w="1438" w:type="pct"/>
            <w:gridSpan w:val="5"/>
            <w:shd w:val="clear" w:color="auto" w:fill="auto"/>
          </w:tcPr>
          <w:p w:rsidR="003C5BAE" w:rsidRPr="00803362" w:rsidRDefault="003C5BAE" w:rsidP="00904EF9">
            <w:pPr>
              <w:jc w:val="center"/>
            </w:pPr>
            <w:r w:rsidRPr="00803362">
              <w:t>Количество часов в неделю</w:t>
            </w:r>
          </w:p>
        </w:tc>
        <w:tc>
          <w:tcPr>
            <w:tcW w:w="865" w:type="pct"/>
            <w:shd w:val="clear" w:color="auto" w:fill="auto"/>
          </w:tcPr>
          <w:p w:rsidR="003C5BAE" w:rsidRPr="00803362" w:rsidRDefault="003C5BAE" w:rsidP="00904EF9">
            <w:pPr>
              <w:jc w:val="center"/>
              <w:rPr>
                <w:b/>
              </w:rPr>
            </w:pPr>
          </w:p>
        </w:tc>
      </w:tr>
      <w:tr w:rsidR="003C5BAE" w:rsidRPr="00803362" w:rsidTr="00904EF9">
        <w:tc>
          <w:tcPr>
            <w:tcW w:w="1085" w:type="pct"/>
            <w:shd w:val="clear" w:color="auto" w:fill="auto"/>
          </w:tcPr>
          <w:p w:rsidR="003C5BAE" w:rsidRPr="00803362" w:rsidRDefault="003C5BAE" w:rsidP="00904EF9">
            <w:pPr>
              <w:jc w:val="center"/>
              <w:rPr>
                <w:b/>
              </w:rPr>
            </w:pPr>
          </w:p>
        </w:tc>
        <w:tc>
          <w:tcPr>
            <w:tcW w:w="3050" w:type="pct"/>
            <w:gridSpan w:val="6"/>
            <w:shd w:val="clear" w:color="auto" w:fill="auto"/>
          </w:tcPr>
          <w:p w:rsidR="003C5BAE" w:rsidRPr="00803362" w:rsidRDefault="003C5BAE" w:rsidP="003C5BAE">
            <w:pPr>
              <w:rPr>
                <w:b/>
              </w:rPr>
            </w:pPr>
            <w:r w:rsidRPr="00803362">
              <w:rPr>
                <w:b/>
              </w:rPr>
              <w:t>Обязательная часть</w:t>
            </w:r>
          </w:p>
        </w:tc>
        <w:tc>
          <w:tcPr>
            <w:tcW w:w="865" w:type="pct"/>
            <w:shd w:val="clear" w:color="auto" w:fill="auto"/>
          </w:tcPr>
          <w:p w:rsidR="003C5BAE" w:rsidRPr="00803362" w:rsidRDefault="003C5BAE" w:rsidP="00904EF9">
            <w:pPr>
              <w:jc w:val="center"/>
              <w:rPr>
                <w:b/>
              </w:rPr>
            </w:pPr>
          </w:p>
        </w:tc>
      </w:tr>
      <w:tr w:rsidR="003C5BAE" w:rsidRPr="00803362" w:rsidTr="00904EF9">
        <w:tc>
          <w:tcPr>
            <w:tcW w:w="1085" w:type="pct"/>
            <w:vMerge w:val="restart"/>
            <w:shd w:val="clear" w:color="auto" w:fill="auto"/>
          </w:tcPr>
          <w:p w:rsidR="003C5BAE" w:rsidRPr="00803362" w:rsidRDefault="003C5BAE" w:rsidP="003C5BAE">
            <w:r w:rsidRPr="00803362">
              <w:t>Русский язык и литература</w:t>
            </w:r>
          </w:p>
        </w:tc>
        <w:tc>
          <w:tcPr>
            <w:tcW w:w="1612" w:type="pct"/>
            <w:shd w:val="clear" w:color="auto" w:fill="auto"/>
          </w:tcPr>
          <w:p w:rsidR="003C5BAE" w:rsidRPr="00803362" w:rsidRDefault="003C5BAE" w:rsidP="003C5BAE">
            <w:r w:rsidRPr="00803362">
              <w:t>Русский язык</w:t>
            </w:r>
          </w:p>
        </w:tc>
        <w:tc>
          <w:tcPr>
            <w:tcW w:w="266"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r w:rsidRPr="00803362">
              <w:t>6</w:t>
            </w:r>
          </w:p>
        </w:tc>
        <w:tc>
          <w:tcPr>
            <w:tcW w:w="265" w:type="pct"/>
            <w:shd w:val="clear" w:color="auto" w:fill="auto"/>
          </w:tcPr>
          <w:p w:rsidR="003C5BAE" w:rsidRPr="00803362" w:rsidRDefault="003C5BAE" w:rsidP="00904EF9">
            <w:pPr>
              <w:jc w:val="center"/>
            </w:pPr>
            <w:r w:rsidRPr="00803362">
              <w:t>4</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21</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Литература</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13</w:t>
            </w:r>
          </w:p>
        </w:tc>
      </w:tr>
      <w:tr w:rsidR="003C5BAE" w:rsidRPr="00803362" w:rsidTr="00904EF9">
        <w:tc>
          <w:tcPr>
            <w:tcW w:w="1085" w:type="pct"/>
            <w:vMerge w:val="restart"/>
            <w:shd w:val="clear" w:color="auto" w:fill="auto"/>
          </w:tcPr>
          <w:p w:rsidR="003C5BAE" w:rsidRPr="00803362" w:rsidRDefault="003C5BAE" w:rsidP="003C5BAE">
            <w:r w:rsidRPr="00803362">
              <w:t>Родной язык и родная литература</w:t>
            </w:r>
          </w:p>
        </w:tc>
        <w:tc>
          <w:tcPr>
            <w:tcW w:w="1612" w:type="pct"/>
            <w:shd w:val="clear" w:color="auto" w:fill="auto"/>
          </w:tcPr>
          <w:p w:rsidR="003C5BAE" w:rsidRPr="00803362" w:rsidRDefault="003C5BAE" w:rsidP="003C5BAE">
            <w:r w:rsidRPr="00803362">
              <w:t>Родной язык (русский)</w:t>
            </w:r>
          </w:p>
        </w:tc>
        <w:tc>
          <w:tcPr>
            <w:tcW w:w="266"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302" w:type="pct"/>
            <w:shd w:val="clear" w:color="auto" w:fill="auto"/>
          </w:tcPr>
          <w:p w:rsidR="003C5BAE" w:rsidRPr="00803362" w:rsidRDefault="003C5BAE" w:rsidP="00904EF9">
            <w:pPr>
              <w:jc w:val="center"/>
            </w:pPr>
            <w:r w:rsidRPr="00803362">
              <w:t>-</w:t>
            </w:r>
          </w:p>
        </w:tc>
        <w:tc>
          <w:tcPr>
            <w:tcW w:w="340" w:type="pct"/>
            <w:shd w:val="clear" w:color="auto" w:fill="auto"/>
          </w:tcPr>
          <w:p w:rsidR="003C5BAE" w:rsidRPr="00803362" w:rsidRDefault="003C5BAE" w:rsidP="00904EF9">
            <w:pPr>
              <w:jc w:val="center"/>
            </w:pPr>
            <w:r w:rsidRPr="00803362">
              <w:t>0,5</w:t>
            </w:r>
          </w:p>
        </w:tc>
        <w:tc>
          <w:tcPr>
            <w:tcW w:w="865" w:type="pct"/>
            <w:shd w:val="clear" w:color="auto" w:fill="auto"/>
          </w:tcPr>
          <w:p w:rsidR="003C5BAE" w:rsidRPr="00803362" w:rsidRDefault="003C5BAE" w:rsidP="00904EF9">
            <w:pPr>
              <w:jc w:val="center"/>
            </w:pPr>
            <w:r w:rsidRPr="00803362">
              <w:t>0,5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Родная литература (русская)</w:t>
            </w:r>
          </w:p>
        </w:tc>
        <w:tc>
          <w:tcPr>
            <w:tcW w:w="266"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265" w:type="pct"/>
            <w:shd w:val="clear" w:color="auto" w:fill="auto"/>
          </w:tcPr>
          <w:p w:rsidR="003C5BAE" w:rsidRPr="00803362" w:rsidRDefault="003C5BAE" w:rsidP="00904EF9">
            <w:pPr>
              <w:jc w:val="center"/>
            </w:pPr>
            <w:r w:rsidRPr="00803362">
              <w:t>-</w:t>
            </w:r>
          </w:p>
        </w:tc>
        <w:tc>
          <w:tcPr>
            <w:tcW w:w="302" w:type="pct"/>
            <w:shd w:val="clear" w:color="auto" w:fill="auto"/>
          </w:tcPr>
          <w:p w:rsidR="003C5BAE" w:rsidRPr="00803362" w:rsidRDefault="003C5BAE" w:rsidP="00904EF9">
            <w:pPr>
              <w:jc w:val="center"/>
            </w:pPr>
            <w:r w:rsidRPr="00803362">
              <w:t>-</w:t>
            </w:r>
          </w:p>
        </w:tc>
        <w:tc>
          <w:tcPr>
            <w:tcW w:w="340" w:type="pct"/>
            <w:shd w:val="clear" w:color="auto" w:fill="auto"/>
          </w:tcPr>
          <w:p w:rsidR="003C5BAE" w:rsidRPr="00803362" w:rsidRDefault="003C5BAE" w:rsidP="00904EF9">
            <w:pPr>
              <w:jc w:val="center"/>
            </w:pPr>
            <w:r w:rsidRPr="00803362">
              <w:t>0,5</w:t>
            </w:r>
          </w:p>
        </w:tc>
        <w:tc>
          <w:tcPr>
            <w:tcW w:w="865" w:type="pct"/>
            <w:shd w:val="clear" w:color="auto" w:fill="auto"/>
          </w:tcPr>
          <w:p w:rsidR="003C5BAE" w:rsidRPr="00803362" w:rsidRDefault="003C5BAE" w:rsidP="00904EF9">
            <w:pPr>
              <w:jc w:val="center"/>
            </w:pPr>
            <w:r w:rsidRPr="00803362">
              <w:t>0,5</w:t>
            </w:r>
          </w:p>
        </w:tc>
      </w:tr>
      <w:tr w:rsidR="003C5BAE" w:rsidRPr="00803362" w:rsidTr="00904EF9">
        <w:tc>
          <w:tcPr>
            <w:tcW w:w="1085" w:type="pct"/>
            <w:vMerge w:val="restart"/>
            <w:shd w:val="clear" w:color="auto" w:fill="auto"/>
          </w:tcPr>
          <w:p w:rsidR="003C5BAE" w:rsidRPr="00803362" w:rsidRDefault="003C5BAE" w:rsidP="003C5BAE">
            <w:r w:rsidRPr="00803362">
              <w:t>Иностранные языки</w:t>
            </w:r>
          </w:p>
        </w:tc>
        <w:tc>
          <w:tcPr>
            <w:tcW w:w="1612" w:type="pct"/>
            <w:shd w:val="clear" w:color="auto" w:fill="auto"/>
          </w:tcPr>
          <w:p w:rsidR="003C5BAE" w:rsidRPr="00803362" w:rsidRDefault="003C5BAE" w:rsidP="003C5BAE">
            <w:r w:rsidRPr="00803362">
              <w:t>Иностранный язык (английский)</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15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 xml:space="preserve">Второй иностранный язык </w:t>
            </w:r>
          </w:p>
          <w:p w:rsidR="003C5BAE" w:rsidRPr="00803362" w:rsidRDefault="003C5BAE" w:rsidP="003C5BAE">
            <w:r w:rsidRPr="00803362">
              <w:t>(немецкий)</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2</w:t>
            </w:r>
          </w:p>
        </w:tc>
      </w:tr>
      <w:tr w:rsidR="003C5BAE" w:rsidRPr="00803362" w:rsidTr="00904EF9">
        <w:tc>
          <w:tcPr>
            <w:tcW w:w="1085" w:type="pct"/>
            <w:vMerge w:val="restart"/>
            <w:shd w:val="clear" w:color="auto" w:fill="auto"/>
          </w:tcPr>
          <w:p w:rsidR="003C5BAE" w:rsidRPr="00803362" w:rsidRDefault="003C5BAE" w:rsidP="003C5BAE">
            <w:r w:rsidRPr="00803362">
              <w:lastRenderedPageBreak/>
              <w:t>Математика и информатика</w:t>
            </w:r>
          </w:p>
        </w:tc>
        <w:tc>
          <w:tcPr>
            <w:tcW w:w="1612" w:type="pct"/>
            <w:shd w:val="clear" w:color="auto" w:fill="auto"/>
          </w:tcPr>
          <w:p w:rsidR="003C5BAE" w:rsidRPr="00803362" w:rsidRDefault="003C5BAE" w:rsidP="003C5BAE">
            <w:r w:rsidRPr="00803362">
              <w:t>Математика</w:t>
            </w:r>
          </w:p>
        </w:tc>
        <w:tc>
          <w:tcPr>
            <w:tcW w:w="266"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r w:rsidRPr="00803362">
              <w:t>5</w:t>
            </w: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10</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Алгебра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3</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9</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Геометрия</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6</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Информатика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3</w:t>
            </w:r>
          </w:p>
        </w:tc>
      </w:tr>
      <w:tr w:rsidR="003C5BAE" w:rsidRPr="00803362" w:rsidTr="00904EF9">
        <w:tc>
          <w:tcPr>
            <w:tcW w:w="1085" w:type="pct"/>
            <w:vMerge w:val="restart"/>
            <w:shd w:val="clear" w:color="auto" w:fill="auto"/>
          </w:tcPr>
          <w:p w:rsidR="003C5BAE" w:rsidRPr="00803362" w:rsidRDefault="003C5BAE" w:rsidP="003C5BAE">
            <w:r w:rsidRPr="00803362">
              <w:t>Общественно-научные предметы</w:t>
            </w:r>
          </w:p>
        </w:tc>
        <w:tc>
          <w:tcPr>
            <w:tcW w:w="1612" w:type="pct"/>
            <w:shd w:val="clear" w:color="auto" w:fill="auto"/>
          </w:tcPr>
          <w:p w:rsidR="003C5BAE" w:rsidRPr="00803362" w:rsidRDefault="003C5BAE" w:rsidP="003C5BAE">
            <w:r w:rsidRPr="00803362">
              <w:t>Всеобщая история</w:t>
            </w:r>
          </w:p>
        </w:tc>
        <w:tc>
          <w:tcPr>
            <w:tcW w:w="266" w:type="pct"/>
            <w:vMerge w:val="restart"/>
            <w:shd w:val="clear" w:color="auto" w:fill="auto"/>
          </w:tcPr>
          <w:p w:rsidR="003C5BAE" w:rsidRPr="00803362" w:rsidRDefault="003C5BAE" w:rsidP="00904EF9">
            <w:pPr>
              <w:jc w:val="center"/>
            </w:pPr>
            <w:r w:rsidRPr="00803362">
              <w:t>2</w:t>
            </w:r>
          </w:p>
        </w:tc>
        <w:tc>
          <w:tcPr>
            <w:tcW w:w="265" w:type="pct"/>
            <w:vMerge w:val="restart"/>
            <w:shd w:val="clear" w:color="auto" w:fill="auto"/>
          </w:tcPr>
          <w:p w:rsidR="003C5BAE" w:rsidRPr="00803362" w:rsidRDefault="003C5BAE" w:rsidP="00904EF9">
            <w:pPr>
              <w:jc w:val="center"/>
            </w:pPr>
            <w:r w:rsidRPr="00803362">
              <w:t>2</w:t>
            </w:r>
          </w:p>
        </w:tc>
        <w:tc>
          <w:tcPr>
            <w:tcW w:w="265" w:type="pct"/>
            <w:vMerge w:val="restart"/>
            <w:shd w:val="clear" w:color="auto" w:fill="auto"/>
          </w:tcPr>
          <w:p w:rsidR="003C5BAE" w:rsidRPr="00803362" w:rsidRDefault="003C5BAE" w:rsidP="00904EF9">
            <w:pPr>
              <w:jc w:val="center"/>
            </w:pPr>
            <w:r w:rsidRPr="00803362">
              <w:t>2</w:t>
            </w:r>
          </w:p>
        </w:tc>
        <w:tc>
          <w:tcPr>
            <w:tcW w:w="302" w:type="pct"/>
            <w:vMerge w:val="restart"/>
            <w:shd w:val="clear" w:color="auto" w:fill="auto"/>
          </w:tcPr>
          <w:p w:rsidR="003C5BAE" w:rsidRPr="00803362" w:rsidRDefault="003C5BAE" w:rsidP="00904EF9">
            <w:pPr>
              <w:jc w:val="center"/>
            </w:pPr>
            <w:r w:rsidRPr="00803362">
              <w:t>2</w:t>
            </w:r>
          </w:p>
        </w:tc>
        <w:tc>
          <w:tcPr>
            <w:tcW w:w="340" w:type="pct"/>
            <w:vMerge w:val="restart"/>
            <w:shd w:val="clear" w:color="auto" w:fill="auto"/>
          </w:tcPr>
          <w:p w:rsidR="003C5BAE" w:rsidRPr="00803362" w:rsidRDefault="003C5BAE" w:rsidP="00904EF9">
            <w:pPr>
              <w:jc w:val="center"/>
            </w:pPr>
            <w:r w:rsidRPr="00803362">
              <w:t>2</w:t>
            </w:r>
          </w:p>
        </w:tc>
        <w:tc>
          <w:tcPr>
            <w:tcW w:w="865" w:type="pct"/>
            <w:vMerge w:val="restart"/>
            <w:shd w:val="clear" w:color="auto" w:fill="auto"/>
          </w:tcPr>
          <w:p w:rsidR="003C5BAE" w:rsidRPr="00803362" w:rsidRDefault="003C5BAE" w:rsidP="00904EF9">
            <w:pPr>
              <w:jc w:val="center"/>
            </w:pPr>
            <w:r w:rsidRPr="00803362">
              <w:t>10</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История России</w:t>
            </w:r>
          </w:p>
        </w:tc>
        <w:tc>
          <w:tcPr>
            <w:tcW w:w="266" w:type="pct"/>
            <w:vMerge/>
            <w:shd w:val="clear" w:color="auto" w:fill="auto"/>
          </w:tcPr>
          <w:p w:rsidR="003C5BAE" w:rsidRPr="00803362" w:rsidRDefault="003C5BAE" w:rsidP="00904EF9">
            <w:pPr>
              <w:jc w:val="center"/>
              <w:rPr>
                <w:b/>
              </w:rPr>
            </w:pPr>
          </w:p>
        </w:tc>
        <w:tc>
          <w:tcPr>
            <w:tcW w:w="265" w:type="pct"/>
            <w:vMerge/>
            <w:shd w:val="clear" w:color="auto" w:fill="auto"/>
          </w:tcPr>
          <w:p w:rsidR="003C5BAE" w:rsidRPr="00803362" w:rsidRDefault="003C5BAE" w:rsidP="00904EF9">
            <w:pPr>
              <w:jc w:val="center"/>
            </w:pPr>
          </w:p>
        </w:tc>
        <w:tc>
          <w:tcPr>
            <w:tcW w:w="265" w:type="pct"/>
            <w:vMerge/>
            <w:shd w:val="clear" w:color="auto" w:fill="auto"/>
          </w:tcPr>
          <w:p w:rsidR="003C5BAE" w:rsidRPr="00803362" w:rsidRDefault="003C5BAE" w:rsidP="00904EF9">
            <w:pPr>
              <w:jc w:val="center"/>
            </w:pPr>
          </w:p>
        </w:tc>
        <w:tc>
          <w:tcPr>
            <w:tcW w:w="302" w:type="pct"/>
            <w:vMerge/>
            <w:shd w:val="clear" w:color="auto" w:fill="auto"/>
          </w:tcPr>
          <w:p w:rsidR="003C5BAE" w:rsidRPr="00803362" w:rsidRDefault="003C5BAE" w:rsidP="00904EF9">
            <w:pPr>
              <w:jc w:val="center"/>
            </w:pPr>
          </w:p>
        </w:tc>
        <w:tc>
          <w:tcPr>
            <w:tcW w:w="340" w:type="pct"/>
            <w:vMerge/>
            <w:shd w:val="clear" w:color="auto" w:fill="auto"/>
          </w:tcPr>
          <w:p w:rsidR="003C5BAE" w:rsidRPr="00803362" w:rsidRDefault="003C5BAE" w:rsidP="00904EF9">
            <w:pPr>
              <w:jc w:val="center"/>
            </w:pPr>
          </w:p>
        </w:tc>
        <w:tc>
          <w:tcPr>
            <w:tcW w:w="865" w:type="pct"/>
            <w:vMerge/>
            <w:shd w:val="clear" w:color="auto" w:fill="auto"/>
          </w:tcPr>
          <w:p w:rsidR="003C5BAE" w:rsidRPr="00803362" w:rsidRDefault="003C5BAE" w:rsidP="00904EF9">
            <w:pPr>
              <w:jc w:val="center"/>
            </w:pP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Обществознание</w:t>
            </w:r>
          </w:p>
        </w:tc>
        <w:tc>
          <w:tcPr>
            <w:tcW w:w="266"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География</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8</w:t>
            </w:r>
          </w:p>
        </w:tc>
      </w:tr>
      <w:tr w:rsidR="003C5BAE" w:rsidRPr="00803362" w:rsidTr="00904EF9">
        <w:tc>
          <w:tcPr>
            <w:tcW w:w="1085" w:type="pct"/>
            <w:shd w:val="clear" w:color="auto" w:fill="auto"/>
          </w:tcPr>
          <w:p w:rsidR="003C5BAE" w:rsidRPr="00803362" w:rsidRDefault="003C5BAE" w:rsidP="003C5BAE">
            <w:r w:rsidRPr="00803362">
              <w:t>Основы духовно-нравственной культуры  народов России</w:t>
            </w:r>
          </w:p>
        </w:tc>
        <w:tc>
          <w:tcPr>
            <w:tcW w:w="1612" w:type="pct"/>
            <w:shd w:val="clear" w:color="auto" w:fill="auto"/>
          </w:tcPr>
          <w:p w:rsidR="003C5BAE" w:rsidRPr="00803362" w:rsidRDefault="003C5BAE" w:rsidP="003C5BAE">
            <w:r w:rsidRPr="00803362">
              <w:t>Основы духовно-нравственной культуры  народов России</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1</w:t>
            </w:r>
          </w:p>
        </w:tc>
      </w:tr>
      <w:tr w:rsidR="003C5BAE" w:rsidRPr="00803362" w:rsidTr="00904EF9">
        <w:tc>
          <w:tcPr>
            <w:tcW w:w="1085" w:type="pct"/>
            <w:vMerge w:val="restart"/>
            <w:shd w:val="clear" w:color="auto" w:fill="auto"/>
          </w:tcPr>
          <w:p w:rsidR="003C5BAE" w:rsidRPr="00803362" w:rsidRDefault="003C5BAE" w:rsidP="003C5BAE">
            <w:r w:rsidRPr="00803362">
              <w:t>Естественно-научные предметы</w:t>
            </w:r>
          </w:p>
        </w:tc>
        <w:tc>
          <w:tcPr>
            <w:tcW w:w="1612" w:type="pct"/>
            <w:shd w:val="clear" w:color="auto" w:fill="auto"/>
          </w:tcPr>
          <w:p w:rsidR="003C5BAE" w:rsidRPr="00803362" w:rsidRDefault="003C5BAE" w:rsidP="003C5BAE">
            <w:r w:rsidRPr="00803362">
              <w:t>Физика</w:t>
            </w:r>
          </w:p>
        </w:tc>
        <w:tc>
          <w:tcPr>
            <w:tcW w:w="266"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3</w:t>
            </w:r>
          </w:p>
        </w:tc>
        <w:tc>
          <w:tcPr>
            <w:tcW w:w="865" w:type="pct"/>
            <w:shd w:val="clear" w:color="auto" w:fill="auto"/>
          </w:tcPr>
          <w:p w:rsidR="003C5BAE" w:rsidRPr="00803362" w:rsidRDefault="003C5BAE" w:rsidP="00904EF9">
            <w:pPr>
              <w:jc w:val="center"/>
            </w:pPr>
            <w:r w:rsidRPr="00803362">
              <w:t>7</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Химия</w:t>
            </w:r>
          </w:p>
        </w:tc>
        <w:tc>
          <w:tcPr>
            <w:tcW w:w="266"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rPr>
                <w:b/>
              </w:rPr>
            </w:pPr>
          </w:p>
        </w:tc>
        <w:tc>
          <w:tcPr>
            <w:tcW w:w="265" w:type="pct"/>
            <w:shd w:val="clear" w:color="auto" w:fill="auto"/>
          </w:tcPr>
          <w:p w:rsidR="003C5BAE" w:rsidRPr="00803362" w:rsidRDefault="003C5BAE" w:rsidP="00904EF9">
            <w:pPr>
              <w:jc w:val="center"/>
              <w:rPr>
                <w:b/>
              </w:rPr>
            </w:pP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Биология</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7</w:t>
            </w:r>
          </w:p>
        </w:tc>
      </w:tr>
      <w:tr w:rsidR="003C5BAE" w:rsidRPr="00803362" w:rsidTr="00904EF9">
        <w:tc>
          <w:tcPr>
            <w:tcW w:w="1085" w:type="pct"/>
            <w:vMerge w:val="restart"/>
            <w:shd w:val="clear" w:color="auto" w:fill="auto"/>
          </w:tcPr>
          <w:p w:rsidR="003C5BAE" w:rsidRPr="00803362" w:rsidRDefault="003C5BAE" w:rsidP="003C5BAE">
            <w:r w:rsidRPr="00803362">
              <w:t>Искусство</w:t>
            </w:r>
          </w:p>
        </w:tc>
        <w:tc>
          <w:tcPr>
            <w:tcW w:w="1612" w:type="pct"/>
            <w:shd w:val="clear" w:color="auto" w:fill="auto"/>
          </w:tcPr>
          <w:p w:rsidR="003C5BAE" w:rsidRPr="00803362" w:rsidRDefault="003C5BAE" w:rsidP="003C5BAE">
            <w:r w:rsidRPr="00803362">
              <w:t>Музыка</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4</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Изобразительное искусство</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p>
        </w:tc>
        <w:tc>
          <w:tcPr>
            <w:tcW w:w="340" w:type="pct"/>
            <w:shd w:val="clear" w:color="auto" w:fill="auto"/>
          </w:tcPr>
          <w:p w:rsidR="003C5BAE" w:rsidRPr="00803362" w:rsidRDefault="003C5BAE" w:rsidP="00904EF9">
            <w:pPr>
              <w:jc w:val="center"/>
            </w:pPr>
          </w:p>
        </w:tc>
        <w:tc>
          <w:tcPr>
            <w:tcW w:w="865" w:type="pct"/>
            <w:shd w:val="clear" w:color="auto" w:fill="auto"/>
          </w:tcPr>
          <w:p w:rsidR="003C5BAE" w:rsidRPr="00803362" w:rsidRDefault="003C5BAE" w:rsidP="00904EF9">
            <w:pPr>
              <w:jc w:val="center"/>
            </w:pPr>
            <w:r w:rsidRPr="00803362">
              <w:t>3</w:t>
            </w:r>
          </w:p>
        </w:tc>
      </w:tr>
      <w:tr w:rsidR="003C5BAE" w:rsidRPr="00803362" w:rsidTr="00904EF9">
        <w:tc>
          <w:tcPr>
            <w:tcW w:w="1085" w:type="pct"/>
            <w:shd w:val="clear" w:color="auto" w:fill="auto"/>
          </w:tcPr>
          <w:p w:rsidR="003C5BAE" w:rsidRPr="00803362" w:rsidRDefault="003C5BAE" w:rsidP="003C5BAE">
            <w:r w:rsidRPr="00803362">
              <w:t>Технология</w:t>
            </w:r>
          </w:p>
        </w:tc>
        <w:tc>
          <w:tcPr>
            <w:tcW w:w="1612" w:type="pct"/>
            <w:shd w:val="clear" w:color="auto" w:fill="auto"/>
          </w:tcPr>
          <w:p w:rsidR="003C5BAE" w:rsidRPr="00803362" w:rsidRDefault="003C5BAE" w:rsidP="003C5BAE">
            <w:r w:rsidRPr="00803362">
              <w:t>Технология</w:t>
            </w:r>
          </w:p>
        </w:tc>
        <w:tc>
          <w:tcPr>
            <w:tcW w:w="266" w:type="pct"/>
            <w:shd w:val="clear" w:color="auto" w:fill="auto"/>
          </w:tcPr>
          <w:p w:rsidR="003C5BAE" w:rsidRPr="00803362" w:rsidRDefault="003C5BAE" w:rsidP="00904EF9">
            <w:pPr>
              <w:jc w:val="center"/>
            </w:pPr>
            <w:r w:rsidRPr="00803362">
              <w:t>2</w:t>
            </w:r>
          </w:p>
        </w:tc>
        <w:tc>
          <w:tcPr>
            <w:tcW w:w="265" w:type="pct"/>
            <w:shd w:val="clear" w:color="auto" w:fill="auto"/>
          </w:tcPr>
          <w:p w:rsidR="003C5BAE" w:rsidRPr="00803362" w:rsidRDefault="003C5BAE" w:rsidP="00904EF9">
            <w:pPr>
              <w:jc w:val="center"/>
            </w:pPr>
            <w:r w:rsidRPr="00803362">
              <w:t>2</w:t>
            </w:r>
          </w:p>
        </w:tc>
        <w:tc>
          <w:tcPr>
            <w:tcW w:w="265" w:type="pct"/>
            <w:shd w:val="clear" w:color="auto" w:fill="auto"/>
          </w:tcPr>
          <w:p w:rsidR="003C5BAE" w:rsidRPr="00803362" w:rsidRDefault="003C5BAE" w:rsidP="00904EF9">
            <w:pPr>
              <w:jc w:val="center"/>
            </w:pPr>
            <w:r w:rsidRPr="00803362">
              <w:t>2</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9</w:t>
            </w:r>
          </w:p>
        </w:tc>
      </w:tr>
      <w:tr w:rsidR="003C5BAE" w:rsidRPr="00803362" w:rsidTr="00904EF9">
        <w:tc>
          <w:tcPr>
            <w:tcW w:w="1085" w:type="pct"/>
            <w:vMerge w:val="restart"/>
            <w:shd w:val="clear" w:color="auto" w:fill="auto"/>
          </w:tcPr>
          <w:p w:rsidR="003C5BAE" w:rsidRPr="00803362" w:rsidRDefault="003C5BAE" w:rsidP="003C5BAE">
            <w:r w:rsidRPr="00803362">
              <w:t>Физическая культура и основы безопасности жизнедеятельности</w:t>
            </w:r>
          </w:p>
        </w:tc>
        <w:tc>
          <w:tcPr>
            <w:tcW w:w="1612" w:type="pct"/>
            <w:shd w:val="clear" w:color="auto" w:fill="auto"/>
          </w:tcPr>
          <w:p w:rsidR="003C5BAE" w:rsidRPr="00803362" w:rsidRDefault="003C5BAE" w:rsidP="003C5BAE">
            <w:r w:rsidRPr="00803362">
              <w:t>ОБЖ</w:t>
            </w:r>
          </w:p>
        </w:tc>
        <w:tc>
          <w:tcPr>
            <w:tcW w:w="266"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265" w:type="pct"/>
            <w:shd w:val="clear" w:color="auto" w:fill="auto"/>
          </w:tcPr>
          <w:p w:rsidR="003C5BAE" w:rsidRPr="00803362" w:rsidRDefault="003C5BAE" w:rsidP="00904EF9">
            <w:pPr>
              <w:jc w:val="center"/>
            </w:pPr>
            <w:r w:rsidRPr="00803362">
              <w:t>1</w:t>
            </w:r>
          </w:p>
        </w:tc>
        <w:tc>
          <w:tcPr>
            <w:tcW w:w="302" w:type="pct"/>
            <w:shd w:val="clear" w:color="auto" w:fill="auto"/>
          </w:tcPr>
          <w:p w:rsidR="003C5BAE" w:rsidRPr="00803362" w:rsidRDefault="003C5BAE" w:rsidP="00904EF9">
            <w:pPr>
              <w:jc w:val="center"/>
            </w:pPr>
            <w:r w:rsidRPr="00803362">
              <w:t>1</w:t>
            </w:r>
          </w:p>
        </w:tc>
        <w:tc>
          <w:tcPr>
            <w:tcW w:w="340" w:type="pct"/>
            <w:shd w:val="clear" w:color="auto" w:fill="auto"/>
          </w:tcPr>
          <w:p w:rsidR="003C5BAE" w:rsidRPr="00803362" w:rsidRDefault="003C5BAE" w:rsidP="00904EF9">
            <w:pPr>
              <w:jc w:val="center"/>
            </w:pPr>
            <w:r w:rsidRPr="00803362">
              <w:t>1</w:t>
            </w:r>
          </w:p>
        </w:tc>
        <w:tc>
          <w:tcPr>
            <w:tcW w:w="865" w:type="pct"/>
            <w:shd w:val="clear" w:color="auto" w:fill="auto"/>
          </w:tcPr>
          <w:p w:rsidR="003C5BAE" w:rsidRPr="00803362" w:rsidRDefault="003C5BAE" w:rsidP="00904EF9">
            <w:pPr>
              <w:jc w:val="center"/>
            </w:pPr>
            <w:r w:rsidRPr="00803362">
              <w:t>5</w:t>
            </w:r>
          </w:p>
        </w:tc>
      </w:tr>
      <w:tr w:rsidR="003C5BAE" w:rsidRPr="00803362" w:rsidTr="00904EF9">
        <w:tc>
          <w:tcPr>
            <w:tcW w:w="1085" w:type="pct"/>
            <w:vMerge/>
            <w:shd w:val="clear" w:color="auto" w:fill="auto"/>
          </w:tcPr>
          <w:p w:rsidR="003C5BAE" w:rsidRPr="00803362" w:rsidRDefault="003C5BAE" w:rsidP="00904EF9">
            <w:pPr>
              <w:jc w:val="center"/>
              <w:rPr>
                <w:b/>
              </w:rPr>
            </w:pPr>
          </w:p>
        </w:tc>
        <w:tc>
          <w:tcPr>
            <w:tcW w:w="1612" w:type="pct"/>
            <w:shd w:val="clear" w:color="auto" w:fill="auto"/>
          </w:tcPr>
          <w:p w:rsidR="003C5BAE" w:rsidRPr="00803362" w:rsidRDefault="003C5BAE" w:rsidP="003C5BAE">
            <w:r w:rsidRPr="00803362">
              <w:t>Физическая культура</w:t>
            </w:r>
          </w:p>
        </w:tc>
        <w:tc>
          <w:tcPr>
            <w:tcW w:w="266"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265" w:type="pct"/>
            <w:shd w:val="clear" w:color="auto" w:fill="auto"/>
          </w:tcPr>
          <w:p w:rsidR="003C5BAE" w:rsidRPr="00803362" w:rsidRDefault="003C5BAE" w:rsidP="00904EF9">
            <w:pPr>
              <w:jc w:val="center"/>
            </w:pPr>
            <w:r w:rsidRPr="00803362">
              <w:t>3</w:t>
            </w:r>
          </w:p>
        </w:tc>
        <w:tc>
          <w:tcPr>
            <w:tcW w:w="302" w:type="pct"/>
            <w:shd w:val="clear" w:color="auto" w:fill="auto"/>
          </w:tcPr>
          <w:p w:rsidR="003C5BAE" w:rsidRPr="00803362" w:rsidRDefault="003C5BAE" w:rsidP="00904EF9">
            <w:pPr>
              <w:jc w:val="center"/>
            </w:pPr>
            <w:r w:rsidRPr="00803362">
              <w:t>2</w:t>
            </w:r>
          </w:p>
        </w:tc>
        <w:tc>
          <w:tcPr>
            <w:tcW w:w="340" w:type="pct"/>
            <w:shd w:val="clear" w:color="auto" w:fill="auto"/>
          </w:tcPr>
          <w:p w:rsidR="003C5BAE" w:rsidRPr="00803362" w:rsidRDefault="003C5BAE" w:rsidP="00904EF9">
            <w:pPr>
              <w:jc w:val="center"/>
            </w:pPr>
            <w:r w:rsidRPr="00803362">
              <w:t>2</w:t>
            </w:r>
          </w:p>
        </w:tc>
        <w:tc>
          <w:tcPr>
            <w:tcW w:w="865" w:type="pct"/>
            <w:shd w:val="clear" w:color="auto" w:fill="auto"/>
          </w:tcPr>
          <w:p w:rsidR="003C5BAE" w:rsidRPr="00803362" w:rsidRDefault="003C5BAE" w:rsidP="00904EF9">
            <w:pPr>
              <w:jc w:val="center"/>
            </w:pPr>
            <w:r w:rsidRPr="00803362">
              <w:t>13</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Обязательная нагрузка на учащегося</w:t>
            </w:r>
          </w:p>
        </w:tc>
        <w:tc>
          <w:tcPr>
            <w:tcW w:w="266" w:type="pct"/>
            <w:shd w:val="clear" w:color="auto" w:fill="auto"/>
          </w:tcPr>
          <w:p w:rsidR="003C5BAE" w:rsidRPr="00803362" w:rsidRDefault="003C5BAE" w:rsidP="00904EF9">
            <w:pPr>
              <w:jc w:val="center"/>
              <w:rPr>
                <w:b/>
              </w:rPr>
            </w:pPr>
            <w:r w:rsidRPr="00803362">
              <w:rPr>
                <w:b/>
              </w:rPr>
              <w:t>29</w:t>
            </w:r>
          </w:p>
        </w:tc>
        <w:tc>
          <w:tcPr>
            <w:tcW w:w="265" w:type="pct"/>
            <w:shd w:val="clear" w:color="auto" w:fill="auto"/>
          </w:tcPr>
          <w:p w:rsidR="003C5BAE" w:rsidRPr="00803362" w:rsidRDefault="003C5BAE" w:rsidP="00904EF9">
            <w:pPr>
              <w:jc w:val="center"/>
              <w:rPr>
                <w:b/>
              </w:rPr>
            </w:pPr>
            <w:r w:rsidRPr="00803362">
              <w:rPr>
                <w:b/>
              </w:rPr>
              <w:t>30</w:t>
            </w:r>
          </w:p>
        </w:tc>
        <w:tc>
          <w:tcPr>
            <w:tcW w:w="265" w:type="pct"/>
            <w:shd w:val="clear" w:color="auto" w:fill="auto"/>
          </w:tcPr>
          <w:p w:rsidR="003C5BAE" w:rsidRPr="00803362" w:rsidRDefault="003C5BAE" w:rsidP="00904EF9">
            <w:pPr>
              <w:jc w:val="center"/>
              <w:rPr>
                <w:b/>
              </w:rPr>
            </w:pPr>
            <w:r w:rsidRPr="00803362">
              <w:rPr>
                <w:b/>
              </w:rPr>
              <w:t>31</w:t>
            </w:r>
          </w:p>
        </w:tc>
        <w:tc>
          <w:tcPr>
            <w:tcW w:w="302" w:type="pct"/>
            <w:shd w:val="clear" w:color="auto" w:fill="auto"/>
          </w:tcPr>
          <w:p w:rsidR="003C5BAE" w:rsidRPr="00803362" w:rsidRDefault="003C5BAE" w:rsidP="00904EF9">
            <w:pPr>
              <w:jc w:val="center"/>
              <w:rPr>
                <w:b/>
              </w:rPr>
            </w:pPr>
            <w:r w:rsidRPr="00803362">
              <w:rPr>
                <w:b/>
              </w:rPr>
              <w:t>32</w:t>
            </w:r>
          </w:p>
        </w:tc>
        <w:tc>
          <w:tcPr>
            <w:tcW w:w="340" w:type="pct"/>
            <w:shd w:val="clear" w:color="auto" w:fill="auto"/>
          </w:tcPr>
          <w:p w:rsidR="003C5BAE" w:rsidRPr="00803362" w:rsidRDefault="003C5BAE" w:rsidP="00904EF9">
            <w:pPr>
              <w:jc w:val="center"/>
              <w:rPr>
                <w:b/>
              </w:rPr>
            </w:pPr>
            <w:r w:rsidRPr="00803362">
              <w:rPr>
                <w:b/>
              </w:rPr>
              <w:t>33</w:t>
            </w:r>
          </w:p>
        </w:tc>
        <w:tc>
          <w:tcPr>
            <w:tcW w:w="865" w:type="pct"/>
            <w:shd w:val="clear" w:color="auto" w:fill="auto"/>
          </w:tcPr>
          <w:p w:rsidR="003C5BAE" w:rsidRPr="00803362" w:rsidRDefault="003C5BAE" w:rsidP="00904EF9">
            <w:pPr>
              <w:jc w:val="center"/>
              <w:rPr>
                <w:b/>
              </w:rPr>
            </w:pPr>
            <w:r w:rsidRPr="00803362">
              <w:rPr>
                <w:b/>
              </w:rPr>
              <w:t>155</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Часть, формируемая участниками образовательных отношений</w:t>
            </w:r>
          </w:p>
        </w:tc>
        <w:tc>
          <w:tcPr>
            <w:tcW w:w="266" w:type="pct"/>
            <w:shd w:val="clear" w:color="auto" w:fill="auto"/>
          </w:tcPr>
          <w:p w:rsidR="003C5BAE" w:rsidRPr="00803362" w:rsidRDefault="003C5BAE" w:rsidP="00904EF9">
            <w:pPr>
              <w:jc w:val="center"/>
              <w:rPr>
                <w:b/>
              </w:rPr>
            </w:pPr>
            <w:r w:rsidRPr="00803362">
              <w:rPr>
                <w:b/>
              </w:rPr>
              <w:t>-</w:t>
            </w:r>
          </w:p>
        </w:tc>
        <w:tc>
          <w:tcPr>
            <w:tcW w:w="265" w:type="pct"/>
            <w:shd w:val="clear" w:color="auto" w:fill="auto"/>
          </w:tcPr>
          <w:p w:rsidR="003C5BAE" w:rsidRPr="00803362" w:rsidRDefault="003C5BAE" w:rsidP="00904EF9">
            <w:pPr>
              <w:jc w:val="center"/>
              <w:rPr>
                <w:b/>
              </w:rPr>
            </w:pPr>
            <w:r w:rsidRPr="00803362">
              <w:rPr>
                <w:b/>
              </w:rPr>
              <w:t>-</w:t>
            </w:r>
          </w:p>
        </w:tc>
        <w:tc>
          <w:tcPr>
            <w:tcW w:w="265" w:type="pct"/>
            <w:shd w:val="clear" w:color="auto" w:fill="auto"/>
          </w:tcPr>
          <w:p w:rsidR="003C5BAE" w:rsidRPr="00803362" w:rsidRDefault="003C5BAE" w:rsidP="00904EF9">
            <w:pPr>
              <w:jc w:val="center"/>
              <w:rPr>
                <w:b/>
              </w:rPr>
            </w:pPr>
            <w:r w:rsidRPr="00803362">
              <w:rPr>
                <w:b/>
              </w:rPr>
              <w:t>-</w:t>
            </w:r>
          </w:p>
        </w:tc>
        <w:tc>
          <w:tcPr>
            <w:tcW w:w="302" w:type="pct"/>
            <w:shd w:val="clear" w:color="auto" w:fill="auto"/>
          </w:tcPr>
          <w:p w:rsidR="003C5BAE" w:rsidRPr="00803362" w:rsidRDefault="003C5BAE" w:rsidP="00904EF9">
            <w:pPr>
              <w:jc w:val="center"/>
              <w:rPr>
                <w:b/>
              </w:rPr>
            </w:pPr>
            <w:r w:rsidRPr="00803362">
              <w:rPr>
                <w:b/>
              </w:rPr>
              <w:t>-</w:t>
            </w:r>
          </w:p>
        </w:tc>
        <w:tc>
          <w:tcPr>
            <w:tcW w:w="340" w:type="pct"/>
            <w:shd w:val="clear" w:color="auto" w:fill="auto"/>
          </w:tcPr>
          <w:p w:rsidR="003C5BAE" w:rsidRPr="00803362" w:rsidRDefault="003C5BAE" w:rsidP="00904EF9">
            <w:pPr>
              <w:jc w:val="center"/>
              <w:rPr>
                <w:b/>
              </w:rPr>
            </w:pPr>
            <w:r w:rsidRPr="00803362">
              <w:rPr>
                <w:b/>
              </w:rPr>
              <w:t>1</w:t>
            </w:r>
          </w:p>
        </w:tc>
        <w:tc>
          <w:tcPr>
            <w:tcW w:w="865" w:type="pct"/>
            <w:shd w:val="clear" w:color="auto" w:fill="auto"/>
          </w:tcPr>
          <w:p w:rsidR="003C5BAE" w:rsidRPr="00803362" w:rsidRDefault="003C5BAE" w:rsidP="00904EF9">
            <w:pPr>
              <w:jc w:val="center"/>
              <w:rPr>
                <w:b/>
              </w:rPr>
            </w:pPr>
            <w:r w:rsidRPr="00803362">
              <w:rPr>
                <w:b/>
              </w:rPr>
              <w:t>1</w:t>
            </w:r>
          </w:p>
        </w:tc>
      </w:tr>
      <w:tr w:rsidR="003C5BAE" w:rsidRPr="00803362" w:rsidTr="00904EF9">
        <w:tc>
          <w:tcPr>
            <w:tcW w:w="2697" w:type="pct"/>
            <w:gridSpan w:val="2"/>
            <w:shd w:val="clear" w:color="auto" w:fill="auto"/>
          </w:tcPr>
          <w:p w:rsidR="003C5BAE" w:rsidRPr="00803362" w:rsidRDefault="003C5BAE" w:rsidP="003C5BAE">
            <w:pPr>
              <w:rPr>
                <w:b/>
              </w:rPr>
            </w:pPr>
            <w:r w:rsidRPr="00803362">
              <w:rPr>
                <w:b/>
              </w:rPr>
              <w:t xml:space="preserve">Максимально допустимая недельная нагрузка </w:t>
            </w:r>
          </w:p>
        </w:tc>
        <w:tc>
          <w:tcPr>
            <w:tcW w:w="266" w:type="pct"/>
            <w:shd w:val="clear" w:color="auto" w:fill="auto"/>
          </w:tcPr>
          <w:p w:rsidR="003C5BAE" w:rsidRPr="00803362" w:rsidRDefault="003C5BAE" w:rsidP="00904EF9">
            <w:pPr>
              <w:jc w:val="center"/>
              <w:rPr>
                <w:b/>
              </w:rPr>
            </w:pPr>
            <w:r w:rsidRPr="00803362">
              <w:rPr>
                <w:b/>
              </w:rPr>
              <w:t>29</w:t>
            </w:r>
          </w:p>
        </w:tc>
        <w:tc>
          <w:tcPr>
            <w:tcW w:w="265" w:type="pct"/>
            <w:shd w:val="clear" w:color="auto" w:fill="auto"/>
          </w:tcPr>
          <w:p w:rsidR="003C5BAE" w:rsidRPr="00803362" w:rsidRDefault="003C5BAE" w:rsidP="00904EF9">
            <w:pPr>
              <w:jc w:val="center"/>
              <w:rPr>
                <w:b/>
              </w:rPr>
            </w:pPr>
            <w:r w:rsidRPr="00803362">
              <w:rPr>
                <w:b/>
              </w:rPr>
              <w:t>30</w:t>
            </w:r>
          </w:p>
        </w:tc>
        <w:tc>
          <w:tcPr>
            <w:tcW w:w="265" w:type="pct"/>
            <w:shd w:val="clear" w:color="auto" w:fill="auto"/>
          </w:tcPr>
          <w:p w:rsidR="003C5BAE" w:rsidRPr="00803362" w:rsidRDefault="003C5BAE" w:rsidP="00904EF9">
            <w:pPr>
              <w:jc w:val="center"/>
              <w:rPr>
                <w:b/>
              </w:rPr>
            </w:pPr>
            <w:r w:rsidRPr="00803362">
              <w:rPr>
                <w:b/>
              </w:rPr>
              <w:t>31</w:t>
            </w:r>
          </w:p>
        </w:tc>
        <w:tc>
          <w:tcPr>
            <w:tcW w:w="302" w:type="pct"/>
            <w:shd w:val="clear" w:color="auto" w:fill="auto"/>
          </w:tcPr>
          <w:p w:rsidR="003C5BAE" w:rsidRPr="00803362" w:rsidRDefault="003C5BAE" w:rsidP="00904EF9">
            <w:pPr>
              <w:jc w:val="center"/>
              <w:rPr>
                <w:b/>
              </w:rPr>
            </w:pPr>
            <w:r w:rsidRPr="00803362">
              <w:rPr>
                <w:b/>
              </w:rPr>
              <w:t>32</w:t>
            </w:r>
          </w:p>
        </w:tc>
        <w:tc>
          <w:tcPr>
            <w:tcW w:w="340" w:type="pct"/>
            <w:shd w:val="clear" w:color="auto" w:fill="auto"/>
          </w:tcPr>
          <w:p w:rsidR="003C5BAE" w:rsidRPr="00803362" w:rsidRDefault="003C5BAE" w:rsidP="00904EF9">
            <w:pPr>
              <w:jc w:val="center"/>
              <w:rPr>
                <w:b/>
              </w:rPr>
            </w:pPr>
            <w:r w:rsidRPr="00803362">
              <w:rPr>
                <w:b/>
              </w:rPr>
              <w:t>34</w:t>
            </w:r>
          </w:p>
        </w:tc>
        <w:tc>
          <w:tcPr>
            <w:tcW w:w="865" w:type="pct"/>
            <w:shd w:val="clear" w:color="auto" w:fill="auto"/>
          </w:tcPr>
          <w:p w:rsidR="003C5BAE" w:rsidRPr="00803362" w:rsidRDefault="003C5BAE" w:rsidP="00904EF9">
            <w:pPr>
              <w:jc w:val="center"/>
              <w:rPr>
                <w:b/>
              </w:rPr>
            </w:pPr>
            <w:r w:rsidRPr="00803362">
              <w:rPr>
                <w:b/>
              </w:rPr>
              <w:t>156</w:t>
            </w:r>
          </w:p>
        </w:tc>
      </w:tr>
    </w:tbl>
    <w:p w:rsidR="003C5BAE" w:rsidRPr="00803362" w:rsidRDefault="003C5BAE" w:rsidP="003C5BAE">
      <w:pPr>
        <w:jc w:val="center"/>
        <w:rPr>
          <w:b/>
        </w:rPr>
      </w:pPr>
    </w:p>
    <w:p w:rsidR="003C5BAE" w:rsidRPr="00803362" w:rsidRDefault="003C5BAE" w:rsidP="003C5BAE">
      <w:pPr>
        <w:tabs>
          <w:tab w:val="left" w:pos="2367"/>
        </w:tabs>
      </w:pPr>
    </w:p>
    <w:p w:rsidR="003C5BAE" w:rsidRPr="00803362" w:rsidRDefault="003C5BAE" w:rsidP="003C5BAE">
      <w:pPr>
        <w:tabs>
          <w:tab w:val="left" w:pos="2367"/>
        </w:tabs>
      </w:pPr>
      <w:r w:rsidRPr="00803362">
        <w:t xml:space="preserve">Итого: </w:t>
      </w:r>
      <w:r w:rsidR="004F2643">
        <w:t xml:space="preserve">обязательная нагрузка на учащегося  </w:t>
      </w:r>
      <w:r w:rsidRPr="00803362">
        <w:t>5270 часов за пять лет при 5-дневной учебной неделе</w:t>
      </w:r>
    </w:p>
    <w:p w:rsidR="003C5BAE" w:rsidRPr="00803362" w:rsidRDefault="003C5BAE" w:rsidP="003C5BAE">
      <w:pPr>
        <w:tabs>
          <w:tab w:val="left" w:pos="2367"/>
        </w:tabs>
      </w:pPr>
    </w:p>
    <w:p w:rsidR="003C5BAE" w:rsidRPr="00803362" w:rsidRDefault="003C5BAE" w:rsidP="003C5BAE">
      <w:pPr>
        <w:rPr>
          <w:b/>
        </w:rPr>
      </w:pPr>
      <w:r w:rsidRPr="00803362">
        <w:rPr>
          <w:b/>
        </w:rPr>
        <w:t>3.1.1 Календарный учебный график на 2021-2022учебный год (Приложение № 3)</w:t>
      </w:r>
    </w:p>
    <w:p w:rsidR="003C5BAE" w:rsidRPr="00803362" w:rsidRDefault="003C5BAE" w:rsidP="007600FF">
      <w:pPr>
        <w:spacing w:line="360" w:lineRule="auto"/>
        <w:jc w:val="center"/>
        <w:rPr>
          <w:rStyle w:val="3d"/>
          <w:bCs/>
          <w:sz w:val="24"/>
          <w:szCs w:val="24"/>
        </w:rPr>
      </w:pPr>
    </w:p>
    <w:p w:rsidR="007600FF" w:rsidRPr="00803362" w:rsidRDefault="007600FF" w:rsidP="007600FF">
      <w:pPr>
        <w:autoSpaceDE w:val="0"/>
        <w:autoSpaceDN w:val="0"/>
        <w:adjustRightInd w:val="0"/>
        <w:spacing w:line="360" w:lineRule="auto"/>
        <w:rPr>
          <w:b/>
          <w:bCs/>
        </w:rPr>
      </w:pPr>
      <w:r w:rsidRPr="00803362">
        <w:rPr>
          <w:b/>
          <w:bCs/>
        </w:rPr>
        <w:t>3.2. Система условий реализации основной   образовательной программы</w:t>
      </w:r>
      <w:r w:rsidR="00615A43" w:rsidRPr="00615A43">
        <w:rPr>
          <w:rStyle w:val="202"/>
          <w:sz w:val="24"/>
          <w:szCs w:val="24"/>
        </w:rPr>
        <w:t xml:space="preserve"> </w:t>
      </w:r>
      <w:r w:rsidR="00615A43" w:rsidRPr="00803362">
        <w:rPr>
          <w:rStyle w:val="202"/>
          <w:sz w:val="24"/>
          <w:szCs w:val="24"/>
        </w:rPr>
        <w:t>основного общего образования</w:t>
      </w:r>
    </w:p>
    <w:p w:rsidR="007600FF" w:rsidRPr="00803362" w:rsidRDefault="007600FF" w:rsidP="007600FF">
      <w:pPr>
        <w:spacing w:after="53" w:line="360" w:lineRule="auto"/>
        <w:ind w:firstLine="567"/>
        <w:jc w:val="both"/>
      </w:pPr>
      <w:r w:rsidRPr="00803362">
        <w:rPr>
          <w:rStyle w:val="202"/>
          <w:sz w:val="24"/>
          <w:szCs w:val="24"/>
        </w:rPr>
        <w:t>3.2.1. Описание кадровых условий</w:t>
      </w:r>
      <w:r w:rsidRPr="00803362">
        <w:rPr>
          <w:rStyle w:val="2020"/>
          <w:rFonts w:eastAsia="@Arial Unicode MS"/>
          <w:sz w:val="24"/>
          <w:szCs w:val="24"/>
        </w:rPr>
        <w:t xml:space="preserve"> </w:t>
      </w:r>
      <w:r w:rsidRPr="00803362">
        <w:rPr>
          <w:rStyle w:val="202"/>
          <w:sz w:val="24"/>
          <w:szCs w:val="24"/>
        </w:rPr>
        <w:t>реализации основной образовательной</w:t>
      </w:r>
      <w:r w:rsidRPr="00803362">
        <w:rPr>
          <w:rStyle w:val="2020"/>
          <w:rFonts w:eastAsia="@Arial Unicode MS"/>
          <w:sz w:val="24"/>
          <w:szCs w:val="24"/>
        </w:rPr>
        <w:t xml:space="preserve"> </w:t>
      </w:r>
      <w:r w:rsidRPr="00803362">
        <w:rPr>
          <w:rStyle w:val="202"/>
          <w:sz w:val="24"/>
          <w:szCs w:val="24"/>
        </w:rPr>
        <w:t>программы основного общего образования</w:t>
      </w:r>
      <w:r w:rsidRPr="00803362">
        <w:rPr>
          <w:rStyle w:val="2020"/>
          <w:rFonts w:eastAsia="@Arial Unicode MS"/>
          <w:sz w:val="24"/>
          <w:szCs w:val="24"/>
        </w:rPr>
        <w:t xml:space="preserve"> </w:t>
      </w:r>
      <w:r w:rsidRPr="00803362">
        <w:rPr>
          <w:rStyle w:val="202"/>
          <w:sz w:val="24"/>
          <w:szCs w:val="24"/>
        </w:rPr>
        <w:t>включает</w:t>
      </w:r>
      <w:r w:rsidRPr="00803362">
        <w:t xml:space="preserve"> </w:t>
      </w:r>
    </w:p>
    <w:p w:rsidR="007600FF" w:rsidRPr="00803362" w:rsidRDefault="007600FF" w:rsidP="007600FF">
      <w:pPr>
        <w:spacing w:after="53" w:line="360" w:lineRule="auto"/>
        <w:ind w:firstLine="567"/>
        <w:jc w:val="both"/>
      </w:pPr>
      <w:r w:rsidRPr="00803362">
        <w:t>В настоящее время ГОУ ЯО «Ярославская общеобоазовательная школа» представляет собой образовательное учреждение, реализующее образовательную программу основного общего образования, среднего общего образования.</w:t>
      </w:r>
    </w:p>
    <w:p w:rsidR="007600FF" w:rsidRPr="00803362" w:rsidRDefault="007600FF" w:rsidP="007600FF">
      <w:pPr>
        <w:spacing w:after="53" w:line="360" w:lineRule="auto"/>
        <w:ind w:firstLine="567"/>
        <w:jc w:val="both"/>
      </w:pPr>
      <w:r w:rsidRPr="00803362">
        <w:t>В школе работают</w:t>
      </w:r>
      <w:r w:rsidRPr="00803362">
        <w:rPr>
          <w:rStyle w:val="af8"/>
        </w:rPr>
        <w:t xml:space="preserve"> </w:t>
      </w:r>
      <w:r w:rsidRPr="00803362">
        <w:t>16 педагогов (в том числе 2 человека администрации). Из них 16 человек (100%) имеют высшее образование.</w:t>
      </w:r>
    </w:p>
    <w:p w:rsidR="007600FF" w:rsidRPr="00803362" w:rsidRDefault="007600FF" w:rsidP="007600FF">
      <w:pPr>
        <w:spacing w:after="53" w:line="360" w:lineRule="auto"/>
        <w:ind w:firstLine="567"/>
      </w:pPr>
      <w:r w:rsidRPr="00803362">
        <w:t>По возрасту:</w:t>
      </w:r>
    </w:p>
    <w:tbl>
      <w:tblPr>
        <w:tblW w:w="0" w:type="auto"/>
        <w:tblInd w:w="108" w:type="dxa"/>
        <w:tblCellMar>
          <w:left w:w="0" w:type="dxa"/>
          <w:right w:w="0" w:type="dxa"/>
        </w:tblCellMar>
        <w:tblLook w:val="04A0"/>
      </w:tblPr>
      <w:tblGrid>
        <w:gridCol w:w="1934"/>
        <w:gridCol w:w="2108"/>
        <w:gridCol w:w="2115"/>
        <w:gridCol w:w="2870"/>
      </w:tblGrid>
      <w:tr w:rsidR="007600FF" w:rsidRPr="00803362" w:rsidTr="006C61E3">
        <w:trPr>
          <w:trHeight w:val="470"/>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pPr>
            <w:r w:rsidRPr="00803362">
              <w:rPr>
                <w:rStyle w:val="af8"/>
              </w:rPr>
              <w:t>До 25 лет</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pPr>
            <w:r w:rsidRPr="00803362">
              <w:rPr>
                <w:rStyle w:val="af8"/>
              </w:rPr>
              <w:t>От 26 до 35 лет</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pPr>
            <w:r w:rsidRPr="00803362">
              <w:rPr>
                <w:rStyle w:val="af8"/>
              </w:rPr>
              <w:t>От 36 до 55 лет</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pPr>
            <w:r w:rsidRPr="00803362">
              <w:rPr>
                <w:rStyle w:val="af8"/>
              </w:rPr>
              <w:t>Свыше 56 лет</w:t>
            </w:r>
          </w:p>
        </w:tc>
      </w:tr>
      <w:tr w:rsidR="007600FF" w:rsidRPr="00803362" w:rsidTr="006C61E3">
        <w:trPr>
          <w:trHeight w:val="392"/>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lastRenderedPageBreak/>
              <w:t>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6 (38%)</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10 (62%)</w:t>
            </w:r>
          </w:p>
        </w:tc>
      </w:tr>
    </w:tbl>
    <w:p w:rsidR="007600FF" w:rsidRPr="00803362" w:rsidRDefault="007600FF" w:rsidP="007600FF">
      <w:pPr>
        <w:spacing w:line="360" w:lineRule="auto"/>
        <w:ind w:firstLine="567"/>
      </w:pPr>
      <w:r w:rsidRPr="00803362">
        <w:t xml:space="preserve">Имеют стаж педагогической работы </w:t>
      </w:r>
    </w:p>
    <w:tbl>
      <w:tblPr>
        <w:tblW w:w="9306" w:type="dxa"/>
        <w:tblInd w:w="108" w:type="dxa"/>
        <w:tblCellMar>
          <w:left w:w="0" w:type="dxa"/>
          <w:right w:w="0" w:type="dxa"/>
        </w:tblCellMar>
        <w:tblLook w:val="04A0"/>
      </w:tblPr>
      <w:tblGrid>
        <w:gridCol w:w="2268"/>
        <w:gridCol w:w="2268"/>
        <w:gridCol w:w="2410"/>
        <w:gridCol w:w="2360"/>
      </w:tblGrid>
      <w:tr w:rsidR="007600FF" w:rsidRPr="00803362" w:rsidTr="006C61E3">
        <w:trPr>
          <w:trHeight w:val="446"/>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До 5 лет</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5 – 10 лет</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10 – 20 лет</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rPr>
                <w:rStyle w:val="af8"/>
              </w:rPr>
              <w:t>Свыше 20 лет</w:t>
            </w:r>
          </w:p>
        </w:tc>
      </w:tr>
      <w:tr w:rsidR="007600FF" w:rsidRPr="00803362" w:rsidTr="006C61E3">
        <w:trPr>
          <w:trHeight w:val="482"/>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 (6%)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3 (19 %)</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rsidR="007600FF" w:rsidRPr="00803362" w:rsidRDefault="007600FF" w:rsidP="006C61E3">
            <w:pPr>
              <w:spacing w:after="53" w:line="360" w:lineRule="auto"/>
              <w:ind w:firstLine="567"/>
              <w:jc w:val="center"/>
            </w:pPr>
            <w:r w:rsidRPr="00803362">
              <w:t>12 (75%)</w:t>
            </w:r>
          </w:p>
        </w:tc>
      </w:tr>
    </w:tbl>
    <w:p w:rsidR="007600FF" w:rsidRPr="00803362" w:rsidRDefault="007600FF" w:rsidP="007600FF">
      <w:pPr>
        <w:spacing w:after="53" w:line="360" w:lineRule="auto"/>
        <w:ind w:firstLine="567"/>
      </w:pPr>
    </w:p>
    <w:p w:rsidR="007600FF" w:rsidRPr="00803362" w:rsidRDefault="007600FF" w:rsidP="007600FF">
      <w:pPr>
        <w:spacing w:after="53" w:line="360" w:lineRule="auto"/>
        <w:ind w:firstLine="567"/>
      </w:pPr>
      <w:r w:rsidRPr="00803362">
        <w:t>Все</w:t>
      </w:r>
      <w:r w:rsidR="00971D25" w:rsidRPr="00803362">
        <w:t>го</w:t>
      </w:r>
      <w:r w:rsidRPr="00803362">
        <w:t xml:space="preserve">   на 31.08.2020 г.  аттестовано 16 педагогов (100%). Из них  имеют:</w:t>
      </w:r>
    </w:p>
    <w:p w:rsidR="007600FF" w:rsidRPr="00803362" w:rsidRDefault="007600FF" w:rsidP="007600FF">
      <w:pPr>
        <w:spacing w:after="53" w:line="360" w:lineRule="auto"/>
        <w:ind w:firstLine="567"/>
      </w:pPr>
      <w:r w:rsidRPr="00803362">
        <w:t xml:space="preserve">-  высшую квалификационную категорию   3 чел. (19 %), </w:t>
      </w:r>
    </w:p>
    <w:p w:rsidR="007600FF" w:rsidRPr="00803362" w:rsidRDefault="007600FF" w:rsidP="007600FF">
      <w:pPr>
        <w:spacing w:after="53" w:line="360" w:lineRule="auto"/>
        <w:ind w:firstLine="567"/>
      </w:pPr>
      <w:r w:rsidRPr="00803362">
        <w:t xml:space="preserve">- первую - 13 (81 %), </w:t>
      </w:r>
    </w:p>
    <w:p w:rsidR="007600FF" w:rsidRPr="00803362" w:rsidRDefault="007600FF" w:rsidP="007600FF">
      <w:pPr>
        <w:spacing w:after="53" w:line="360" w:lineRule="auto"/>
        <w:ind w:firstLine="567"/>
      </w:pPr>
      <w:r w:rsidRPr="00803362">
        <w:t>Педагогические работники, имеющие отличия:</w:t>
      </w:r>
    </w:p>
    <w:p w:rsidR="007600FF" w:rsidRPr="00803362" w:rsidRDefault="007600FF" w:rsidP="007600FF">
      <w:pPr>
        <w:spacing w:after="53" w:line="360" w:lineRule="auto"/>
        <w:ind w:firstLine="567"/>
      </w:pPr>
      <w:r w:rsidRPr="00803362">
        <w:t>- «Почетный работник общего образования Р</w:t>
      </w:r>
      <w:r w:rsidR="00971D25" w:rsidRPr="00803362">
        <w:t xml:space="preserve">оссийской </w:t>
      </w:r>
      <w:r w:rsidRPr="00803362">
        <w:t>Ф</w:t>
      </w:r>
      <w:r w:rsidR="00971D25" w:rsidRPr="00803362">
        <w:t>едерации</w:t>
      </w:r>
      <w:r w:rsidRPr="00803362">
        <w:t>» - 1</w:t>
      </w:r>
      <w:r w:rsidR="00971D25" w:rsidRPr="00803362">
        <w:t>чел.</w:t>
      </w:r>
    </w:p>
    <w:p w:rsidR="007600FF" w:rsidRPr="00803362" w:rsidRDefault="007600FF" w:rsidP="007600FF">
      <w:pPr>
        <w:spacing w:after="53" w:line="360" w:lineRule="auto"/>
        <w:ind w:firstLine="567"/>
      </w:pPr>
      <w:r w:rsidRPr="00803362">
        <w:t>- «Отличник народного просвящения» - 2</w:t>
      </w:r>
      <w:r w:rsidR="00971D25" w:rsidRPr="00803362">
        <w:t xml:space="preserve"> чел.</w:t>
      </w:r>
    </w:p>
    <w:p w:rsidR="00971D25" w:rsidRPr="00803362" w:rsidRDefault="00971D25" w:rsidP="00971D25">
      <w:pPr>
        <w:spacing w:after="53" w:line="360" w:lineRule="auto"/>
        <w:ind w:firstLine="567"/>
      </w:pPr>
      <w:r w:rsidRPr="00803362">
        <w:t>- «Почетная грамота министерства и науки Российской Федерации» - 3чел.</w:t>
      </w:r>
    </w:p>
    <w:p w:rsidR="00971D25" w:rsidRPr="00803362" w:rsidRDefault="00971D25" w:rsidP="003C5BAE">
      <w:pPr>
        <w:spacing w:after="53" w:line="360" w:lineRule="auto"/>
        <w:ind w:firstLine="567"/>
      </w:pPr>
      <w:r w:rsidRPr="00803362">
        <w:t>- «Почетная грамота департамента образования Ярославской области» - 16 чел.</w:t>
      </w:r>
    </w:p>
    <w:p w:rsidR="007600FF" w:rsidRPr="00803362" w:rsidRDefault="007600FF" w:rsidP="007600FF">
      <w:pPr>
        <w:spacing w:after="53" w:line="360" w:lineRule="auto"/>
        <w:ind w:firstLine="567"/>
      </w:pPr>
      <w:r w:rsidRPr="00803362">
        <w:t>- «Почетная грамота мэрии г. Ярославля» - 1</w:t>
      </w:r>
      <w:r w:rsidR="00971D25" w:rsidRPr="00803362">
        <w:t>чел.</w:t>
      </w:r>
    </w:p>
    <w:p w:rsidR="007600FF" w:rsidRPr="00803362" w:rsidRDefault="007600FF" w:rsidP="00971D25">
      <w:pPr>
        <w:spacing w:after="53" w:line="360" w:lineRule="auto"/>
        <w:ind w:firstLine="567"/>
      </w:pPr>
      <w:r w:rsidRPr="00803362">
        <w:t>- «Благодарность мэрии г. Ярославля» - 3</w:t>
      </w:r>
      <w:r w:rsidR="00971D25" w:rsidRPr="00803362">
        <w:t xml:space="preserve"> чел.</w:t>
      </w:r>
    </w:p>
    <w:p w:rsidR="007600FF" w:rsidRPr="00803362" w:rsidRDefault="007600FF" w:rsidP="007600FF">
      <w:pPr>
        <w:spacing w:after="53" w:line="360" w:lineRule="auto"/>
        <w:ind w:firstLine="567"/>
        <w:jc w:val="both"/>
      </w:pPr>
      <w:r w:rsidRPr="00803362">
        <w:t xml:space="preserve">Педагогический коллектив школы характеризует профессиональная компетентность, достаточно высокий творческий потенциал, интерес к новому  и желание самосовершенствоваться. </w:t>
      </w:r>
    </w:p>
    <w:p w:rsidR="007600FF" w:rsidRPr="00803362" w:rsidRDefault="007600FF" w:rsidP="007600FF">
      <w:pPr>
        <w:pStyle w:val="3"/>
        <w:spacing w:line="360" w:lineRule="auto"/>
        <w:jc w:val="center"/>
        <w:rPr>
          <w:rStyle w:val="af8"/>
          <w:rFonts w:ascii="Times New Roman" w:hAnsi="Times New Roman"/>
          <w:b/>
          <w:bCs/>
          <w:sz w:val="24"/>
          <w:szCs w:val="24"/>
        </w:rPr>
      </w:pPr>
      <w:bookmarkStart w:id="221" w:name="_Toc354254024"/>
      <w:r w:rsidRPr="00803362">
        <w:rPr>
          <w:rStyle w:val="af8"/>
          <w:rFonts w:ascii="Times New Roman" w:hAnsi="Times New Roman"/>
          <w:b/>
          <w:bCs/>
          <w:sz w:val="24"/>
          <w:szCs w:val="24"/>
        </w:rPr>
        <w:t>3.2.2. Финансовое обеспечение реализации основной образовательной программы основного общего образования</w:t>
      </w:r>
      <w:bookmarkEnd w:id="221"/>
    </w:p>
    <w:p w:rsidR="007600FF" w:rsidRPr="00803362" w:rsidRDefault="007600FF" w:rsidP="007600FF"/>
    <w:p w:rsidR="007600FF" w:rsidRPr="00803362" w:rsidRDefault="007600FF" w:rsidP="007600FF">
      <w:pPr>
        <w:spacing w:line="360" w:lineRule="auto"/>
        <w:ind w:firstLine="567"/>
        <w:jc w:val="both"/>
      </w:pPr>
      <w:r w:rsidRPr="00803362">
        <w:rPr>
          <w:rStyle w:val="af8"/>
        </w:rPr>
        <w:t>Финансовое обеспечение</w:t>
      </w:r>
      <w:r w:rsidRPr="00803362">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бюджетной смете которая утверждается учредителем в соответствии с требованиями федеральных государственных образовательных стандартов общего образования.</w:t>
      </w:r>
    </w:p>
    <w:p w:rsidR="007600FF" w:rsidRPr="00803362" w:rsidRDefault="007600FF" w:rsidP="007600FF">
      <w:pPr>
        <w:spacing w:line="360" w:lineRule="auto"/>
        <w:ind w:firstLine="709"/>
        <w:jc w:val="both"/>
      </w:pPr>
      <w:r w:rsidRPr="00803362">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00FF" w:rsidRPr="00803362" w:rsidRDefault="007600FF" w:rsidP="007600FF">
      <w:pPr>
        <w:spacing w:line="360" w:lineRule="auto"/>
        <w:ind w:firstLine="709"/>
        <w:jc w:val="both"/>
      </w:pPr>
      <w:r w:rsidRPr="00803362">
        <w:lastRenderedPageBreak/>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600FF" w:rsidRPr="00803362" w:rsidRDefault="007600FF" w:rsidP="004B0876">
      <w:pPr>
        <w:numPr>
          <w:ilvl w:val="0"/>
          <w:numId w:val="81"/>
        </w:numPr>
        <w:tabs>
          <w:tab w:val="left" w:pos="993"/>
        </w:tabs>
        <w:spacing w:line="360" w:lineRule="auto"/>
        <w:ind w:left="0" w:firstLine="709"/>
        <w:jc w:val="both"/>
      </w:pPr>
      <w:r w:rsidRPr="00803362">
        <w:t>расходы на оплату труда работников, реализующих образовательную программу основного общего образования;</w:t>
      </w:r>
    </w:p>
    <w:p w:rsidR="007600FF" w:rsidRPr="00803362" w:rsidRDefault="007600FF" w:rsidP="004B0876">
      <w:pPr>
        <w:numPr>
          <w:ilvl w:val="0"/>
          <w:numId w:val="81"/>
        </w:numPr>
        <w:tabs>
          <w:tab w:val="left" w:pos="993"/>
        </w:tabs>
        <w:spacing w:line="360" w:lineRule="auto"/>
        <w:ind w:left="0" w:firstLine="709"/>
        <w:jc w:val="both"/>
      </w:pPr>
      <w:r w:rsidRPr="00803362">
        <w:t>расходы на приобретение учебников и учебных пособий, средств обучения;</w:t>
      </w:r>
    </w:p>
    <w:p w:rsidR="007600FF" w:rsidRPr="00803362" w:rsidRDefault="007600FF" w:rsidP="004B0876">
      <w:pPr>
        <w:numPr>
          <w:ilvl w:val="0"/>
          <w:numId w:val="81"/>
        </w:numPr>
        <w:tabs>
          <w:tab w:val="left" w:pos="993"/>
        </w:tabs>
        <w:spacing w:line="360" w:lineRule="auto"/>
        <w:ind w:left="0" w:firstLine="709"/>
        <w:jc w:val="both"/>
      </w:pPr>
      <w:r w:rsidRPr="00803362">
        <w:t>прочие расходы (за исключением расходов на содержание зданий и оплату коммунальных услуг, осуществляемых из местных бюджетов).</w:t>
      </w:r>
    </w:p>
    <w:p w:rsidR="007600FF" w:rsidRPr="00803362" w:rsidRDefault="007600FF" w:rsidP="007600FF">
      <w:pPr>
        <w:spacing w:line="360" w:lineRule="auto"/>
        <w:ind w:firstLine="709"/>
        <w:jc w:val="both"/>
      </w:pPr>
      <w:r w:rsidRPr="00803362">
        <w:t>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r w:rsidRPr="00803362">
        <w:rPr>
          <w:color w:val="FF0000"/>
        </w:rPr>
        <w:t xml:space="preserve"> </w:t>
      </w:r>
      <w:r w:rsidRPr="00803362">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600FF" w:rsidRPr="00803362" w:rsidRDefault="007600FF" w:rsidP="007600FF">
      <w:pPr>
        <w:spacing w:line="360" w:lineRule="auto"/>
        <w:ind w:firstLine="709"/>
        <w:jc w:val="both"/>
      </w:pPr>
      <w:r w:rsidRPr="00803362">
        <w:t xml:space="preserve">Реализация подхода нормативного финансирования в расчете на одного обучающегося осуществляется на  федеральном бюджете. </w:t>
      </w:r>
    </w:p>
    <w:p w:rsidR="007600FF" w:rsidRPr="00803362" w:rsidRDefault="007600FF" w:rsidP="007600FF">
      <w:pPr>
        <w:spacing w:line="360" w:lineRule="auto"/>
        <w:ind w:firstLine="709"/>
        <w:jc w:val="both"/>
      </w:pPr>
      <w:r w:rsidRPr="0080336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00FF" w:rsidRPr="00803362" w:rsidRDefault="007600FF" w:rsidP="007600FF">
      <w:pPr>
        <w:spacing w:line="360" w:lineRule="auto"/>
        <w:jc w:val="both"/>
      </w:pPr>
      <w:r w:rsidRPr="00803362">
        <w:t xml:space="preserve">           Образовательная организация самостоятельно принимает решение в части направления и расходования средств государственного  задания. И самостоятельно </w:t>
      </w:r>
      <w:r w:rsidRPr="00803362">
        <w:lastRenderedPageBreak/>
        <w:t>определяет долю средств, направляемых на оплату труда (приблизительно 96,5%) и иные нужды (ФМО - 3,5%), необходимые для выполнения государственного задания.</w:t>
      </w:r>
    </w:p>
    <w:p w:rsidR="007600FF" w:rsidRPr="00803362" w:rsidRDefault="007600FF" w:rsidP="007600FF">
      <w:pPr>
        <w:spacing w:line="360" w:lineRule="auto"/>
        <w:ind w:firstLine="709"/>
        <w:jc w:val="both"/>
      </w:pPr>
      <w:r w:rsidRPr="00803362">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7600FF" w:rsidRPr="00803362" w:rsidRDefault="007600FF" w:rsidP="007600FF">
      <w:pPr>
        <w:spacing w:line="360" w:lineRule="auto"/>
        <w:ind w:firstLine="709"/>
        <w:jc w:val="both"/>
      </w:pPr>
      <w:r w:rsidRPr="00803362">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общеобразовательной организации,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00FF" w:rsidRPr="00803362" w:rsidRDefault="007600FF" w:rsidP="007600FF">
      <w:pPr>
        <w:spacing w:line="360" w:lineRule="auto"/>
        <w:ind w:firstLine="709"/>
        <w:jc w:val="both"/>
      </w:pPr>
      <w:r w:rsidRPr="00803362">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600FF" w:rsidRPr="00803362" w:rsidRDefault="007600FF" w:rsidP="007600FF">
      <w:pPr>
        <w:spacing w:line="360" w:lineRule="auto"/>
        <w:ind w:firstLine="709"/>
        <w:jc w:val="both"/>
      </w:pPr>
      <w:r w:rsidRPr="0080336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00FF" w:rsidRPr="00803362" w:rsidRDefault="007600FF" w:rsidP="007600FF">
      <w:pPr>
        <w:spacing w:line="360" w:lineRule="auto"/>
        <w:ind w:firstLine="709"/>
        <w:jc w:val="both"/>
      </w:pPr>
      <w:r w:rsidRPr="00803362">
        <w:t>Справочно: в соответствии с установленным порядком финансирования оплаты труда работников образовательных организаций:</w:t>
      </w:r>
    </w:p>
    <w:p w:rsidR="007600FF" w:rsidRPr="00803362" w:rsidRDefault="007600FF" w:rsidP="004B0876">
      <w:pPr>
        <w:numPr>
          <w:ilvl w:val="0"/>
          <w:numId w:val="82"/>
        </w:numPr>
        <w:tabs>
          <w:tab w:val="left" w:pos="1134"/>
        </w:tabs>
        <w:spacing w:line="360" w:lineRule="auto"/>
        <w:ind w:left="0" w:firstLine="851"/>
        <w:jc w:val="both"/>
      </w:pPr>
      <w:r w:rsidRPr="00803362">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7600FF" w:rsidRPr="00803362" w:rsidRDefault="007600FF" w:rsidP="004B0876">
      <w:pPr>
        <w:numPr>
          <w:ilvl w:val="0"/>
          <w:numId w:val="82"/>
        </w:numPr>
        <w:tabs>
          <w:tab w:val="left" w:pos="1134"/>
        </w:tabs>
        <w:spacing w:line="360" w:lineRule="auto"/>
        <w:ind w:left="0" w:firstLine="851"/>
        <w:jc w:val="both"/>
      </w:pPr>
      <w:r w:rsidRPr="00803362">
        <w:lastRenderedPageBreak/>
        <w:t xml:space="preserve">базовая часть фонда оплаты труда обеспечивает гарантированную заработную плату работников; </w:t>
      </w:r>
    </w:p>
    <w:p w:rsidR="007600FF" w:rsidRPr="00803362" w:rsidRDefault="007600FF" w:rsidP="004B0876">
      <w:pPr>
        <w:numPr>
          <w:ilvl w:val="0"/>
          <w:numId w:val="82"/>
        </w:numPr>
        <w:tabs>
          <w:tab w:val="left" w:pos="1134"/>
        </w:tabs>
        <w:spacing w:line="360" w:lineRule="auto"/>
        <w:ind w:left="0" w:firstLine="851"/>
        <w:jc w:val="both"/>
      </w:pPr>
      <w:r w:rsidRPr="0080336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600FF" w:rsidRPr="00803362" w:rsidRDefault="007600FF" w:rsidP="007600FF">
      <w:pPr>
        <w:spacing w:line="360" w:lineRule="auto"/>
        <w:ind w:firstLine="709"/>
        <w:jc w:val="both"/>
      </w:pPr>
      <w:r w:rsidRPr="0080336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7600FF" w:rsidRPr="00803362" w:rsidRDefault="007600FF" w:rsidP="007600FF">
      <w:pPr>
        <w:spacing w:line="360" w:lineRule="auto"/>
        <w:ind w:firstLine="709"/>
        <w:jc w:val="both"/>
      </w:pPr>
      <w:r w:rsidRPr="00803362">
        <w:t>Образовательная организация самостоятельно определяет:</w:t>
      </w:r>
    </w:p>
    <w:p w:rsidR="007600FF" w:rsidRPr="00803362" w:rsidRDefault="007600FF" w:rsidP="004B0876">
      <w:pPr>
        <w:numPr>
          <w:ilvl w:val="0"/>
          <w:numId w:val="83"/>
        </w:numPr>
        <w:tabs>
          <w:tab w:val="left" w:pos="1134"/>
        </w:tabs>
        <w:spacing w:line="360" w:lineRule="auto"/>
        <w:ind w:left="0" w:firstLine="709"/>
        <w:jc w:val="both"/>
      </w:pPr>
      <w:r w:rsidRPr="00803362">
        <w:t>соотношение базовой и стимулирующей части фонда оплаты труда;</w:t>
      </w:r>
    </w:p>
    <w:p w:rsidR="007600FF" w:rsidRPr="00803362" w:rsidRDefault="007600FF" w:rsidP="004B0876">
      <w:pPr>
        <w:numPr>
          <w:ilvl w:val="0"/>
          <w:numId w:val="83"/>
        </w:numPr>
        <w:tabs>
          <w:tab w:val="left" w:pos="1134"/>
        </w:tabs>
        <w:spacing w:line="360" w:lineRule="auto"/>
        <w:ind w:left="0" w:firstLine="709"/>
        <w:jc w:val="both"/>
      </w:pPr>
      <w:r w:rsidRPr="00803362">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7600FF" w:rsidRPr="00803362" w:rsidRDefault="007600FF" w:rsidP="004B0876">
      <w:pPr>
        <w:numPr>
          <w:ilvl w:val="0"/>
          <w:numId w:val="83"/>
        </w:numPr>
        <w:tabs>
          <w:tab w:val="left" w:pos="1134"/>
        </w:tabs>
        <w:spacing w:line="360" w:lineRule="auto"/>
        <w:ind w:left="0" w:firstLine="709"/>
        <w:jc w:val="both"/>
      </w:pPr>
      <w:r w:rsidRPr="00803362">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00FF" w:rsidRPr="00803362" w:rsidRDefault="007600FF" w:rsidP="007600FF">
      <w:pPr>
        <w:spacing w:line="360" w:lineRule="auto"/>
        <w:ind w:firstLine="709"/>
        <w:jc w:val="both"/>
      </w:pPr>
      <w:r w:rsidRPr="00803362">
        <w:t xml:space="preserve">В распределении стимулирующей части фонда оплаты труда учитывается мнение коллегиальных органов управления образовательной организации – Совет школы. </w:t>
      </w:r>
    </w:p>
    <w:p w:rsidR="007600FF" w:rsidRPr="00803362" w:rsidRDefault="007600FF" w:rsidP="007600FF">
      <w:pPr>
        <w:spacing w:line="360" w:lineRule="auto"/>
        <w:ind w:firstLine="709"/>
        <w:jc w:val="both"/>
      </w:pPr>
      <w:r w:rsidRPr="00803362">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7600FF" w:rsidRPr="00803362" w:rsidRDefault="007600FF" w:rsidP="007600FF">
      <w:pPr>
        <w:spacing w:line="360" w:lineRule="auto"/>
        <w:ind w:firstLine="709"/>
        <w:jc w:val="both"/>
      </w:pPr>
      <w:r w:rsidRPr="00803362">
        <w:t>1) проводит экономический расчет стоимости обеспечения требований ФГОС;</w:t>
      </w:r>
    </w:p>
    <w:p w:rsidR="007600FF" w:rsidRPr="00803362" w:rsidRDefault="007600FF" w:rsidP="007600FF">
      <w:pPr>
        <w:spacing w:line="360" w:lineRule="auto"/>
        <w:ind w:firstLine="709"/>
        <w:jc w:val="both"/>
      </w:pPr>
      <w:r w:rsidRPr="00803362">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7600FF" w:rsidRPr="00803362" w:rsidRDefault="007600FF" w:rsidP="007600FF">
      <w:pPr>
        <w:spacing w:line="360" w:lineRule="auto"/>
        <w:ind w:firstLine="709"/>
        <w:jc w:val="both"/>
      </w:pPr>
      <w:r w:rsidRPr="00803362">
        <w:lastRenderedPageBreak/>
        <w:t>3) определяет величину затрат на обеспечение требований к условиям реализации образовательной программы основного общего образования;</w:t>
      </w:r>
    </w:p>
    <w:p w:rsidR="007600FF" w:rsidRPr="00803362" w:rsidRDefault="007600FF" w:rsidP="007600FF">
      <w:pPr>
        <w:spacing w:line="360" w:lineRule="auto"/>
        <w:ind w:firstLine="709"/>
        <w:jc w:val="both"/>
      </w:pPr>
      <w:r w:rsidRPr="00803362">
        <w:t xml:space="preserve">4)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w:t>
      </w:r>
    </w:p>
    <w:p w:rsidR="007600FF" w:rsidRPr="00803362" w:rsidRDefault="007600FF" w:rsidP="007600FF">
      <w:pPr>
        <w:shd w:val="clear" w:color="auto" w:fill="FFFFFF"/>
        <w:tabs>
          <w:tab w:val="left" w:pos="1238"/>
        </w:tabs>
        <w:spacing w:line="360" w:lineRule="auto"/>
        <w:jc w:val="both"/>
      </w:pPr>
      <w:r w:rsidRPr="00803362">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600FF" w:rsidRPr="00803362" w:rsidRDefault="007600FF" w:rsidP="007600FF">
      <w:pPr>
        <w:pStyle w:val="3"/>
        <w:spacing w:line="360" w:lineRule="auto"/>
        <w:jc w:val="both"/>
        <w:rPr>
          <w:rFonts w:ascii="Times New Roman" w:hAnsi="Times New Roman"/>
          <w:sz w:val="24"/>
          <w:szCs w:val="24"/>
        </w:rPr>
      </w:pPr>
      <w:bookmarkStart w:id="222" w:name="_Toc450127826"/>
      <w:bookmarkStart w:id="223" w:name="_Toc391886660"/>
      <w:r w:rsidRPr="00803362">
        <w:rPr>
          <w:rFonts w:ascii="Times New Roman" w:hAnsi="Times New Roman"/>
          <w:sz w:val="24"/>
          <w:szCs w:val="24"/>
        </w:rPr>
        <w:t>3.2.3. Материально-технические условия реализации основной образовательной программы</w:t>
      </w:r>
      <w:bookmarkEnd w:id="222"/>
      <w:bookmarkEnd w:id="223"/>
      <w:r w:rsidR="00615A43">
        <w:rPr>
          <w:rFonts w:ascii="Times New Roman" w:hAnsi="Times New Roman"/>
          <w:sz w:val="24"/>
          <w:szCs w:val="24"/>
        </w:rPr>
        <w:t xml:space="preserve"> основного общего образования</w:t>
      </w:r>
    </w:p>
    <w:p w:rsidR="007600FF" w:rsidRPr="00803362" w:rsidRDefault="007600FF" w:rsidP="007600FF">
      <w:pPr>
        <w:spacing w:line="360" w:lineRule="auto"/>
        <w:jc w:val="both"/>
      </w:pPr>
    </w:p>
    <w:p w:rsidR="007600FF" w:rsidRPr="00803362" w:rsidRDefault="007600FF" w:rsidP="007600FF">
      <w:pPr>
        <w:pStyle w:val="af6"/>
        <w:rPr>
          <w:rStyle w:val="228"/>
          <w:b w:val="0"/>
          <w:bCs w:val="0"/>
          <w:sz w:val="24"/>
          <w:szCs w:val="24"/>
        </w:rPr>
      </w:pPr>
      <w:r w:rsidRPr="00803362">
        <w:rPr>
          <w:rStyle w:val="228"/>
          <w:b w:val="0"/>
          <w:sz w:val="24"/>
          <w:szCs w:val="24"/>
        </w:rPr>
        <w:t xml:space="preserve">Материально-технические условия реализации основной образовательной программы  (ООП) обеспечивают: </w:t>
      </w:r>
    </w:p>
    <w:p w:rsidR="007600FF" w:rsidRPr="00803362" w:rsidRDefault="007600FF" w:rsidP="007600FF">
      <w:pPr>
        <w:pStyle w:val="af6"/>
        <w:rPr>
          <w:rStyle w:val="228"/>
          <w:b w:val="0"/>
          <w:bCs w:val="0"/>
          <w:sz w:val="24"/>
          <w:szCs w:val="24"/>
        </w:rPr>
      </w:pPr>
      <w:r w:rsidRPr="00803362">
        <w:rPr>
          <w:rStyle w:val="228"/>
          <w:b w:val="0"/>
          <w:sz w:val="24"/>
          <w:szCs w:val="24"/>
        </w:rPr>
        <w:t xml:space="preserve">—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 </w:t>
      </w:r>
    </w:p>
    <w:p w:rsidR="007600FF" w:rsidRPr="00803362" w:rsidRDefault="007600FF" w:rsidP="007600FF">
      <w:pPr>
        <w:pStyle w:val="af6"/>
        <w:rPr>
          <w:rStyle w:val="228"/>
          <w:b w:val="0"/>
          <w:bCs w:val="0"/>
          <w:sz w:val="24"/>
          <w:szCs w:val="24"/>
        </w:rPr>
      </w:pPr>
      <w:r w:rsidRPr="00803362">
        <w:rPr>
          <w:rStyle w:val="228"/>
          <w:b w:val="0"/>
          <w:sz w:val="24"/>
          <w:szCs w:val="24"/>
        </w:rPr>
        <w:t xml:space="preserve">— соблюдение </w:t>
      </w:r>
    </w:p>
    <w:p w:rsidR="007600FF" w:rsidRPr="00803362" w:rsidRDefault="007600FF" w:rsidP="007600FF">
      <w:pPr>
        <w:pStyle w:val="af6"/>
        <w:rPr>
          <w:rStyle w:val="228"/>
          <w:b w:val="0"/>
          <w:bCs w:val="0"/>
          <w:sz w:val="24"/>
          <w:szCs w:val="24"/>
        </w:rPr>
      </w:pPr>
      <w:r w:rsidRPr="00803362">
        <w:rPr>
          <w:rStyle w:val="228"/>
          <w:b w:val="0"/>
          <w:sz w:val="24"/>
          <w:szCs w:val="24"/>
        </w:rPr>
        <w:t xml:space="preserve">Государственных санитарно-эпидемиологических правил и нормативов; </w:t>
      </w:r>
    </w:p>
    <w:p w:rsidR="007600FF" w:rsidRPr="00803362" w:rsidRDefault="007600FF" w:rsidP="007600FF">
      <w:pPr>
        <w:pStyle w:val="af6"/>
        <w:rPr>
          <w:rStyle w:val="228"/>
          <w:b w:val="0"/>
          <w:bCs w:val="0"/>
          <w:sz w:val="24"/>
          <w:szCs w:val="24"/>
        </w:rPr>
      </w:pPr>
      <w:r w:rsidRPr="00803362">
        <w:rPr>
          <w:rStyle w:val="228"/>
          <w:b w:val="0"/>
          <w:sz w:val="24"/>
          <w:szCs w:val="24"/>
        </w:rPr>
        <w:t xml:space="preserve">строительных норм и правил; </w:t>
      </w:r>
    </w:p>
    <w:p w:rsidR="007600FF" w:rsidRPr="00803362" w:rsidRDefault="007600FF" w:rsidP="007600FF">
      <w:pPr>
        <w:pStyle w:val="af6"/>
        <w:rPr>
          <w:rStyle w:val="228"/>
          <w:b w:val="0"/>
          <w:bCs w:val="0"/>
          <w:sz w:val="24"/>
          <w:szCs w:val="24"/>
        </w:rPr>
      </w:pPr>
      <w:r w:rsidRPr="00803362">
        <w:rPr>
          <w:rStyle w:val="228"/>
          <w:b w:val="0"/>
          <w:sz w:val="24"/>
          <w:szCs w:val="24"/>
        </w:rPr>
        <w:t xml:space="preserve">требований пожарной и электробезопасности; </w:t>
      </w:r>
    </w:p>
    <w:p w:rsidR="007600FF" w:rsidRPr="00803362" w:rsidRDefault="007600FF" w:rsidP="007600FF">
      <w:pPr>
        <w:pStyle w:val="af6"/>
        <w:rPr>
          <w:rStyle w:val="228"/>
          <w:b w:val="0"/>
          <w:bCs w:val="0"/>
          <w:sz w:val="24"/>
          <w:szCs w:val="24"/>
        </w:rPr>
      </w:pPr>
      <w:r w:rsidRPr="00803362">
        <w:rPr>
          <w:rStyle w:val="228"/>
          <w:b w:val="0"/>
          <w:sz w:val="24"/>
          <w:szCs w:val="24"/>
        </w:rPr>
        <w:t xml:space="preserve">требований охраны здоровья обучающихся и охраны труда работников образовательных учреждений; </w:t>
      </w:r>
    </w:p>
    <w:p w:rsidR="007600FF" w:rsidRPr="00803362" w:rsidRDefault="007600FF" w:rsidP="007600FF">
      <w:pPr>
        <w:pStyle w:val="af6"/>
        <w:rPr>
          <w:rStyle w:val="228"/>
          <w:b w:val="0"/>
          <w:bCs w:val="0"/>
          <w:sz w:val="24"/>
          <w:szCs w:val="24"/>
        </w:rPr>
      </w:pPr>
      <w:r w:rsidRPr="00803362">
        <w:rPr>
          <w:rStyle w:val="228"/>
          <w:b w:val="0"/>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общеобразовательном учреждении;</w:t>
      </w:r>
    </w:p>
    <w:p w:rsidR="007600FF" w:rsidRPr="00803362" w:rsidRDefault="007600FF" w:rsidP="00AB3FEC">
      <w:pPr>
        <w:pStyle w:val="af6"/>
        <w:rPr>
          <w:sz w:val="24"/>
          <w:szCs w:val="24"/>
        </w:rPr>
      </w:pPr>
      <w:r w:rsidRPr="00803362">
        <w:rPr>
          <w:rStyle w:val="228"/>
          <w:b w:val="0"/>
          <w:sz w:val="24"/>
          <w:szCs w:val="24"/>
        </w:rPr>
        <w:t>своевременных сроков и необходимых объемов текущего и капитального ремонта.</w:t>
      </w:r>
    </w:p>
    <w:p w:rsidR="007600FF" w:rsidRPr="00803362" w:rsidRDefault="007600FF" w:rsidP="007600FF">
      <w:pPr>
        <w:pStyle w:val="af6"/>
        <w:rPr>
          <w:color w:val="000000"/>
          <w:sz w:val="24"/>
          <w:szCs w:val="24"/>
        </w:rPr>
      </w:pPr>
      <w:r w:rsidRPr="00803362">
        <w:rPr>
          <w:sz w:val="24"/>
          <w:szCs w:val="24"/>
        </w:rPr>
        <w:tab/>
      </w:r>
      <w:r w:rsidRPr="00803362">
        <w:rPr>
          <w:color w:val="000000"/>
          <w:sz w:val="24"/>
          <w:szCs w:val="24"/>
        </w:rPr>
        <w:t>ГОУ ЯО «Ярославская общеобразовательная школа» располагает материальной и информационной базой, обеспечивающей организацию всех</w:t>
      </w:r>
      <w:r w:rsidR="00AB3FEC" w:rsidRPr="00803362">
        <w:rPr>
          <w:color w:val="000000"/>
          <w:sz w:val="24"/>
          <w:szCs w:val="24"/>
        </w:rPr>
        <w:t xml:space="preserve"> видов </w:t>
      </w:r>
      <w:r w:rsidR="00AB3FEC" w:rsidRPr="00803362">
        <w:rPr>
          <w:color w:val="000000"/>
          <w:sz w:val="24"/>
          <w:szCs w:val="24"/>
        </w:rPr>
        <w:lastRenderedPageBreak/>
        <w:t>деятельности обучающихся</w:t>
      </w:r>
      <w:r w:rsidRPr="00803362">
        <w:rPr>
          <w:color w:val="000000"/>
          <w:sz w:val="24"/>
          <w:szCs w:val="24"/>
        </w:rPr>
        <w:t xml:space="preserve">, соответствующей санитарно-эпидемиологическим и противопожарным правилам и нормам. </w:t>
      </w:r>
    </w:p>
    <w:p w:rsidR="007600FF" w:rsidRPr="00803362" w:rsidRDefault="007600FF" w:rsidP="007600FF">
      <w:pPr>
        <w:pStyle w:val="af6"/>
        <w:rPr>
          <w:color w:val="000000"/>
          <w:sz w:val="24"/>
          <w:szCs w:val="24"/>
        </w:rPr>
      </w:pPr>
      <w:r w:rsidRPr="00803362">
        <w:rPr>
          <w:sz w:val="24"/>
          <w:szCs w:val="24"/>
        </w:rPr>
        <w:tab/>
      </w:r>
      <w:r w:rsidRPr="00803362">
        <w:rPr>
          <w:color w:val="000000"/>
          <w:sz w:val="24"/>
          <w:szCs w:val="24"/>
        </w:rPr>
        <w:t>В области материально-технического обеспечения образовательного процесса школа достигла многого. В школе оборудовано</w:t>
      </w:r>
      <w:r w:rsidRPr="00803362">
        <w:rPr>
          <w:sz w:val="24"/>
          <w:szCs w:val="24"/>
        </w:rPr>
        <w:t xml:space="preserve"> 19 </w:t>
      </w:r>
      <w:r w:rsidRPr="00803362">
        <w:rPr>
          <w:color w:val="000000"/>
          <w:sz w:val="24"/>
          <w:szCs w:val="24"/>
        </w:rPr>
        <w:t xml:space="preserve">учебных кабинетов. 19 учебных кабинетов оснащены автоматизированным рабочим местом преподавателя. Все учебные кабинеты  оснащены комплектами учебной мебели в соответствии с требованиями СанПиНа. Имеющиеся лаборантские оснащены  стеллажами с раздаточными учебными материаломи. </w:t>
      </w:r>
      <w:r w:rsidRPr="00803362">
        <w:rPr>
          <w:color w:val="000000"/>
          <w:sz w:val="24"/>
          <w:szCs w:val="24"/>
        </w:rPr>
        <w:tab/>
        <w:t xml:space="preserve">В </w:t>
      </w:r>
      <w:r w:rsidRPr="00803362">
        <w:rPr>
          <w:sz w:val="24"/>
          <w:szCs w:val="24"/>
        </w:rPr>
        <w:t>10</w:t>
      </w:r>
      <w:r w:rsidRPr="00803362">
        <w:rPr>
          <w:color w:val="000000"/>
          <w:sz w:val="24"/>
          <w:szCs w:val="24"/>
        </w:rPr>
        <w:t xml:space="preserve"> кабинетах основной школы установлены  интерактивные доски.</w:t>
      </w:r>
      <w:r w:rsidRPr="00803362">
        <w:rPr>
          <w:sz w:val="24"/>
          <w:szCs w:val="24"/>
        </w:rPr>
        <w:t xml:space="preserve"> </w:t>
      </w:r>
      <w:r w:rsidRPr="00803362">
        <w:rPr>
          <w:color w:val="000000"/>
          <w:sz w:val="24"/>
          <w:szCs w:val="24"/>
        </w:rPr>
        <w:t xml:space="preserve">Имеется  фонд учебной, методической и художественной литературы, обновляется и пополняется программно-информационное обеспечение. </w:t>
      </w:r>
    </w:p>
    <w:p w:rsidR="007600FF" w:rsidRPr="00803362" w:rsidRDefault="007600FF" w:rsidP="007600FF">
      <w:pPr>
        <w:pStyle w:val="af6"/>
        <w:rPr>
          <w:color w:val="000000"/>
          <w:sz w:val="24"/>
          <w:szCs w:val="24"/>
        </w:rPr>
      </w:pPr>
      <w:r w:rsidRPr="00803362">
        <w:rPr>
          <w:color w:val="000000"/>
          <w:sz w:val="24"/>
          <w:szCs w:val="24"/>
        </w:rPr>
        <w:t xml:space="preserve">В школе расположенной на территории учреждений УФСИН России по Ярославской области созданы условия для охраны и укрепления здоровья обучающихся при помощи медицинских учреждений УФСИН.  </w:t>
      </w:r>
    </w:p>
    <w:p w:rsidR="007600FF" w:rsidRPr="00803362" w:rsidRDefault="007600FF" w:rsidP="007600FF">
      <w:pPr>
        <w:pStyle w:val="af6"/>
        <w:rPr>
          <w:color w:val="000000"/>
          <w:sz w:val="24"/>
          <w:szCs w:val="24"/>
        </w:rPr>
      </w:pPr>
      <w:r w:rsidRPr="00803362">
        <w:rPr>
          <w:color w:val="000000"/>
          <w:sz w:val="24"/>
          <w:szCs w:val="24"/>
        </w:rPr>
        <w:t>При составлении ООП ООО была проведена объективная оценка материально-технических условий реализации основной образовательной программы в школе.</w:t>
      </w:r>
    </w:p>
    <w:p w:rsidR="007600FF" w:rsidRPr="00803362" w:rsidRDefault="007600FF" w:rsidP="007600FF">
      <w:pPr>
        <w:pStyle w:val="af6"/>
        <w:rPr>
          <w:rStyle w:val="228"/>
          <w:rFonts w:eastAsia="Times New Roman"/>
          <w:bCs w:val="0"/>
          <w:color w:val="365F91"/>
          <w:sz w:val="24"/>
          <w:szCs w:val="24"/>
        </w:rPr>
      </w:pPr>
      <w:r w:rsidRPr="00803362">
        <w:rPr>
          <w:rStyle w:val="228"/>
          <w:rFonts w:eastAsia="Times New Roman"/>
          <w:sz w:val="24"/>
          <w:szCs w:val="24"/>
        </w:rPr>
        <w:tab/>
      </w:r>
    </w:p>
    <w:p w:rsidR="007600FF" w:rsidRPr="00803362" w:rsidRDefault="007600FF" w:rsidP="007600FF">
      <w:pPr>
        <w:pStyle w:val="af6"/>
        <w:spacing w:line="240" w:lineRule="auto"/>
        <w:rPr>
          <w:rStyle w:val="1919"/>
          <w:bCs/>
          <w:sz w:val="24"/>
          <w:szCs w:val="24"/>
        </w:rPr>
      </w:pPr>
      <w:r w:rsidRPr="00803362">
        <w:rPr>
          <w:rStyle w:val="1919"/>
          <w:sz w:val="24"/>
          <w:szCs w:val="24"/>
        </w:rPr>
        <w:t>Оценка материально-технических условий реализации</w:t>
      </w:r>
      <w:r w:rsidRPr="00803362">
        <w:rPr>
          <w:rStyle w:val="1918"/>
          <w:sz w:val="24"/>
          <w:szCs w:val="24"/>
        </w:rPr>
        <w:t xml:space="preserve"> </w:t>
      </w:r>
      <w:r w:rsidRPr="00803362">
        <w:rPr>
          <w:rStyle w:val="1919"/>
          <w:sz w:val="24"/>
          <w:szCs w:val="24"/>
        </w:rPr>
        <w:t>основной образовательной программы</w:t>
      </w:r>
    </w:p>
    <w:p w:rsidR="007600FF" w:rsidRPr="00803362" w:rsidRDefault="007600FF" w:rsidP="007600FF">
      <w:pPr>
        <w:pStyle w:val="af6"/>
        <w:spacing w:line="240" w:lineRule="auto"/>
        <w:rPr>
          <w:rStyle w:val="1919"/>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4891"/>
        <w:gridCol w:w="3481"/>
      </w:tblGrid>
      <w:tr w:rsidR="007600FF" w:rsidRPr="00803362" w:rsidTr="006C61E3">
        <w:tc>
          <w:tcPr>
            <w:tcW w:w="763" w:type="dxa"/>
            <w:tcBorders>
              <w:top w:val="single" w:sz="4" w:space="0" w:color="auto"/>
              <w:left w:val="single" w:sz="4" w:space="0" w:color="auto"/>
              <w:bottom w:val="single" w:sz="4" w:space="0" w:color="auto"/>
              <w:right w:val="single" w:sz="4" w:space="0" w:color="auto"/>
            </w:tcBorders>
            <w:hideMark/>
          </w:tcPr>
          <w:p w:rsidR="007600FF" w:rsidRPr="00803362" w:rsidRDefault="007600FF" w:rsidP="00AB3FEC">
            <w:pPr>
              <w:pStyle w:val="af6"/>
              <w:spacing w:line="240" w:lineRule="auto"/>
              <w:rPr>
                <w:sz w:val="24"/>
                <w:szCs w:val="24"/>
              </w:rPr>
            </w:pPr>
            <w:r w:rsidRPr="00803362">
              <w:rPr>
                <w:rStyle w:val="1919"/>
                <w:sz w:val="24"/>
                <w:szCs w:val="24"/>
              </w:rPr>
              <w:t>№</w:t>
            </w:r>
            <w:r w:rsidRPr="00803362">
              <w:rPr>
                <w:rStyle w:val="1918"/>
                <w:sz w:val="24"/>
                <w:szCs w:val="24"/>
              </w:rPr>
              <w:t xml:space="preserve"> </w:t>
            </w:r>
            <w:r w:rsidRPr="00803362">
              <w:rPr>
                <w:rStyle w:val="1919"/>
                <w:sz w:val="24"/>
                <w:szCs w:val="24"/>
              </w:rPr>
              <w:t>п/п</w:t>
            </w:r>
          </w:p>
        </w:tc>
        <w:tc>
          <w:tcPr>
            <w:tcW w:w="4891"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rStyle w:val="1919"/>
                <w:sz w:val="24"/>
                <w:szCs w:val="24"/>
              </w:rPr>
              <w:t>Требования ФГОС, нормативных и локальных актов</w:t>
            </w:r>
          </w:p>
        </w:tc>
        <w:tc>
          <w:tcPr>
            <w:tcW w:w="3481"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rStyle w:val="1919"/>
                <w:sz w:val="24"/>
                <w:szCs w:val="24"/>
              </w:rPr>
              <w:t>Необходимо/имеются в наличии</w:t>
            </w:r>
          </w:p>
        </w:tc>
      </w:tr>
      <w:tr w:rsidR="007600FF" w:rsidRPr="00803362" w:rsidTr="006C61E3">
        <w:tc>
          <w:tcPr>
            <w:tcW w:w="763"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1</w:t>
            </w:r>
          </w:p>
        </w:tc>
        <w:tc>
          <w:tcPr>
            <w:tcW w:w="489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AB3FEC">
            <w:pPr>
              <w:pStyle w:val="af6"/>
              <w:spacing w:line="240" w:lineRule="auto"/>
              <w:ind w:firstLine="0"/>
              <w:rPr>
                <w:sz w:val="24"/>
                <w:szCs w:val="24"/>
              </w:rPr>
            </w:pPr>
            <w:r w:rsidRPr="00803362">
              <w:rPr>
                <w:rStyle w:val="1222"/>
                <w:sz w:val="24"/>
                <w:szCs w:val="24"/>
              </w:rPr>
              <w:t>Учебные кабинеты с автоматизированными рабочими местами</w:t>
            </w:r>
            <w:r w:rsidRPr="00803362">
              <w:rPr>
                <w:rStyle w:val="1221"/>
                <w:sz w:val="24"/>
                <w:szCs w:val="24"/>
              </w:rPr>
              <w:t xml:space="preserve"> </w:t>
            </w:r>
            <w:r w:rsidRPr="00803362">
              <w:rPr>
                <w:rStyle w:val="1222"/>
                <w:sz w:val="24"/>
                <w:szCs w:val="24"/>
              </w:rPr>
              <w:t xml:space="preserve"> педагогических</w:t>
            </w:r>
            <w:r w:rsidRPr="00803362">
              <w:rPr>
                <w:rStyle w:val="1221"/>
                <w:sz w:val="24"/>
                <w:szCs w:val="24"/>
              </w:rPr>
              <w:t xml:space="preserve"> </w:t>
            </w:r>
            <w:r w:rsidRPr="00803362">
              <w:rPr>
                <w:rStyle w:val="1222"/>
                <w:sz w:val="24"/>
                <w:szCs w:val="24"/>
              </w:rPr>
              <w:t>работников</w:t>
            </w:r>
          </w:p>
        </w:tc>
        <w:tc>
          <w:tcPr>
            <w:tcW w:w="348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19</w:t>
            </w:r>
          </w:p>
        </w:tc>
      </w:tr>
      <w:tr w:rsidR="007600FF" w:rsidRPr="00803362" w:rsidTr="006C61E3">
        <w:tc>
          <w:tcPr>
            <w:tcW w:w="763"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2</w:t>
            </w:r>
          </w:p>
        </w:tc>
        <w:tc>
          <w:tcPr>
            <w:tcW w:w="489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ind w:firstLine="0"/>
              <w:rPr>
                <w:sz w:val="24"/>
                <w:szCs w:val="24"/>
              </w:rPr>
            </w:pPr>
            <w:r w:rsidRPr="00803362">
              <w:rPr>
                <w:rStyle w:val="1222"/>
                <w:sz w:val="24"/>
                <w:szCs w:val="24"/>
              </w:rPr>
              <w:t>Помещения для занятий учебно-исследовательской и проектной</w:t>
            </w:r>
            <w:r w:rsidRPr="00803362">
              <w:rPr>
                <w:rStyle w:val="1221"/>
                <w:sz w:val="24"/>
                <w:szCs w:val="24"/>
              </w:rPr>
              <w:t xml:space="preserve"> </w:t>
            </w:r>
            <w:r w:rsidRPr="00803362">
              <w:rPr>
                <w:rStyle w:val="1222"/>
                <w:sz w:val="24"/>
                <w:szCs w:val="24"/>
              </w:rPr>
              <w:t>деятельностью</w:t>
            </w:r>
          </w:p>
        </w:tc>
        <w:tc>
          <w:tcPr>
            <w:tcW w:w="3481" w:type="dxa"/>
            <w:tcBorders>
              <w:top w:val="single" w:sz="4" w:space="0" w:color="auto"/>
              <w:left w:val="single" w:sz="4" w:space="0" w:color="auto"/>
              <w:bottom w:val="single" w:sz="4" w:space="0" w:color="auto"/>
              <w:right w:val="single" w:sz="4" w:space="0" w:color="auto"/>
            </w:tcBorders>
            <w:vAlign w:val="center"/>
            <w:hideMark/>
          </w:tcPr>
          <w:p w:rsidR="007600FF" w:rsidRPr="00803362" w:rsidRDefault="007600FF" w:rsidP="006C61E3">
            <w:pPr>
              <w:pStyle w:val="af6"/>
              <w:spacing w:line="240" w:lineRule="auto"/>
              <w:rPr>
                <w:sz w:val="24"/>
                <w:szCs w:val="24"/>
              </w:rPr>
            </w:pPr>
            <w:r w:rsidRPr="00803362">
              <w:rPr>
                <w:sz w:val="24"/>
                <w:szCs w:val="24"/>
              </w:rPr>
              <w:t>7/7</w:t>
            </w:r>
            <w:r w:rsidRPr="00803362">
              <w:rPr>
                <w:sz w:val="24"/>
                <w:szCs w:val="24"/>
              </w:rPr>
              <w:br/>
              <w:t xml:space="preserve"> (используются лаборантские химии, физики, биологии, географии, информатики)</w:t>
            </w:r>
          </w:p>
        </w:tc>
      </w:tr>
    </w:tbl>
    <w:p w:rsidR="007600FF" w:rsidRPr="00803362" w:rsidRDefault="007600FF" w:rsidP="007600FF">
      <w:pPr>
        <w:pStyle w:val="af6"/>
        <w:spacing w:line="240" w:lineRule="auto"/>
        <w:rPr>
          <w:sz w:val="24"/>
          <w:szCs w:val="24"/>
        </w:rPr>
      </w:pPr>
    </w:p>
    <w:p w:rsidR="007600FF" w:rsidRPr="00803362" w:rsidRDefault="007600FF" w:rsidP="007600FF">
      <w:pPr>
        <w:pStyle w:val="af6"/>
        <w:spacing w:line="240" w:lineRule="auto"/>
        <w:rPr>
          <w:sz w:val="24"/>
          <w:szCs w:val="24"/>
        </w:rPr>
      </w:pPr>
      <w:r w:rsidRPr="00803362">
        <w:rPr>
          <w:sz w:val="24"/>
          <w:szCs w:val="24"/>
        </w:rPr>
        <w:t>Необходимое оборудование и оснащение  в образовательном учреждении</w:t>
      </w:r>
    </w:p>
    <w:p w:rsidR="007600FF" w:rsidRPr="00803362" w:rsidRDefault="007600FF" w:rsidP="007600FF">
      <w:pPr>
        <w:pStyle w:val="af6"/>
        <w:spacing w:line="240" w:lineRule="auto"/>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4838"/>
        <w:gridCol w:w="2640"/>
      </w:tblGrid>
      <w:tr w:rsidR="007600FF" w:rsidRPr="00803362" w:rsidTr="006C61E3">
        <w:trPr>
          <w:tblHeader/>
        </w:trPr>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lang w:val="en-US"/>
              </w:rPr>
            </w:pPr>
            <w:r w:rsidRPr="00803362">
              <w:rPr>
                <w:sz w:val="24"/>
                <w:szCs w:val="24"/>
                <w:lang w:val="en-US"/>
              </w:rPr>
              <w:t>Компоненты оснащения</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lang w:val="en-US"/>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lang w:val="en-US"/>
              </w:rPr>
              <w:t>Необходимо/</w:t>
            </w:r>
          </w:p>
          <w:p w:rsidR="007600FF" w:rsidRPr="00803362" w:rsidRDefault="007600FF" w:rsidP="006C61E3">
            <w:pPr>
              <w:pStyle w:val="af6"/>
              <w:spacing w:line="240" w:lineRule="auto"/>
              <w:rPr>
                <w:sz w:val="24"/>
                <w:szCs w:val="24"/>
                <w:lang w:val="en-US"/>
              </w:rPr>
            </w:pPr>
            <w:r w:rsidRPr="00803362">
              <w:rPr>
                <w:sz w:val="24"/>
                <w:szCs w:val="24"/>
              </w:rPr>
              <w:t>и</w:t>
            </w:r>
            <w:r w:rsidRPr="00803362">
              <w:rPr>
                <w:sz w:val="24"/>
                <w:szCs w:val="24"/>
                <w:lang w:val="en-US"/>
              </w:rPr>
              <w:t>меется в наличии</w:t>
            </w:r>
          </w:p>
        </w:tc>
      </w:tr>
      <w:tr w:rsidR="007600FF" w:rsidRPr="00803362" w:rsidTr="006C61E3">
        <w:tc>
          <w:tcPr>
            <w:tcW w:w="2552" w:type="dxa"/>
            <w:vMerge w:val="restart"/>
            <w:tcBorders>
              <w:top w:val="single" w:sz="4" w:space="0" w:color="auto"/>
              <w:left w:val="single" w:sz="4" w:space="0" w:color="auto"/>
              <w:bottom w:val="nil"/>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 Компоненты оснащения учебного (предметного) кабинета основной школы</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1.1. Нормативные документы, программно-методическое обеспечение, локальные акты: должностные инструкции учителя-предметника, паспорт учебного кабинета, Положение о рабочей программе, Положение о промежуточной аттестации обучающихся,  Положение о  проектной деятельности обучающихся, рабочие программы по предметам</w:t>
            </w:r>
          </w:p>
        </w:tc>
        <w:tc>
          <w:tcPr>
            <w:tcW w:w="2640" w:type="dxa"/>
            <w:tcBorders>
              <w:top w:val="single" w:sz="4" w:space="0" w:color="auto"/>
              <w:left w:val="single" w:sz="4" w:space="0" w:color="auto"/>
              <w:bottom w:val="single" w:sz="4" w:space="0" w:color="auto"/>
              <w:right w:val="single" w:sz="4" w:space="0" w:color="auto"/>
            </w:tcBorders>
            <w:vAlign w:val="center"/>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 xml:space="preserve">Открыт доступ с помощью сети Интернет к необходимым документам федерального, регионального и </w:t>
            </w:r>
            <w:r w:rsidRPr="00803362">
              <w:rPr>
                <w:sz w:val="24"/>
                <w:szCs w:val="24"/>
              </w:rPr>
              <w:lastRenderedPageBreak/>
              <w:t>муниципального уровней в кабинете директора.</w:t>
            </w:r>
          </w:p>
          <w:p w:rsidR="007600FF" w:rsidRPr="00803362" w:rsidRDefault="007600FF" w:rsidP="006C61E3">
            <w:pPr>
              <w:pStyle w:val="af6"/>
              <w:spacing w:line="240" w:lineRule="auto"/>
              <w:rPr>
                <w:color w:val="FF0000"/>
                <w:sz w:val="24"/>
                <w:szCs w:val="24"/>
              </w:rPr>
            </w:pPr>
          </w:p>
        </w:tc>
      </w:tr>
      <w:tr w:rsidR="007600FF" w:rsidRPr="00803362" w:rsidTr="006C61E3">
        <w:trPr>
          <w:trHeight w:val="1860"/>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1.2. Учебно-методические материалы:</w:t>
            </w:r>
          </w:p>
          <w:p w:rsidR="007600FF" w:rsidRPr="00803362" w:rsidRDefault="007600FF" w:rsidP="006C61E3">
            <w:pPr>
              <w:pStyle w:val="af6"/>
              <w:spacing w:line="240" w:lineRule="auto"/>
              <w:rPr>
                <w:sz w:val="24"/>
                <w:szCs w:val="24"/>
              </w:rPr>
            </w:pPr>
            <w:r w:rsidRPr="00803362">
              <w:rPr>
                <w:sz w:val="24"/>
                <w:szCs w:val="24"/>
              </w:rPr>
              <w:t>1.2.1. УМК по всем предметам инварианта</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 xml:space="preserve"> Имеются, </w:t>
            </w:r>
          </w:p>
          <w:p w:rsidR="007600FF" w:rsidRPr="00803362" w:rsidRDefault="007600FF" w:rsidP="006C61E3">
            <w:pPr>
              <w:pStyle w:val="af6"/>
              <w:spacing w:line="240" w:lineRule="auto"/>
              <w:rPr>
                <w:sz w:val="24"/>
                <w:szCs w:val="24"/>
              </w:rPr>
            </w:pPr>
            <w:r w:rsidRPr="00803362">
              <w:rPr>
                <w:sz w:val="24"/>
                <w:szCs w:val="24"/>
              </w:rPr>
              <w:t xml:space="preserve">проведена «ревизия» и систематизация УМК по всем предметам </w:t>
            </w:r>
          </w:p>
          <w:p w:rsidR="007600FF" w:rsidRPr="00803362" w:rsidRDefault="007600FF" w:rsidP="006C61E3">
            <w:pPr>
              <w:pStyle w:val="af6"/>
              <w:spacing w:line="240" w:lineRule="auto"/>
              <w:rPr>
                <w:sz w:val="24"/>
                <w:szCs w:val="24"/>
              </w:rPr>
            </w:pPr>
          </w:p>
        </w:tc>
      </w:tr>
      <w:tr w:rsidR="007600FF" w:rsidRPr="00803362" w:rsidTr="006C61E3">
        <w:trPr>
          <w:trHeight w:val="2610"/>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1.2.2. Дидактические и раздаточные материалы по всем предметам инварианта и компонента, формируемого образовательным учреждением</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 xml:space="preserve"> Начался процесс накопления материалов по новым технологиям, соответствующим ФГОС, составляются технологические карты уроков. </w:t>
            </w:r>
          </w:p>
          <w:p w:rsidR="007600FF" w:rsidRPr="00803362" w:rsidRDefault="007600FF" w:rsidP="006C61E3">
            <w:pPr>
              <w:pStyle w:val="af6"/>
              <w:spacing w:line="240" w:lineRule="auto"/>
              <w:rPr>
                <w:sz w:val="24"/>
                <w:szCs w:val="24"/>
              </w:rPr>
            </w:pPr>
          </w:p>
        </w:tc>
      </w:tr>
      <w:tr w:rsidR="007600FF" w:rsidRPr="00803362" w:rsidTr="006C61E3">
        <w:trPr>
          <w:trHeight w:val="992"/>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1.2.3. Аудиозаписи, видеозаписи, электронные учебные пособия по содержанию учебных предметов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iCs/>
                <w:sz w:val="24"/>
                <w:szCs w:val="24"/>
              </w:rPr>
              <w:t>Имеются по всем предметам.</w:t>
            </w:r>
          </w:p>
          <w:p w:rsidR="007600FF" w:rsidRPr="00803362" w:rsidRDefault="007600FF" w:rsidP="006C61E3">
            <w:pPr>
              <w:pStyle w:val="af6"/>
              <w:spacing w:line="240" w:lineRule="auto"/>
              <w:rPr>
                <w:sz w:val="24"/>
                <w:szCs w:val="24"/>
              </w:rPr>
            </w:pPr>
          </w:p>
        </w:tc>
      </w:tr>
      <w:tr w:rsidR="007600FF" w:rsidRPr="00803362" w:rsidTr="006C61E3">
        <w:trPr>
          <w:trHeight w:val="1829"/>
        </w:trPr>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1.2.4. ТСО, компьютерные, информационно-коммуникационные средства во всех учебных кабинетах (паспорта кабинетов)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iCs/>
                <w:sz w:val="24"/>
                <w:szCs w:val="24"/>
              </w:rPr>
            </w:pPr>
            <w:r w:rsidRPr="00803362">
              <w:rPr>
                <w:iCs/>
                <w:sz w:val="24"/>
                <w:szCs w:val="24"/>
              </w:rPr>
              <w:t>Планируется замена компьютеров, принтеров,   проекторов с истекшим сроком эксплуатации.</w:t>
            </w:r>
          </w:p>
        </w:tc>
      </w:tr>
      <w:tr w:rsidR="007600FF" w:rsidRPr="00803362" w:rsidTr="006C61E3">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1.2.5. Учебно-практическое оборудование</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color w:val="000000"/>
                <w:sz w:val="24"/>
                <w:szCs w:val="24"/>
              </w:rPr>
            </w:pPr>
            <w:r w:rsidRPr="00803362">
              <w:rPr>
                <w:color w:val="000000"/>
                <w:sz w:val="24"/>
                <w:szCs w:val="24"/>
              </w:rPr>
              <w:t xml:space="preserve">Большинство учебных кабинетов оборудовано не в полном объёме. </w:t>
            </w:r>
          </w:p>
          <w:p w:rsidR="007600FF" w:rsidRPr="00803362" w:rsidRDefault="007600FF" w:rsidP="006C61E3">
            <w:pPr>
              <w:pStyle w:val="af6"/>
              <w:spacing w:line="240" w:lineRule="auto"/>
              <w:rPr>
                <w:color w:val="000000"/>
                <w:sz w:val="24"/>
                <w:szCs w:val="24"/>
              </w:rPr>
            </w:pPr>
            <w:r w:rsidRPr="00803362">
              <w:rPr>
                <w:color w:val="000000"/>
                <w:sz w:val="24"/>
                <w:szCs w:val="24"/>
              </w:rPr>
              <w:t xml:space="preserve">В кабинетах иностранного языка отсутствуют лингафонные устройства. </w:t>
            </w:r>
          </w:p>
        </w:tc>
      </w:tr>
      <w:tr w:rsidR="007600FF" w:rsidRPr="00803362" w:rsidTr="006C61E3">
        <w:tc>
          <w:tcPr>
            <w:tcW w:w="2552" w:type="dxa"/>
            <w:vMerge/>
            <w:tcBorders>
              <w:top w:val="single" w:sz="4" w:space="0" w:color="auto"/>
              <w:left w:val="single" w:sz="4" w:space="0" w:color="auto"/>
              <w:bottom w:val="nil"/>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1.2.6.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Обеспечено в полном объёме</w:t>
            </w:r>
          </w:p>
        </w:tc>
      </w:tr>
      <w:tr w:rsidR="007600FF" w:rsidRPr="00803362" w:rsidTr="006C61E3">
        <w:trPr>
          <w:trHeight w:val="300"/>
        </w:trPr>
        <w:tc>
          <w:tcPr>
            <w:tcW w:w="2552" w:type="dxa"/>
            <w:tcBorders>
              <w:top w:val="single" w:sz="4" w:space="0" w:color="auto"/>
              <w:left w:val="single" w:sz="4" w:space="0" w:color="auto"/>
              <w:bottom w:val="nil"/>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 Компоненты оснащения методического кабинета основной школы</w:t>
            </w:r>
          </w:p>
          <w:p w:rsidR="007600FF" w:rsidRPr="00803362" w:rsidRDefault="007600FF" w:rsidP="006C61E3">
            <w:pPr>
              <w:pStyle w:val="af6"/>
              <w:spacing w:line="240" w:lineRule="auto"/>
              <w:rPr>
                <w:sz w:val="24"/>
                <w:szCs w:val="24"/>
              </w:rPr>
            </w:pPr>
            <w:r w:rsidRPr="00803362">
              <w:rPr>
                <w:sz w:val="24"/>
                <w:szCs w:val="24"/>
              </w:rPr>
              <w:t xml:space="preserve">(В связи со спецификой учреждения, </w:t>
            </w:r>
            <w:r w:rsidRPr="00803362">
              <w:rPr>
                <w:sz w:val="24"/>
                <w:szCs w:val="24"/>
              </w:rPr>
              <w:lastRenderedPageBreak/>
              <w:t>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организация не имеет возможности выделить отдельное помещение для методического кобинета. Все необходимое оборудование и документация находятся в кабинетах: директора, заместителя директора, лаборантских учителей)</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lastRenderedPageBreak/>
              <w:t xml:space="preserve">2.1.Нормативные документы федерального, регионального и муниципального уровней, локальные акты </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w:t>
            </w:r>
          </w:p>
          <w:p w:rsidR="007600FF" w:rsidRPr="00803362" w:rsidRDefault="007600FF" w:rsidP="006C61E3">
            <w:pPr>
              <w:pStyle w:val="af6"/>
              <w:spacing w:line="240" w:lineRule="auto"/>
              <w:rPr>
                <w:sz w:val="24"/>
                <w:szCs w:val="24"/>
              </w:rPr>
            </w:pPr>
            <w:r w:rsidRPr="00803362">
              <w:rPr>
                <w:sz w:val="24"/>
                <w:szCs w:val="24"/>
              </w:rPr>
              <w:t xml:space="preserve">Открыт доступ с помощью сети Интернет к необходимым документам федерального, регионального и </w:t>
            </w:r>
            <w:r w:rsidRPr="00803362">
              <w:rPr>
                <w:sz w:val="24"/>
                <w:szCs w:val="24"/>
              </w:rPr>
              <w:lastRenderedPageBreak/>
              <w:t xml:space="preserve">муниципального уровней </w:t>
            </w:r>
          </w:p>
        </w:tc>
      </w:tr>
      <w:tr w:rsidR="007600FF" w:rsidRPr="00803362" w:rsidTr="006C61E3">
        <w:tc>
          <w:tcPr>
            <w:tcW w:w="2552" w:type="dxa"/>
            <w:vMerge w:val="restart"/>
            <w:tcBorders>
              <w:top w:val="nil"/>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2.2. Школьная документация по всем направлениям работы.</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Имеется </w:t>
            </w:r>
          </w:p>
        </w:tc>
      </w:tr>
      <w:tr w:rsidR="007600FF" w:rsidRPr="00803362" w:rsidTr="006C61E3">
        <w:tc>
          <w:tcPr>
            <w:tcW w:w="2552" w:type="dxa"/>
            <w:vMerge/>
            <w:tcBorders>
              <w:top w:val="nil"/>
              <w:left w:val="single" w:sz="4" w:space="0" w:color="auto"/>
              <w:bottom w:val="single" w:sz="4" w:space="0" w:color="auto"/>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2.3. Комплекты диагностических материалов: контрольные работы, тесты по предметам, опросники для учащихся и педагогов по достижению планируемых результатов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частично пополнены </w:t>
            </w:r>
          </w:p>
        </w:tc>
      </w:tr>
      <w:tr w:rsidR="007600FF" w:rsidRPr="00803362" w:rsidTr="006C61E3">
        <w:tc>
          <w:tcPr>
            <w:tcW w:w="2552" w:type="dxa"/>
            <w:vMerge/>
            <w:tcBorders>
              <w:top w:val="nil"/>
              <w:left w:val="single" w:sz="4" w:space="0" w:color="auto"/>
              <w:bottom w:val="single" w:sz="4" w:space="0" w:color="auto"/>
              <w:right w:val="single" w:sz="4" w:space="0" w:color="auto"/>
            </w:tcBorders>
            <w:vAlign w:val="center"/>
            <w:hideMark/>
          </w:tcPr>
          <w:p w:rsidR="007600FF" w:rsidRPr="00803362" w:rsidRDefault="007600FF" w:rsidP="006C61E3">
            <w:pPr>
              <w:rPr>
                <w:rFonts w:eastAsia="Calibri"/>
                <w:lang w:eastAsia="en-US"/>
              </w:rPr>
            </w:pP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2.4</w:t>
            </w:r>
            <w:r w:rsidRPr="00803362">
              <w:rPr>
                <w:color w:val="FF0000"/>
                <w:sz w:val="24"/>
                <w:szCs w:val="24"/>
              </w:rPr>
              <w:t xml:space="preserve">. </w:t>
            </w:r>
            <w:r w:rsidRPr="00803362">
              <w:rPr>
                <w:sz w:val="24"/>
                <w:szCs w:val="24"/>
              </w:rPr>
              <w:t>Базы данных: учащихся, педагогических работников</w:t>
            </w: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Имеются </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3. Компоненты оснащения мастерских по технологии (В связи со спецификой учреждения, 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w:t>
            </w:r>
            <w:r w:rsidRPr="00803362">
              <w:rPr>
                <w:sz w:val="24"/>
                <w:szCs w:val="24"/>
              </w:rPr>
              <w:lastRenderedPageBreak/>
              <w:t>организация не имеет возможности выделить отдельное помещение для мастерской по технологии. Необходимое  оборудование находятся в кабинете преподавателя).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1E06C0" w:rsidP="006C61E3">
            <w:pPr>
              <w:pStyle w:val="af6"/>
              <w:spacing w:line="240" w:lineRule="auto"/>
              <w:rPr>
                <w:sz w:val="24"/>
                <w:szCs w:val="24"/>
              </w:rPr>
            </w:pPr>
            <w:r w:rsidRPr="00803362">
              <w:rPr>
                <w:sz w:val="24"/>
                <w:szCs w:val="24"/>
              </w:rPr>
              <w:lastRenderedPageBreak/>
              <w:t xml:space="preserve">3.1. </w:t>
            </w:r>
            <w:r w:rsidR="007600FF" w:rsidRPr="00803362">
              <w:rPr>
                <w:sz w:val="24"/>
                <w:szCs w:val="24"/>
              </w:rPr>
              <w:t>Учебные презентации, дидактический материал,  раздаточный материал</w:t>
            </w:r>
          </w:p>
          <w:p w:rsidR="007600FF" w:rsidRPr="00803362" w:rsidRDefault="007600FF" w:rsidP="006C61E3">
            <w:pPr>
              <w:pStyle w:val="af6"/>
              <w:spacing w:line="240" w:lineRule="auto"/>
              <w:rPr>
                <w:sz w:val="24"/>
                <w:szCs w:val="24"/>
              </w:rPr>
            </w:pPr>
            <w:r w:rsidRPr="00803362">
              <w:rPr>
                <w:sz w:val="24"/>
                <w:szCs w:val="24"/>
              </w:rPr>
              <w:t>3.2.Автоматизированное рабочее место преподавателя</w:t>
            </w:r>
          </w:p>
          <w:p w:rsidR="007600FF" w:rsidRPr="00803362" w:rsidRDefault="007600FF" w:rsidP="006C61E3">
            <w:pPr>
              <w:pStyle w:val="af6"/>
              <w:spacing w:line="240" w:lineRule="auto"/>
              <w:rPr>
                <w:sz w:val="24"/>
                <w:szCs w:val="24"/>
              </w:rPr>
            </w:pPr>
            <w:r w:rsidRPr="00803362">
              <w:rPr>
                <w:sz w:val="24"/>
                <w:szCs w:val="24"/>
              </w:rPr>
              <w:t>3.3.  Цифровой проектор.</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Имеется </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jc w:val="left"/>
              <w:rPr>
                <w:sz w:val="24"/>
                <w:szCs w:val="24"/>
              </w:rPr>
            </w:pPr>
            <w:r w:rsidRPr="00803362">
              <w:rPr>
                <w:sz w:val="24"/>
                <w:szCs w:val="24"/>
              </w:rPr>
              <w:lastRenderedPageBreak/>
              <w:t>4. Компоненты оснащения помещений для занятий физической культуры. (В связи со спецификой учреждения, находящейся на территории учреждений УФСИН Росиии по Ярославской области использующей здание и помещения на основе оперативного управления,  образовательная организация не имеет возможности выделить отдельное помещение для занятий физической культуры.  Все необходимое оборудование и документация находятся в кабинете преподавателя),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4.1. Учебные презентации,  дидактический материал,  раздаточный материал</w:t>
            </w:r>
          </w:p>
          <w:p w:rsidR="007600FF" w:rsidRPr="00803362" w:rsidRDefault="007600FF" w:rsidP="006C61E3">
            <w:pPr>
              <w:pStyle w:val="af6"/>
              <w:spacing w:line="240" w:lineRule="auto"/>
              <w:rPr>
                <w:sz w:val="24"/>
                <w:szCs w:val="24"/>
              </w:rPr>
            </w:pPr>
            <w:r w:rsidRPr="00803362">
              <w:rPr>
                <w:sz w:val="24"/>
                <w:szCs w:val="24"/>
              </w:rPr>
              <w:t>4.2.Автоматизированное рабочее место преподавателя</w:t>
            </w:r>
          </w:p>
          <w:p w:rsidR="007600FF" w:rsidRPr="00803362" w:rsidRDefault="007600FF" w:rsidP="006C61E3">
            <w:pPr>
              <w:pStyle w:val="af6"/>
              <w:spacing w:line="240" w:lineRule="auto"/>
              <w:rPr>
                <w:sz w:val="24"/>
                <w:szCs w:val="24"/>
              </w:rPr>
            </w:pPr>
            <w:r w:rsidRPr="00803362">
              <w:rPr>
                <w:sz w:val="24"/>
                <w:szCs w:val="24"/>
              </w:rPr>
              <w:t>4.3.  Цифровой проектор.</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ind w:firstLine="0"/>
              <w:rPr>
                <w:sz w:val="24"/>
                <w:szCs w:val="24"/>
              </w:rPr>
            </w:pPr>
            <w:r w:rsidRPr="00803362">
              <w:rPr>
                <w:sz w:val="24"/>
                <w:szCs w:val="24"/>
              </w:rPr>
              <w:t xml:space="preserve">    Имеются</w:t>
            </w:r>
          </w:p>
          <w:p w:rsidR="007600FF" w:rsidRPr="00803362" w:rsidRDefault="007600FF" w:rsidP="006C61E3">
            <w:pPr>
              <w:pStyle w:val="af6"/>
              <w:spacing w:line="240" w:lineRule="auto"/>
              <w:ind w:firstLine="0"/>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     Имеется</w:t>
            </w:r>
          </w:p>
          <w:p w:rsidR="007600FF" w:rsidRPr="00803362" w:rsidRDefault="007600FF" w:rsidP="006C61E3">
            <w:pPr>
              <w:pStyle w:val="af6"/>
              <w:spacing w:line="240" w:lineRule="auto"/>
              <w:ind w:firstLine="0"/>
              <w:rPr>
                <w:sz w:val="24"/>
                <w:szCs w:val="24"/>
              </w:rPr>
            </w:pPr>
          </w:p>
          <w:p w:rsidR="007600FF" w:rsidRPr="00803362" w:rsidRDefault="007600FF" w:rsidP="006C61E3">
            <w:pPr>
              <w:pStyle w:val="af6"/>
              <w:spacing w:line="240" w:lineRule="auto"/>
              <w:ind w:firstLine="0"/>
              <w:rPr>
                <w:sz w:val="24"/>
                <w:szCs w:val="24"/>
              </w:rPr>
            </w:pPr>
            <w:r w:rsidRPr="00803362">
              <w:rPr>
                <w:sz w:val="24"/>
                <w:szCs w:val="24"/>
              </w:rPr>
              <w:t xml:space="preserve">      Имеется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5. Компоненты оснащения помещений для занятий общекультурного направления</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5.1. Музыкальный  центр, магнитофон, проектор, гармонь, синтезатор, 2 аккустических гитары.</w:t>
            </w:r>
          </w:p>
          <w:p w:rsidR="007600FF" w:rsidRPr="00803362" w:rsidRDefault="007600FF" w:rsidP="006C61E3">
            <w:pPr>
              <w:pStyle w:val="af6"/>
              <w:spacing w:line="240" w:lineRule="auto"/>
              <w:rPr>
                <w:sz w:val="24"/>
                <w:szCs w:val="24"/>
              </w:rPr>
            </w:pPr>
            <w:r w:rsidRPr="00803362">
              <w:rPr>
                <w:sz w:val="24"/>
                <w:szCs w:val="24"/>
              </w:rPr>
              <w:t xml:space="preserve">5.2.Дидактический материал, мультимедийные презентации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Имеются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6.Компоненты оснащения помещения для психологического сопровождения обучающихся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6.1. Психологическая служба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lastRenderedPageBreak/>
              <w:t>7.Компоненты оснащения помещений для питания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7.1. Столовые учреждений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r w:rsidRPr="00803362">
              <w:rPr>
                <w:sz w:val="24"/>
                <w:szCs w:val="24"/>
              </w:rPr>
              <w:t xml:space="preserve">Имеется </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8. Компоненты оснащения помещений медицинского обслуживания</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8.1. Медицинские части на территории учреждений УФСИН.</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ind w:firstLine="0"/>
              <w:rPr>
                <w:sz w:val="24"/>
                <w:szCs w:val="24"/>
              </w:rPr>
            </w:pP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9. Компоненты оснащения помещений для проектной и исследовательской деятельности (используются лаборантские химии, физики, биологии, географии, информатики)</w:t>
            </w:r>
          </w:p>
        </w:tc>
        <w:tc>
          <w:tcPr>
            <w:tcW w:w="4838"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9.1. Таблицы, дидактический материал, мультимедийные презентации по предметам</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9.2. Компьютеры, интерактивные доски, компьютер с выходом в интернет в кабинете директора, проекторы.</w:t>
            </w:r>
          </w:p>
          <w:p w:rsidR="007600FF" w:rsidRPr="00803362" w:rsidRDefault="007600FF" w:rsidP="006C61E3">
            <w:pPr>
              <w:pStyle w:val="af6"/>
              <w:spacing w:line="240" w:lineRule="auto"/>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Имеются</w:t>
            </w: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p>
          <w:p w:rsidR="007600FF" w:rsidRPr="00803362" w:rsidRDefault="007600FF" w:rsidP="006C61E3">
            <w:pPr>
              <w:pStyle w:val="af6"/>
              <w:spacing w:line="240" w:lineRule="auto"/>
              <w:rPr>
                <w:sz w:val="24"/>
                <w:szCs w:val="24"/>
              </w:rPr>
            </w:pPr>
            <w:r w:rsidRPr="00803362">
              <w:rPr>
                <w:sz w:val="24"/>
                <w:szCs w:val="24"/>
              </w:rPr>
              <w:t>Имеются</w:t>
            </w:r>
          </w:p>
        </w:tc>
      </w:tr>
      <w:tr w:rsidR="007600FF" w:rsidRPr="00803362" w:rsidTr="006C61E3">
        <w:tc>
          <w:tcPr>
            <w:tcW w:w="2552"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10.Компоненты оснащения для выполнения программы по ОБЖ </w:t>
            </w:r>
          </w:p>
        </w:tc>
        <w:tc>
          <w:tcPr>
            <w:tcW w:w="4838" w:type="dxa"/>
            <w:tcBorders>
              <w:top w:val="single" w:sz="4" w:space="0" w:color="auto"/>
              <w:left w:val="single" w:sz="4" w:space="0" w:color="auto"/>
              <w:bottom w:val="single" w:sz="4" w:space="0" w:color="auto"/>
              <w:right w:val="single" w:sz="4" w:space="0" w:color="auto"/>
            </w:tcBorders>
            <w:hideMark/>
          </w:tcPr>
          <w:p w:rsidR="007600FF" w:rsidRPr="00803362" w:rsidRDefault="007600FF" w:rsidP="006C61E3">
            <w:pPr>
              <w:pStyle w:val="af6"/>
              <w:spacing w:line="240" w:lineRule="auto"/>
              <w:rPr>
                <w:sz w:val="24"/>
                <w:szCs w:val="24"/>
              </w:rPr>
            </w:pPr>
            <w:r w:rsidRPr="00803362">
              <w:rPr>
                <w:sz w:val="24"/>
                <w:szCs w:val="24"/>
              </w:rPr>
              <w:t xml:space="preserve">10.1.Материально-техническое оснащение: учебные презентации,  учебные плакаты, дидактический материал. </w:t>
            </w:r>
          </w:p>
        </w:tc>
        <w:tc>
          <w:tcPr>
            <w:tcW w:w="2640" w:type="dxa"/>
            <w:tcBorders>
              <w:top w:val="single" w:sz="4" w:space="0" w:color="auto"/>
              <w:left w:val="single" w:sz="4" w:space="0" w:color="auto"/>
              <w:bottom w:val="single" w:sz="4" w:space="0" w:color="auto"/>
              <w:right w:val="single" w:sz="4" w:space="0" w:color="auto"/>
            </w:tcBorders>
          </w:tcPr>
          <w:p w:rsidR="007600FF" w:rsidRPr="00803362" w:rsidRDefault="007600FF" w:rsidP="006C61E3">
            <w:pPr>
              <w:pStyle w:val="af6"/>
              <w:spacing w:line="240" w:lineRule="auto"/>
              <w:rPr>
                <w:sz w:val="24"/>
                <w:szCs w:val="24"/>
              </w:rPr>
            </w:pPr>
            <w:r w:rsidRPr="00803362">
              <w:rPr>
                <w:sz w:val="24"/>
                <w:szCs w:val="24"/>
              </w:rPr>
              <w:t>Имеется</w:t>
            </w:r>
          </w:p>
          <w:p w:rsidR="007600FF" w:rsidRPr="00803362" w:rsidRDefault="007600FF" w:rsidP="006C61E3">
            <w:pPr>
              <w:pStyle w:val="af6"/>
              <w:spacing w:line="240" w:lineRule="auto"/>
              <w:rPr>
                <w:sz w:val="24"/>
                <w:szCs w:val="24"/>
              </w:rPr>
            </w:pPr>
          </w:p>
        </w:tc>
      </w:tr>
    </w:tbl>
    <w:p w:rsidR="007600FF" w:rsidRPr="00803362" w:rsidRDefault="007600FF" w:rsidP="007600FF"/>
    <w:p w:rsidR="007600FF" w:rsidRPr="00803362" w:rsidRDefault="007600FF" w:rsidP="007600FF">
      <w:pPr>
        <w:ind w:left="507"/>
        <w:jc w:val="both"/>
      </w:pPr>
    </w:p>
    <w:sectPr w:rsidR="007600FF" w:rsidRPr="00803362" w:rsidSect="00527D95">
      <w:headerReference w:type="default" r:id="rId34"/>
      <w:pgSz w:w="11906" w:h="16838"/>
      <w:pgMar w:top="180" w:right="12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568" w:rsidRDefault="005C5568" w:rsidP="00DB76BD">
      <w:pPr>
        <w:pStyle w:val="241"/>
      </w:pPr>
      <w:r>
        <w:separator/>
      </w:r>
    </w:p>
  </w:endnote>
  <w:endnote w:type="continuationSeparator" w:id="1">
    <w:p w:rsidR="005C5568" w:rsidRDefault="005C5568" w:rsidP="00DB76BD">
      <w:pPr>
        <w:pStyle w:val="24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568" w:rsidRDefault="005C5568" w:rsidP="00DB76BD">
      <w:pPr>
        <w:pStyle w:val="241"/>
      </w:pPr>
      <w:r>
        <w:separator/>
      </w:r>
    </w:p>
  </w:footnote>
  <w:footnote w:type="continuationSeparator" w:id="1">
    <w:p w:rsidR="005C5568" w:rsidRDefault="005C5568" w:rsidP="00DB76BD">
      <w:pPr>
        <w:pStyle w:val="241"/>
      </w:pPr>
      <w:r>
        <w:continuationSeparator/>
      </w:r>
    </w:p>
  </w:footnote>
  <w:footnote w:id="2">
    <w:p w:rsidR="00661606" w:rsidRDefault="00661606" w:rsidP="00724CE7">
      <w:pPr>
        <w:jc w:val="both"/>
        <w:rPr>
          <w:sz w:val="20"/>
          <w:szCs w:val="20"/>
        </w:rPr>
      </w:pPr>
      <w:r>
        <w:rPr>
          <w:rStyle w:val="af5"/>
          <w:sz w:val="20"/>
          <w:szCs w:val="20"/>
        </w:rPr>
        <w:footnoteRef/>
      </w:r>
      <w:r>
        <w:rPr>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661606" w:rsidRDefault="00661606" w:rsidP="00724CE7">
      <w:pPr>
        <w:pStyle w:val="ae"/>
        <w:rPr>
          <w:sz w:val="22"/>
          <w:szCs w:val="22"/>
        </w:rPr>
      </w:pPr>
    </w:p>
  </w:footnote>
  <w:footnote w:id="3">
    <w:p w:rsidR="00661606" w:rsidRDefault="00661606" w:rsidP="00A5604E">
      <w:pPr>
        <w:pStyle w:val="ae"/>
        <w:jc w:val="both"/>
      </w:pPr>
      <w:r>
        <w:rPr>
          <w:rStyle w:val="af5"/>
        </w:rPr>
        <w:footnoteRef/>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661606" w:rsidRDefault="00661606" w:rsidP="000E0F66">
      <w:pPr>
        <w:pStyle w:val="ae"/>
        <w:jc w:val="both"/>
      </w:pPr>
      <w:r>
        <w:rPr>
          <w:rStyle w:val="af5"/>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606" w:rsidRDefault="009444B9">
    <w:pPr>
      <w:pStyle w:val="aa"/>
      <w:jc w:val="center"/>
    </w:pPr>
    <w:fldSimple w:instr=" PAGE   \* MERGEFORMAT ">
      <w:r w:rsidR="00615A43">
        <w:rPr>
          <w:noProof/>
        </w:rPr>
        <w:t>3</w:t>
      </w:r>
    </w:fldSimple>
  </w:p>
  <w:p w:rsidR="00661606" w:rsidRDefault="0066160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10DD44"/>
    <w:lvl w:ilvl="0">
      <w:numFmt w:val="decimal"/>
      <w:lvlText w:val="*"/>
      <w:lvlJc w:val="left"/>
      <w:pPr>
        <w:ind w:left="0" w:firstLine="0"/>
      </w:pPr>
    </w:lvl>
  </w:abstractNum>
  <w:abstractNum w:abstractNumId="1">
    <w:nsid w:val="00000002"/>
    <w:multiLevelType w:val="hybridMultilevel"/>
    <w:tmpl w:val="60A657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00000D"/>
    <w:multiLevelType w:val="hybridMultilevel"/>
    <w:tmpl w:val="87D0D468"/>
    <w:lvl w:ilvl="0" w:tplc="0419000F">
      <w:start w:val="1"/>
      <w:numFmt w:val="decimal"/>
      <w:lvlText w:val="%1."/>
      <w:lvlJc w:val="left"/>
      <w:pPr>
        <w:tabs>
          <w:tab w:val="left" w:pos="720"/>
        </w:tabs>
        <w:ind w:left="720" w:hanging="360"/>
      </w:pPr>
    </w:lvl>
    <w:lvl w:ilvl="1" w:tplc="168E847E">
      <w:start w:val="1"/>
      <w:numFmt w:val="decimal"/>
      <w:lvlText w:val=""/>
      <w:lvlJc w:val="left"/>
    </w:lvl>
    <w:lvl w:ilvl="2" w:tplc="66E8715A">
      <w:start w:val="1"/>
      <w:numFmt w:val="decimal"/>
      <w:lvlText w:val=""/>
      <w:lvlJc w:val="left"/>
    </w:lvl>
    <w:lvl w:ilvl="3" w:tplc="EC369AC0">
      <w:start w:val="1"/>
      <w:numFmt w:val="decimal"/>
      <w:lvlText w:val=""/>
      <w:lvlJc w:val="left"/>
    </w:lvl>
    <w:lvl w:ilvl="4" w:tplc="5C76B0B2">
      <w:start w:val="1"/>
      <w:numFmt w:val="decimal"/>
      <w:lvlText w:val=""/>
      <w:lvlJc w:val="left"/>
    </w:lvl>
    <w:lvl w:ilvl="5" w:tplc="1180A166">
      <w:start w:val="1"/>
      <w:numFmt w:val="decimal"/>
      <w:lvlText w:val=""/>
      <w:lvlJc w:val="left"/>
    </w:lvl>
    <w:lvl w:ilvl="6" w:tplc="5D340A9A">
      <w:start w:val="1"/>
      <w:numFmt w:val="decimal"/>
      <w:lvlText w:val=""/>
      <w:lvlJc w:val="left"/>
    </w:lvl>
    <w:lvl w:ilvl="7" w:tplc="069004B2">
      <w:start w:val="1"/>
      <w:numFmt w:val="decimal"/>
      <w:lvlText w:val=""/>
      <w:lvlJc w:val="left"/>
    </w:lvl>
    <w:lvl w:ilvl="8" w:tplc="819A87AC">
      <w:start w:val="1"/>
      <w:numFmt w:val="decimal"/>
      <w:lvlText w:val=""/>
      <w:lvlJc w:val="left"/>
    </w:lvl>
  </w:abstractNum>
  <w:abstractNum w:abstractNumId="8">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0000000F"/>
    <w:multiLevelType w:val="hybridMultilevel"/>
    <w:tmpl w:val="6F707DD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000001F"/>
    <w:multiLevelType w:val="hybridMultilevel"/>
    <w:tmpl w:val="F252B6A8"/>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9">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9">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0000058"/>
    <w:multiLevelType w:val="hybridMultilevel"/>
    <w:tmpl w:val="70087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3">
    <w:nsid w:val="00000061"/>
    <w:multiLevelType w:val="hybridMultilevel"/>
    <w:tmpl w:val="0D9A26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4">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4">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9">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00000090"/>
    <w:multiLevelType w:val="hybridMultilevel"/>
    <w:tmpl w:val="00004D06"/>
    <w:lvl w:ilvl="0" w:tplc="00004DB7">
      <w:start w:val="1"/>
      <w:numFmt w:val="decimal"/>
      <w:lvlText w:val="%1."/>
      <w:lvlJc w:val="left"/>
      <w:pPr>
        <w:tabs>
          <w:tab w:val="left" w:pos="720"/>
        </w:tabs>
        <w:ind w:left="720" w:hanging="360"/>
      </w:pPr>
    </w:lvl>
    <w:lvl w:ilvl="1" w:tplc="349830A2">
      <w:start w:val="1"/>
      <w:numFmt w:val="decimal"/>
      <w:lvlText w:val=""/>
      <w:lvlJc w:val="left"/>
    </w:lvl>
    <w:lvl w:ilvl="2" w:tplc="3B30009E">
      <w:start w:val="1"/>
      <w:numFmt w:val="decimal"/>
      <w:lvlText w:val=""/>
      <w:lvlJc w:val="left"/>
    </w:lvl>
    <w:lvl w:ilvl="3" w:tplc="F0DA9F58">
      <w:start w:val="1"/>
      <w:numFmt w:val="decimal"/>
      <w:lvlText w:val=""/>
      <w:lvlJc w:val="left"/>
    </w:lvl>
    <w:lvl w:ilvl="4" w:tplc="7AE07BD8">
      <w:start w:val="1"/>
      <w:numFmt w:val="decimal"/>
      <w:lvlText w:val=""/>
      <w:lvlJc w:val="left"/>
    </w:lvl>
    <w:lvl w:ilvl="5" w:tplc="6A281F2E">
      <w:start w:val="1"/>
      <w:numFmt w:val="decimal"/>
      <w:lvlText w:val=""/>
      <w:lvlJc w:val="left"/>
    </w:lvl>
    <w:lvl w:ilvl="6" w:tplc="765E83B4">
      <w:start w:val="1"/>
      <w:numFmt w:val="decimal"/>
      <w:lvlText w:val=""/>
      <w:lvlJc w:val="left"/>
    </w:lvl>
    <w:lvl w:ilvl="7" w:tplc="2A020640">
      <w:start w:val="1"/>
      <w:numFmt w:val="decimal"/>
      <w:lvlText w:val=""/>
      <w:lvlJc w:val="left"/>
    </w:lvl>
    <w:lvl w:ilvl="8" w:tplc="2E32AC2E">
      <w:start w:val="1"/>
      <w:numFmt w:val="decimal"/>
      <w:lvlText w:val=""/>
      <w:lvlJc w:val="left"/>
    </w:lvl>
  </w:abstractNum>
  <w:abstractNum w:abstractNumId="82">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0000095"/>
    <w:multiLevelType w:val="hybridMultilevel"/>
    <w:tmpl w:val="16040F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5">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94">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97">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8">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8">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9">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1">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8">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1">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7">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706E91"/>
    <w:multiLevelType w:val="multilevel"/>
    <w:tmpl w:val="DE9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00AB55F3"/>
    <w:multiLevelType w:val="hybridMultilevel"/>
    <w:tmpl w:val="EF82D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03B86B5E"/>
    <w:multiLevelType w:val="multilevel"/>
    <w:tmpl w:val="7EDE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9">
    <w:nsid w:val="0E9811B6"/>
    <w:multiLevelType w:val="multilevel"/>
    <w:tmpl w:val="662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0F5276AA"/>
    <w:multiLevelType w:val="multilevel"/>
    <w:tmpl w:val="49E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1C13CD7"/>
    <w:multiLevelType w:val="multilevel"/>
    <w:tmpl w:val="7CB82374"/>
    <w:lvl w:ilvl="0">
      <w:start w:val="1"/>
      <w:numFmt w:val="decimal"/>
      <w:lvlText w:val="%1."/>
      <w:lvlJc w:val="left"/>
      <w:pPr>
        <w:ind w:left="2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114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0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2">
    <w:nsid w:val="12D52445"/>
    <w:multiLevelType w:val="multilevel"/>
    <w:tmpl w:val="3706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48159B0"/>
    <w:multiLevelType w:val="hybridMultilevel"/>
    <w:tmpl w:val="9F40DF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17246FF9"/>
    <w:multiLevelType w:val="multilevel"/>
    <w:tmpl w:val="CBA8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1778014E"/>
    <w:multiLevelType w:val="multilevel"/>
    <w:tmpl w:val="65D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1BA52F2E"/>
    <w:multiLevelType w:val="multilevel"/>
    <w:tmpl w:val="4E7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1E705353"/>
    <w:multiLevelType w:val="multilevel"/>
    <w:tmpl w:val="986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1EC77208"/>
    <w:multiLevelType w:val="multilevel"/>
    <w:tmpl w:val="DA0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F4A1C83"/>
    <w:multiLevelType w:val="multilevel"/>
    <w:tmpl w:val="1DE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3C156B1"/>
    <w:multiLevelType w:val="multilevel"/>
    <w:tmpl w:val="216C881E"/>
    <w:lvl w:ilvl="0">
      <w:start w:val="3"/>
      <w:numFmt w:val="decimal"/>
      <w:lvlText w:val="%1"/>
      <w:lvlJc w:val="left"/>
      <w:pPr>
        <w:ind w:left="480" w:hanging="480"/>
      </w:pPr>
      <w:rPr>
        <w:sz w:val="24"/>
      </w:rPr>
    </w:lvl>
    <w:lvl w:ilvl="1">
      <w:start w:val="3"/>
      <w:numFmt w:val="decimal"/>
      <w:lvlText w:val="%1.%2"/>
      <w:lvlJc w:val="left"/>
      <w:pPr>
        <w:ind w:left="465" w:hanging="480"/>
      </w:pPr>
      <w:rPr>
        <w:sz w:val="24"/>
      </w:rPr>
    </w:lvl>
    <w:lvl w:ilvl="2">
      <w:start w:val="2"/>
      <w:numFmt w:val="decimal"/>
      <w:lvlText w:val="%1.%2.%3"/>
      <w:lvlJc w:val="left"/>
      <w:pPr>
        <w:ind w:left="690" w:hanging="720"/>
      </w:pPr>
      <w:rPr>
        <w:sz w:val="24"/>
      </w:rPr>
    </w:lvl>
    <w:lvl w:ilvl="3">
      <w:start w:val="1"/>
      <w:numFmt w:val="decimal"/>
      <w:lvlText w:val="%1.%2.%3.%4"/>
      <w:lvlJc w:val="left"/>
      <w:pPr>
        <w:ind w:left="1035" w:hanging="1080"/>
      </w:pPr>
      <w:rPr>
        <w:sz w:val="24"/>
      </w:rPr>
    </w:lvl>
    <w:lvl w:ilvl="4">
      <w:start w:val="1"/>
      <w:numFmt w:val="decimal"/>
      <w:lvlText w:val="%1.%2.%3.%4.%5"/>
      <w:lvlJc w:val="left"/>
      <w:pPr>
        <w:ind w:left="1020" w:hanging="1080"/>
      </w:pPr>
      <w:rPr>
        <w:sz w:val="24"/>
      </w:rPr>
    </w:lvl>
    <w:lvl w:ilvl="5">
      <w:start w:val="1"/>
      <w:numFmt w:val="decimal"/>
      <w:lvlText w:val="%1.%2.%3.%4.%5.%6"/>
      <w:lvlJc w:val="left"/>
      <w:pPr>
        <w:ind w:left="1365" w:hanging="1440"/>
      </w:pPr>
      <w:rPr>
        <w:sz w:val="24"/>
      </w:rPr>
    </w:lvl>
    <w:lvl w:ilvl="6">
      <w:start w:val="1"/>
      <w:numFmt w:val="decimal"/>
      <w:lvlText w:val="%1.%2.%3.%4.%5.%6.%7"/>
      <w:lvlJc w:val="left"/>
      <w:pPr>
        <w:ind w:left="1350" w:hanging="1440"/>
      </w:pPr>
      <w:rPr>
        <w:sz w:val="24"/>
      </w:rPr>
    </w:lvl>
    <w:lvl w:ilvl="7">
      <w:start w:val="1"/>
      <w:numFmt w:val="decimal"/>
      <w:lvlText w:val="%1.%2.%3.%4.%5.%6.%7.%8"/>
      <w:lvlJc w:val="left"/>
      <w:pPr>
        <w:ind w:left="1695" w:hanging="1800"/>
      </w:pPr>
      <w:rPr>
        <w:sz w:val="24"/>
      </w:rPr>
    </w:lvl>
    <w:lvl w:ilvl="8">
      <w:start w:val="1"/>
      <w:numFmt w:val="decimal"/>
      <w:lvlText w:val="%1.%2.%3.%4.%5.%6.%7.%8.%9"/>
      <w:lvlJc w:val="left"/>
      <w:pPr>
        <w:ind w:left="2040" w:hanging="2160"/>
      </w:pPr>
      <w:rPr>
        <w:sz w:val="24"/>
      </w:rPr>
    </w:lvl>
  </w:abstractNum>
  <w:abstractNum w:abstractNumId="153">
    <w:nsid w:val="272D1A63"/>
    <w:multiLevelType w:val="multilevel"/>
    <w:tmpl w:val="F6F0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7412C90"/>
    <w:multiLevelType w:val="multilevel"/>
    <w:tmpl w:val="870C5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9A7387A"/>
    <w:multiLevelType w:val="multilevel"/>
    <w:tmpl w:val="E2C8B84E"/>
    <w:lvl w:ilvl="0">
      <w:start w:val="3"/>
      <w:numFmt w:val="decimal"/>
      <w:lvlText w:val="%1"/>
      <w:lvlJc w:val="left"/>
      <w:pPr>
        <w:ind w:left="360" w:hanging="360"/>
      </w:pPr>
      <w:rPr>
        <w:b/>
        <w:sz w:val="24"/>
      </w:rPr>
    </w:lvl>
    <w:lvl w:ilvl="1">
      <w:start w:val="3"/>
      <w:numFmt w:val="decimal"/>
      <w:lvlText w:val="%1.%2"/>
      <w:lvlJc w:val="left"/>
      <w:pPr>
        <w:ind w:left="345" w:hanging="360"/>
      </w:pPr>
      <w:rPr>
        <w:b/>
        <w:sz w:val="24"/>
      </w:rPr>
    </w:lvl>
    <w:lvl w:ilvl="2">
      <w:start w:val="1"/>
      <w:numFmt w:val="decimal"/>
      <w:lvlText w:val="%1.%2.%3"/>
      <w:lvlJc w:val="left"/>
      <w:pPr>
        <w:ind w:left="690" w:hanging="720"/>
      </w:pPr>
      <w:rPr>
        <w:b/>
        <w:sz w:val="24"/>
      </w:rPr>
    </w:lvl>
    <w:lvl w:ilvl="3">
      <w:start w:val="1"/>
      <w:numFmt w:val="decimal"/>
      <w:lvlText w:val="%1.%2.%3.%4"/>
      <w:lvlJc w:val="left"/>
      <w:pPr>
        <w:ind w:left="1035" w:hanging="1080"/>
      </w:pPr>
      <w:rPr>
        <w:b/>
        <w:sz w:val="24"/>
      </w:rPr>
    </w:lvl>
    <w:lvl w:ilvl="4">
      <w:start w:val="1"/>
      <w:numFmt w:val="decimal"/>
      <w:lvlText w:val="%1.%2.%3.%4.%5"/>
      <w:lvlJc w:val="left"/>
      <w:pPr>
        <w:ind w:left="1020" w:hanging="1080"/>
      </w:pPr>
      <w:rPr>
        <w:b/>
        <w:sz w:val="24"/>
      </w:rPr>
    </w:lvl>
    <w:lvl w:ilvl="5">
      <w:start w:val="1"/>
      <w:numFmt w:val="decimal"/>
      <w:lvlText w:val="%1.%2.%3.%4.%5.%6"/>
      <w:lvlJc w:val="left"/>
      <w:pPr>
        <w:ind w:left="1365" w:hanging="1440"/>
      </w:pPr>
      <w:rPr>
        <w:b/>
        <w:sz w:val="24"/>
      </w:rPr>
    </w:lvl>
    <w:lvl w:ilvl="6">
      <w:start w:val="1"/>
      <w:numFmt w:val="decimal"/>
      <w:lvlText w:val="%1.%2.%3.%4.%5.%6.%7"/>
      <w:lvlJc w:val="left"/>
      <w:pPr>
        <w:ind w:left="1350" w:hanging="1440"/>
      </w:pPr>
      <w:rPr>
        <w:b/>
        <w:sz w:val="24"/>
      </w:rPr>
    </w:lvl>
    <w:lvl w:ilvl="7">
      <w:start w:val="1"/>
      <w:numFmt w:val="decimal"/>
      <w:lvlText w:val="%1.%2.%3.%4.%5.%6.%7.%8"/>
      <w:lvlJc w:val="left"/>
      <w:pPr>
        <w:ind w:left="1695" w:hanging="1800"/>
      </w:pPr>
      <w:rPr>
        <w:b/>
        <w:sz w:val="24"/>
      </w:rPr>
    </w:lvl>
    <w:lvl w:ilvl="8">
      <w:start w:val="1"/>
      <w:numFmt w:val="decimal"/>
      <w:lvlText w:val="%1.%2.%3.%4.%5.%6.%7.%8.%9"/>
      <w:lvlJc w:val="left"/>
      <w:pPr>
        <w:ind w:left="2040" w:hanging="2160"/>
      </w:pPr>
      <w:rPr>
        <w:b/>
        <w:sz w:val="24"/>
      </w:rPr>
    </w:lvl>
  </w:abstractNum>
  <w:abstractNum w:abstractNumId="15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2A0D769A"/>
    <w:multiLevelType w:val="hybridMultilevel"/>
    <w:tmpl w:val="6F4E76D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8">
    <w:nsid w:val="2CD94177"/>
    <w:multiLevelType w:val="multilevel"/>
    <w:tmpl w:val="737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2E4E2429"/>
    <w:multiLevelType w:val="hybridMultilevel"/>
    <w:tmpl w:val="EAC0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2F12011E"/>
    <w:multiLevelType w:val="multilevel"/>
    <w:tmpl w:val="0812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20120B1"/>
    <w:multiLevelType w:val="multilevel"/>
    <w:tmpl w:val="BDA28104"/>
    <w:lvl w:ilvl="0">
      <w:start w:val="1"/>
      <w:numFmt w:val="decimal"/>
      <w:lvlText w:val="%1"/>
      <w:lvlJc w:val="left"/>
      <w:pPr>
        <w:ind w:left="480" w:hanging="480"/>
      </w:pPr>
      <w:rPr>
        <w:sz w:val="24"/>
      </w:rPr>
    </w:lvl>
    <w:lvl w:ilvl="1">
      <w:start w:val="1"/>
      <w:numFmt w:val="decimal"/>
      <w:lvlText w:val="%1.%2"/>
      <w:lvlJc w:val="left"/>
      <w:pPr>
        <w:ind w:left="480" w:hanging="480"/>
      </w:pPr>
      <w:rPr>
        <w:sz w:val="24"/>
      </w:rPr>
    </w:lvl>
    <w:lvl w:ilvl="2">
      <w:start w:val="2"/>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6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nsid w:val="378D55C9"/>
    <w:multiLevelType w:val="multilevel"/>
    <w:tmpl w:val="780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7F62821"/>
    <w:multiLevelType w:val="multilevel"/>
    <w:tmpl w:val="6FD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8B41B64"/>
    <w:multiLevelType w:val="multilevel"/>
    <w:tmpl w:val="F54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A1920D2"/>
    <w:multiLevelType w:val="multilevel"/>
    <w:tmpl w:val="AB14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3AF6400A"/>
    <w:multiLevelType w:val="multilevel"/>
    <w:tmpl w:val="F36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3B527663"/>
    <w:multiLevelType w:val="multilevel"/>
    <w:tmpl w:val="F38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D1D3D53"/>
    <w:multiLevelType w:val="multilevel"/>
    <w:tmpl w:val="C3D2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DAC2754"/>
    <w:multiLevelType w:val="multilevel"/>
    <w:tmpl w:val="EBC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3FDB7E59"/>
    <w:multiLevelType w:val="multilevel"/>
    <w:tmpl w:val="C1B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00D6884"/>
    <w:multiLevelType w:val="multilevel"/>
    <w:tmpl w:val="B32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0291BB1"/>
    <w:multiLevelType w:val="hybridMultilevel"/>
    <w:tmpl w:val="197E7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6">
    <w:nsid w:val="45504F63"/>
    <w:multiLevelType w:val="multilevel"/>
    <w:tmpl w:val="7C8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6020212"/>
    <w:multiLevelType w:val="multilevel"/>
    <w:tmpl w:val="300E1A46"/>
    <w:lvl w:ilvl="0">
      <w:start w:val="2"/>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78">
    <w:nsid w:val="49771373"/>
    <w:multiLevelType w:val="multilevel"/>
    <w:tmpl w:val="D0EC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A060C81"/>
    <w:multiLevelType w:val="multilevel"/>
    <w:tmpl w:val="E18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1">
    <w:nsid w:val="511B4DF6"/>
    <w:multiLevelType w:val="hybridMultilevel"/>
    <w:tmpl w:val="2D6A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4213BA1"/>
    <w:multiLevelType w:val="hybridMultilevel"/>
    <w:tmpl w:val="9398DB64"/>
    <w:lvl w:ilvl="0" w:tplc="04190001">
      <w:start w:val="1"/>
      <w:numFmt w:val="bullet"/>
      <w:lvlText w:val=""/>
      <w:lvlJc w:val="left"/>
      <w:pPr>
        <w:tabs>
          <w:tab w:val="num" w:pos="360"/>
        </w:tabs>
        <w:ind w:left="360" w:hanging="360"/>
      </w:pPr>
      <w:rPr>
        <w:rFonts w:ascii="Symbol" w:hAnsi="Symbol" w:hint="default"/>
      </w:rPr>
    </w:lvl>
    <w:lvl w:ilvl="1" w:tplc="B4969044">
      <w:numFmt w:val="bullet"/>
      <w:lvlText w:val="•"/>
      <w:lvlJc w:val="left"/>
      <w:pPr>
        <w:ind w:left="1170" w:hanging="450"/>
      </w:pPr>
      <w:rPr>
        <w:rFonts w:ascii="Times New Roman" w:eastAsia="Calibri"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3">
    <w:nsid w:val="54CC6401"/>
    <w:multiLevelType w:val="hybridMultilevel"/>
    <w:tmpl w:val="A28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6">
    <w:nsid w:val="5AF1203A"/>
    <w:multiLevelType w:val="hybridMultilevel"/>
    <w:tmpl w:val="0204C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0">
    <w:nsid w:val="62EF2501"/>
    <w:multiLevelType w:val="hybridMultilevel"/>
    <w:tmpl w:val="8D9C41FA"/>
    <w:lvl w:ilvl="0" w:tplc="A810DD4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66DC55A0"/>
    <w:multiLevelType w:val="multilevel"/>
    <w:tmpl w:val="649E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7237E07"/>
    <w:multiLevelType w:val="multilevel"/>
    <w:tmpl w:val="27B4B0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73D49D2"/>
    <w:multiLevelType w:val="hybridMultilevel"/>
    <w:tmpl w:val="8CA05C0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4">
    <w:nsid w:val="6A1A2EEC"/>
    <w:multiLevelType w:val="multilevel"/>
    <w:tmpl w:val="AB6A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33D3DAC"/>
    <w:multiLevelType w:val="hybridMultilevel"/>
    <w:tmpl w:val="4CD881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8">
    <w:nsid w:val="73A96343"/>
    <w:multiLevelType w:val="hybridMultilevel"/>
    <w:tmpl w:val="781652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77036D9F"/>
    <w:multiLevelType w:val="hybridMultilevel"/>
    <w:tmpl w:val="B7060C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75956E6"/>
    <w:multiLevelType w:val="multilevel"/>
    <w:tmpl w:val="EA94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80C3DC1"/>
    <w:multiLevelType w:val="multilevel"/>
    <w:tmpl w:val="A760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89D6A85"/>
    <w:multiLevelType w:val="hybridMultilevel"/>
    <w:tmpl w:val="9F60A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5">
    <w:nsid w:val="79BA37E5"/>
    <w:multiLevelType w:val="multilevel"/>
    <w:tmpl w:val="1BB6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B275F76"/>
    <w:multiLevelType w:val="hybridMultilevel"/>
    <w:tmpl w:val="394A3646"/>
    <w:lvl w:ilvl="0" w:tplc="A810DD4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EB06ACA"/>
    <w:multiLevelType w:val="multilevel"/>
    <w:tmpl w:val="424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F4B4420"/>
    <w:multiLevelType w:val="hybridMultilevel"/>
    <w:tmpl w:val="88CA3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57"/>
        <w:lvlJc w:val="left"/>
        <w:pPr>
          <w:ind w:left="0" w:firstLine="0"/>
        </w:pPr>
        <w:rPr>
          <w:rFonts w:ascii="Times New Roman" w:hAnsi="Times New Roman" w:cs="Times New Roman" w:hint="default"/>
        </w:rPr>
      </w:lvl>
    </w:lvlOverride>
  </w:num>
  <w:num w:numId="3">
    <w:abstractNumId w:val="200"/>
  </w:num>
  <w:num w:numId="4">
    <w:abstractNumId w:val="181"/>
  </w:num>
  <w:num w:numId="5">
    <w:abstractNumId w:val="186"/>
  </w:num>
  <w:num w:numId="6">
    <w:abstractNumId w:val="182"/>
  </w:num>
  <w:num w:numId="7">
    <w:abstractNumId w:val="193"/>
  </w:num>
  <w:num w:numId="8">
    <w:abstractNumId w:val="157"/>
  </w:num>
  <w:num w:numId="9">
    <w:abstractNumId w:val="210"/>
  </w:num>
  <w:num w:numId="10">
    <w:abstractNumId w:val="151"/>
  </w:num>
  <w:num w:numId="11">
    <w:abstractNumId w:val="201"/>
  </w:num>
  <w:num w:numId="12">
    <w:abstractNumId w:val="209"/>
  </w:num>
  <w:num w:numId="13">
    <w:abstractNumId w:val="179"/>
  </w:num>
  <w:num w:numId="14">
    <w:abstractNumId w:val="145"/>
  </w:num>
  <w:num w:numId="15">
    <w:abstractNumId w:val="171"/>
  </w:num>
  <w:num w:numId="16">
    <w:abstractNumId w:val="146"/>
  </w:num>
  <w:num w:numId="17">
    <w:abstractNumId w:val="202"/>
  </w:num>
  <w:num w:numId="18">
    <w:abstractNumId w:val="167"/>
  </w:num>
  <w:num w:numId="19">
    <w:abstractNumId w:val="148"/>
  </w:num>
  <w:num w:numId="20">
    <w:abstractNumId w:val="191"/>
  </w:num>
  <w:num w:numId="21">
    <w:abstractNumId w:val="166"/>
  </w:num>
  <w:num w:numId="22">
    <w:abstractNumId w:val="174"/>
  </w:num>
  <w:num w:numId="23">
    <w:abstractNumId w:val="154"/>
  </w:num>
  <w:num w:numId="24">
    <w:abstractNumId w:val="178"/>
  </w:num>
  <w:num w:numId="25">
    <w:abstractNumId w:val="153"/>
  </w:num>
  <w:num w:numId="26">
    <w:abstractNumId w:val="205"/>
  </w:num>
  <w:num w:numId="27">
    <w:abstractNumId w:val="176"/>
  </w:num>
  <w:num w:numId="28">
    <w:abstractNumId w:val="132"/>
  </w:num>
  <w:num w:numId="29">
    <w:abstractNumId w:val="168"/>
  </w:num>
  <w:num w:numId="30">
    <w:abstractNumId w:val="144"/>
  </w:num>
  <w:num w:numId="31">
    <w:abstractNumId w:val="194"/>
  </w:num>
  <w:num w:numId="32">
    <w:abstractNumId w:val="139"/>
  </w:num>
  <w:num w:numId="33">
    <w:abstractNumId w:val="140"/>
  </w:num>
  <w:num w:numId="34">
    <w:abstractNumId w:val="164"/>
  </w:num>
  <w:num w:numId="35">
    <w:abstractNumId w:val="173"/>
  </w:num>
  <w:num w:numId="36">
    <w:abstractNumId w:val="165"/>
  </w:num>
  <w:num w:numId="37">
    <w:abstractNumId w:val="161"/>
  </w:num>
  <w:num w:numId="38">
    <w:abstractNumId w:val="158"/>
  </w:num>
  <w:num w:numId="39">
    <w:abstractNumId w:val="142"/>
  </w:num>
  <w:num w:numId="40">
    <w:abstractNumId w:val="170"/>
  </w:num>
  <w:num w:numId="41">
    <w:abstractNumId w:val="192"/>
  </w:num>
  <w:num w:numId="42">
    <w:abstractNumId w:val="150"/>
  </w:num>
  <w:num w:numId="43">
    <w:abstractNumId w:val="160"/>
  </w:num>
  <w:num w:numId="44">
    <w:abstractNumId w:val="198"/>
  </w:num>
  <w:num w:numId="45">
    <w:abstractNumId w:val="190"/>
  </w:num>
  <w:num w:numId="46">
    <w:abstractNumId w:val="64"/>
  </w:num>
  <w:num w:numId="47">
    <w:abstractNumId w:val="96"/>
  </w:num>
  <w:num w:numId="48">
    <w:abstractNumId w:val="20"/>
  </w:num>
  <w:num w:numId="49">
    <w:abstractNumId w:val="24"/>
  </w:num>
  <w:num w:numId="50">
    <w:abstractNumId w:val="67"/>
  </w:num>
  <w:num w:numId="51">
    <w:abstractNumId w:val="94"/>
  </w:num>
  <w:num w:numId="52">
    <w:abstractNumId w:val="51"/>
  </w:num>
  <w:num w:numId="53">
    <w:abstractNumId w:val="43"/>
  </w:num>
  <w:num w:numId="54">
    <w:abstractNumId w:val="25"/>
  </w:num>
  <w:num w:numId="55">
    <w:abstractNumId w:val="26"/>
  </w:num>
  <w:num w:numId="56">
    <w:abstractNumId w:val="72"/>
  </w:num>
  <w:num w:numId="57">
    <w:abstractNumId w:val="63"/>
  </w:num>
  <w:num w:numId="58">
    <w:abstractNumId w:val="55"/>
  </w:num>
  <w:num w:numId="59">
    <w:abstractNumId w:val="52"/>
  </w:num>
  <w:num w:numId="60">
    <w:abstractNumId w:val="3"/>
  </w:num>
  <w:num w:numId="61">
    <w:abstractNumId w:val="98"/>
  </w:num>
  <w:num w:numId="62">
    <w:abstractNumId w:val="16"/>
  </w:num>
  <w:num w:numId="63">
    <w:abstractNumId w:val="85"/>
  </w:num>
  <w:num w:numId="64">
    <w:abstractNumId w:val="104"/>
  </w:num>
  <w:num w:numId="65">
    <w:abstractNumId w:val="7"/>
  </w:num>
  <w:num w:numId="66">
    <w:abstractNumId w:val="81"/>
  </w:num>
  <w:num w:numId="67">
    <w:abstractNumId w:val="6"/>
  </w:num>
  <w:num w:numId="68">
    <w:abstractNumId w:val="34"/>
  </w:num>
  <w:num w:numId="69">
    <w:abstractNumId w:val="68"/>
  </w:num>
  <w:num w:numId="70">
    <w:abstractNumId w:val="54"/>
  </w:num>
  <w:num w:numId="71">
    <w:abstractNumId w:val="93"/>
  </w:num>
  <w:num w:numId="72">
    <w:abstractNumId w:val="47"/>
  </w:num>
  <w:num w:numId="73">
    <w:abstractNumId w:val="46"/>
  </w:num>
  <w:num w:numId="74">
    <w:abstractNumId w:val="115"/>
  </w:num>
  <w:num w:numId="75">
    <w:abstractNumId w:val="8"/>
  </w:num>
  <w:num w:numId="76">
    <w:abstractNumId w:val="33"/>
  </w:num>
  <w:num w:numId="77">
    <w:abstractNumId w:val="45"/>
  </w:num>
  <w:num w:numId="78">
    <w:abstractNumId w:val="23"/>
  </w:num>
  <w:num w:numId="79">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6"/>
  </w:num>
  <w:num w:numId="85">
    <w:abstractNumId w:val="41"/>
  </w:num>
  <w:num w:numId="86">
    <w:abstractNumId w:val="87"/>
  </w:num>
  <w:num w:numId="87">
    <w:abstractNumId w:val="28"/>
  </w:num>
  <w:num w:numId="88">
    <w:abstractNumId w:val="10"/>
  </w:num>
  <w:num w:numId="89">
    <w:abstractNumId w:val="14"/>
  </w:num>
  <w:num w:numId="90">
    <w:abstractNumId w:val="80"/>
  </w:num>
  <w:num w:numId="91">
    <w:abstractNumId w:val="66"/>
  </w:num>
  <w:num w:numId="92">
    <w:abstractNumId w:val="42"/>
  </w:num>
  <w:num w:numId="93">
    <w:abstractNumId w:val="131"/>
  </w:num>
  <w:num w:numId="94">
    <w:abstractNumId w:val="31"/>
  </w:num>
  <w:num w:numId="95">
    <w:abstractNumId w:val="19"/>
  </w:num>
  <w:num w:numId="96">
    <w:abstractNumId w:val="130"/>
  </w:num>
  <w:num w:numId="97">
    <w:abstractNumId w:val="27"/>
  </w:num>
  <w:num w:numId="98">
    <w:abstractNumId w:val="17"/>
  </w:num>
  <w:num w:numId="99">
    <w:abstractNumId w:val="128"/>
  </w:num>
  <w:num w:numId="100">
    <w:abstractNumId w:val="15"/>
  </w:num>
  <w:num w:numId="101">
    <w:abstractNumId w:val="57"/>
  </w:num>
  <w:num w:numId="102">
    <w:abstractNumId w:val="103"/>
  </w:num>
  <w:num w:numId="103">
    <w:abstractNumId w:val="119"/>
  </w:num>
  <w:num w:numId="104">
    <w:abstractNumId w:val="120"/>
  </w:num>
  <w:num w:numId="105">
    <w:abstractNumId w:val="38"/>
  </w:num>
  <w:num w:numId="106">
    <w:abstractNumId w:val="107"/>
  </w:num>
  <w:num w:numId="107">
    <w:abstractNumId w:val="117"/>
  </w:num>
  <w:num w:numId="108">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75"/>
  </w:num>
  <w:num w:numId="120">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5"/>
  </w:num>
  <w:num w:numId="123">
    <w:abstractNumId w:val="134"/>
  </w:num>
  <w:num w:numId="124">
    <w:abstractNumId w:val="196"/>
  </w:num>
  <w:num w:numId="125">
    <w:abstractNumId w:val="203"/>
  </w:num>
  <w:num w:numId="126">
    <w:abstractNumId w:val="187"/>
  </w:num>
  <w:num w:numId="127">
    <w:abstractNumId w:val="184"/>
  </w:num>
  <w:num w:numId="128">
    <w:abstractNumId w:val="138"/>
  </w:num>
  <w:num w:numId="129">
    <w:abstractNumId w:val="204"/>
  </w:num>
  <w:num w:numId="130">
    <w:abstractNumId w:val="207"/>
  </w:num>
  <w:num w:numId="131">
    <w:abstractNumId w:val="2"/>
    <w:lvlOverride w:ilvl="0">
      <w:startOverride w:val="1"/>
    </w:lvlOverride>
  </w:num>
  <w:num w:numId="132">
    <w:abstractNumId w:val="99"/>
  </w:num>
  <w:num w:numId="133">
    <w:abstractNumId w:val="1"/>
  </w:num>
  <w:num w:numId="134">
    <w:abstractNumId w:val="124"/>
  </w:num>
  <w:num w:numId="135">
    <w:abstractNumId w:val="22"/>
  </w:num>
  <w:num w:numId="136">
    <w:abstractNumId w:val="49"/>
  </w:num>
  <w:num w:numId="137">
    <w:abstractNumId w:val="125"/>
  </w:num>
  <w:num w:numId="138">
    <w:abstractNumId w:val="123"/>
  </w:num>
  <w:num w:numId="139">
    <w:abstractNumId w:val="197"/>
  </w:num>
  <w:num w:numId="140">
    <w:abstractNumId w:val="21"/>
  </w:num>
  <w:num w:numId="141">
    <w:abstractNumId w:val="73"/>
  </w:num>
  <w:num w:numId="142">
    <w:abstractNumId w:val="4"/>
  </w:num>
  <w:num w:numId="143">
    <w:abstractNumId w:val="50"/>
  </w:num>
  <w:num w:numId="144">
    <w:abstractNumId w:val="92"/>
  </w:num>
  <w:num w:numId="145">
    <w:abstractNumId w:val="76"/>
  </w:num>
  <w:num w:numId="146">
    <w:abstractNumId w:val="56"/>
  </w:num>
  <w:num w:numId="147">
    <w:abstractNumId w:val="129"/>
  </w:num>
  <w:num w:numId="148">
    <w:abstractNumId w:val="102"/>
  </w:num>
  <w:num w:numId="149">
    <w:abstractNumId w:val="12"/>
  </w:num>
  <w:num w:numId="150">
    <w:abstractNumId w:val="18"/>
  </w:num>
  <w:num w:numId="151">
    <w:abstractNumId w:val="30"/>
  </w:num>
  <w:num w:numId="152">
    <w:abstractNumId w:val="106"/>
  </w:num>
  <w:num w:numId="153">
    <w:abstractNumId w:val="82"/>
  </w:num>
  <w:num w:numId="154">
    <w:abstractNumId w:val="69"/>
  </w:num>
  <w:num w:numId="155">
    <w:abstractNumId w:val="126"/>
  </w:num>
  <w:num w:numId="156">
    <w:abstractNumId w:val="13"/>
  </w:num>
  <w:num w:numId="157">
    <w:abstractNumId w:val="61"/>
  </w:num>
  <w:num w:numId="158">
    <w:abstractNumId w:val="86"/>
  </w:num>
  <w:num w:numId="159">
    <w:abstractNumId w:val="122"/>
  </w:num>
  <w:num w:numId="160">
    <w:abstractNumId w:val="114"/>
  </w:num>
  <w:num w:numId="161">
    <w:abstractNumId w:val="74"/>
  </w:num>
  <w:num w:numId="162">
    <w:abstractNumId w:val="127"/>
  </w:num>
  <w:num w:numId="163">
    <w:abstractNumId w:val="65"/>
  </w:num>
  <w:num w:numId="164">
    <w:abstractNumId w:val="48"/>
  </w:num>
  <w:num w:numId="16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3"/>
  </w:num>
  <w:num w:numId="168">
    <w:abstractNumId w:val="100"/>
  </w:num>
  <w:num w:numId="169">
    <w:abstractNumId w:val="32"/>
  </w:num>
  <w:num w:numId="170">
    <w:abstractNumId w:val="40"/>
  </w:num>
  <w:num w:numId="171">
    <w:abstractNumId w:val="29"/>
  </w:num>
  <w:num w:numId="172">
    <w:abstractNumId w:val="84"/>
  </w:num>
  <w:num w:numId="173">
    <w:abstractNumId w:val="121"/>
  </w:num>
  <w:num w:numId="174">
    <w:abstractNumId w:val="78"/>
  </w:num>
  <w:num w:numId="175">
    <w:abstractNumId w:val="5"/>
  </w:num>
  <w:num w:numId="176">
    <w:abstractNumId w:val="118"/>
  </w:num>
  <w:num w:numId="177">
    <w:abstractNumId w:val="95"/>
  </w:num>
  <w:num w:numId="178">
    <w:abstractNumId w:val="37"/>
  </w:num>
  <w:num w:numId="179">
    <w:abstractNumId w:val="108"/>
  </w:num>
  <w:num w:numId="180">
    <w:abstractNumId w:val="97"/>
  </w:num>
  <w:num w:numId="181">
    <w:abstractNumId w:val="105"/>
  </w:num>
  <w:num w:numId="182">
    <w:abstractNumId w:val="116"/>
  </w:num>
  <w:num w:numId="183">
    <w:abstractNumId w:val="101"/>
  </w:num>
  <w:num w:numId="184">
    <w:abstractNumId w:val="70"/>
  </w:num>
  <w:num w:numId="185">
    <w:abstractNumId w:val="109"/>
  </w:num>
  <w:num w:numId="186">
    <w:abstractNumId w:val="58"/>
  </w:num>
  <w:num w:numId="187">
    <w:abstractNumId w:val="110"/>
  </w:num>
  <w:num w:numId="188">
    <w:abstractNumId w:val="60"/>
  </w:num>
  <w:num w:numId="189">
    <w:abstractNumId w:val="59"/>
  </w:num>
  <w:num w:numId="190">
    <w:abstractNumId w:val="111"/>
  </w:num>
  <w:num w:numId="191">
    <w:abstractNumId w:val="77"/>
  </w:num>
  <w:num w:numId="192">
    <w:abstractNumId w:val="75"/>
  </w:num>
  <w:num w:numId="193">
    <w:abstractNumId w:val="62"/>
  </w:num>
  <w:num w:numId="194">
    <w:abstractNumId w:val="71"/>
  </w:num>
  <w:num w:numId="195">
    <w:abstractNumId w:val="91"/>
  </w:num>
  <w:num w:numId="196">
    <w:abstractNumId w:val="83"/>
  </w:num>
  <w:num w:numId="197">
    <w:abstractNumId w:val="11"/>
  </w:num>
  <w:num w:numId="198">
    <w:abstractNumId w:val="112"/>
  </w:num>
  <w:num w:numId="199">
    <w:abstractNumId w:val="89"/>
  </w:num>
  <w:num w:numId="200">
    <w:abstractNumId w:val="35"/>
  </w:num>
  <w:num w:numId="201">
    <w:abstractNumId w:val="90"/>
  </w:num>
  <w:num w:numId="202">
    <w:abstractNumId w:val="36"/>
  </w:num>
  <w:num w:numId="203">
    <w:abstractNumId w:val="9"/>
  </w:num>
  <w:num w:numId="204">
    <w:abstractNumId w:val="39"/>
  </w:num>
  <w:num w:numId="205">
    <w:abstractNumId w:val="79"/>
  </w:num>
  <w:num w:numId="206">
    <w:abstractNumId w:val="113"/>
  </w:num>
  <w:num w:numId="207">
    <w:abstractNumId w:val="1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6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5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83"/>
  </w:num>
  <w:num w:numId="213">
    <w:abstractNumId w:val="143"/>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stylePaneFormatFilter w:val="3F01"/>
  <w:defaultTabStop w:val="708"/>
  <w:characterSpacingControl w:val="doNotCompress"/>
  <w:footnotePr>
    <w:footnote w:id="0"/>
    <w:footnote w:id="1"/>
  </w:footnotePr>
  <w:endnotePr>
    <w:endnote w:id="0"/>
    <w:endnote w:id="1"/>
  </w:endnotePr>
  <w:compat/>
  <w:rsids>
    <w:rsidRoot w:val="009A226D"/>
    <w:rsid w:val="00006468"/>
    <w:rsid w:val="000168F3"/>
    <w:rsid w:val="00021D4D"/>
    <w:rsid w:val="000364B4"/>
    <w:rsid w:val="000372C7"/>
    <w:rsid w:val="000459C1"/>
    <w:rsid w:val="00046DB9"/>
    <w:rsid w:val="000610F9"/>
    <w:rsid w:val="00061BCF"/>
    <w:rsid w:val="000622F8"/>
    <w:rsid w:val="0006781D"/>
    <w:rsid w:val="000720F7"/>
    <w:rsid w:val="0007420F"/>
    <w:rsid w:val="00083507"/>
    <w:rsid w:val="00084C86"/>
    <w:rsid w:val="000A4FCA"/>
    <w:rsid w:val="000A5988"/>
    <w:rsid w:val="000A7251"/>
    <w:rsid w:val="000C03F5"/>
    <w:rsid w:val="000C0E20"/>
    <w:rsid w:val="000C5EB6"/>
    <w:rsid w:val="000C6152"/>
    <w:rsid w:val="000D035A"/>
    <w:rsid w:val="000D07E5"/>
    <w:rsid w:val="000D1222"/>
    <w:rsid w:val="000D754D"/>
    <w:rsid w:val="000E0F66"/>
    <w:rsid w:val="00104E61"/>
    <w:rsid w:val="00112E30"/>
    <w:rsid w:val="001165A9"/>
    <w:rsid w:val="00121E1D"/>
    <w:rsid w:val="00122316"/>
    <w:rsid w:val="001231A8"/>
    <w:rsid w:val="00124E26"/>
    <w:rsid w:val="001253DA"/>
    <w:rsid w:val="0013357A"/>
    <w:rsid w:val="00140795"/>
    <w:rsid w:val="00142953"/>
    <w:rsid w:val="00144128"/>
    <w:rsid w:val="00147F5A"/>
    <w:rsid w:val="001703F0"/>
    <w:rsid w:val="00182295"/>
    <w:rsid w:val="00192130"/>
    <w:rsid w:val="00192C86"/>
    <w:rsid w:val="00197CD1"/>
    <w:rsid w:val="001A7242"/>
    <w:rsid w:val="001B03C0"/>
    <w:rsid w:val="001B5511"/>
    <w:rsid w:val="001C386B"/>
    <w:rsid w:val="001C4FEB"/>
    <w:rsid w:val="001C7108"/>
    <w:rsid w:val="001D0B2C"/>
    <w:rsid w:val="001E06C0"/>
    <w:rsid w:val="001E3CD8"/>
    <w:rsid w:val="001F2D45"/>
    <w:rsid w:val="001F6402"/>
    <w:rsid w:val="00211E0A"/>
    <w:rsid w:val="002255A4"/>
    <w:rsid w:val="00231AEB"/>
    <w:rsid w:val="00236320"/>
    <w:rsid w:val="00241E92"/>
    <w:rsid w:val="00245A15"/>
    <w:rsid w:val="00250EF3"/>
    <w:rsid w:val="00256406"/>
    <w:rsid w:val="002607C8"/>
    <w:rsid w:val="00260EB4"/>
    <w:rsid w:val="00261ED6"/>
    <w:rsid w:val="00281441"/>
    <w:rsid w:val="00285168"/>
    <w:rsid w:val="00285953"/>
    <w:rsid w:val="0029138E"/>
    <w:rsid w:val="00293250"/>
    <w:rsid w:val="002A48E9"/>
    <w:rsid w:val="002B1940"/>
    <w:rsid w:val="002B1B98"/>
    <w:rsid w:val="002B5E62"/>
    <w:rsid w:val="002B6DED"/>
    <w:rsid w:val="002B7215"/>
    <w:rsid w:val="002C23B0"/>
    <w:rsid w:val="002C5626"/>
    <w:rsid w:val="002C75F5"/>
    <w:rsid w:val="002D3362"/>
    <w:rsid w:val="002D5EDA"/>
    <w:rsid w:val="002E10A0"/>
    <w:rsid w:val="002E121F"/>
    <w:rsid w:val="002F13BD"/>
    <w:rsid w:val="002F1453"/>
    <w:rsid w:val="002F27C3"/>
    <w:rsid w:val="002F4710"/>
    <w:rsid w:val="002F6AF2"/>
    <w:rsid w:val="00301694"/>
    <w:rsid w:val="00310C75"/>
    <w:rsid w:val="003266A9"/>
    <w:rsid w:val="00333AC5"/>
    <w:rsid w:val="00333BA7"/>
    <w:rsid w:val="00347959"/>
    <w:rsid w:val="00347D08"/>
    <w:rsid w:val="00350077"/>
    <w:rsid w:val="00355843"/>
    <w:rsid w:val="00355DCC"/>
    <w:rsid w:val="00364ADA"/>
    <w:rsid w:val="00372D2F"/>
    <w:rsid w:val="00376E58"/>
    <w:rsid w:val="00380CAF"/>
    <w:rsid w:val="00383DFE"/>
    <w:rsid w:val="00386D06"/>
    <w:rsid w:val="00390EDB"/>
    <w:rsid w:val="00392273"/>
    <w:rsid w:val="003977C3"/>
    <w:rsid w:val="003979AC"/>
    <w:rsid w:val="003A4F1A"/>
    <w:rsid w:val="003A500E"/>
    <w:rsid w:val="003A5237"/>
    <w:rsid w:val="003B08CE"/>
    <w:rsid w:val="003B216C"/>
    <w:rsid w:val="003B675F"/>
    <w:rsid w:val="003B7ACF"/>
    <w:rsid w:val="003C5BAE"/>
    <w:rsid w:val="003D0E1E"/>
    <w:rsid w:val="003D1A58"/>
    <w:rsid w:val="003D7823"/>
    <w:rsid w:val="003E2194"/>
    <w:rsid w:val="003F149D"/>
    <w:rsid w:val="003F37E4"/>
    <w:rsid w:val="003F4032"/>
    <w:rsid w:val="00411FF7"/>
    <w:rsid w:val="00417614"/>
    <w:rsid w:val="00420169"/>
    <w:rsid w:val="00421A02"/>
    <w:rsid w:val="00426244"/>
    <w:rsid w:val="00431A64"/>
    <w:rsid w:val="00433627"/>
    <w:rsid w:val="00433CE1"/>
    <w:rsid w:val="00435CC0"/>
    <w:rsid w:val="00436567"/>
    <w:rsid w:val="004406B3"/>
    <w:rsid w:val="004419FB"/>
    <w:rsid w:val="004422FB"/>
    <w:rsid w:val="004461CE"/>
    <w:rsid w:val="00456387"/>
    <w:rsid w:val="00464B41"/>
    <w:rsid w:val="00467014"/>
    <w:rsid w:val="00472767"/>
    <w:rsid w:val="00473C08"/>
    <w:rsid w:val="00480A2B"/>
    <w:rsid w:val="004810EF"/>
    <w:rsid w:val="00483182"/>
    <w:rsid w:val="00487E01"/>
    <w:rsid w:val="00492969"/>
    <w:rsid w:val="00494087"/>
    <w:rsid w:val="00495D35"/>
    <w:rsid w:val="00496991"/>
    <w:rsid w:val="004A2D04"/>
    <w:rsid w:val="004B0876"/>
    <w:rsid w:val="004B23E3"/>
    <w:rsid w:val="004B4817"/>
    <w:rsid w:val="004B65B5"/>
    <w:rsid w:val="004B6D28"/>
    <w:rsid w:val="004C17C1"/>
    <w:rsid w:val="004C230A"/>
    <w:rsid w:val="004D372C"/>
    <w:rsid w:val="004D765E"/>
    <w:rsid w:val="004E6070"/>
    <w:rsid w:val="004E737F"/>
    <w:rsid w:val="004F2643"/>
    <w:rsid w:val="004F5CE4"/>
    <w:rsid w:val="004F5E9B"/>
    <w:rsid w:val="005005C0"/>
    <w:rsid w:val="00501BFE"/>
    <w:rsid w:val="00502242"/>
    <w:rsid w:val="005042C2"/>
    <w:rsid w:val="005056A7"/>
    <w:rsid w:val="00511DED"/>
    <w:rsid w:val="00513DC7"/>
    <w:rsid w:val="00516235"/>
    <w:rsid w:val="00527AE9"/>
    <w:rsid w:val="00527D95"/>
    <w:rsid w:val="005323AA"/>
    <w:rsid w:val="005332E4"/>
    <w:rsid w:val="005350FC"/>
    <w:rsid w:val="00541ABC"/>
    <w:rsid w:val="005470EA"/>
    <w:rsid w:val="0054735C"/>
    <w:rsid w:val="005546F6"/>
    <w:rsid w:val="00557CE8"/>
    <w:rsid w:val="00580A93"/>
    <w:rsid w:val="0058450D"/>
    <w:rsid w:val="00590992"/>
    <w:rsid w:val="00592AD3"/>
    <w:rsid w:val="00594031"/>
    <w:rsid w:val="00594F3C"/>
    <w:rsid w:val="005965C1"/>
    <w:rsid w:val="005B2AAA"/>
    <w:rsid w:val="005B4B56"/>
    <w:rsid w:val="005B51BE"/>
    <w:rsid w:val="005C0022"/>
    <w:rsid w:val="005C0972"/>
    <w:rsid w:val="005C3119"/>
    <w:rsid w:val="005C3649"/>
    <w:rsid w:val="005C5568"/>
    <w:rsid w:val="005E14BD"/>
    <w:rsid w:val="005E5D0B"/>
    <w:rsid w:val="005E7086"/>
    <w:rsid w:val="005F1151"/>
    <w:rsid w:val="005F41A3"/>
    <w:rsid w:val="00601D9C"/>
    <w:rsid w:val="006061E5"/>
    <w:rsid w:val="00615A43"/>
    <w:rsid w:val="00617F6A"/>
    <w:rsid w:val="00625C30"/>
    <w:rsid w:val="0063634D"/>
    <w:rsid w:val="006363A5"/>
    <w:rsid w:val="00640999"/>
    <w:rsid w:val="00642464"/>
    <w:rsid w:val="00643027"/>
    <w:rsid w:val="00661606"/>
    <w:rsid w:val="00662635"/>
    <w:rsid w:val="0066671A"/>
    <w:rsid w:val="00682767"/>
    <w:rsid w:val="006903FB"/>
    <w:rsid w:val="0069522E"/>
    <w:rsid w:val="006A18B4"/>
    <w:rsid w:val="006A198E"/>
    <w:rsid w:val="006B1287"/>
    <w:rsid w:val="006B6912"/>
    <w:rsid w:val="006B6F97"/>
    <w:rsid w:val="006B753D"/>
    <w:rsid w:val="006C3C1A"/>
    <w:rsid w:val="006C554D"/>
    <w:rsid w:val="006C61E3"/>
    <w:rsid w:val="006C7574"/>
    <w:rsid w:val="006C798F"/>
    <w:rsid w:val="006D0D8D"/>
    <w:rsid w:val="006D7D1A"/>
    <w:rsid w:val="006E0DFB"/>
    <w:rsid w:val="006E1CDB"/>
    <w:rsid w:val="006F5B4E"/>
    <w:rsid w:val="006F5E2B"/>
    <w:rsid w:val="007017DD"/>
    <w:rsid w:val="0070484F"/>
    <w:rsid w:val="00704A9B"/>
    <w:rsid w:val="007065C8"/>
    <w:rsid w:val="007119D3"/>
    <w:rsid w:val="00714069"/>
    <w:rsid w:val="0071479B"/>
    <w:rsid w:val="00722C63"/>
    <w:rsid w:val="00723F37"/>
    <w:rsid w:val="00724CE7"/>
    <w:rsid w:val="00731861"/>
    <w:rsid w:val="00755DCF"/>
    <w:rsid w:val="00757952"/>
    <w:rsid w:val="007600FF"/>
    <w:rsid w:val="00774963"/>
    <w:rsid w:val="0077554D"/>
    <w:rsid w:val="0077668A"/>
    <w:rsid w:val="00794087"/>
    <w:rsid w:val="0079510B"/>
    <w:rsid w:val="007957BA"/>
    <w:rsid w:val="007966C0"/>
    <w:rsid w:val="007A0E5B"/>
    <w:rsid w:val="007A2C1F"/>
    <w:rsid w:val="007A7465"/>
    <w:rsid w:val="007B4D2F"/>
    <w:rsid w:val="007C0B06"/>
    <w:rsid w:val="007C73A2"/>
    <w:rsid w:val="007D1F71"/>
    <w:rsid w:val="007D3929"/>
    <w:rsid w:val="007D4551"/>
    <w:rsid w:val="007D49C8"/>
    <w:rsid w:val="007D4DB7"/>
    <w:rsid w:val="007D7C68"/>
    <w:rsid w:val="007E47AF"/>
    <w:rsid w:val="007F08F4"/>
    <w:rsid w:val="007F222A"/>
    <w:rsid w:val="007F2DDB"/>
    <w:rsid w:val="007F5D85"/>
    <w:rsid w:val="00800FD4"/>
    <w:rsid w:val="00802058"/>
    <w:rsid w:val="00803362"/>
    <w:rsid w:val="008079A1"/>
    <w:rsid w:val="00810511"/>
    <w:rsid w:val="00815874"/>
    <w:rsid w:val="00824B60"/>
    <w:rsid w:val="0084407B"/>
    <w:rsid w:val="00845250"/>
    <w:rsid w:val="00846095"/>
    <w:rsid w:val="00850B0E"/>
    <w:rsid w:val="00855CF0"/>
    <w:rsid w:val="00856C9E"/>
    <w:rsid w:val="008654D2"/>
    <w:rsid w:val="00870ADA"/>
    <w:rsid w:val="0087194B"/>
    <w:rsid w:val="00873EA7"/>
    <w:rsid w:val="008740B8"/>
    <w:rsid w:val="00874B1F"/>
    <w:rsid w:val="00885F64"/>
    <w:rsid w:val="00886452"/>
    <w:rsid w:val="00887D4C"/>
    <w:rsid w:val="00894C70"/>
    <w:rsid w:val="008A5DA9"/>
    <w:rsid w:val="008E4626"/>
    <w:rsid w:val="008E51FD"/>
    <w:rsid w:val="008E58B5"/>
    <w:rsid w:val="008F1F11"/>
    <w:rsid w:val="008F30FD"/>
    <w:rsid w:val="008F49FD"/>
    <w:rsid w:val="00904EF9"/>
    <w:rsid w:val="00906CA0"/>
    <w:rsid w:val="00907090"/>
    <w:rsid w:val="0091675E"/>
    <w:rsid w:val="00931FBD"/>
    <w:rsid w:val="00932190"/>
    <w:rsid w:val="00932EBE"/>
    <w:rsid w:val="00937009"/>
    <w:rsid w:val="009444B9"/>
    <w:rsid w:val="00945393"/>
    <w:rsid w:val="00945E81"/>
    <w:rsid w:val="00951F53"/>
    <w:rsid w:val="0095679A"/>
    <w:rsid w:val="00960CE5"/>
    <w:rsid w:val="00961EA6"/>
    <w:rsid w:val="00963549"/>
    <w:rsid w:val="00971D25"/>
    <w:rsid w:val="00972803"/>
    <w:rsid w:val="00973088"/>
    <w:rsid w:val="00973657"/>
    <w:rsid w:val="00977E2B"/>
    <w:rsid w:val="009807D3"/>
    <w:rsid w:val="0098324B"/>
    <w:rsid w:val="00986655"/>
    <w:rsid w:val="00993F06"/>
    <w:rsid w:val="00994057"/>
    <w:rsid w:val="00997FE5"/>
    <w:rsid w:val="009A226D"/>
    <w:rsid w:val="009B414B"/>
    <w:rsid w:val="009C324E"/>
    <w:rsid w:val="009C4D10"/>
    <w:rsid w:val="009D1BF4"/>
    <w:rsid w:val="009E4F5C"/>
    <w:rsid w:val="009F1F50"/>
    <w:rsid w:val="009F5E61"/>
    <w:rsid w:val="00A13A38"/>
    <w:rsid w:val="00A20EF3"/>
    <w:rsid w:val="00A25B6F"/>
    <w:rsid w:val="00A32ABF"/>
    <w:rsid w:val="00A34F95"/>
    <w:rsid w:val="00A36D37"/>
    <w:rsid w:val="00A378E8"/>
    <w:rsid w:val="00A51917"/>
    <w:rsid w:val="00A55181"/>
    <w:rsid w:val="00A5604E"/>
    <w:rsid w:val="00A61E3C"/>
    <w:rsid w:val="00A71744"/>
    <w:rsid w:val="00A77BDA"/>
    <w:rsid w:val="00A83EB4"/>
    <w:rsid w:val="00A854DB"/>
    <w:rsid w:val="00A85851"/>
    <w:rsid w:val="00A866C1"/>
    <w:rsid w:val="00A90B4A"/>
    <w:rsid w:val="00AA29C4"/>
    <w:rsid w:val="00AB3FEC"/>
    <w:rsid w:val="00AC36A8"/>
    <w:rsid w:val="00AE249B"/>
    <w:rsid w:val="00AE2D0C"/>
    <w:rsid w:val="00AE5472"/>
    <w:rsid w:val="00AF4945"/>
    <w:rsid w:val="00AF5514"/>
    <w:rsid w:val="00B02E5F"/>
    <w:rsid w:val="00B032B5"/>
    <w:rsid w:val="00B0502F"/>
    <w:rsid w:val="00B15031"/>
    <w:rsid w:val="00B17275"/>
    <w:rsid w:val="00B1742E"/>
    <w:rsid w:val="00B17FA6"/>
    <w:rsid w:val="00B24469"/>
    <w:rsid w:val="00B40018"/>
    <w:rsid w:val="00B4535C"/>
    <w:rsid w:val="00B64F29"/>
    <w:rsid w:val="00B6514B"/>
    <w:rsid w:val="00B71124"/>
    <w:rsid w:val="00B750BE"/>
    <w:rsid w:val="00B85B65"/>
    <w:rsid w:val="00B85ECE"/>
    <w:rsid w:val="00B90A8B"/>
    <w:rsid w:val="00B93EB0"/>
    <w:rsid w:val="00B953F4"/>
    <w:rsid w:val="00BA05A8"/>
    <w:rsid w:val="00BA29FA"/>
    <w:rsid w:val="00BB3193"/>
    <w:rsid w:val="00BD1F15"/>
    <w:rsid w:val="00BD5652"/>
    <w:rsid w:val="00BE0C61"/>
    <w:rsid w:val="00BE23BF"/>
    <w:rsid w:val="00BE3236"/>
    <w:rsid w:val="00BE4A3C"/>
    <w:rsid w:val="00BE616D"/>
    <w:rsid w:val="00BF0AFB"/>
    <w:rsid w:val="00BF3F76"/>
    <w:rsid w:val="00BF5C33"/>
    <w:rsid w:val="00BF674D"/>
    <w:rsid w:val="00BF6AE1"/>
    <w:rsid w:val="00C0318A"/>
    <w:rsid w:val="00C04F8D"/>
    <w:rsid w:val="00C05EDA"/>
    <w:rsid w:val="00C178DD"/>
    <w:rsid w:val="00C21792"/>
    <w:rsid w:val="00C220BD"/>
    <w:rsid w:val="00C224FB"/>
    <w:rsid w:val="00C25E2C"/>
    <w:rsid w:val="00C326E9"/>
    <w:rsid w:val="00C4126F"/>
    <w:rsid w:val="00C4554F"/>
    <w:rsid w:val="00C51DBB"/>
    <w:rsid w:val="00C5237B"/>
    <w:rsid w:val="00C560D0"/>
    <w:rsid w:val="00C56928"/>
    <w:rsid w:val="00C60EB4"/>
    <w:rsid w:val="00C64082"/>
    <w:rsid w:val="00C658A2"/>
    <w:rsid w:val="00C671B1"/>
    <w:rsid w:val="00C73682"/>
    <w:rsid w:val="00C739E5"/>
    <w:rsid w:val="00C74E73"/>
    <w:rsid w:val="00C87D9E"/>
    <w:rsid w:val="00C93C8D"/>
    <w:rsid w:val="00CA7F50"/>
    <w:rsid w:val="00CB0C64"/>
    <w:rsid w:val="00CB4AE0"/>
    <w:rsid w:val="00CB6613"/>
    <w:rsid w:val="00CC1127"/>
    <w:rsid w:val="00CC1319"/>
    <w:rsid w:val="00CC29A3"/>
    <w:rsid w:val="00CD168D"/>
    <w:rsid w:val="00CD3D03"/>
    <w:rsid w:val="00CE0304"/>
    <w:rsid w:val="00CF0D3F"/>
    <w:rsid w:val="00CF5C44"/>
    <w:rsid w:val="00CF6134"/>
    <w:rsid w:val="00D10888"/>
    <w:rsid w:val="00D10C8C"/>
    <w:rsid w:val="00D10D87"/>
    <w:rsid w:val="00D201DF"/>
    <w:rsid w:val="00D27B14"/>
    <w:rsid w:val="00D329D6"/>
    <w:rsid w:val="00D335DF"/>
    <w:rsid w:val="00D36E43"/>
    <w:rsid w:val="00D47C1B"/>
    <w:rsid w:val="00D524AE"/>
    <w:rsid w:val="00D55684"/>
    <w:rsid w:val="00D632B6"/>
    <w:rsid w:val="00D80B93"/>
    <w:rsid w:val="00D82259"/>
    <w:rsid w:val="00D8249F"/>
    <w:rsid w:val="00D83E62"/>
    <w:rsid w:val="00DA1B47"/>
    <w:rsid w:val="00DA1D1A"/>
    <w:rsid w:val="00DA533B"/>
    <w:rsid w:val="00DA78C6"/>
    <w:rsid w:val="00DB1986"/>
    <w:rsid w:val="00DB76BD"/>
    <w:rsid w:val="00DC16C2"/>
    <w:rsid w:val="00DC1C4A"/>
    <w:rsid w:val="00DC3DE7"/>
    <w:rsid w:val="00DD5190"/>
    <w:rsid w:val="00DD797A"/>
    <w:rsid w:val="00DE0B4C"/>
    <w:rsid w:val="00DF0240"/>
    <w:rsid w:val="00DF5CD1"/>
    <w:rsid w:val="00E01B69"/>
    <w:rsid w:val="00E0672A"/>
    <w:rsid w:val="00E06FB1"/>
    <w:rsid w:val="00E13607"/>
    <w:rsid w:val="00E16AB1"/>
    <w:rsid w:val="00E17A4C"/>
    <w:rsid w:val="00E20581"/>
    <w:rsid w:val="00E205F3"/>
    <w:rsid w:val="00E20B7C"/>
    <w:rsid w:val="00E22233"/>
    <w:rsid w:val="00E26147"/>
    <w:rsid w:val="00E30578"/>
    <w:rsid w:val="00E352B3"/>
    <w:rsid w:val="00E41A31"/>
    <w:rsid w:val="00E460DE"/>
    <w:rsid w:val="00E503D2"/>
    <w:rsid w:val="00E613D6"/>
    <w:rsid w:val="00E65E75"/>
    <w:rsid w:val="00E75AD0"/>
    <w:rsid w:val="00E77263"/>
    <w:rsid w:val="00E81007"/>
    <w:rsid w:val="00E97CF3"/>
    <w:rsid w:val="00EA4B8E"/>
    <w:rsid w:val="00EB27B1"/>
    <w:rsid w:val="00EC4128"/>
    <w:rsid w:val="00ED664B"/>
    <w:rsid w:val="00ED673A"/>
    <w:rsid w:val="00ED7318"/>
    <w:rsid w:val="00EE4D29"/>
    <w:rsid w:val="00EE5388"/>
    <w:rsid w:val="00EE6372"/>
    <w:rsid w:val="00EF077A"/>
    <w:rsid w:val="00F0338E"/>
    <w:rsid w:val="00F13D20"/>
    <w:rsid w:val="00F15DE3"/>
    <w:rsid w:val="00F20D08"/>
    <w:rsid w:val="00F20F31"/>
    <w:rsid w:val="00F34B74"/>
    <w:rsid w:val="00F43AEA"/>
    <w:rsid w:val="00F43ED8"/>
    <w:rsid w:val="00F505B5"/>
    <w:rsid w:val="00F57E63"/>
    <w:rsid w:val="00F60419"/>
    <w:rsid w:val="00F60FBB"/>
    <w:rsid w:val="00F748CC"/>
    <w:rsid w:val="00F772C0"/>
    <w:rsid w:val="00F80488"/>
    <w:rsid w:val="00F80DA5"/>
    <w:rsid w:val="00F8509D"/>
    <w:rsid w:val="00F93AC4"/>
    <w:rsid w:val="00F93C2B"/>
    <w:rsid w:val="00F95C49"/>
    <w:rsid w:val="00F964A1"/>
    <w:rsid w:val="00FA13F2"/>
    <w:rsid w:val="00FA624A"/>
    <w:rsid w:val="00FA7EB9"/>
    <w:rsid w:val="00FB2F88"/>
    <w:rsid w:val="00FB411E"/>
    <w:rsid w:val="00FC013D"/>
    <w:rsid w:val="00FC01FC"/>
    <w:rsid w:val="00FC64D3"/>
    <w:rsid w:val="00FD0BCA"/>
    <w:rsid w:val="00FD3C5C"/>
    <w:rsid w:val="00FD5F0A"/>
    <w:rsid w:val="00FF3C10"/>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F2DDB"/>
    <w:rPr>
      <w:sz w:val="24"/>
      <w:szCs w:val="24"/>
    </w:rPr>
  </w:style>
  <w:style w:type="paragraph" w:styleId="1">
    <w:name w:val="heading 1"/>
    <w:basedOn w:val="a0"/>
    <w:next w:val="a0"/>
    <w:qFormat/>
    <w:rsid w:val="002C75F5"/>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qFormat/>
    <w:rsid w:val="00420169"/>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C75F5"/>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0"/>
    <w:next w:val="a0"/>
    <w:link w:val="40"/>
    <w:semiHidden/>
    <w:unhideWhenUsed/>
    <w:qFormat/>
    <w:rsid w:val="00724CE7"/>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rsid w:val="00121E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9A226D"/>
  </w:style>
  <w:style w:type="paragraph" w:customStyle="1" w:styleId="a4">
    <w:name w:val="А_осн"/>
    <w:basedOn w:val="a0"/>
    <w:link w:val="a5"/>
    <w:rsid w:val="009A226D"/>
    <w:pPr>
      <w:widowControl w:val="0"/>
      <w:autoSpaceDE w:val="0"/>
      <w:autoSpaceDN w:val="0"/>
      <w:adjustRightInd w:val="0"/>
      <w:spacing w:line="360" w:lineRule="auto"/>
      <w:ind w:firstLine="454"/>
      <w:jc w:val="both"/>
    </w:pPr>
    <w:rPr>
      <w:rFonts w:eastAsia="@Arial Unicode MS"/>
      <w:sz w:val="28"/>
      <w:szCs w:val="28"/>
    </w:rPr>
  </w:style>
  <w:style w:type="character" w:customStyle="1" w:styleId="a5">
    <w:name w:val="А_осн Знак"/>
    <w:link w:val="a4"/>
    <w:rsid w:val="009A226D"/>
    <w:rPr>
      <w:rFonts w:eastAsia="@Arial Unicode MS"/>
      <w:sz w:val="28"/>
      <w:szCs w:val="28"/>
      <w:lang w:bidi="ar-SA"/>
    </w:rPr>
  </w:style>
  <w:style w:type="paragraph" w:customStyle="1" w:styleId="a6">
    <w:name w:val="осн текст"/>
    <w:basedOn w:val="a0"/>
    <w:rsid w:val="003D1A58"/>
    <w:pPr>
      <w:shd w:val="clear" w:color="auto" w:fill="FFFFFF"/>
      <w:tabs>
        <w:tab w:val="left" w:pos="1018"/>
      </w:tabs>
      <w:spacing w:line="360" w:lineRule="auto"/>
      <w:ind w:firstLine="454"/>
      <w:jc w:val="both"/>
    </w:pPr>
    <w:rPr>
      <w:b/>
      <w:bCs/>
      <w:sz w:val="28"/>
      <w:szCs w:val="28"/>
    </w:rPr>
  </w:style>
  <w:style w:type="character" w:customStyle="1" w:styleId="a7">
    <w:name w:val="Основной текст Знак"/>
    <w:link w:val="a8"/>
    <w:rsid w:val="003D1A58"/>
    <w:rPr>
      <w:sz w:val="22"/>
      <w:szCs w:val="22"/>
      <w:lang w:bidi="ar-SA"/>
    </w:rPr>
  </w:style>
  <w:style w:type="paragraph" w:styleId="a8">
    <w:name w:val="Body Text"/>
    <w:basedOn w:val="a0"/>
    <w:link w:val="a7"/>
    <w:rsid w:val="003D1A58"/>
    <w:pPr>
      <w:shd w:val="clear" w:color="auto" w:fill="FFFFFF"/>
      <w:spacing w:after="120" w:line="211" w:lineRule="exact"/>
      <w:jc w:val="right"/>
    </w:pPr>
    <w:rPr>
      <w:sz w:val="22"/>
      <w:szCs w:val="22"/>
    </w:rPr>
  </w:style>
  <w:style w:type="character" w:customStyle="1" w:styleId="12pt">
    <w:name w:val="Заголовок №1 + Интервал 2 pt"/>
    <w:rsid w:val="003D1A58"/>
    <w:rPr>
      <w:rFonts w:ascii="Calibri" w:hAnsi="Calibri" w:cs="Calibri"/>
      <w:spacing w:val="50"/>
      <w:sz w:val="34"/>
      <w:szCs w:val="34"/>
      <w:lang w:bidi="ar-SA"/>
    </w:rPr>
  </w:style>
  <w:style w:type="character" w:customStyle="1" w:styleId="112">
    <w:name w:val="Заголовок №112"/>
    <w:rsid w:val="003D1A58"/>
    <w:rPr>
      <w:rFonts w:ascii="Calibri" w:hAnsi="Calibri" w:cs="Calibri"/>
      <w:spacing w:val="0"/>
      <w:sz w:val="34"/>
      <w:szCs w:val="34"/>
      <w:lang w:bidi="ar-SA"/>
    </w:rPr>
  </w:style>
  <w:style w:type="character" w:customStyle="1" w:styleId="49">
    <w:name w:val="Основной текст + Полужирный49"/>
    <w:rsid w:val="003D1A58"/>
    <w:rPr>
      <w:rFonts w:ascii="Times New Roman" w:hAnsi="Times New Roman" w:cs="Times New Roman"/>
      <w:b/>
      <w:bCs/>
      <w:spacing w:val="0"/>
      <w:sz w:val="22"/>
      <w:szCs w:val="22"/>
      <w:lang w:bidi="ar-SA"/>
    </w:rPr>
  </w:style>
  <w:style w:type="character" w:customStyle="1" w:styleId="31">
    <w:name w:val="Заголовок №3_"/>
    <w:link w:val="310"/>
    <w:rsid w:val="003D1A58"/>
    <w:rPr>
      <w:b/>
      <w:bCs/>
      <w:sz w:val="22"/>
      <w:szCs w:val="22"/>
      <w:lang w:bidi="ar-SA"/>
    </w:rPr>
  </w:style>
  <w:style w:type="paragraph" w:customStyle="1" w:styleId="310">
    <w:name w:val="Заголовок №31"/>
    <w:basedOn w:val="a0"/>
    <w:link w:val="31"/>
    <w:rsid w:val="003D1A58"/>
    <w:pPr>
      <w:shd w:val="clear" w:color="auto" w:fill="FFFFFF"/>
      <w:spacing w:line="211" w:lineRule="exact"/>
      <w:jc w:val="both"/>
      <w:outlineLvl w:val="2"/>
    </w:pPr>
    <w:rPr>
      <w:b/>
      <w:bCs/>
      <w:sz w:val="22"/>
      <w:szCs w:val="22"/>
    </w:rPr>
  </w:style>
  <w:style w:type="character" w:customStyle="1" w:styleId="32">
    <w:name w:val="Заголовок №3 + Не полужирный"/>
    <w:basedOn w:val="31"/>
    <w:rsid w:val="003D1A58"/>
  </w:style>
  <w:style w:type="character" w:customStyle="1" w:styleId="39">
    <w:name w:val="Заголовок №3 + Не полужирный9"/>
    <w:rsid w:val="003D1A58"/>
    <w:rPr>
      <w:b/>
      <w:bCs/>
      <w:noProof/>
      <w:sz w:val="22"/>
      <w:szCs w:val="22"/>
      <w:lang w:bidi="ar-SA"/>
    </w:rPr>
  </w:style>
  <w:style w:type="character" w:customStyle="1" w:styleId="317">
    <w:name w:val="Заголовок №317"/>
    <w:rsid w:val="00211E0A"/>
    <w:rPr>
      <w:b/>
      <w:bCs/>
      <w:noProof/>
      <w:sz w:val="22"/>
      <w:szCs w:val="22"/>
      <w:lang w:bidi="ar-SA"/>
    </w:rPr>
  </w:style>
  <w:style w:type="character" w:customStyle="1" w:styleId="316">
    <w:name w:val="Заголовок №316"/>
    <w:basedOn w:val="31"/>
    <w:rsid w:val="00211E0A"/>
  </w:style>
  <w:style w:type="character" w:customStyle="1" w:styleId="a9">
    <w:name w:val="Основной текст + Курсив"/>
    <w:rsid w:val="00211E0A"/>
    <w:rPr>
      <w:rFonts w:ascii="Times New Roman" w:hAnsi="Times New Roman" w:cs="Times New Roman"/>
      <w:i/>
      <w:iCs/>
      <w:spacing w:val="0"/>
      <w:sz w:val="22"/>
      <w:szCs w:val="22"/>
      <w:lang w:bidi="ar-SA"/>
    </w:rPr>
  </w:style>
  <w:style w:type="character" w:customStyle="1" w:styleId="62">
    <w:name w:val="Основной текст + Курсив62"/>
    <w:rsid w:val="00211E0A"/>
    <w:rPr>
      <w:rFonts w:ascii="Times New Roman" w:hAnsi="Times New Roman" w:cs="Times New Roman"/>
      <w:i/>
      <w:iCs/>
      <w:noProof/>
      <w:spacing w:val="0"/>
      <w:sz w:val="22"/>
      <w:szCs w:val="22"/>
      <w:lang w:bidi="ar-SA"/>
    </w:rPr>
  </w:style>
  <w:style w:type="character" w:customStyle="1" w:styleId="61">
    <w:name w:val="Основной текст + Курсив61"/>
    <w:rsid w:val="00211E0A"/>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211E0A"/>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211E0A"/>
    <w:rPr>
      <w:rFonts w:ascii="Times New Roman" w:hAnsi="Times New Roman" w:cs="Times New Roman"/>
      <w:b/>
      <w:bCs/>
      <w:i/>
      <w:iCs/>
      <w:noProof/>
      <w:spacing w:val="0"/>
      <w:sz w:val="22"/>
      <w:szCs w:val="22"/>
      <w:lang w:bidi="ar-SA"/>
    </w:rPr>
  </w:style>
  <w:style w:type="character" w:customStyle="1" w:styleId="13">
    <w:name w:val="Основной текст (13)_"/>
    <w:link w:val="131"/>
    <w:rsid w:val="00211E0A"/>
    <w:rPr>
      <w:rFonts w:ascii="Calibri" w:hAnsi="Calibri"/>
      <w:sz w:val="34"/>
      <w:szCs w:val="34"/>
      <w:lang w:bidi="ar-SA"/>
    </w:rPr>
  </w:style>
  <w:style w:type="paragraph" w:customStyle="1" w:styleId="131">
    <w:name w:val="Основной текст (13)1"/>
    <w:basedOn w:val="a0"/>
    <w:link w:val="13"/>
    <w:rsid w:val="00211E0A"/>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211E0A"/>
    <w:rPr>
      <w:rFonts w:ascii="Calibri" w:hAnsi="Calibri"/>
      <w:spacing w:val="50"/>
      <w:sz w:val="34"/>
      <w:szCs w:val="34"/>
      <w:lang w:bidi="ar-SA"/>
    </w:rPr>
  </w:style>
  <w:style w:type="character" w:customStyle="1" w:styleId="130">
    <w:name w:val="Основной текст (13)"/>
    <w:basedOn w:val="13"/>
    <w:rsid w:val="00211E0A"/>
  </w:style>
  <w:style w:type="character" w:customStyle="1" w:styleId="1310">
    <w:name w:val="Основной текст (13)10"/>
    <w:rsid w:val="00211E0A"/>
    <w:rPr>
      <w:rFonts w:ascii="Calibri" w:hAnsi="Calibri"/>
      <w:noProof/>
      <w:sz w:val="34"/>
      <w:szCs w:val="34"/>
      <w:lang w:bidi="ar-SA"/>
    </w:rPr>
  </w:style>
  <w:style w:type="paragraph" w:styleId="aa">
    <w:name w:val="header"/>
    <w:basedOn w:val="a0"/>
    <w:link w:val="ab"/>
    <w:uiPriority w:val="99"/>
    <w:rsid w:val="00435CC0"/>
    <w:pPr>
      <w:widowControl w:val="0"/>
      <w:tabs>
        <w:tab w:val="center" w:pos="4677"/>
        <w:tab w:val="right" w:pos="9355"/>
      </w:tabs>
      <w:autoSpaceDE w:val="0"/>
      <w:autoSpaceDN w:val="0"/>
      <w:adjustRightInd w:val="0"/>
    </w:pPr>
    <w:rPr>
      <w:rFonts w:eastAsia="Calibri"/>
      <w:lang w:val="en-US"/>
    </w:rPr>
  </w:style>
  <w:style w:type="character" w:customStyle="1" w:styleId="ab">
    <w:name w:val="Верхний колонтитул Знак"/>
    <w:link w:val="aa"/>
    <w:uiPriority w:val="99"/>
    <w:locked/>
    <w:rsid w:val="00435CC0"/>
    <w:rPr>
      <w:rFonts w:eastAsia="Calibri"/>
      <w:sz w:val="24"/>
      <w:szCs w:val="24"/>
      <w:lang w:val="en-US" w:eastAsia="ru-RU" w:bidi="ar-SA"/>
    </w:rPr>
  </w:style>
  <w:style w:type="character" w:styleId="ac">
    <w:name w:val="Emphasis"/>
    <w:qFormat/>
    <w:rsid w:val="00435CC0"/>
    <w:rPr>
      <w:i/>
      <w:iCs/>
    </w:rPr>
  </w:style>
  <w:style w:type="paragraph" w:customStyle="1" w:styleId="ad">
    <w:name w:val="А_сноска"/>
    <w:basedOn w:val="ae"/>
    <w:link w:val="af"/>
    <w:qFormat/>
    <w:rsid w:val="00435CC0"/>
    <w:pPr>
      <w:widowControl w:val="0"/>
      <w:ind w:firstLine="400"/>
      <w:jc w:val="both"/>
    </w:pPr>
    <w:rPr>
      <w:sz w:val="24"/>
      <w:szCs w:val="24"/>
    </w:rPr>
  </w:style>
  <w:style w:type="character" w:customStyle="1" w:styleId="af">
    <w:name w:val="А_сноска Знак"/>
    <w:link w:val="ad"/>
    <w:rsid w:val="00435CC0"/>
    <w:rPr>
      <w:sz w:val="24"/>
      <w:szCs w:val="24"/>
      <w:lang w:val="ru-RU" w:eastAsia="ru-RU" w:bidi="ar-SA"/>
    </w:rPr>
  </w:style>
  <w:style w:type="paragraph" w:styleId="ae">
    <w:name w:val="footnote text"/>
    <w:basedOn w:val="a0"/>
    <w:link w:val="af0"/>
    <w:uiPriority w:val="99"/>
    <w:rsid w:val="00435CC0"/>
    <w:rPr>
      <w:sz w:val="20"/>
      <w:szCs w:val="20"/>
    </w:rPr>
  </w:style>
  <w:style w:type="character" w:customStyle="1" w:styleId="14">
    <w:name w:val="Основной текст (14)_"/>
    <w:link w:val="141"/>
    <w:rsid w:val="00F93AC4"/>
    <w:rPr>
      <w:i/>
      <w:iCs/>
      <w:sz w:val="22"/>
      <w:szCs w:val="22"/>
      <w:lang w:bidi="ar-SA"/>
    </w:rPr>
  </w:style>
  <w:style w:type="paragraph" w:customStyle="1" w:styleId="141">
    <w:name w:val="Основной текст (14)1"/>
    <w:basedOn w:val="a0"/>
    <w:link w:val="14"/>
    <w:rsid w:val="00F93AC4"/>
    <w:pPr>
      <w:shd w:val="clear" w:color="auto" w:fill="FFFFFF"/>
      <w:spacing w:line="211" w:lineRule="exact"/>
      <w:ind w:firstLine="400"/>
      <w:jc w:val="both"/>
    </w:pPr>
    <w:rPr>
      <w:i/>
      <w:iCs/>
      <w:sz w:val="22"/>
      <w:szCs w:val="22"/>
    </w:rPr>
  </w:style>
  <w:style w:type="character" w:customStyle="1" w:styleId="16">
    <w:name w:val="Основной текст (16)"/>
    <w:rsid w:val="00F93AC4"/>
    <w:rPr>
      <w:rFonts w:ascii="Calibri" w:hAnsi="Calibri"/>
      <w:b/>
      <w:bCs/>
      <w:noProof/>
      <w:sz w:val="23"/>
      <w:szCs w:val="23"/>
      <w:lang w:bidi="ar-SA"/>
    </w:rPr>
  </w:style>
  <w:style w:type="character" w:customStyle="1" w:styleId="160">
    <w:name w:val="Основной текст + Полужирный16"/>
    <w:rsid w:val="00F93AC4"/>
    <w:rPr>
      <w:rFonts w:ascii="Times New Roman" w:hAnsi="Times New Roman" w:cs="Times New Roman"/>
      <w:b/>
      <w:bCs/>
      <w:spacing w:val="0"/>
      <w:sz w:val="22"/>
      <w:szCs w:val="22"/>
      <w:lang w:bidi="ar-SA"/>
    </w:rPr>
  </w:style>
  <w:style w:type="character" w:customStyle="1" w:styleId="17">
    <w:name w:val="Основной текст (17)_"/>
    <w:link w:val="171"/>
    <w:rsid w:val="00F93AC4"/>
    <w:rPr>
      <w:b/>
      <w:bCs/>
      <w:sz w:val="22"/>
      <w:szCs w:val="22"/>
      <w:lang w:bidi="ar-SA"/>
    </w:rPr>
  </w:style>
  <w:style w:type="paragraph" w:customStyle="1" w:styleId="171">
    <w:name w:val="Основной текст (17)1"/>
    <w:basedOn w:val="a0"/>
    <w:link w:val="17"/>
    <w:rsid w:val="00F93AC4"/>
    <w:pPr>
      <w:shd w:val="clear" w:color="auto" w:fill="FFFFFF"/>
      <w:spacing w:after="60" w:line="211" w:lineRule="exact"/>
      <w:ind w:firstLine="400"/>
      <w:jc w:val="both"/>
    </w:pPr>
    <w:rPr>
      <w:b/>
      <w:bCs/>
      <w:sz w:val="22"/>
      <w:szCs w:val="22"/>
    </w:rPr>
  </w:style>
  <w:style w:type="character" w:customStyle="1" w:styleId="170">
    <w:name w:val="Основной текст (17) + Не полужирный"/>
    <w:basedOn w:val="17"/>
    <w:rsid w:val="00F93AC4"/>
  </w:style>
  <w:style w:type="character" w:customStyle="1" w:styleId="172">
    <w:name w:val="Основной текст (17)"/>
    <w:rsid w:val="00F93AC4"/>
    <w:rPr>
      <w:b/>
      <w:bCs/>
      <w:noProof/>
      <w:sz w:val="22"/>
      <w:szCs w:val="22"/>
      <w:lang w:bidi="ar-SA"/>
    </w:rPr>
  </w:style>
  <w:style w:type="character" w:customStyle="1" w:styleId="35">
    <w:name w:val="Заголовок №3 + Не полужирный5"/>
    <w:rsid w:val="00F93AC4"/>
    <w:rPr>
      <w:rFonts w:ascii="Times New Roman" w:hAnsi="Times New Roman" w:cs="Times New Roman"/>
      <w:b/>
      <w:bCs/>
      <w:spacing w:val="0"/>
      <w:sz w:val="22"/>
      <w:szCs w:val="22"/>
      <w:lang w:bidi="ar-SA"/>
    </w:rPr>
  </w:style>
  <w:style w:type="character" w:customStyle="1" w:styleId="314">
    <w:name w:val="Заголовок №314"/>
    <w:rsid w:val="00F93AC4"/>
    <w:rPr>
      <w:rFonts w:ascii="Times New Roman" w:hAnsi="Times New Roman" w:cs="Times New Roman"/>
      <w:b w:val="0"/>
      <w:bCs w:val="0"/>
      <w:noProof/>
      <w:spacing w:val="0"/>
      <w:sz w:val="22"/>
      <w:szCs w:val="22"/>
      <w:lang w:bidi="ar-SA"/>
    </w:rPr>
  </w:style>
  <w:style w:type="character" w:customStyle="1" w:styleId="14105">
    <w:name w:val="Основной текст (14)105"/>
    <w:rsid w:val="00F93AC4"/>
    <w:rPr>
      <w:rFonts w:ascii="Times New Roman" w:hAnsi="Times New Roman" w:cs="Times New Roman"/>
      <w:i w:val="0"/>
      <w:iCs w:val="0"/>
      <w:noProof/>
      <w:spacing w:val="0"/>
      <w:sz w:val="22"/>
      <w:szCs w:val="22"/>
      <w:lang w:bidi="ar-SA"/>
    </w:rPr>
  </w:style>
  <w:style w:type="character" w:customStyle="1" w:styleId="14103">
    <w:name w:val="Основной текст (14)103"/>
    <w:rsid w:val="00F93AC4"/>
    <w:rPr>
      <w:rFonts w:ascii="Times New Roman" w:hAnsi="Times New Roman" w:cs="Times New Roman"/>
      <w:i w:val="0"/>
      <w:iCs w:val="0"/>
      <w:noProof/>
      <w:spacing w:val="0"/>
      <w:sz w:val="22"/>
      <w:szCs w:val="22"/>
      <w:lang w:bidi="ar-SA"/>
    </w:rPr>
  </w:style>
  <w:style w:type="character" w:customStyle="1" w:styleId="14101">
    <w:name w:val="Основной текст (14)101"/>
    <w:rsid w:val="00F93AC4"/>
    <w:rPr>
      <w:rFonts w:ascii="Times New Roman" w:hAnsi="Times New Roman" w:cs="Times New Roman"/>
      <w:i w:val="0"/>
      <w:iCs w:val="0"/>
      <w:noProof/>
      <w:spacing w:val="0"/>
      <w:sz w:val="22"/>
      <w:szCs w:val="22"/>
      <w:lang w:bidi="ar-SA"/>
    </w:rPr>
  </w:style>
  <w:style w:type="character" w:customStyle="1" w:styleId="1499">
    <w:name w:val="Основной текст (14)99"/>
    <w:rsid w:val="00F93AC4"/>
    <w:rPr>
      <w:rFonts w:ascii="Times New Roman" w:hAnsi="Times New Roman" w:cs="Times New Roman"/>
      <w:i w:val="0"/>
      <w:iCs w:val="0"/>
      <w:noProof/>
      <w:spacing w:val="0"/>
      <w:sz w:val="22"/>
      <w:szCs w:val="22"/>
      <w:lang w:bidi="ar-SA"/>
    </w:rPr>
  </w:style>
  <w:style w:type="character" w:customStyle="1" w:styleId="1497">
    <w:name w:val="Основной текст (14)97"/>
    <w:rsid w:val="00F93AC4"/>
    <w:rPr>
      <w:rFonts w:ascii="Times New Roman" w:hAnsi="Times New Roman" w:cs="Times New Roman"/>
      <w:i w:val="0"/>
      <w:iCs w:val="0"/>
      <w:noProof/>
      <w:spacing w:val="0"/>
      <w:sz w:val="22"/>
      <w:szCs w:val="22"/>
      <w:lang w:bidi="ar-SA"/>
    </w:rPr>
  </w:style>
  <w:style w:type="character" w:customStyle="1" w:styleId="1495">
    <w:name w:val="Основной текст (14)95"/>
    <w:rsid w:val="00F93AC4"/>
    <w:rPr>
      <w:rFonts w:ascii="Times New Roman" w:hAnsi="Times New Roman" w:cs="Times New Roman"/>
      <w:i w:val="0"/>
      <w:iCs w:val="0"/>
      <w:noProof/>
      <w:spacing w:val="0"/>
      <w:sz w:val="22"/>
      <w:szCs w:val="22"/>
      <w:lang w:bidi="ar-SA"/>
    </w:rPr>
  </w:style>
  <w:style w:type="character" w:customStyle="1" w:styleId="1491">
    <w:name w:val="Основной текст (14)91"/>
    <w:rsid w:val="00F93AC4"/>
    <w:rPr>
      <w:rFonts w:ascii="Times New Roman" w:hAnsi="Times New Roman" w:cs="Times New Roman"/>
      <w:i w:val="0"/>
      <w:iCs w:val="0"/>
      <w:noProof/>
      <w:spacing w:val="0"/>
      <w:sz w:val="22"/>
      <w:szCs w:val="22"/>
      <w:lang w:bidi="ar-SA"/>
    </w:rPr>
  </w:style>
  <w:style w:type="character" w:customStyle="1" w:styleId="1489">
    <w:name w:val="Основной текст (14)89"/>
    <w:rsid w:val="00F93AC4"/>
    <w:rPr>
      <w:rFonts w:ascii="Times New Roman" w:hAnsi="Times New Roman" w:cs="Times New Roman"/>
      <w:i w:val="0"/>
      <w:iCs w:val="0"/>
      <w:noProof/>
      <w:spacing w:val="0"/>
      <w:sz w:val="22"/>
      <w:szCs w:val="22"/>
      <w:lang w:bidi="ar-SA"/>
    </w:rPr>
  </w:style>
  <w:style w:type="character" w:customStyle="1" w:styleId="1487">
    <w:name w:val="Основной текст (14)87"/>
    <w:rsid w:val="00F93AC4"/>
    <w:rPr>
      <w:rFonts w:ascii="Times New Roman" w:hAnsi="Times New Roman" w:cs="Times New Roman"/>
      <w:i w:val="0"/>
      <w:iCs w:val="0"/>
      <w:noProof/>
      <w:spacing w:val="0"/>
      <w:sz w:val="22"/>
      <w:szCs w:val="22"/>
      <w:lang w:bidi="ar-SA"/>
    </w:rPr>
  </w:style>
  <w:style w:type="character" w:customStyle="1" w:styleId="33">
    <w:name w:val="Заголовок №3 (3)"/>
    <w:rsid w:val="00F93AC4"/>
    <w:rPr>
      <w:rFonts w:ascii="Calibri" w:hAnsi="Calibri" w:cs="Calibri"/>
      <w:b/>
      <w:bCs/>
      <w:noProof/>
      <w:spacing w:val="0"/>
      <w:sz w:val="23"/>
      <w:szCs w:val="23"/>
      <w:lang w:bidi="ar-SA"/>
    </w:rPr>
  </w:style>
  <w:style w:type="character" w:customStyle="1" w:styleId="1485">
    <w:name w:val="Основной текст (14)85"/>
    <w:rsid w:val="00F93AC4"/>
    <w:rPr>
      <w:rFonts w:ascii="Times New Roman" w:hAnsi="Times New Roman" w:cs="Times New Roman"/>
      <w:i w:val="0"/>
      <w:iCs w:val="0"/>
      <w:noProof/>
      <w:spacing w:val="0"/>
      <w:sz w:val="22"/>
      <w:szCs w:val="22"/>
      <w:lang w:bidi="ar-SA"/>
    </w:rPr>
  </w:style>
  <w:style w:type="character" w:customStyle="1" w:styleId="1483">
    <w:name w:val="Основной текст (14)83"/>
    <w:rsid w:val="00F93AC4"/>
    <w:rPr>
      <w:rFonts w:ascii="Times New Roman" w:hAnsi="Times New Roman" w:cs="Times New Roman"/>
      <w:i w:val="0"/>
      <w:iCs w:val="0"/>
      <w:noProof/>
      <w:spacing w:val="0"/>
      <w:sz w:val="22"/>
      <w:szCs w:val="22"/>
      <w:lang w:bidi="ar-SA"/>
    </w:rPr>
  </w:style>
  <w:style w:type="character" w:customStyle="1" w:styleId="3319">
    <w:name w:val="Заголовок №3 (3)19"/>
    <w:rsid w:val="00F93AC4"/>
    <w:rPr>
      <w:rFonts w:ascii="Calibri" w:hAnsi="Calibri" w:cs="Calibri"/>
      <w:b/>
      <w:bCs/>
      <w:noProof/>
      <w:spacing w:val="0"/>
      <w:sz w:val="23"/>
      <w:szCs w:val="23"/>
      <w:lang w:bidi="ar-SA"/>
    </w:rPr>
  </w:style>
  <w:style w:type="character" w:customStyle="1" w:styleId="1481">
    <w:name w:val="Основной текст (14)81"/>
    <w:rsid w:val="00F93AC4"/>
    <w:rPr>
      <w:rFonts w:ascii="Times New Roman" w:hAnsi="Times New Roman" w:cs="Times New Roman"/>
      <w:i w:val="0"/>
      <w:iCs w:val="0"/>
      <w:noProof/>
      <w:spacing w:val="0"/>
      <w:sz w:val="22"/>
      <w:szCs w:val="22"/>
      <w:lang w:bidi="ar-SA"/>
    </w:rPr>
  </w:style>
  <w:style w:type="table" w:styleId="af1">
    <w:name w:val="Table Grid"/>
    <w:basedOn w:val="a2"/>
    <w:rsid w:val="001C38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79">
    <w:name w:val="Основной текст (14)79"/>
    <w:rsid w:val="005005C0"/>
    <w:rPr>
      <w:rFonts w:ascii="Times New Roman" w:hAnsi="Times New Roman" w:cs="Times New Roman"/>
      <w:i w:val="0"/>
      <w:iCs w:val="0"/>
      <w:noProof/>
      <w:spacing w:val="0"/>
      <w:sz w:val="22"/>
      <w:szCs w:val="22"/>
      <w:shd w:val="clear" w:color="auto" w:fill="FFFFFF"/>
      <w:lang w:bidi="ar-SA"/>
    </w:rPr>
  </w:style>
  <w:style w:type="character" w:customStyle="1" w:styleId="1477">
    <w:name w:val="Основной текст (14)77"/>
    <w:rsid w:val="005005C0"/>
    <w:rPr>
      <w:rFonts w:ascii="Times New Roman" w:hAnsi="Times New Roman" w:cs="Times New Roman"/>
      <w:i w:val="0"/>
      <w:iCs w:val="0"/>
      <w:noProof/>
      <w:spacing w:val="0"/>
      <w:sz w:val="22"/>
      <w:szCs w:val="22"/>
      <w:shd w:val="clear" w:color="auto" w:fill="FFFFFF"/>
      <w:lang w:bidi="ar-SA"/>
    </w:rPr>
  </w:style>
  <w:style w:type="character" w:customStyle="1" w:styleId="1475">
    <w:name w:val="Основной текст (14)75"/>
    <w:rsid w:val="005005C0"/>
    <w:rPr>
      <w:rFonts w:ascii="Times New Roman" w:hAnsi="Times New Roman" w:cs="Times New Roman"/>
      <w:i w:val="0"/>
      <w:iCs w:val="0"/>
      <w:noProof/>
      <w:spacing w:val="0"/>
      <w:sz w:val="22"/>
      <w:szCs w:val="22"/>
      <w:shd w:val="clear" w:color="auto" w:fill="FFFFFF"/>
      <w:lang w:bidi="ar-SA"/>
    </w:rPr>
  </w:style>
  <w:style w:type="character" w:customStyle="1" w:styleId="1473">
    <w:name w:val="Основной текст (14)73"/>
    <w:rsid w:val="005005C0"/>
    <w:rPr>
      <w:rFonts w:ascii="Times New Roman" w:hAnsi="Times New Roman" w:cs="Times New Roman"/>
      <w:i w:val="0"/>
      <w:iCs w:val="0"/>
      <w:noProof/>
      <w:spacing w:val="0"/>
      <w:sz w:val="22"/>
      <w:szCs w:val="22"/>
      <w:shd w:val="clear" w:color="auto" w:fill="FFFFFF"/>
      <w:lang w:bidi="ar-SA"/>
    </w:rPr>
  </w:style>
  <w:style w:type="character" w:customStyle="1" w:styleId="1471">
    <w:name w:val="Основной текст (14)71"/>
    <w:rsid w:val="005005C0"/>
    <w:rPr>
      <w:rFonts w:ascii="Times New Roman" w:hAnsi="Times New Roman" w:cs="Times New Roman"/>
      <w:i w:val="0"/>
      <w:iCs w:val="0"/>
      <w:noProof/>
      <w:spacing w:val="0"/>
      <w:sz w:val="22"/>
      <w:szCs w:val="22"/>
      <w:shd w:val="clear" w:color="auto" w:fill="FFFFFF"/>
      <w:lang w:bidi="ar-SA"/>
    </w:rPr>
  </w:style>
  <w:style w:type="character" w:customStyle="1" w:styleId="1469">
    <w:name w:val="Основной текст (14)69"/>
    <w:rsid w:val="005005C0"/>
    <w:rPr>
      <w:rFonts w:ascii="Times New Roman" w:hAnsi="Times New Roman" w:cs="Times New Roman"/>
      <w:i w:val="0"/>
      <w:iCs w:val="0"/>
      <w:noProof/>
      <w:spacing w:val="0"/>
      <w:sz w:val="22"/>
      <w:szCs w:val="22"/>
      <w:shd w:val="clear" w:color="auto" w:fill="FFFFFF"/>
      <w:lang w:bidi="ar-SA"/>
    </w:rPr>
  </w:style>
  <w:style w:type="character" w:customStyle="1" w:styleId="1467">
    <w:name w:val="Основной текст (14)67"/>
    <w:rsid w:val="005005C0"/>
    <w:rPr>
      <w:rFonts w:ascii="Times New Roman" w:hAnsi="Times New Roman" w:cs="Times New Roman"/>
      <w:i w:val="0"/>
      <w:iCs w:val="0"/>
      <w:noProof/>
      <w:spacing w:val="0"/>
      <w:sz w:val="22"/>
      <w:szCs w:val="22"/>
      <w:shd w:val="clear" w:color="auto" w:fill="FFFFFF"/>
      <w:lang w:bidi="ar-SA"/>
    </w:rPr>
  </w:style>
  <w:style w:type="character" w:customStyle="1" w:styleId="1465">
    <w:name w:val="Основной текст (14)65"/>
    <w:rsid w:val="005005C0"/>
    <w:rPr>
      <w:rFonts w:ascii="Times New Roman" w:hAnsi="Times New Roman" w:cs="Times New Roman"/>
      <w:i w:val="0"/>
      <w:iCs w:val="0"/>
      <w:noProof/>
      <w:spacing w:val="0"/>
      <w:sz w:val="22"/>
      <w:szCs w:val="22"/>
      <w:shd w:val="clear" w:color="auto" w:fill="FFFFFF"/>
      <w:lang w:bidi="ar-SA"/>
    </w:rPr>
  </w:style>
  <w:style w:type="character" w:customStyle="1" w:styleId="1463">
    <w:name w:val="Основной текст (14)63"/>
    <w:rsid w:val="005005C0"/>
    <w:rPr>
      <w:rFonts w:ascii="Times New Roman" w:hAnsi="Times New Roman" w:cs="Times New Roman"/>
      <w:i w:val="0"/>
      <w:iCs w:val="0"/>
      <w:noProof/>
      <w:spacing w:val="0"/>
      <w:sz w:val="22"/>
      <w:szCs w:val="22"/>
      <w:shd w:val="clear" w:color="auto" w:fill="FFFFFF"/>
      <w:lang w:bidi="ar-SA"/>
    </w:rPr>
  </w:style>
  <w:style w:type="character" w:customStyle="1" w:styleId="1462">
    <w:name w:val="Основной текст (14)62"/>
    <w:rsid w:val="005005C0"/>
    <w:rPr>
      <w:rFonts w:ascii="Times New Roman" w:hAnsi="Times New Roman" w:cs="Times New Roman"/>
      <w:i w:val="0"/>
      <w:iCs w:val="0"/>
      <w:spacing w:val="0"/>
      <w:sz w:val="22"/>
      <w:szCs w:val="22"/>
      <w:shd w:val="clear" w:color="auto" w:fill="FFFFFF"/>
      <w:lang w:bidi="ar-SA"/>
    </w:rPr>
  </w:style>
  <w:style w:type="paragraph" w:styleId="af2">
    <w:name w:val="No Spacing"/>
    <w:qFormat/>
    <w:rsid w:val="005005C0"/>
    <w:rPr>
      <w:rFonts w:ascii="Calibri" w:eastAsia="Calibri" w:hAnsi="Calibri"/>
      <w:sz w:val="22"/>
      <w:szCs w:val="22"/>
      <w:lang w:eastAsia="en-US"/>
    </w:rPr>
  </w:style>
  <w:style w:type="character" w:customStyle="1" w:styleId="3318">
    <w:name w:val="Заголовок №3 (3)18"/>
    <w:rsid w:val="00642464"/>
    <w:rPr>
      <w:rFonts w:ascii="Calibri" w:hAnsi="Calibri" w:cs="Calibri"/>
      <w:b/>
      <w:bCs/>
      <w:noProof/>
      <w:spacing w:val="0"/>
      <w:sz w:val="23"/>
      <w:szCs w:val="23"/>
      <w:lang w:bidi="ar-SA"/>
    </w:rPr>
  </w:style>
  <w:style w:type="character" w:customStyle="1" w:styleId="330">
    <w:name w:val="Заголовок №3 (3) + Курсив"/>
    <w:rsid w:val="00642464"/>
    <w:rPr>
      <w:rFonts w:ascii="Calibri" w:hAnsi="Calibri" w:cs="Calibri"/>
      <w:b/>
      <w:bCs/>
      <w:i/>
      <w:iCs/>
      <w:spacing w:val="0"/>
      <w:sz w:val="23"/>
      <w:szCs w:val="23"/>
      <w:lang w:bidi="ar-SA"/>
    </w:rPr>
  </w:style>
  <w:style w:type="paragraph" w:customStyle="1" w:styleId="Zag3">
    <w:name w:val="Zag_3"/>
    <w:basedOn w:val="a0"/>
    <w:rsid w:val="00B6514B"/>
    <w:pPr>
      <w:widowControl w:val="0"/>
      <w:autoSpaceDE w:val="0"/>
      <w:autoSpaceDN w:val="0"/>
      <w:adjustRightInd w:val="0"/>
      <w:spacing w:after="68" w:line="282" w:lineRule="exact"/>
      <w:jc w:val="center"/>
    </w:pPr>
    <w:rPr>
      <w:i/>
      <w:iCs/>
      <w:color w:val="000000"/>
      <w:lang w:val="en-US"/>
    </w:rPr>
  </w:style>
  <w:style w:type="paragraph" w:customStyle="1" w:styleId="Zag2">
    <w:name w:val="Zag_2"/>
    <w:basedOn w:val="a0"/>
    <w:rsid w:val="00502242"/>
    <w:pPr>
      <w:widowControl w:val="0"/>
      <w:autoSpaceDE w:val="0"/>
      <w:autoSpaceDN w:val="0"/>
      <w:adjustRightInd w:val="0"/>
      <w:spacing w:after="129" w:line="291" w:lineRule="exact"/>
      <w:jc w:val="center"/>
    </w:pPr>
    <w:rPr>
      <w:b/>
      <w:bCs/>
      <w:color w:val="000000"/>
      <w:lang w:val="en-US"/>
    </w:rPr>
  </w:style>
  <w:style w:type="character" w:customStyle="1" w:styleId="1447">
    <w:name w:val="Основной текст (14)47"/>
    <w:rsid w:val="00D632B6"/>
    <w:rPr>
      <w:rFonts w:ascii="Times New Roman" w:hAnsi="Times New Roman" w:cs="Times New Roman"/>
      <w:i w:val="0"/>
      <w:iCs w:val="0"/>
      <w:noProof/>
      <w:spacing w:val="0"/>
      <w:sz w:val="22"/>
      <w:szCs w:val="22"/>
      <w:lang w:bidi="ar-SA"/>
    </w:rPr>
  </w:style>
  <w:style w:type="character" w:customStyle="1" w:styleId="1445">
    <w:name w:val="Основной текст (14)45"/>
    <w:rsid w:val="00D632B6"/>
    <w:rPr>
      <w:i/>
      <w:iCs/>
      <w:noProof/>
      <w:sz w:val="22"/>
      <w:szCs w:val="22"/>
      <w:lang w:bidi="ar-SA"/>
    </w:rPr>
  </w:style>
  <w:style w:type="character" w:customStyle="1" w:styleId="1443">
    <w:name w:val="Основной текст (14)43"/>
    <w:rsid w:val="00D632B6"/>
    <w:rPr>
      <w:i/>
      <w:iCs/>
      <w:noProof/>
      <w:sz w:val="22"/>
      <w:szCs w:val="22"/>
      <w:lang w:bidi="ar-SA"/>
    </w:rPr>
  </w:style>
  <w:style w:type="character" w:customStyle="1" w:styleId="1441">
    <w:name w:val="Основной текст (14)41"/>
    <w:rsid w:val="00D632B6"/>
    <w:rPr>
      <w:i/>
      <w:iCs/>
      <w:noProof/>
      <w:sz w:val="22"/>
      <w:szCs w:val="22"/>
      <w:lang w:bidi="ar-SA"/>
    </w:rPr>
  </w:style>
  <w:style w:type="character" w:customStyle="1" w:styleId="331">
    <w:name w:val="Заголовок №3 (3)_"/>
    <w:link w:val="3310"/>
    <w:rsid w:val="00D632B6"/>
    <w:rPr>
      <w:rFonts w:ascii="Calibri" w:hAnsi="Calibri"/>
      <w:b/>
      <w:bCs/>
      <w:sz w:val="23"/>
      <w:szCs w:val="23"/>
      <w:lang w:bidi="ar-SA"/>
    </w:rPr>
  </w:style>
  <w:style w:type="paragraph" w:customStyle="1" w:styleId="3310">
    <w:name w:val="Заголовок №3 (3)1"/>
    <w:basedOn w:val="a0"/>
    <w:link w:val="331"/>
    <w:rsid w:val="00D632B6"/>
    <w:pPr>
      <w:shd w:val="clear" w:color="auto" w:fill="FFFFFF"/>
      <w:spacing w:before="420" w:after="60" w:line="240" w:lineRule="atLeast"/>
      <w:outlineLvl w:val="2"/>
    </w:pPr>
    <w:rPr>
      <w:rFonts w:ascii="Calibri" w:hAnsi="Calibri"/>
      <w:b/>
      <w:bCs/>
      <w:sz w:val="23"/>
      <w:szCs w:val="23"/>
    </w:rPr>
  </w:style>
  <w:style w:type="character" w:customStyle="1" w:styleId="1439">
    <w:name w:val="Основной текст (14)39"/>
    <w:rsid w:val="00D632B6"/>
    <w:rPr>
      <w:rFonts w:ascii="Times New Roman" w:hAnsi="Times New Roman" w:cs="Times New Roman"/>
      <w:i w:val="0"/>
      <w:iCs w:val="0"/>
      <w:noProof/>
      <w:spacing w:val="0"/>
      <w:sz w:val="22"/>
      <w:szCs w:val="22"/>
      <w:lang w:bidi="ar-SA"/>
    </w:rPr>
  </w:style>
  <w:style w:type="character" w:customStyle="1" w:styleId="37">
    <w:name w:val="Заголовок №37"/>
    <w:rsid w:val="00D632B6"/>
    <w:rPr>
      <w:rFonts w:ascii="Times New Roman" w:hAnsi="Times New Roman" w:cs="Times New Roman"/>
      <w:b w:val="0"/>
      <w:bCs w:val="0"/>
      <w:spacing w:val="0"/>
      <w:sz w:val="22"/>
      <w:szCs w:val="22"/>
      <w:lang w:bidi="ar-SA"/>
    </w:rPr>
  </w:style>
  <w:style w:type="character" w:customStyle="1" w:styleId="1437">
    <w:name w:val="Основной текст (14)37"/>
    <w:rsid w:val="00D632B6"/>
    <w:rPr>
      <w:rFonts w:ascii="Times New Roman" w:hAnsi="Times New Roman" w:cs="Times New Roman"/>
      <w:i w:val="0"/>
      <w:iCs w:val="0"/>
      <w:noProof/>
      <w:spacing w:val="0"/>
      <w:sz w:val="22"/>
      <w:szCs w:val="22"/>
      <w:lang w:bidi="ar-SA"/>
    </w:rPr>
  </w:style>
  <w:style w:type="character" w:customStyle="1" w:styleId="1435">
    <w:name w:val="Основной текст (14)35"/>
    <w:rsid w:val="00D632B6"/>
    <w:rPr>
      <w:rFonts w:ascii="Times New Roman" w:hAnsi="Times New Roman" w:cs="Times New Roman"/>
      <w:i w:val="0"/>
      <w:iCs w:val="0"/>
      <w:noProof/>
      <w:spacing w:val="0"/>
      <w:sz w:val="22"/>
      <w:szCs w:val="22"/>
      <w:lang w:bidi="ar-SA"/>
    </w:rPr>
  </w:style>
  <w:style w:type="character" w:customStyle="1" w:styleId="1433">
    <w:name w:val="Основной текст (14)33"/>
    <w:rsid w:val="00594F3C"/>
    <w:rPr>
      <w:rFonts w:ascii="Times New Roman" w:hAnsi="Times New Roman" w:cs="Times New Roman"/>
      <w:i w:val="0"/>
      <w:iCs w:val="0"/>
      <w:noProof/>
      <w:spacing w:val="0"/>
      <w:sz w:val="22"/>
      <w:szCs w:val="22"/>
      <w:lang w:bidi="ar-SA"/>
    </w:rPr>
  </w:style>
  <w:style w:type="character" w:customStyle="1" w:styleId="1431">
    <w:name w:val="Основной текст (14)31"/>
    <w:rsid w:val="00594F3C"/>
    <w:rPr>
      <w:rFonts w:ascii="Times New Roman" w:hAnsi="Times New Roman" w:cs="Times New Roman"/>
      <w:i w:val="0"/>
      <w:iCs w:val="0"/>
      <w:noProof/>
      <w:spacing w:val="0"/>
      <w:sz w:val="22"/>
      <w:szCs w:val="22"/>
      <w:lang w:bidi="ar-SA"/>
    </w:rPr>
  </w:style>
  <w:style w:type="character" w:customStyle="1" w:styleId="1429">
    <w:name w:val="Основной текст (14)29"/>
    <w:rsid w:val="00594F3C"/>
    <w:rPr>
      <w:rFonts w:ascii="Times New Roman" w:hAnsi="Times New Roman" w:cs="Times New Roman"/>
      <w:i w:val="0"/>
      <w:iCs w:val="0"/>
      <w:noProof/>
      <w:spacing w:val="0"/>
      <w:sz w:val="22"/>
      <w:szCs w:val="22"/>
      <w:lang w:bidi="ar-SA"/>
    </w:rPr>
  </w:style>
  <w:style w:type="character" w:customStyle="1" w:styleId="af3">
    <w:name w:val="Основной текст + Полужирный"/>
    <w:rsid w:val="00594F3C"/>
    <w:rPr>
      <w:b/>
      <w:bCs/>
      <w:sz w:val="22"/>
      <w:szCs w:val="22"/>
      <w:lang w:bidi="ar-SA"/>
    </w:rPr>
  </w:style>
  <w:style w:type="character" w:customStyle="1" w:styleId="1427">
    <w:name w:val="Основной текст (14)27"/>
    <w:rsid w:val="00594F3C"/>
    <w:rPr>
      <w:rFonts w:ascii="Times New Roman" w:hAnsi="Times New Roman" w:cs="Times New Roman"/>
      <w:i w:val="0"/>
      <w:iCs w:val="0"/>
      <w:noProof/>
      <w:spacing w:val="0"/>
      <w:sz w:val="22"/>
      <w:szCs w:val="22"/>
      <w:lang w:bidi="ar-SA"/>
    </w:rPr>
  </w:style>
  <w:style w:type="character" w:customStyle="1" w:styleId="3317">
    <w:name w:val="Заголовок №3 (3)17"/>
    <w:rsid w:val="00937009"/>
    <w:rPr>
      <w:rFonts w:ascii="Calibri" w:hAnsi="Calibri" w:cs="Calibri"/>
      <w:b w:val="0"/>
      <w:bCs w:val="0"/>
      <w:spacing w:val="0"/>
      <w:sz w:val="23"/>
      <w:szCs w:val="23"/>
      <w:lang w:bidi="ar-SA"/>
    </w:rPr>
  </w:style>
  <w:style w:type="paragraph" w:styleId="af4">
    <w:name w:val="Body Text Indent"/>
    <w:basedOn w:val="a0"/>
    <w:rsid w:val="00937009"/>
    <w:pPr>
      <w:spacing w:after="120"/>
      <w:ind w:left="283"/>
    </w:pPr>
  </w:style>
  <w:style w:type="paragraph" w:customStyle="1" w:styleId="NR">
    <w:name w:val="NR"/>
    <w:basedOn w:val="a0"/>
    <w:rsid w:val="00937009"/>
    <w:rPr>
      <w:rFonts w:eastAsia="Calibri"/>
      <w:szCs w:val="20"/>
      <w:lang w:eastAsia="en-US"/>
    </w:rPr>
  </w:style>
  <w:style w:type="paragraph" w:customStyle="1" w:styleId="10">
    <w:name w:val="Абзац списка1"/>
    <w:basedOn w:val="a0"/>
    <w:rsid w:val="00937009"/>
    <w:pPr>
      <w:widowControl w:val="0"/>
      <w:autoSpaceDE w:val="0"/>
      <w:autoSpaceDN w:val="0"/>
      <w:adjustRightInd w:val="0"/>
      <w:ind w:left="720"/>
      <w:contextualSpacing/>
    </w:pPr>
    <w:rPr>
      <w:lang w:val="en-US"/>
    </w:rPr>
  </w:style>
  <w:style w:type="character" w:customStyle="1" w:styleId="3316">
    <w:name w:val="Заголовок №3 (3)16"/>
    <w:rsid w:val="006F5E2B"/>
    <w:rPr>
      <w:rFonts w:ascii="Calibri" w:hAnsi="Calibri" w:cs="Calibri"/>
      <w:b w:val="0"/>
      <w:bCs w:val="0"/>
      <w:spacing w:val="0"/>
      <w:sz w:val="23"/>
      <w:szCs w:val="23"/>
      <w:lang w:bidi="ar-SA"/>
    </w:rPr>
  </w:style>
  <w:style w:type="character" w:customStyle="1" w:styleId="3315">
    <w:name w:val="Заголовок №3 (3)15"/>
    <w:rsid w:val="00ED673A"/>
    <w:rPr>
      <w:rFonts w:ascii="Calibri" w:hAnsi="Calibri" w:cs="Calibri"/>
      <w:b w:val="0"/>
      <w:bCs w:val="0"/>
      <w:spacing w:val="0"/>
      <w:sz w:val="23"/>
      <w:szCs w:val="23"/>
      <w:lang w:bidi="ar-SA"/>
    </w:rPr>
  </w:style>
  <w:style w:type="character" w:customStyle="1" w:styleId="3314">
    <w:name w:val="Заголовок №3 (3)14"/>
    <w:rsid w:val="00ED673A"/>
    <w:rPr>
      <w:rFonts w:ascii="Calibri" w:hAnsi="Calibri" w:cs="Calibri"/>
      <w:b w:val="0"/>
      <w:bCs w:val="0"/>
      <w:spacing w:val="0"/>
      <w:sz w:val="23"/>
      <w:szCs w:val="23"/>
      <w:lang w:bidi="ar-SA"/>
    </w:rPr>
  </w:style>
  <w:style w:type="character" w:customStyle="1" w:styleId="3313">
    <w:name w:val="Заголовок №3 (3)13"/>
    <w:rsid w:val="00ED673A"/>
    <w:rPr>
      <w:rFonts w:ascii="Calibri" w:hAnsi="Calibri" w:cs="Calibri"/>
      <w:b w:val="0"/>
      <w:bCs w:val="0"/>
      <w:spacing w:val="0"/>
      <w:sz w:val="23"/>
      <w:szCs w:val="23"/>
      <w:lang w:bidi="ar-SA"/>
    </w:rPr>
  </w:style>
  <w:style w:type="character" w:customStyle="1" w:styleId="3312">
    <w:name w:val="Заголовок №3 (3)12"/>
    <w:rsid w:val="00ED673A"/>
    <w:rPr>
      <w:rFonts w:ascii="Calibri" w:hAnsi="Calibri" w:cs="Calibri"/>
      <w:b w:val="0"/>
      <w:bCs w:val="0"/>
      <w:spacing w:val="0"/>
      <w:sz w:val="23"/>
      <w:szCs w:val="23"/>
      <w:lang w:bidi="ar-SA"/>
    </w:rPr>
  </w:style>
  <w:style w:type="character" w:customStyle="1" w:styleId="36">
    <w:name w:val="Заголовок №36"/>
    <w:rsid w:val="00723F37"/>
    <w:rPr>
      <w:rFonts w:ascii="Times New Roman" w:hAnsi="Times New Roman" w:cs="Times New Roman"/>
      <w:b w:val="0"/>
      <w:bCs w:val="0"/>
      <w:spacing w:val="0"/>
      <w:sz w:val="22"/>
      <w:szCs w:val="22"/>
      <w:lang w:bidi="ar-SA"/>
    </w:rPr>
  </w:style>
  <w:style w:type="character" w:customStyle="1" w:styleId="140">
    <w:name w:val="Основной текст (14)"/>
    <w:rsid w:val="00723F37"/>
    <w:rPr>
      <w:i/>
      <w:iCs/>
      <w:noProof/>
      <w:sz w:val="22"/>
      <w:szCs w:val="22"/>
      <w:lang w:bidi="ar-SA"/>
    </w:rPr>
  </w:style>
  <w:style w:type="character" w:customStyle="1" w:styleId="3311">
    <w:name w:val="Заголовок №3 (3)11"/>
    <w:rsid w:val="00723F37"/>
    <w:rPr>
      <w:rFonts w:ascii="Calibri" w:hAnsi="Calibri" w:cs="Calibri"/>
      <w:b w:val="0"/>
      <w:bCs w:val="0"/>
      <w:spacing w:val="0"/>
      <w:sz w:val="23"/>
      <w:szCs w:val="23"/>
      <w:lang w:bidi="ar-SA"/>
    </w:rPr>
  </w:style>
  <w:style w:type="character" w:customStyle="1" w:styleId="33100">
    <w:name w:val="Заголовок №3 (3)10"/>
    <w:rsid w:val="00723F37"/>
    <w:rPr>
      <w:rFonts w:ascii="Calibri" w:hAnsi="Calibri" w:cs="Calibri"/>
      <w:b w:val="0"/>
      <w:bCs w:val="0"/>
      <w:spacing w:val="0"/>
      <w:sz w:val="23"/>
      <w:szCs w:val="23"/>
      <w:lang w:bidi="ar-SA"/>
    </w:rPr>
  </w:style>
  <w:style w:type="character" w:customStyle="1" w:styleId="339">
    <w:name w:val="Заголовок №3 (3)9"/>
    <w:rsid w:val="00723F37"/>
    <w:rPr>
      <w:rFonts w:ascii="Calibri" w:hAnsi="Calibri" w:cs="Calibri"/>
      <w:b w:val="0"/>
      <w:bCs w:val="0"/>
      <w:spacing w:val="0"/>
      <w:sz w:val="23"/>
      <w:szCs w:val="23"/>
      <w:lang w:bidi="ar-SA"/>
    </w:rPr>
  </w:style>
  <w:style w:type="character" w:customStyle="1" w:styleId="24">
    <w:name w:val="Заголовок №2 (4)_"/>
    <w:link w:val="241"/>
    <w:rsid w:val="00723F37"/>
    <w:rPr>
      <w:rFonts w:ascii="Calibri" w:hAnsi="Calibri"/>
      <w:b/>
      <w:bCs/>
      <w:sz w:val="23"/>
      <w:szCs w:val="23"/>
      <w:lang w:bidi="ar-SA"/>
    </w:rPr>
  </w:style>
  <w:style w:type="paragraph" w:customStyle="1" w:styleId="241">
    <w:name w:val="Заголовок №2 (4)1"/>
    <w:basedOn w:val="a0"/>
    <w:link w:val="24"/>
    <w:rsid w:val="00723F37"/>
    <w:pPr>
      <w:shd w:val="clear" w:color="auto" w:fill="FFFFFF"/>
      <w:spacing w:before="480" w:after="180" w:line="240" w:lineRule="atLeast"/>
      <w:jc w:val="center"/>
      <w:outlineLvl w:val="1"/>
    </w:pPr>
    <w:rPr>
      <w:rFonts w:ascii="Calibri" w:hAnsi="Calibri"/>
      <w:b/>
      <w:bCs/>
      <w:sz w:val="23"/>
      <w:szCs w:val="23"/>
    </w:rPr>
  </w:style>
  <w:style w:type="character" w:customStyle="1" w:styleId="240">
    <w:name w:val="Заголовок №2 (4)"/>
    <w:basedOn w:val="24"/>
    <w:rsid w:val="00723F37"/>
  </w:style>
  <w:style w:type="character" w:customStyle="1" w:styleId="142">
    <w:name w:val="Основной текст (14) + Не курсив"/>
    <w:basedOn w:val="14"/>
    <w:rsid w:val="002C75F5"/>
  </w:style>
  <w:style w:type="character" w:customStyle="1" w:styleId="12">
    <w:name w:val="Заголовок №1 (2)"/>
    <w:rsid w:val="002C75F5"/>
    <w:rPr>
      <w:b/>
      <w:bCs/>
      <w:sz w:val="25"/>
      <w:szCs w:val="25"/>
      <w:lang w:bidi="ar-SA"/>
    </w:rPr>
  </w:style>
  <w:style w:type="character" w:customStyle="1" w:styleId="123">
    <w:name w:val="Заголовок №1 (2)3"/>
    <w:rsid w:val="002C75F5"/>
    <w:rPr>
      <w:b/>
      <w:bCs/>
      <w:sz w:val="25"/>
      <w:szCs w:val="25"/>
      <w:lang w:bidi="ar-SA"/>
    </w:rPr>
  </w:style>
  <w:style w:type="character" w:customStyle="1" w:styleId="122">
    <w:name w:val="Заголовок №1 (2)2"/>
    <w:rsid w:val="002C75F5"/>
    <w:rPr>
      <w:b/>
      <w:bCs/>
      <w:sz w:val="25"/>
      <w:szCs w:val="25"/>
      <w:lang w:bidi="ar-SA"/>
    </w:rPr>
  </w:style>
  <w:style w:type="character" w:customStyle="1" w:styleId="227">
    <w:name w:val="Заголовок №2 (2)7"/>
    <w:rsid w:val="002C75F5"/>
    <w:rPr>
      <w:b/>
      <w:bCs/>
      <w:sz w:val="25"/>
      <w:szCs w:val="25"/>
      <w:lang w:bidi="ar-SA"/>
    </w:rPr>
  </w:style>
  <w:style w:type="character" w:customStyle="1" w:styleId="226">
    <w:name w:val="Заголовок №2 (2)6"/>
    <w:rsid w:val="002C75F5"/>
    <w:rPr>
      <w:b/>
      <w:bCs/>
      <w:sz w:val="25"/>
      <w:szCs w:val="25"/>
      <w:lang w:bidi="ar-SA"/>
    </w:rPr>
  </w:style>
  <w:style w:type="character" w:customStyle="1" w:styleId="225">
    <w:name w:val="Заголовок №2 (2)5"/>
    <w:rsid w:val="002C75F5"/>
    <w:rPr>
      <w:b/>
      <w:bCs/>
      <w:noProof/>
      <w:sz w:val="25"/>
      <w:szCs w:val="25"/>
      <w:lang w:bidi="ar-SA"/>
    </w:rPr>
  </w:style>
  <w:style w:type="character" w:customStyle="1" w:styleId="1720">
    <w:name w:val="Основной текст (17) + Не полужирный2"/>
    <w:rsid w:val="002C75F5"/>
    <w:rPr>
      <w:b/>
      <w:bCs/>
      <w:noProof/>
      <w:sz w:val="22"/>
      <w:szCs w:val="22"/>
      <w:lang w:bidi="ar-SA"/>
    </w:rPr>
  </w:style>
  <w:style w:type="character" w:customStyle="1" w:styleId="178">
    <w:name w:val="Основной текст (17)8"/>
    <w:basedOn w:val="17"/>
    <w:rsid w:val="002C75F5"/>
  </w:style>
  <w:style w:type="character" w:customStyle="1" w:styleId="177">
    <w:name w:val="Основной текст (17)7"/>
    <w:rsid w:val="002C75F5"/>
    <w:rPr>
      <w:b/>
      <w:bCs/>
      <w:noProof/>
      <w:sz w:val="22"/>
      <w:szCs w:val="22"/>
      <w:lang w:bidi="ar-SA"/>
    </w:rPr>
  </w:style>
  <w:style w:type="character" w:customStyle="1" w:styleId="176">
    <w:name w:val="Основной текст (17)6"/>
    <w:basedOn w:val="17"/>
    <w:rsid w:val="002C75F5"/>
  </w:style>
  <w:style w:type="character" w:customStyle="1" w:styleId="9">
    <w:name w:val="Основной текст + Полужирный9"/>
    <w:rsid w:val="002C75F5"/>
    <w:rPr>
      <w:rFonts w:ascii="Times New Roman" w:hAnsi="Times New Roman" w:cs="Times New Roman"/>
      <w:b/>
      <w:bCs/>
      <w:spacing w:val="0"/>
      <w:sz w:val="22"/>
      <w:szCs w:val="22"/>
      <w:lang w:bidi="ar-SA"/>
    </w:rPr>
  </w:style>
  <w:style w:type="character" w:customStyle="1" w:styleId="224">
    <w:name w:val="Заголовок №2 (2)4"/>
    <w:rsid w:val="002C75F5"/>
    <w:rPr>
      <w:b/>
      <w:bCs/>
      <w:sz w:val="25"/>
      <w:szCs w:val="25"/>
      <w:lang w:bidi="ar-SA"/>
    </w:rPr>
  </w:style>
  <w:style w:type="character" w:customStyle="1" w:styleId="223">
    <w:name w:val="Заголовок №2 (2)3"/>
    <w:rsid w:val="002C75F5"/>
    <w:rPr>
      <w:b/>
      <w:bCs/>
      <w:noProof/>
      <w:sz w:val="25"/>
      <w:szCs w:val="25"/>
      <w:lang w:bidi="ar-SA"/>
    </w:rPr>
  </w:style>
  <w:style w:type="character" w:customStyle="1" w:styleId="139">
    <w:name w:val="Основной текст (13)9"/>
    <w:basedOn w:val="13"/>
    <w:rsid w:val="002C75F5"/>
  </w:style>
  <w:style w:type="character" w:customStyle="1" w:styleId="138">
    <w:name w:val="Основной текст (13)8"/>
    <w:rsid w:val="002C75F5"/>
    <w:rPr>
      <w:rFonts w:ascii="Calibri" w:hAnsi="Calibri"/>
      <w:noProof/>
      <w:sz w:val="34"/>
      <w:szCs w:val="34"/>
      <w:lang w:bidi="ar-SA"/>
    </w:rPr>
  </w:style>
  <w:style w:type="character" w:customStyle="1" w:styleId="15">
    <w:name w:val="Основной текст + Полужирный15"/>
    <w:rsid w:val="002C75F5"/>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2C75F5"/>
    <w:rPr>
      <w:rFonts w:ascii="Times New Roman" w:hAnsi="Times New Roman" w:cs="Times New Roman"/>
      <w:b/>
      <w:bCs/>
      <w:i/>
      <w:iCs/>
      <w:spacing w:val="0"/>
      <w:sz w:val="22"/>
      <w:szCs w:val="22"/>
      <w:lang w:bidi="ar-SA"/>
    </w:rPr>
  </w:style>
  <w:style w:type="character" w:customStyle="1" w:styleId="132">
    <w:name w:val="Основной текст + Полужирный13"/>
    <w:aliases w:val="Курсив13"/>
    <w:rsid w:val="002C75F5"/>
    <w:rPr>
      <w:rFonts w:ascii="Times New Roman" w:hAnsi="Times New Roman" w:cs="Times New Roman"/>
      <w:b/>
      <w:bCs/>
      <w:i/>
      <w:iCs/>
      <w:noProof/>
      <w:spacing w:val="0"/>
      <w:sz w:val="22"/>
      <w:szCs w:val="22"/>
      <w:lang w:bidi="ar-SA"/>
    </w:rPr>
  </w:style>
  <w:style w:type="character" w:customStyle="1" w:styleId="11">
    <w:name w:val="Основной текст + Полужирный11"/>
    <w:rsid w:val="002C75F5"/>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2C75F5"/>
    <w:rPr>
      <w:rFonts w:ascii="Times New Roman" w:hAnsi="Times New Roman" w:cs="Times New Roman"/>
      <w:i w:val="0"/>
      <w:iCs w:val="0"/>
      <w:noProof/>
      <w:spacing w:val="0"/>
      <w:sz w:val="22"/>
      <w:szCs w:val="22"/>
      <w:lang w:bidi="ar-SA"/>
    </w:rPr>
  </w:style>
  <w:style w:type="character" w:customStyle="1" w:styleId="228">
    <w:name w:val="Заголовок №2 (2)8"/>
    <w:rsid w:val="002C75F5"/>
    <w:rPr>
      <w:b/>
      <w:bCs/>
      <w:sz w:val="25"/>
      <w:szCs w:val="25"/>
      <w:lang w:bidi="ar-SA"/>
    </w:rPr>
  </w:style>
  <w:style w:type="character" w:customStyle="1" w:styleId="120">
    <w:name w:val="Основной текст (12)"/>
    <w:rsid w:val="002C75F5"/>
    <w:rPr>
      <w:noProof/>
      <w:sz w:val="19"/>
      <w:szCs w:val="19"/>
      <w:lang w:bidi="ar-SA"/>
    </w:rPr>
  </w:style>
  <w:style w:type="character" w:customStyle="1" w:styleId="1266">
    <w:name w:val="Основной текст (12)66"/>
    <w:rsid w:val="002F27C3"/>
    <w:rPr>
      <w:rFonts w:ascii="Times New Roman" w:hAnsi="Times New Roman" w:cs="Times New Roman"/>
      <w:noProof/>
      <w:spacing w:val="0"/>
      <w:sz w:val="19"/>
      <w:szCs w:val="19"/>
    </w:rPr>
  </w:style>
  <w:style w:type="character" w:customStyle="1" w:styleId="1425">
    <w:name w:val="Основной текст (14)25"/>
    <w:rsid w:val="002F27C3"/>
    <w:rPr>
      <w:rFonts w:ascii="Times New Roman" w:hAnsi="Times New Roman" w:cs="Times New Roman"/>
      <w:i w:val="0"/>
      <w:iCs w:val="0"/>
      <w:noProof/>
      <w:spacing w:val="0"/>
      <w:sz w:val="22"/>
      <w:szCs w:val="22"/>
      <w:lang w:bidi="ar-SA"/>
    </w:rPr>
  </w:style>
  <w:style w:type="character" w:customStyle="1" w:styleId="18">
    <w:name w:val="Основной текст (18)_"/>
    <w:link w:val="181"/>
    <w:rsid w:val="00B032B5"/>
    <w:rPr>
      <w:b/>
      <w:bCs/>
      <w:i/>
      <w:iCs/>
      <w:sz w:val="22"/>
      <w:szCs w:val="22"/>
      <w:lang w:bidi="ar-SA"/>
    </w:rPr>
  </w:style>
  <w:style w:type="paragraph" w:customStyle="1" w:styleId="181">
    <w:name w:val="Основной текст (18)1"/>
    <w:basedOn w:val="a0"/>
    <w:link w:val="18"/>
    <w:rsid w:val="00B032B5"/>
    <w:pPr>
      <w:shd w:val="clear" w:color="auto" w:fill="FFFFFF"/>
      <w:spacing w:before="120" w:line="211" w:lineRule="exact"/>
      <w:ind w:firstLine="400"/>
      <w:jc w:val="both"/>
    </w:pPr>
    <w:rPr>
      <w:b/>
      <w:bCs/>
      <w:i/>
      <w:iCs/>
      <w:sz w:val="22"/>
      <w:szCs w:val="22"/>
    </w:rPr>
  </w:style>
  <w:style w:type="character" w:customStyle="1" w:styleId="180">
    <w:name w:val="Основной текст (18)"/>
    <w:basedOn w:val="18"/>
    <w:rsid w:val="00B032B5"/>
  </w:style>
  <w:style w:type="character" w:customStyle="1" w:styleId="1710">
    <w:name w:val="Основной текст (17)10"/>
    <w:basedOn w:val="17"/>
    <w:rsid w:val="00B032B5"/>
  </w:style>
  <w:style w:type="character" w:customStyle="1" w:styleId="179">
    <w:name w:val="Основной текст (17)9"/>
    <w:rsid w:val="00B032B5"/>
    <w:rPr>
      <w:b/>
      <w:bCs/>
      <w:noProof/>
      <w:sz w:val="22"/>
      <w:szCs w:val="22"/>
      <w:lang w:bidi="ar-SA"/>
    </w:rPr>
  </w:style>
  <w:style w:type="character" w:customStyle="1" w:styleId="320">
    <w:name w:val="Заголовок №3 (2)_"/>
    <w:link w:val="321"/>
    <w:rsid w:val="00DB76BD"/>
    <w:rPr>
      <w:b/>
      <w:bCs/>
      <w:i/>
      <w:iCs/>
      <w:sz w:val="22"/>
      <w:szCs w:val="22"/>
      <w:lang w:bidi="ar-SA"/>
    </w:rPr>
  </w:style>
  <w:style w:type="paragraph" w:customStyle="1" w:styleId="321">
    <w:name w:val="Заголовок №3 (2)1"/>
    <w:basedOn w:val="a0"/>
    <w:link w:val="320"/>
    <w:rsid w:val="00DB76BD"/>
    <w:pPr>
      <w:shd w:val="clear" w:color="auto" w:fill="FFFFFF"/>
      <w:spacing w:line="211" w:lineRule="exact"/>
      <w:ind w:firstLine="400"/>
      <w:jc w:val="both"/>
      <w:outlineLvl w:val="2"/>
    </w:pPr>
    <w:rPr>
      <w:b/>
      <w:bCs/>
      <w:i/>
      <w:iCs/>
      <w:sz w:val="22"/>
      <w:szCs w:val="22"/>
    </w:rPr>
  </w:style>
  <w:style w:type="character" w:customStyle="1" w:styleId="3216">
    <w:name w:val="Заголовок №3 (2)16"/>
    <w:basedOn w:val="320"/>
    <w:rsid w:val="00DB76BD"/>
  </w:style>
  <w:style w:type="character" w:customStyle="1" w:styleId="20">
    <w:name w:val="Заголовок №2_"/>
    <w:link w:val="21"/>
    <w:rsid w:val="00DB76BD"/>
    <w:rPr>
      <w:b/>
      <w:bCs/>
      <w:sz w:val="22"/>
      <w:szCs w:val="22"/>
      <w:lang w:bidi="ar-SA"/>
    </w:rPr>
  </w:style>
  <w:style w:type="paragraph" w:customStyle="1" w:styleId="21">
    <w:name w:val="Заголовок №21"/>
    <w:basedOn w:val="a0"/>
    <w:link w:val="20"/>
    <w:rsid w:val="00DB76BD"/>
    <w:pPr>
      <w:shd w:val="clear" w:color="auto" w:fill="FFFFFF"/>
      <w:spacing w:before="60" w:after="60" w:line="240" w:lineRule="atLeast"/>
      <w:jc w:val="center"/>
      <w:outlineLvl w:val="1"/>
    </w:pPr>
    <w:rPr>
      <w:b/>
      <w:bCs/>
      <w:sz w:val="22"/>
      <w:szCs w:val="22"/>
    </w:rPr>
  </w:style>
  <w:style w:type="character" w:customStyle="1" w:styleId="23">
    <w:name w:val="Заголовок №23"/>
    <w:basedOn w:val="20"/>
    <w:rsid w:val="00DB76BD"/>
  </w:style>
  <w:style w:type="character" w:customStyle="1" w:styleId="22">
    <w:name w:val="Заголовок №22"/>
    <w:rsid w:val="00DB76BD"/>
    <w:rPr>
      <w:b/>
      <w:bCs/>
      <w:noProof/>
      <w:sz w:val="22"/>
      <w:szCs w:val="22"/>
      <w:lang w:bidi="ar-SA"/>
    </w:rPr>
  </w:style>
  <w:style w:type="character" w:styleId="af5">
    <w:name w:val="footnote reference"/>
    <w:uiPriority w:val="99"/>
    <w:rsid w:val="006D0D8D"/>
    <w:rPr>
      <w:vertAlign w:val="superscript"/>
    </w:rPr>
  </w:style>
  <w:style w:type="character" w:customStyle="1" w:styleId="182">
    <w:name w:val="Основной текст + Полужирный18"/>
    <w:aliases w:val="Курсив17"/>
    <w:rsid w:val="006D0D8D"/>
    <w:rPr>
      <w:rFonts w:ascii="Times New Roman" w:hAnsi="Times New Roman" w:cs="Times New Roman"/>
      <w:b/>
      <w:bCs/>
      <w:i/>
      <w:iCs/>
      <w:spacing w:val="0"/>
      <w:sz w:val="22"/>
      <w:szCs w:val="22"/>
      <w:lang w:bidi="ar-SA"/>
    </w:rPr>
  </w:style>
  <w:style w:type="character" w:customStyle="1" w:styleId="350">
    <w:name w:val="Заголовок №35"/>
    <w:rsid w:val="006D0D8D"/>
    <w:rPr>
      <w:rFonts w:ascii="Times New Roman" w:hAnsi="Times New Roman" w:cs="Times New Roman"/>
      <w:b w:val="0"/>
      <w:bCs w:val="0"/>
      <w:noProof/>
      <w:spacing w:val="0"/>
      <w:sz w:val="22"/>
      <w:szCs w:val="22"/>
      <w:lang w:bidi="ar-SA"/>
    </w:rPr>
  </w:style>
  <w:style w:type="character" w:customStyle="1" w:styleId="14106">
    <w:name w:val="Основной текст (14)106"/>
    <w:rsid w:val="006D0D8D"/>
    <w:rPr>
      <w:rFonts w:ascii="Times New Roman" w:hAnsi="Times New Roman" w:cs="Times New Roman"/>
      <w:i w:val="0"/>
      <w:iCs w:val="0"/>
      <w:spacing w:val="0"/>
      <w:sz w:val="22"/>
      <w:szCs w:val="22"/>
      <w:lang w:bidi="ar-SA"/>
    </w:rPr>
  </w:style>
  <w:style w:type="paragraph" w:customStyle="1" w:styleId="af6">
    <w:name w:val="А_основной"/>
    <w:basedOn w:val="a0"/>
    <w:link w:val="af7"/>
    <w:qFormat/>
    <w:rsid w:val="00CC1319"/>
    <w:pPr>
      <w:spacing w:line="360" w:lineRule="auto"/>
      <w:ind w:firstLine="454"/>
      <w:jc w:val="both"/>
    </w:pPr>
    <w:rPr>
      <w:rFonts w:eastAsia="Calibri"/>
      <w:sz w:val="28"/>
      <w:szCs w:val="28"/>
      <w:lang w:eastAsia="en-US"/>
    </w:rPr>
  </w:style>
  <w:style w:type="character" w:customStyle="1" w:styleId="af7">
    <w:name w:val="А_основной Знак"/>
    <w:link w:val="af6"/>
    <w:rsid w:val="00CC1319"/>
    <w:rPr>
      <w:rFonts w:eastAsia="Calibri"/>
      <w:sz w:val="28"/>
      <w:szCs w:val="28"/>
      <w:lang w:val="ru-RU" w:eastAsia="en-US" w:bidi="ar-SA"/>
    </w:rPr>
  </w:style>
  <w:style w:type="paragraph" w:styleId="25">
    <w:name w:val="Body Text Indent 2"/>
    <w:basedOn w:val="a0"/>
    <w:rsid w:val="002B1940"/>
    <w:pPr>
      <w:spacing w:after="120" w:line="480" w:lineRule="auto"/>
      <w:ind w:left="283"/>
    </w:p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8595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285953"/>
    <w:rPr>
      <w:rFonts w:ascii="Times New Roman" w:hAnsi="Times New Roman" w:cs="Times New Roman" w:hint="default"/>
      <w:strike w:val="0"/>
      <w:dstrike w:val="0"/>
      <w:sz w:val="24"/>
      <w:szCs w:val="24"/>
      <w:u w:val="none"/>
      <w:effect w:val="none"/>
    </w:rPr>
  </w:style>
  <w:style w:type="character" w:customStyle="1" w:styleId="1269">
    <w:name w:val="Основной текст (12)69"/>
    <w:rsid w:val="007C73A2"/>
    <w:rPr>
      <w:rFonts w:ascii="Times New Roman" w:hAnsi="Times New Roman" w:cs="Times New Roman"/>
      <w:noProof/>
      <w:spacing w:val="0"/>
      <w:sz w:val="19"/>
      <w:szCs w:val="19"/>
      <w:lang w:bidi="ar-SA"/>
    </w:rPr>
  </w:style>
  <w:style w:type="character" w:styleId="af8">
    <w:name w:val="Strong"/>
    <w:qFormat/>
    <w:rsid w:val="00FA13F2"/>
    <w:rPr>
      <w:b/>
      <w:bCs/>
    </w:rPr>
  </w:style>
  <w:style w:type="paragraph" w:customStyle="1" w:styleId="msolistparagraph0">
    <w:name w:val="msolistparagraph"/>
    <w:basedOn w:val="a0"/>
    <w:rsid w:val="00FA13F2"/>
    <w:pPr>
      <w:spacing w:before="100" w:beforeAutospacing="1" w:after="100" w:afterAutospacing="1"/>
    </w:pPr>
  </w:style>
  <w:style w:type="paragraph" w:customStyle="1" w:styleId="msolistparagraphcxspmiddle">
    <w:name w:val="msolistparagraphcxspmiddle"/>
    <w:basedOn w:val="a0"/>
    <w:rsid w:val="00FA13F2"/>
    <w:pPr>
      <w:spacing w:before="100" w:beforeAutospacing="1" w:after="100" w:afterAutospacing="1"/>
    </w:pPr>
  </w:style>
  <w:style w:type="paragraph" w:customStyle="1" w:styleId="msolistparagraphcxsplast">
    <w:name w:val="msolistparagraphcxsplast"/>
    <w:basedOn w:val="a0"/>
    <w:rsid w:val="00FA13F2"/>
    <w:pPr>
      <w:spacing w:before="100" w:beforeAutospacing="1" w:after="100" w:afterAutospacing="1"/>
    </w:pPr>
  </w:style>
  <w:style w:type="character" w:customStyle="1" w:styleId="dash041e005f0431005f044b005f0447005f043d005f044b005f0439005f005fchar1char1">
    <w:name w:val="dash041e005f0431005f044b005f0447005f043d005f044b005f0439005f005fchar1char1"/>
    <w:basedOn w:val="a1"/>
    <w:rsid w:val="00FA13F2"/>
  </w:style>
  <w:style w:type="paragraph" w:styleId="af9">
    <w:name w:val="Normal (Web)"/>
    <w:basedOn w:val="a0"/>
    <w:rsid w:val="00FA13F2"/>
    <w:pPr>
      <w:spacing w:before="100" w:beforeAutospacing="1" w:after="100" w:afterAutospacing="1"/>
    </w:pPr>
  </w:style>
  <w:style w:type="paragraph" w:customStyle="1" w:styleId="afa">
    <w:name w:val="А ОСН ТЕКСТ"/>
    <w:basedOn w:val="a0"/>
    <w:rsid w:val="00420169"/>
    <w:pPr>
      <w:spacing w:line="360" w:lineRule="auto"/>
      <w:ind w:firstLine="454"/>
      <w:jc w:val="both"/>
    </w:pPr>
    <w:rPr>
      <w:sz w:val="28"/>
      <w:szCs w:val="28"/>
    </w:rPr>
  </w:style>
  <w:style w:type="character" w:styleId="afb">
    <w:name w:val="Hyperlink"/>
    <w:rsid w:val="00420169"/>
    <w:rPr>
      <w:color w:val="000080"/>
      <w:u w:val="single"/>
    </w:rPr>
  </w:style>
  <w:style w:type="character" w:customStyle="1" w:styleId="100">
    <w:name w:val="Основной текст (10)_"/>
    <w:link w:val="101"/>
    <w:rsid w:val="00420169"/>
    <w:rPr>
      <w:b/>
      <w:bCs/>
      <w:sz w:val="17"/>
      <w:szCs w:val="17"/>
      <w:lang w:bidi="ar-SA"/>
    </w:rPr>
  </w:style>
  <w:style w:type="paragraph" w:customStyle="1" w:styleId="101">
    <w:name w:val="Основной текст (10)1"/>
    <w:basedOn w:val="a0"/>
    <w:link w:val="100"/>
    <w:rsid w:val="00420169"/>
    <w:pPr>
      <w:shd w:val="clear" w:color="auto" w:fill="FFFFFF"/>
      <w:spacing w:after="120" w:line="192" w:lineRule="exact"/>
      <w:jc w:val="right"/>
    </w:pPr>
    <w:rPr>
      <w:b/>
      <w:bCs/>
      <w:sz w:val="17"/>
      <w:szCs w:val="17"/>
    </w:rPr>
  </w:style>
  <w:style w:type="character" w:customStyle="1" w:styleId="102">
    <w:name w:val="Основной текст (10)"/>
    <w:rsid w:val="00420169"/>
    <w:rPr>
      <w:b/>
      <w:bCs/>
      <w:noProof/>
      <w:sz w:val="17"/>
      <w:szCs w:val="17"/>
      <w:lang w:bidi="ar-SA"/>
    </w:rPr>
  </w:style>
  <w:style w:type="character" w:customStyle="1" w:styleId="110">
    <w:name w:val="Основной текст (11)_"/>
    <w:link w:val="111"/>
    <w:rsid w:val="00420169"/>
    <w:rPr>
      <w:sz w:val="17"/>
      <w:szCs w:val="17"/>
      <w:lang w:bidi="ar-SA"/>
    </w:rPr>
  </w:style>
  <w:style w:type="paragraph" w:customStyle="1" w:styleId="111">
    <w:name w:val="Основной текст (11)1"/>
    <w:basedOn w:val="a0"/>
    <w:link w:val="110"/>
    <w:rsid w:val="00420169"/>
    <w:pPr>
      <w:shd w:val="clear" w:color="auto" w:fill="FFFFFF"/>
      <w:spacing w:before="120" w:line="182" w:lineRule="exact"/>
    </w:pPr>
    <w:rPr>
      <w:sz w:val="17"/>
      <w:szCs w:val="17"/>
    </w:rPr>
  </w:style>
  <w:style w:type="character" w:customStyle="1" w:styleId="113">
    <w:name w:val="Основной текст (11) + Полужирный"/>
    <w:rsid w:val="00420169"/>
    <w:rPr>
      <w:b/>
      <w:bCs/>
      <w:sz w:val="17"/>
      <w:szCs w:val="17"/>
      <w:lang w:bidi="ar-SA"/>
    </w:rPr>
  </w:style>
  <w:style w:type="character" w:customStyle="1" w:styleId="114">
    <w:name w:val="Основной текст (11)"/>
    <w:rsid w:val="00420169"/>
    <w:rPr>
      <w:noProof/>
      <w:sz w:val="17"/>
      <w:szCs w:val="17"/>
      <w:lang w:bidi="ar-SA"/>
    </w:rPr>
  </w:style>
  <w:style w:type="character" w:customStyle="1" w:styleId="19">
    <w:name w:val="Заголовок №1_"/>
    <w:link w:val="115"/>
    <w:rsid w:val="00420169"/>
    <w:rPr>
      <w:rFonts w:ascii="Calibri" w:hAnsi="Calibri"/>
      <w:sz w:val="34"/>
      <w:szCs w:val="34"/>
      <w:lang w:bidi="ar-SA"/>
    </w:rPr>
  </w:style>
  <w:style w:type="paragraph" w:customStyle="1" w:styleId="115">
    <w:name w:val="Заголовок №11"/>
    <w:basedOn w:val="a0"/>
    <w:link w:val="19"/>
    <w:rsid w:val="00420169"/>
    <w:pPr>
      <w:shd w:val="clear" w:color="auto" w:fill="FFFFFF"/>
      <w:spacing w:after="300" w:line="240" w:lineRule="atLeast"/>
      <w:outlineLvl w:val="0"/>
    </w:pPr>
    <w:rPr>
      <w:rFonts w:ascii="Calibri" w:hAnsi="Calibri"/>
      <w:sz w:val="34"/>
      <w:szCs w:val="34"/>
    </w:rPr>
  </w:style>
  <w:style w:type="character" w:customStyle="1" w:styleId="1a">
    <w:name w:val="Заголовок №1"/>
    <w:basedOn w:val="19"/>
    <w:rsid w:val="00420169"/>
  </w:style>
  <w:style w:type="character" w:customStyle="1" w:styleId="51">
    <w:name w:val="Основной текст + Полужирный51"/>
    <w:rsid w:val="00420169"/>
    <w:rPr>
      <w:b/>
      <w:bCs/>
      <w:sz w:val="22"/>
      <w:szCs w:val="22"/>
      <w:lang w:bidi="ar-SA"/>
    </w:rPr>
  </w:style>
  <w:style w:type="character" w:customStyle="1" w:styleId="50">
    <w:name w:val="Основной текст + Полужирный50"/>
    <w:rsid w:val="00420169"/>
    <w:rPr>
      <w:b/>
      <w:bCs/>
      <w:sz w:val="22"/>
      <w:szCs w:val="22"/>
      <w:lang w:bidi="ar-SA"/>
    </w:rPr>
  </w:style>
  <w:style w:type="character" w:customStyle="1" w:styleId="220">
    <w:name w:val="Заголовок №2 (2)_"/>
    <w:link w:val="221"/>
    <w:rsid w:val="00420169"/>
    <w:rPr>
      <w:b/>
      <w:bCs/>
      <w:sz w:val="25"/>
      <w:szCs w:val="25"/>
      <w:lang w:bidi="ar-SA"/>
    </w:rPr>
  </w:style>
  <w:style w:type="paragraph" w:customStyle="1" w:styleId="221">
    <w:name w:val="Заголовок №2 (2)1"/>
    <w:basedOn w:val="a0"/>
    <w:link w:val="220"/>
    <w:rsid w:val="00420169"/>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420169"/>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420169"/>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420169"/>
    <w:rPr>
      <w:rFonts w:ascii="Times New Roman" w:hAnsi="Times New Roman" w:cs="Times New Roman"/>
      <w:i/>
      <w:iCs/>
      <w:spacing w:val="0"/>
      <w:sz w:val="22"/>
      <w:szCs w:val="22"/>
      <w:lang w:bidi="ar-SA"/>
    </w:rPr>
  </w:style>
  <w:style w:type="character" w:customStyle="1" w:styleId="57">
    <w:name w:val="Основной текст + Курсив57"/>
    <w:rsid w:val="00420169"/>
    <w:rPr>
      <w:rFonts w:ascii="Times New Roman" w:hAnsi="Times New Roman" w:cs="Times New Roman"/>
      <w:i/>
      <w:iCs/>
      <w:spacing w:val="0"/>
      <w:sz w:val="22"/>
      <w:szCs w:val="22"/>
      <w:lang w:bidi="ar-SA"/>
    </w:rPr>
  </w:style>
  <w:style w:type="character" w:customStyle="1" w:styleId="43">
    <w:name w:val="Основной текст + Полужирный43"/>
    <w:rsid w:val="00420169"/>
    <w:rPr>
      <w:rFonts w:ascii="Times New Roman" w:hAnsi="Times New Roman" w:cs="Times New Roman"/>
      <w:b/>
      <w:bCs/>
      <w:spacing w:val="0"/>
      <w:sz w:val="22"/>
      <w:szCs w:val="22"/>
      <w:lang w:bidi="ar-SA"/>
    </w:rPr>
  </w:style>
  <w:style w:type="character" w:customStyle="1" w:styleId="42">
    <w:name w:val="Основной текст + Полужирный42"/>
    <w:rsid w:val="00420169"/>
    <w:rPr>
      <w:rFonts w:ascii="Times New Roman" w:hAnsi="Times New Roman" w:cs="Times New Roman"/>
      <w:b/>
      <w:bCs/>
      <w:noProof/>
      <w:spacing w:val="0"/>
      <w:sz w:val="22"/>
      <w:szCs w:val="22"/>
      <w:lang w:bidi="ar-SA"/>
    </w:rPr>
  </w:style>
  <w:style w:type="character" w:customStyle="1" w:styleId="56">
    <w:name w:val="Основной текст + Курсив56"/>
    <w:rsid w:val="00420169"/>
    <w:rPr>
      <w:rFonts w:ascii="Times New Roman" w:hAnsi="Times New Roman" w:cs="Times New Roman"/>
      <w:i/>
      <w:iCs/>
      <w:noProof/>
      <w:spacing w:val="0"/>
      <w:sz w:val="22"/>
      <w:szCs w:val="22"/>
      <w:lang w:bidi="ar-SA"/>
    </w:rPr>
  </w:style>
  <w:style w:type="character" w:customStyle="1" w:styleId="1270">
    <w:name w:val="Основной текст (12)70"/>
    <w:rsid w:val="00420169"/>
    <w:rPr>
      <w:rFonts w:ascii="Times New Roman" w:hAnsi="Times New Roman" w:cs="Times New Roman"/>
      <w:noProof/>
      <w:spacing w:val="0"/>
      <w:sz w:val="19"/>
      <w:szCs w:val="19"/>
      <w:lang w:bidi="ar-SA"/>
    </w:rPr>
  </w:style>
  <w:style w:type="character" w:customStyle="1" w:styleId="41">
    <w:name w:val="Основной текст + Полужирный41"/>
    <w:rsid w:val="00420169"/>
    <w:rPr>
      <w:rFonts w:ascii="Times New Roman" w:hAnsi="Times New Roman" w:cs="Times New Roman"/>
      <w:b/>
      <w:bCs/>
      <w:spacing w:val="0"/>
      <w:sz w:val="22"/>
      <w:szCs w:val="22"/>
      <w:lang w:bidi="ar-SA"/>
    </w:rPr>
  </w:style>
  <w:style w:type="character" w:customStyle="1" w:styleId="400">
    <w:name w:val="Основной текст + Полужирный40"/>
    <w:rsid w:val="00420169"/>
    <w:rPr>
      <w:rFonts w:ascii="Times New Roman" w:hAnsi="Times New Roman" w:cs="Times New Roman"/>
      <w:b/>
      <w:bCs/>
      <w:noProof/>
      <w:spacing w:val="0"/>
      <w:sz w:val="22"/>
      <w:szCs w:val="22"/>
      <w:lang w:bidi="ar-SA"/>
    </w:rPr>
  </w:style>
  <w:style w:type="character" w:customStyle="1" w:styleId="150">
    <w:name w:val="Основной текст (15) + Не курсив"/>
    <w:rsid w:val="00420169"/>
    <w:rPr>
      <w:i/>
      <w:iCs/>
      <w:sz w:val="19"/>
      <w:szCs w:val="19"/>
      <w:lang w:bidi="ar-SA"/>
    </w:rPr>
  </w:style>
  <w:style w:type="character" w:customStyle="1" w:styleId="151">
    <w:name w:val="Основной текст (15)"/>
    <w:rsid w:val="00420169"/>
    <w:rPr>
      <w:i/>
      <w:iCs/>
      <w:noProof/>
      <w:sz w:val="19"/>
      <w:szCs w:val="19"/>
      <w:lang w:bidi="ar-SA"/>
    </w:rPr>
  </w:style>
  <w:style w:type="character" w:customStyle="1" w:styleId="1268">
    <w:name w:val="Основной текст (12)68"/>
    <w:rsid w:val="00420169"/>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420169"/>
    <w:rPr>
      <w:rFonts w:ascii="Times New Roman" w:hAnsi="Times New Roman" w:cs="Times New Roman"/>
      <w:b/>
      <w:bCs/>
      <w:spacing w:val="0"/>
      <w:sz w:val="22"/>
      <w:szCs w:val="22"/>
      <w:lang w:bidi="ar-SA"/>
    </w:rPr>
  </w:style>
  <w:style w:type="character" w:customStyle="1" w:styleId="370">
    <w:name w:val="Основной текст + Полужирный37"/>
    <w:aliases w:val="Курсив27"/>
    <w:rsid w:val="00420169"/>
    <w:rPr>
      <w:rFonts w:ascii="Times New Roman" w:hAnsi="Times New Roman" w:cs="Times New Roman"/>
      <w:b/>
      <w:bCs/>
      <w:i/>
      <w:iCs/>
      <w:spacing w:val="0"/>
      <w:sz w:val="22"/>
      <w:szCs w:val="22"/>
      <w:lang w:bidi="ar-SA"/>
    </w:rPr>
  </w:style>
  <w:style w:type="character" w:customStyle="1" w:styleId="38">
    <w:name w:val="Заголовок №3 + Не полужирный8"/>
    <w:rsid w:val="00420169"/>
    <w:rPr>
      <w:rFonts w:ascii="Times New Roman" w:hAnsi="Times New Roman" w:cs="Times New Roman"/>
      <w:b/>
      <w:bCs/>
      <w:spacing w:val="0"/>
      <w:sz w:val="22"/>
      <w:szCs w:val="22"/>
      <w:lang w:bidi="ar-SA"/>
    </w:rPr>
  </w:style>
  <w:style w:type="character" w:customStyle="1" w:styleId="360">
    <w:name w:val="Основной текст + Полужирный36"/>
    <w:aliases w:val="Курсив26"/>
    <w:rsid w:val="00420169"/>
    <w:rPr>
      <w:rFonts w:ascii="Times New Roman" w:hAnsi="Times New Roman" w:cs="Times New Roman"/>
      <w:b/>
      <w:bCs/>
      <w:i/>
      <w:iCs/>
      <w:noProof/>
      <w:spacing w:val="0"/>
      <w:sz w:val="22"/>
      <w:szCs w:val="22"/>
      <w:lang w:bidi="ar-SA"/>
    </w:rPr>
  </w:style>
  <w:style w:type="character" w:customStyle="1" w:styleId="371">
    <w:name w:val="Заголовок №3 + Не полужирный7"/>
    <w:rsid w:val="00420169"/>
    <w:rPr>
      <w:rFonts w:ascii="Times New Roman" w:hAnsi="Times New Roman" w:cs="Times New Roman"/>
      <w:b/>
      <w:bCs/>
      <w:noProof/>
      <w:spacing w:val="0"/>
      <w:sz w:val="22"/>
      <w:szCs w:val="22"/>
      <w:lang w:bidi="ar-SA"/>
    </w:rPr>
  </w:style>
  <w:style w:type="character" w:customStyle="1" w:styleId="361">
    <w:name w:val="Заголовок №3 + Не полужирный6"/>
    <w:aliases w:val="Курсив25"/>
    <w:rsid w:val="00420169"/>
    <w:rPr>
      <w:rFonts w:ascii="Times New Roman" w:hAnsi="Times New Roman" w:cs="Times New Roman"/>
      <w:b/>
      <w:bCs/>
      <w:i/>
      <w:iCs/>
      <w:spacing w:val="0"/>
      <w:sz w:val="22"/>
      <w:szCs w:val="22"/>
      <w:lang w:bidi="ar-SA"/>
    </w:rPr>
  </w:style>
  <w:style w:type="character" w:customStyle="1" w:styleId="55">
    <w:name w:val="Основной текст + Курсив55"/>
    <w:rsid w:val="00420169"/>
    <w:rPr>
      <w:rFonts w:ascii="Times New Roman" w:hAnsi="Times New Roman" w:cs="Times New Roman"/>
      <w:i/>
      <w:iCs/>
      <w:spacing w:val="0"/>
      <w:sz w:val="22"/>
      <w:szCs w:val="22"/>
      <w:lang w:bidi="ar-SA"/>
    </w:rPr>
  </w:style>
  <w:style w:type="character" w:customStyle="1" w:styleId="351">
    <w:name w:val="Основной текст + Полужирный35"/>
    <w:rsid w:val="00420169"/>
    <w:rPr>
      <w:rFonts w:ascii="Times New Roman" w:hAnsi="Times New Roman" w:cs="Times New Roman"/>
      <w:b/>
      <w:bCs/>
      <w:spacing w:val="0"/>
      <w:sz w:val="22"/>
      <w:szCs w:val="22"/>
      <w:lang w:bidi="ar-SA"/>
    </w:rPr>
  </w:style>
  <w:style w:type="character" w:customStyle="1" w:styleId="34">
    <w:name w:val="Основной текст + Полужирный34"/>
    <w:rsid w:val="00420169"/>
    <w:rPr>
      <w:rFonts w:ascii="Times New Roman" w:hAnsi="Times New Roman" w:cs="Times New Roman"/>
      <w:b/>
      <w:bCs/>
      <w:noProof/>
      <w:spacing w:val="0"/>
      <w:sz w:val="22"/>
      <w:szCs w:val="22"/>
      <w:lang w:bidi="ar-SA"/>
    </w:rPr>
  </w:style>
  <w:style w:type="character" w:customStyle="1" w:styleId="54">
    <w:name w:val="Основной текст + Курсив54"/>
    <w:rsid w:val="00420169"/>
    <w:rPr>
      <w:rFonts w:ascii="Times New Roman" w:hAnsi="Times New Roman" w:cs="Times New Roman"/>
      <w:i/>
      <w:iCs/>
      <w:noProof/>
      <w:spacing w:val="0"/>
      <w:sz w:val="22"/>
      <w:szCs w:val="22"/>
      <w:lang w:bidi="ar-SA"/>
    </w:rPr>
  </w:style>
  <w:style w:type="character" w:customStyle="1" w:styleId="121">
    <w:name w:val="Основной текст (12) + Курсив"/>
    <w:rsid w:val="00420169"/>
    <w:rPr>
      <w:rFonts w:ascii="Times New Roman" w:hAnsi="Times New Roman" w:cs="Times New Roman"/>
      <w:i/>
      <w:iCs/>
      <w:spacing w:val="0"/>
      <w:sz w:val="19"/>
      <w:szCs w:val="19"/>
      <w:lang w:bidi="ar-SA"/>
    </w:rPr>
  </w:style>
  <w:style w:type="character" w:customStyle="1" w:styleId="332">
    <w:name w:val="Основной текст + Полужирный33"/>
    <w:aliases w:val="Курсив24"/>
    <w:rsid w:val="00420169"/>
    <w:rPr>
      <w:rFonts w:ascii="Times New Roman" w:hAnsi="Times New Roman" w:cs="Times New Roman"/>
      <w:b/>
      <w:bCs/>
      <w:i/>
      <w:iCs/>
      <w:spacing w:val="0"/>
      <w:sz w:val="22"/>
      <w:szCs w:val="22"/>
      <w:lang w:bidi="ar-SA"/>
    </w:rPr>
  </w:style>
  <w:style w:type="character" w:customStyle="1" w:styleId="53">
    <w:name w:val="Основной текст + Курсив53"/>
    <w:rsid w:val="00420169"/>
    <w:rPr>
      <w:rFonts w:ascii="Times New Roman" w:hAnsi="Times New Roman" w:cs="Times New Roman"/>
      <w:i/>
      <w:iCs/>
      <w:spacing w:val="0"/>
      <w:sz w:val="22"/>
      <w:szCs w:val="22"/>
      <w:lang w:bidi="ar-SA"/>
    </w:rPr>
  </w:style>
  <w:style w:type="character" w:customStyle="1" w:styleId="311">
    <w:name w:val="Основной текст + Полужирный31"/>
    <w:rsid w:val="00420169"/>
    <w:rPr>
      <w:rFonts w:ascii="Times New Roman" w:hAnsi="Times New Roman" w:cs="Times New Roman"/>
      <w:b/>
      <w:bCs/>
      <w:spacing w:val="0"/>
      <w:sz w:val="22"/>
      <w:szCs w:val="22"/>
      <w:lang w:bidi="ar-SA"/>
    </w:rPr>
  </w:style>
  <w:style w:type="character" w:customStyle="1" w:styleId="300">
    <w:name w:val="Основной текст + Полужирный30"/>
    <w:rsid w:val="00420169"/>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420169"/>
    <w:rPr>
      <w:b/>
      <w:bCs/>
      <w:i/>
      <w:iCs/>
      <w:sz w:val="22"/>
      <w:szCs w:val="22"/>
      <w:lang w:bidi="ar-SA"/>
    </w:rPr>
  </w:style>
  <w:style w:type="character" w:customStyle="1" w:styleId="28">
    <w:name w:val="Основной текст + Полужирный28"/>
    <w:rsid w:val="00420169"/>
    <w:rPr>
      <w:rFonts w:ascii="Times New Roman" w:hAnsi="Times New Roman" w:cs="Times New Roman"/>
      <w:b/>
      <w:bCs/>
      <w:spacing w:val="0"/>
      <w:sz w:val="22"/>
      <w:szCs w:val="22"/>
      <w:lang w:bidi="ar-SA"/>
    </w:rPr>
  </w:style>
  <w:style w:type="character" w:customStyle="1" w:styleId="222">
    <w:name w:val="Заголовок №2 (2)"/>
    <w:rsid w:val="00420169"/>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420169"/>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420169"/>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420169"/>
    <w:rPr>
      <w:rFonts w:ascii="Times New Roman" w:hAnsi="Times New Roman" w:cs="Times New Roman"/>
      <w:b/>
      <w:bCs/>
      <w:i/>
      <w:iCs/>
      <w:noProof/>
      <w:spacing w:val="0"/>
      <w:sz w:val="22"/>
      <w:szCs w:val="22"/>
      <w:lang w:bidi="ar-SA"/>
    </w:rPr>
  </w:style>
  <w:style w:type="character" w:customStyle="1" w:styleId="242">
    <w:name w:val="Основной текст + Полужирный24"/>
    <w:aliases w:val="Курсив19"/>
    <w:rsid w:val="00420169"/>
    <w:rPr>
      <w:rFonts w:ascii="Times New Roman" w:hAnsi="Times New Roman" w:cs="Times New Roman"/>
      <w:b/>
      <w:bCs/>
      <w:i/>
      <w:iCs/>
      <w:spacing w:val="0"/>
      <w:sz w:val="22"/>
      <w:szCs w:val="22"/>
      <w:lang w:bidi="ar-SA"/>
    </w:rPr>
  </w:style>
  <w:style w:type="character" w:customStyle="1" w:styleId="510">
    <w:name w:val="Основной текст + Курсив51"/>
    <w:rsid w:val="00420169"/>
    <w:rPr>
      <w:rFonts w:ascii="Times New Roman" w:hAnsi="Times New Roman" w:cs="Times New Roman"/>
      <w:i/>
      <w:iCs/>
      <w:spacing w:val="0"/>
      <w:sz w:val="22"/>
      <w:szCs w:val="22"/>
      <w:lang w:bidi="ar-SA"/>
    </w:rPr>
  </w:style>
  <w:style w:type="character" w:customStyle="1" w:styleId="500">
    <w:name w:val="Основной текст + Курсив50"/>
    <w:rsid w:val="00420169"/>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420169"/>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420169"/>
    <w:rPr>
      <w:rFonts w:ascii="Times New Roman" w:hAnsi="Times New Roman" w:cs="Times New Roman"/>
      <w:i/>
      <w:iCs/>
      <w:spacing w:val="0"/>
      <w:sz w:val="22"/>
      <w:szCs w:val="22"/>
      <w:lang w:bidi="ar-SA"/>
    </w:rPr>
  </w:style>
  <w:style w:type="character" w:customStyle="1" w:styleId="470">
    <w:name w:val="Основной текст + Курсив47"/>
    <w:rsid w:val="00420169"/>
    <w:rPr>
      <w:rFonts w:ascii="Times New Roman" w:hAnsi="Times New Roman" w:cs="Times New Roman"/>
      <w:i/>
      <w:iCs/>
      <w:noProof/>
      <w:spacing w:val="0"/>
      <w:sz w:val="22"/>
      <w:szCs w:val="22"/>
      <w:lang w:bidi="ar-SA"/>
    </w:rPr>
  </w:style>
  <w:style w:type="character" w:customStyle="1" w:styleId="229">
    <w:name w:val="Основной текст + Полужирный22"/>
    <w:rsid w:val="00420169"/>
    <w:rPr>
      <w:rFonts w:ascii="Times New Roman" w:hAnsi="Times New Roman" w:cs="Times New Roman"/>
      <w:b/>
      <w:bCs/>
      <w:spacing w:val="0"/>
      <w:sz w:val="22"/>
      <w:szCs w:val="22"/>
      <w:lang w:bidi="ar-SA"/>
    </w:rPr>
  </w:style>
  <w:style w:type="character" w:customStyle="1" w:styleId="210">
    <w:name w:val="Основной текст + Полужирный21"/>
    <w:rsid w:val="00420169"/>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420169"/>
    <w:rPr>
      <w:rFonts w:ascii="Times New Roman" w:hAnsi="Times New Roman" w:cs="Times New Roman"/>
      <w:b/>
      <w:bCs/>
      <w:i/>
      <w:iCs/>
      <w:spacing w:val="0"/>
      <w:sz w:val="22"/>
      <w:szCs w:val="22"/>
      <w:lang w:bidi="ar-SA"/>
    </w:rPr>
  </w:style>
  <w:style w:type="character" w:customStyle="1" w:styleId="322">
    <w:name w:val="Заголовок №3 (2)"/>
    <w:rsid w:val="00420169"/>
    <w:rPr>
      <w:rFonts w:ascii="Times New Roman" w:hAnsi="Times New Roman" w:cs="Times New Roman"/>
      <w:b/>
      <w:bCs/>
      <w:i/>
      <w:iCs/>
      <w:noProof/>
      <w:spacing w:val="0"/>
      <w:sz w:val="22"/>
      <w:szCs w:val="22"/>
      <w:lang w:bidi="ar-SA"/>
    </w:rPr>
  </w:style>
  <w:style w:type="character" w:customStyle="1" w:styleId="1265">
    <w:name w:val="Основной текст (12)65"/>
    <w:rsid w:val="00420169"/>
    <w:rPr>
      <w:rFonts w:ascii="Times New Roman" w:hAnsi="Times New Roman" w:cs="Times New Roman"/>
      <w:noProof/>
      <w:spacing w:val="0"/>
      <w:sz w:val="19"/>
      <w:szCs w:val="19"/>
      <w:lang w:bidi="ar-SA"/>
    </w:rPr>
  </w:style>
  <w:style w:type="character" w:customStyle="1" w:styleId="450">
    <w:name w:val="Основной текст + Курсив45"/>
    <w:rsid w:val="00420169"/>
    <w:rPr>
      <w:rFonts w:ascii="Times New Roman" w:hAnsi="Times New Roman" w:cs="Times New Roman"/>
      <w:i/>
      <w:iCs/>
      <w:spacing w:val="0"/>
      <w:sz w:val="22"/>
      <w:szCs w:val="22"/>
      <w:lang w:bidi="ar-SA"/>
    </w:rPr>
  </w:style>
  <w:style w:type="character" w:customStyle="1" w:styleId="440">
    <w:name w:val="Основной текст + Курсив44"/>
    <w:rsid w:val="00420169"/>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420169"/>
    <w:rPr>
      <w:rFonts w:ascii="Times New Roman" w:hAnsi="Times New Roman" w:cs="Times New Roman"/>
      <w:b/>
      <w:bCs/>
      <w:spacing w:val="0"/>
      <w:sz w:val="22"/>
      <w:szCs w:val="22"/>
      <w:lang w:bidi="ar-SA"/>
    </w:rPr>
  </w:style>
  <w:style w:type="character" w:customStyle="1" w:styleId="190">
    <w:name w:val="Основной текст + Полужирный19"/>
    <w:rsid w:val="00420169"/>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420169"/>
    <w:rPr>
      <w:rFonts w:ascii="Times New Roman" w:hAnsi="Times New Roman" w:cs="Times New Roman"/>
      <w:i/>
      <w:iCs/>
      <w:spacing w:val="0"/>
      <w:sz w:val="22"/>
      <w:szCs w:val="22"/>
      <w:lang w:bidi="ar-SA"/>
    </w:rPr>
  </w:style>
  <w:style w:type="character" w:customStyle="1" w:styleId="14108">
    <w:name w:val="Основной текст (14)108"/>
    <w:rsid w:val="00420169"/>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420169"/>
    <w:rPr>
      <w:rFonts w:ascii="Times New Roman" w:hAnsi="Times New Roman" w:cs="Times New Roman"/>
      <w:i/>
      <w:iCs/>
      <w:spacing w:val="0"/>
      <w:sz w:val="22"/>
      <w:szCs w:val="22"/>
      <w:lang w:bidi="ar-SA"/>
    </w:rPr>
  </w:style>
  <w:style w:type="character" w:customStyle="1" w:styleId="430">
    <w:name w:val="Основной текст + Курсив43"/>
    <w:rsid w:val="00420169"/>
    <w:rPr>
      <w:rFonts w:ascii="Times New Roman" w:hAnsi="Times New Roman" w:cs="Times New Roman"/>
      <w:i/>
      <w:iCs/>
      <w:spacing w:val="0"/>
      <w:sz w:val="22"/>
      <w:szCs w:val="22"/>
      <w:lang w:bidi="ar-SA"/>
    </w:rPr>
  </w:style>
  <w:style w:type="character" w:customStyle="1" w:styleId="420">
    <w:name w:val="Основной текст + Курсив42"/>
    <w:rsid w:val="00420169"/>
    <w:rPr>
      <w:rFonts w:ascii="Times New Roman" w:hAnsi="Times New Roman" w:cs="Times New Roman"/>
      <w:i/>
      <w:iCs/>
      <w:noProof/>
      <w:spacing w:val="0"/>
      <w:sz w:val="22"/>
      <w:szCs w:val="22"/>
      <w:lang w:bidi="ar-SA"/>
    </w:rPr>
  </w:style>
  <w:style w:type="character" w:customStyle="1" w:styleId="173">
    <w:name w:val="Основной текст + Полужирный17"/>
    <w:aliases w:val="Курсив16"/>
    <w:rsid w:val="00420169"/>
    <w:rPr>
      <w:rFonts w:ascii="Times New Roman" w:hAnsi="Times New Roman" w:cs="Times New Roman"/>
      <w:b/>
      <w:bCs/>
      <w:i/>
      <w:iCs/>
      <w:noProof/>
      <w:spacing w:val="0"/>
      <w:sz w:val="22"/>
      <w:szCs w:val="22"/>
      <w:lang w:bidi="ar-SA"/>
    </w:rPr>
  </w:style>
  <w:style w:type="character" w:customStyle="1" w:styleId="1460">
    <w:name w:val="Основной текст (14)60"/>
    <w:rsid w:val="00420169"/>
    <w:rPr>
      <w:rFonts w:ascii="Times New Roman" w:hAnsi="Times New Roman" w:cs="Times New Roman"/>
      <w:i w:val="0"/>
      <w:iCs w:val="0"/>
      <w:noProof/>
      <w:spacing w:val="0"/>
      <w:sz w:val="22"/>
      <w:szCs w:val="22"/>
      <w:lang w:bidi="ar-SA"/>
    </w:rPr>
  </w:style>
  <w:style w:type="character" w:customStyle="1" w:styleId="391">
    <w:name w:val="Заголовок №39"/>
    <w:rsid w:val="00420169"/>
    <w:rPr>
      <w:rFonts w:ascii="Times New Roman" w:hAnsi="Times New Roman" w:cs="Times New Roman"/>
      <w:b w:val="0"/>
      <w:bCs w:val="0"/>
      <w:noProof/>
      <w:spacing w:val="0"/>
      <w:sz w:val="22"/>
      <w:szCs w:val="22"/>
      <w:lang w:bidi="ar-SA"/>
    </w:rPr>
  </w:style>
  <w:style w:type="character" w:customStyle="1" w:styleId="380">
    <w:name w:val="Заголовок №38"/>
    <w:rsid w:val="00420169"/>
    <w:rPr>
      <w:rFonts w:ascii="Times New Roman" w:hAnsi="Times New Roman" w:cs="Times New Roman"/>
      <w:b w:val="0"/>
      <w:bCs w:val="0"/>
      <w:noProof/>
      <w:spacing w:val="0"/>
      <w:sz w:val="22"/>
      <w:szCs w:val="22"/>
      <w:lang w:bidi="ar-SA"/>
    </w:rPr>
  </w:style>
  <w:style w:type="character" w:customStyle="1" w:styleId="1458">
    <w:name w:val="Основной текст (14)58"/>
    <w:rsid w:val="00420169"/>
    <w:rPr>
      <w:rFonts w:ascii="Times New Roman" w:hAnsi="Times New Roman" w:cs="Times New Roman"/>
      <w:i w:val="0"/>
      <w:iCs w:val="0"/>
      <w:noProof/>
      <w:spacing w:val="0"/>
      <w:sz w:val="22"/>
      <w:szCs w:val="22"/>
      <w:lang w:bidi="ar-SA"/>
    </w:rPr>
  </w:style>
  <w:style w:type="character" w:customStyle="1" w:styleId="1456">
    <w:name w:val="Основной текст (14)56"/>
    <w:rsid w:val="00420169"/>
    <w:rPr>
      <w:rFonts w:ascii="Times New Roman" w:hAnsi="Times New Roman" w:cs="Times New Roman"/>
      <w:i w:val="0"/>
      <w:iCs w:val="0"/>
      <w:noProof/>
      <w:spacing w:val="0"/>
      <w:sz w:val="22"/>
      <w:szCs w:val="22"/>
      <w:lang w:bidi="ar-SA"/>
    </w:rPr>
  </w:style>
  <w:style w:type="character" w:customStyle="1" w:styleId="1454">
    <w:name w:val="Основной текст (14)54"/>
    <w:rsid w:val="00420169"/>
    <w:rPr>
      <w:rFonts w:ascii="Times New Roman" w:hAnsi="Times New Roman" w:cs="Times New Roman"/>
      <w:i w:val="0"/>
      <w:iCs w:val="0"/>
      <w:noProof/>
      <w:spacing w:val="0"/>
      <w:sz w:val="22"/>
      <w:szCs w:val="22"/>
      <w:lang w:bidi="ar-SA"/>
    </w:rPr>
  </w:style>
  <w:style w:type="character" w:customStyle="1" w:styleId="29">
    <w:name w:val="Заголовок №2"/>
    <w:rsid w:val="00420169"/>
    <w:rPr>
      <w:rFonts w:ascii="Times New Roman" w:hAnsi="Times New Roman" w:cs="Times New Roman"/>
      <w:b/>
      <w:bCs/>
      <w:noProof/>
      <w:spacing w:val="0"/>
      <w:sz w:val="22"/>
      <w:szCs w:val="22"/>
      <w:lang w:bidi="ar-SA"/>
    </w:rPr>
  </w:style>
  <w:style w:type="character" w:customStyle="1" w:styleId="1452">
    <w:name w:val="Основной текст (14)52"/>
    <w:rsid w:val="00420169"/>
    <w:rPr>
      <w:rFonts w:ascii="Times New Roman" w:hAnsi="Times New Roman" w:cs="Times New Roman"/>
      <w:i w:val="0"/>
      <w:iCs w:val="0"/>
      <w:noProof/>
      <w:spacing w:val="0"/>
      <w:sz w:val="22"/>
      <w:szCs w:val="22"/>
      <w:lang w:bidi="ar-SA"/>
    </w:rPr>
  </w:style>
  <w:style w:type="character" w:customStyle="1" w:styleId="1450">
    <w:name w:val="Основной текст (14)50"/>
    <w:rsid w:val="00420169"/>
    <w:rPr>
      <w:rFonts w:ascii="Times New Roman" w:hAnsi="Times New Roman" w:cs="Times New Roman"/>
      <w:i w:val="0"/>
      <w:iCs w:val="0"/>
      <w:noProof/>
      <w:spacing w:val="0"/>
      <w:sz w:val="22"/>
      <w:szCs w:val="22"/>
      <w:lang w:bidi="ar-SA"/>
    </w:rPr>
  </w:style>
  <w:style w:type="character" w:customStyle="1" w:styleId="1449">
    <w:name w:val="Основной текст (14)49"/>
    <w:rsid w:val="00420169"/>
    <w:rPr>
      <w:rFonts w:ascii="Times New Roman" w:hAnsi="Times New Roman" w:cs="Times New Roman"/>
      <w:i w:val="0"/>
      <w:iCs w:val="0"/>
      <w:spacing w:val="0"/>
      <w:sz w:val="22"/>
      <w:szCs w:val="22"/>
      <w:lang w:bidi="ar-SA"/>
    </w:rPr>
  </w:style>
  <w:style w:type="character" w:customStyle="1" w:styleId="124">
    <w:name w:val="Заголовок №1 (2)_"/>
    <w:link w:val="1210"/>
    <w:rsid w:val="00420169"/>
    <w:rPr>
      <w:b/>
      <w:bCs/>
      <w:sz w:val="25"/>
      <w:szCs w:val="25"/>
      <w:lang w:bidi="ar-SA"/>
    </w:rPr>
  </w:style>
  <w:style w:type="paragraph" w:customStyle="1" w:styleId="1210">
    <w:name w:val="Заголовок №1 (2)1"/>
    <w:basedOn w:val="a0"/>
    <w:link w:val="124"/>
    <w:rsid w:val="00420169"/>
    <w:pPr>
      <w:shd w:val="clear" w:color="auto" w:fill="FFFFFF"/>
      <w:spacing w:before="60" w:after="240" w:line="240" w:lineRule="atLeast"/>
      <w:ind w:firstLine="400"/>
      <w:jc w:val="both"/>
      <w:outlineLvl w:val="0"/>
    </w:pPr>
    <w:rPr>
      <w:b/>
      <w:bCs/>
      <w:sz w:val="25"/>
      <w:szCs w:val="25"/>
    </w:rPr>
  </w:style>
  <w:style w:type="character" w:customStyle="1" w:styleId="132pt1">
    <w:name w:val="Основной текст (13) + Интервал 2 pt1"/>
    <w:rsid w:val="00420169"/>
    <w:rPr>
      <w:rFonts w:ascii="Calibri" w:hAnsi="Calibri"/>
      <w:spacing w:val="40"/>
      <w:sz w:val="34"/>
      <w:szCs w:val="34"/>
      <w:lang w:bidi="ar-SA"/>
    </w:rPr>
  </w:style>
  <w:style w:type="character" w:customStyle="1" w:styleId="137">
    <w:name w:val="Основной текст (13)7"/>
    <w:basedOn w:val="13"/>
    <w:rsid w:val="00420169"/>
  </w:style>
  <w:style w:type="character" w:customStyle="1" w:styleId="136">
    <w:name w:val="Основной текст (13)6"/>
    <w:rsid w:val="00420169"/>
    <w:rPr>
      <w:rFonts w:ascii="Calibri" w:hAnsi="Calibri"/>
      <w:noProof/>
      <w:sz w:val="34"/>
      <w:szCs w:val="34"/>
      <w:lang w:bidi="ar-SA"/>
    </w:rPr>
  </w:style>
  <w:style w:type="character" w:customStyle="1" w:styleId="175">
    <w:name w:val="Основной текст (17)5"/>
    <w:rsid w:val="00420169"/>
    <w:rPr>
      <w:rFonts w:ascii="Times New Roman" w:hAnsi="Times New Roman" w:cs="Times New Roman"/>
      <w:b w:val="0"/>
      <w:bCs w:val="0"/>
      <w:spacing w:val="0"/>
      <w:sz w:val="22"/>
      <w:szCs w:val="22"/>
      <w:lang w:bidi="ar-SA"/>
    </w:rPr>
  </w:style>
  <w:style w:type="character" w:customStyle="1" w:styleId="174">
    <w:name w:val="Основной текст (17)4"/>
    <w:rsid w:val="00420169"/>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420169"/>
    <w:rPr>
      <w:rFonts w:ascii="Times New Roman" w:hAnsi="Times New Roman" w:cs="Times New Roman"/>
      <w:i/>
      <w:iCs/>
      <w:spacing w:val="0"/>
      <w:sz w:val="22"/>
      <w:szCs w:val="22"/>
      <w:lang w:bidi="ar-SA"/>
    </w:rPr>
  </w:style>
  <w:style w:type="character" w:customStyle="1" w:styleId="1424">
    <w:name w:val="Основной текст (14)24"/>
    <w:rsid w:val="00420169"/>
    <w:rPr>
      <w:rFonts w:ascii="Times New Roman" w:hAnsi="Times New Roman" w:cs="Times New Roman"/>
      <w:i w:val="0"/>
      <w:iCs w:val="0"/>
      <w:spacing w:val="0"/>
      <w:sz w:val="22"/>
      <w:szCs w:val="22"/>
      <w:lang w:bidi="ar-SA"/>
    </w:rPr>
  </w:style>
  <w:style w:type="character" w:customStyle="1" w:styleId="1423">
    <w:name w:val="Основной текст (14)23"/>
    <w:rsid w:val="00420169"/>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420169"/>
  </w:style>
  <w:style w:type="character" w:customStyle="1" w:styleId="333">
    <w:name w:val="Заголовок №33"/>
    <w:rsid w:val="00420169"/>
    <w:rPr>
      <w:b/>
      <w:bCs/>
      <w:noProof/>
      <w:sz w:val="22"/>
      <w:szCs w:val="22"/>
      <w:lang w:bidi="ar-SA"/>
    </w:rPr>
  </w:style>
  <w:style w:type="character" w:customStyle="1" w:styleId="3215">
    <w:name w:val="Заголовок №3 (2)15"/>
    <w:basedOn w:val="320"/>
    <w:rsid w:val="00420169"/>
  </w:style>
  <w:style w:type="character" w:customStyle="1" w:styleId="8">
    <w:name w:val="Основной текст + Курсив8"/>
    <w:rsid w:val="00420169"/>
    <w:rPr>
      <w:rFonts w:ascii="Times New Roman" w:hAnsi="Times New Roman" w:cs="Times New Roman"/>
      <w:i/>
      <w:iCs/>
      <w:noProof/>
      <w:spacing w:val="0"/>
      <w:sz w:val="22"/>
      <w:szCs w:val="22"/>
      <w:lang w:bidi="ar-SA"/>
    </w:rPr>
  </w:style>
  <w:style w:type="character" w:customStyle="1" w:styleId="3214">
    <w:name w:val="Заголовок №3 (2)14"/>
    <w:basedOn w:val="320"/>
    <w:rsid w:val="00420169"/>
  </w:style>
  <w:style w:type="character" w:customStyle="1" w:styleId="3213">
    <w:name w:val="Заголовок №3 (2)13"/>
    <w:basedOn w:val="320"/>
    <w:rsid w:val="00420169"/>
  </w:style>
  <w:style w:type="character" w:customStyle="1" w:styleId="3211">
    <w:name w:val="Заголовок №3 (2)11"/>
    <w:basedOn w:val="320"/>
    <w:rsid w:val="00420169"/>
  </w:style>
  <w:style w:type="character" w:customStyle="1" w:styleId="3210">
    <w:name w:val="Заголовок №3 (2)10"/>
    <w:basedOn w:val="320"/>
    <w:rsid w:val="00420169"/>
  </w:style>
  <w:style w:type="character" w:customStyle="1" w:styleId="329">
    <w:name w:val="Заголовок №3 (2)9"/>
    <w:basedOn w:val="320"/>
    <w:rsid w:val="00420169"/>
  </w:style>
  <w:style w:type="character" w:customStyle="1" w:styleId="328">
    <w:name w:val="Заголовок №3 (2)8"/>
    <w:basedOn w:val="320"/>
    <w:rsid w:val="00420169"/>
  </w:style>
  <w:style w:type="character" w:customStyle="1" w:styleId="327">
    <w:name w:val="Заголовок №3 (2)7"/>
    <w:basedOn w:val="320"/>
    <w:rsid w:val="00420169"/>
  </w:style>
  <w:style w:type="character" w:customStyle="1" w:styleId="1110">
    <w:name w:val="Заголовок №111"/>
    <w:basedOn w:val="19"/>
    <w:rsid w:val="00420169"/>
  </w:style>
  <w:style w:type="character" w:customStyle="1" w:styleId="1100">
    <w:name w:val="Заголовок №110"/>
    <w:rsid w:val="00420169"/>
    <w:rPr>
      <w:rFonts w:ascii="Calibri" w:hAnsi="Calibri"/>
      <w:noProof/>
      <w:sz w:val="34"/>
      <w:szCs w:val="34"/>
      <w:lang w:bidi="ar-SA"/>
    </w:rPr>
  </w:style>
  <w:style w:type="character" w:customStyle="1" w:styleId="afc">
    <w:name w:val="Подпись к таблице"/>
    <w:rsid w:val="00420169"/>
    <w:rPr>
      <w:rFonts w:ascii="Times New Roman" w:hAnsi="Times New Roman" w:cs="Times New Roman"/>
      <w:b/>
      <w:bCs/>
      <w:spacing w:val="0"/>
      <w:sz w:val="20"/>
      <w:szCs w:val="20"/>
    </w:rPr>
  </w:style>
  <w:style w:type="character" w:customStyle="1" w:styleId="5">
    <w:name w:val="Подпись к таблице5"/>
    <w:rsid w:val="00420169"/>
    <w:rPr>
      <w:rFonts w:ascii="Times New Roman" w:hAnsi="Times New Roman" w:cs="Times New Roman"/>
      <w:b/>
      <w:bCs/>
      <w:noProof/>
      <w:spacing w:val="0"/>
      <w:sz w:val="20"/>
      <w:szCs w:val="20"/>
    </w:rPr>
  </w:style>
  <w:style w:type="character" w:customStyle="1" w:styleId="1958">
    <w:name w:val="Основной текст (19)58"/>
    <w:rsid w:val="00420169"/>
    <w:rPr>
      <w:rFonts w:ascii="Times New Roman" w:hAnsi="Times New Roman" w:cs="Times New Roman"/>
      <w:b/>
      <w:bCs/>
      <w:spacing w:val="0"/>
      <w:sz w:val="20"/>
      <w:szCs w:val="20"/>
    </w:rPr>
  </w:style>
  <w:style w:type="character" w:customStyle="1" w:styleId="1957">
    <w:name w:val="Основной текст (19)57"/>
    <w:rsid w:val="00420169"/>
    <w:rPr>
      <w:rFonts w:ascii="Times New Roman" w:hAnsi="Times New Roman" w:cs="Times New Roman"/>
      <w:b/>
      <w:bCs/>
      <w:noProof/>
      <w:spacing w:val="0"/>
      <w:sz w:val="20"/>
      <w:szCs w:val="20"/>
    </w:rPr>
  </w:style>
  <w:style w:type="character" w:customStyle="1" w:styleId="2220">
    <w:name w:val="Заголовок №2 (2)2"/>
    <w:rsid w:val="00420169"/>
    <w:rPr>
      <w:rFonts w:ascii="Times New Roman" w:hAnsi="Times New Roman" w:cs="Times New Roman"/>
      <w:b w:val="0"/>
      <w:bCs w:val="0"/>
      <w:noProof/>
      <w:spacing w:val="0"/>
      <w:sz w:val="25"/>
      <w:szCs w:val="25"/>
      <w:lang w:bidi="ar-SA"/>
    </w:rPr>
  </w:style>
  <w:style w:type="character" w:customStyle="1" w:styleId="338">
    <w:name w:val="Заголовок №3 (3)8"/>
    <w:rsid w:val="00420169"/>
    <w:rPr>
      <w:rFonts w:ascii="Calibri" w:hAnsi="Calibri" w:cs="Calibri"/>
      <w:b w:val="0"/>
      <w:bCs w:val="0"/>
      <w:spacing w:val="0"/>
      <w:sz w:val="23"/>
      <w:szCs w:val="23"/>
      <w:lang w:bidi="ar-SA"/>
    </w:rPr>
  </w:style>
  <w:style w:type="character" w:customStyle="1" w:styleId="337">
    <w:name w:val="Заголовок №3 (3)7"/>
    <w:rsid w:val="00420169"/>
    <w:rPr>
      <w:rFonts w:ascii="Calibri" w:hAnsi="Calibri" w:cs="Calibri"/>
      <w:b w:val="0"/>
      <w:bCs w:val="0"/>
      <w:spacing w:val="0"/>
      <w:sz w:val="23"/>
      <w:szCs w:val="23"/>
      <w:lang w:bidi="ar-SA"/>
    </w:rPr>
  </w:style>
  <w:style w:type="character" w:customStyle="1" w:styleId="80">
    <w:name w:val="Основной текст + Полужирный8"/>
    <w:rsid w:val="00420169"/>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420169"/>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420169"/>
    <w:rPr>
      <w:rFonts w:ascii="Times New Roman" w:hAnsi="Times New Roman" w:cs="Times New Roman"/>
      <w:b/>
      <w:bCs/>
      <w:i/>
      <w:iCs/>
      <w:noProof/>
      <w:spacing w:val="0"/>
      <w:sz w:val="22"/>
      <w:szCs w:val="22"/>
      <w:lang w:bidi="ar-SA"/>
    </w:rPr>
  </w:style>
  <w:style w:type="character" w:customStyle="1" w:styleId="132pt2">
    <w:name w:val="Основной текст (13) + Интервал 2 pt2"/>
    <w:rsid w:val="00420169"/>
    <w:rPr>
      <w:rFonts w:ascii="Calibri" w:hAnsi="Calibri"/>
      <w:spacing w:val="40"/>
      <w:sz w:val="34"/>
      <w:szCs w:val="34"/>
      <w:lang w:bidi="ar-SA"/>
    </w:rPr>
  </w:style>
  <w:style w:type="character" w:customStyle="1" w:styleId="125">
    <w:name w:val="Основной текст + Полужирный12"/>
    <w:aliases w:val="Курсив12"/>
    <w:rsid w:val="00420169"/>
    <w:rPr>
      <w:rFonts w:ascii="Times New Roman" w:hAnsi="Times New Roman" w:cs="Times New Roman"/>
      <w:b/>
      <w:bCs/>
      <w:i/>
      <w:iCs/>
      <w:noProof/>
      <w:spacing w:val="0"/>
      <w:sz w:val="22"/>
      <w:szCs w:val="22"/>
      <w:lang w:bidi="ar-SA"/>
    </w:rPr>
  </w:style>
  <w:style w:type="character" w:customStyle="1" w:styleId="1230">
    <w:name w:val="Основной текст (12) + Курсив3"/>
    <w:rsid w:val="00420169"/>
    <w:rPr>
      <w:rFonts w:ascii="Times New Roman" w:hAnsi="Times New Roman" w:cs="Times New Roman"/>
      <w:i/>
      <w:iCs/>
      <w:spacing w:val="0"/>
      <w:sz w:val="19"/>
      <w:szCs w:val="19"/>
      <w:lang w:bidi="ar-SA"/>
    </w:rPr>
  </w:style>
  <w:style w:type="character" w:customStyle="1" w:styleId="1220">
    <w:name w:val="Основной текст (12) + Курсив2"/>
    <w:rsid w:val="00420169"/>
    <w:rPr>
      <w:rFonts w:ascii="Times New Roman" w:hAnsi="Times New Roman" w:cs="Times New Roman"/>
      <w:i/>
      <w:iCs/>
      <w:noProof/>
      <w:spacing w:val="0"/>
      <w:sz w:val="19"/>
      <w:szCs w:val="19"/>
      <w:lang w:bidi="ar-SA"/>
    </w:rPr>
  </w:style>
  <w:style w:type="character" w:customStyle="1" w:styleId="1211">
    <w:name w:val="Основной текст (12) + Курсив1"/>
    <w:rsid w:val="00420169"/>
    <w:rPr>
      <w:rFonts w:ascii="Times New Roman" w:hAnsi="Times New Roman" w:cs="Times New Roman"/>
      <w:i/>
      <w:iCs/>
      <w:spacing w:val="0"/>
      <w:sz w:val="19"/>
      <w:szCs w:val="19"/>
      <w:u w:val="single"/>
      <w:lang w:bidi="ar-SA"/>
    </w:rPr>
  </w:style>
  <w:style w:type="paragraph" w:customStyle="1" w:styleId="afd">
    <w:name w:val="А_стиль"/>
    <w:basedOn w:val="a0"/>
    <w:link w:val="afe"/>
    <w:qFormat/>
    <w:rsid w:val="00420169"/>
    <w:pPr>
      <w:ind w:firstLine="454"/>
    </w:pPr>
    <w:rPr>
      <w:rFonts w:ascii="Arial Unicode MS" w:eastAsia="Calibri" w:hAnsi="Arial Unicode MS"/>
      <w:color w:val="000000"/>
      <w:szCs w:val="28"/>
      <w:lang w:eastAsia="en-US"/>
    </w:rPr>
  </w:style>
  <w:style w:type="character" w:customStyle="1" w:styleId="afe">
    <w:name w:val="А_стиль Знак"/>
    <w:link w:val="afd"/>
    <w:rsid w:val="00420169"/>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420169"/>
  </w:style>
  <w:style w:type="character" w:customStyle="1" w:styleId="apple-converted-space">
    <w:name w:val="apple-converted-space"/>
    <w:basedOn w:val="a1"/>
    <w:rsid w:val="00420169"/>
  </w:style>
  <w:style w:type="character" w:customStyle="1" w:styleId="126">
    <w:name w:val="Основной текст (12)_"/>
    <w:link w:val="1212"/>
    <w:rsid w:val="00420169"/>
    <w:rPr>
      <w:sz w:val="19"/>
      <w:szCs w:val="19"/>
      <w:lang w:bidi="ar-SA"/>
    </w:rPr>
  </w:style>
  <w:style w:type="paragraph" w:customStyle="1" w:styleId="1212">
    <w:name w:val="Основной текст (12)1"/>
    <w:basedOn w:val="a0"/>
    <w:link w:val="126"/>
    <w:rsid w:val="00420169"/>
    <w:pPr>
      <w:shd w:val="clear" w:color="auto" w:fill="FFFFFF"/>
      <w:spacing w:before="240" w:line="192" w:lineRule="exact"/>
    </w:pPr>
    <w:rPr>
      <w:sz w:val="19"/>
      <w:szCs w:val="19"/>
    </w:rPr>
  </w:style>
  <w:style w:type="character" w:customStyle="1" w:styleId="152">
    <w:name w:val="Основной текст (15)_"/>
    <w:link w:val="1510"/>
    <w:rsid w:val="00420169"/>
    <w:rPr>
      <w:i/>
      <w:iCs/>
      <w:sz w:val="19"/>
      <w:szCs w:val="19"/>
      <w:lang w:bidi="ar-SA"/>
    </w:rPr>
  </w:style>
  <w:style w:type="paragraph" w:customStyle="1" w:styleId="1510">
    <w:name w:val="Основной текст (15)1"/>
    <w:basedOn w:val="a0"/>
    <w:link w:val="152"/>
    <w:rsid w:val="00420169"/>
    <w:pPr>
      <w:shd w:val="clear" w:color="auto" w:fill="FFFFFF"/>
      <w:spacing w:line="192" w:lineRule="exact"/>
      <w:jc w:val="both"/>
    </w:pPr>
    <w:rPr>
      <w:i/>
      <w:iCs/>
      <w:sz w:val="19"/>
      <w:szCs w:val="19"/>
    </w:rPr>
  </w:style>
  <w:style w:type="character" w:customStyle="1" w:styleId="381">
    <w:name w:val="Основной текст + Полужирный38"/>
    <w:rsid w:val="00420169"/>
    <w:rPr>
      <w:rFonts w:ascii="Times New Roman" w:hAnsi="Times New Roman" w:cs="Times New Roman"/>
      <w:b/>
      <w:bCs/>
      <w:noProof/>
      <w:spacing w:val="0"/>
      <w:sz w:val="22"/>
      <w:szCs w:val="22"/>
      <w:lang w:bidi="ar-SA"/>
    </w:rPr>
  </w:style>
  <w:style w:type="paragraph" w:styleId="aff">
    <w:name w:val="footer"/>
    <w:basedOn w:val="a0"/>
    <w:rsid w:val="00420169"/>
    <w:pPr>
      <w:tabs>
        <w:tab w:val="center" w:pos="4677"/>
        <w:tab w:val="right" w:pos="9355"/>
      </w:tabs>
    </w:pPr>
    <w:rPr>
      <w:rFonts w:ascii="Arial Unicode MS" w:eastAsia="Arial Unicode MS" w:hAnsi="Arial Unicode MS" w:cs="Arial Unicode MS"/>
      <w:color w:val="000000"/>
    </w:rPr>
  </w:style>
  <w:style w:type="character" w:customStyle="1" w:styleId="161">
    <w:name w:val="Основной текст (16)_"/>
    <w:link w:val="1610"/>
    <w:rsid w:val="00420169"/>
    <w:rPr>
      <w:rFonts w:ascii="Calibri" w:hAnsi="Calibri"/>
      <w:b/>
      <w:bCs/>
      <w:sz w:val="23"/>
      <w:szCs w:val="23"/>
      <w:lang w:bidi="ar-SA"/>
    </w:rPr>
  </w:style>
  <w:style w:type="paragraph" w:customStyle="1" w:styleId="1610">
    <w:name w:val="Основной текст (16)1"/>
    <w:basedOn w:val="a0"/>
    <w:link w:val="161"/>
    <w:rsid w:val="00420169"/>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420169"/>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420169"/>
    <w:rPr>
      <w:b/>
      <w:bCs/>
      <w:i/>
      <w:iCs/>
      <w:sz w:val="22"/>
      <w:szCs w:val="22"/>
      <w:lang w:bidi="ar-SA"/>
    </w:rPr>
  </w:style>
  <w:style w:type="paragraph" w:customStyle="1" w:styleId="232">
    <w:name w:val="Заголовок №2 (3)"/>
    <w:basedOn w:val="a0"/>
    <w:link w:val="231"/>
    <w:rsid w:val="00420169"/>
    <w:pPr>
      <w:shd w:val="clear" w:color="auto" w:fill="FFFFFF"/>
      <w:spacing w:line="211" w:lineRule="exact"/>
      <w:ind w:firstLine="400"/>
      <w:jc w:val="both"/>
      <w:outlineLvl w:val="1"/>
    </w:pPr>
    <w:rPr>
      <w:b/>
      <w:bCs/>
      <w:i/>
      <w:iCs/>
      <w:sz w:val="22"/>
      <w:szCs w:val="22"/>
    </w:rPr>
  </w:style>
  <w:style w:type="character" w:customStyle="1" w:styleId="aff0">
    <w:name w:val="Подпись к таблице_"/>
    <w:link w:val="1b"/>
    <w:rsid w:val="00420169"/>
    <w:rPr>
      <w:b/>
      <w:bCs/>
      <w:lang w:bidi="ar-SA"/>
    </w:rPr>
  </w:style>
  <w:style w:type="paragraph" w:customStyle="1" w:styleId="1b">
    <w:name w:val="Подпись к таблице1"/>
    <w:basedOn w:val="a0"/>
    <w:link w:val="aff0"/>
    <w:rsid w:val="00420169"/>
    <w:pPr>
      <w:shd w:val="clear" w:color="auto" w:fill="FFFFFF"/>
      <w:spacing w:line="240" w:lineRule="atLeast"/>
    </w:pPr>
    <w:rPr>
      <w:b/>
      <w:bCs/>
      <w:sz w:val="20"/>
      <w:szCs w:val="20"/>
    </w:rPr>
  </w:style>
  <w:style w:type="character" w:customStyle="1" w:styleId="336">
    <w:name w:val="Заголовок №3 (3)6"/>
    <w:rsid w:val="00420169"/>
    <w:rPr>
      <w:rFonts w:ascii="Calibri" w:hAnsi="Calibri" w:cs="Calibri"/>
      <w:b w:val="0"/>
      <w:bCs w:val="0"/>
      <w:spacing w:val="0"/>
      <w:sz w:val="23"/>
      <w:szCs w:val="23"/>
      <w:lang w:bidi="ar-SA"/>
    </w:rPr>
  </w:style>
  <w:style w:type="character" w:customStyle="1" w:styleId="326">
    <w:name w:val="Заголовок №3 (2)6"/>
    <w:rsid w:val="00420169"/>
    <w:rPr>
      <w:rFonts w:ascii="Times New Roman" w:hAnsi="Times New Roman" w:cs="Times New Roman"/>
      <w:b w:val="0"/>
      <w:bCs w:val="0"/>
      <w:i w:val="0"/>
      <w:iCs w:val="0"/>
      <w:spacing w:val="0"/>
      <w:sz w:val="22"/>
      <w:szCs w:val="22"/>
      <w:lang w:bidi="ar-SA"/>
    </w:rPr>
  </w:style>
  <w:style w:type="character" w:customStyle="1" w:styleId="325">
    <w:name w:val="Заголовок №3 (2)5"/>
    <w:rsid w:val="00420169"/>
    <w:rPr>
      <w:rFonts w:ascii="Times New Roman" w:hAnsi="Times New Roman" w:cs="Times New Roman"/>
      <w:b w:val="0"/>
      <w:bCs w:val="0"/>
      <w:i w:val="0"/>
      <w:iCs w:val="0"/>
      <w:spacing w:val="0"/>
      <w:sz w:val="22"/>
      <w:szCs w:val="22"/>
      <w:lang w:bidi="ar-SA"/>
    </w:rPr>
  </w:style>
  <w:style w:type="character" w:customStyle="1" w:styleId="3240">
    <w:name w:val="Заголовок №3 (2)4"/>
    <w:rsid w:val="00420169"/>
    <w:rPr>
      <w:rFonts w:ascii="Times New Roman" w:hAnsi="Times New Roman" w:cs="Times New Roman"/>
      <w:b w:val="0"/>
      <w:bCs w:val="0"/>
      <w:i w:val="0"/>
      <w:iCs w:val="0"/>
      <w:spacing w:val="0"/>
      <w:sz w:val="22"/>
      <w:szCs w:val="22"/>
      <w:lang w:bidi="ar-SA"/>
    </w:rPr>
  </w:style>
  <w:style w:type="character" w:customStyle="1" w:styleId="3230">
    <w:name w:val="Заголовок №3 (2)3"/>
    <w:rsid w:val="00420169"/>
    <w:rPr>
      <w:rFonts w:ascii="Times New Roman" w:hAnsi="Times New Roman" w:cs="Times New Roman"/>
      <w:b w:val="0"/>
      <w:bCs w:val="0"/>
      <w:i w:val="0"/>
      <w:iCs w:val="0"/>
      <w:spacing w:val="0"/>
      <w:sz w:val="22"/>
      <w:szCs w:val="22"/>
      <w:lang w:bidi="ar-SA"/>
    </w:rPr>
  </w:style>
  <w:style w:type="character" w:customStyle="1" w:styleId="3220">
    <w:name w:val="Заголовок №3 (2)2"/>
    <w:rsid w:val="00420169"/>
    <w:rPr>
      <w:rFonts w:ascii="Times New Roman" w:hAnsi="Times New Roman" w:cs="Times New Roman"/>
      <w:b w:val="0"/>
      <w:bCs w:val="0"/>
      <w:i w:val="0"/>
      <w:iCs w:val="0"/>
      <w:spacing w:val="0"/>
      <w:sz w:val="22"/>
      <w:szCs w:val="22"/>
      <w:lang w:bidi="ar-SA"/>
    </w:rPr>
  </w:style>
  <w:style w:type="character" w:customStyle="1" w:styleId="335">
    <w:name w:val="Заголовок №3 (3)5"/>
    <w:rsid w:val="00420169"/>
    <w:rPr>
      <w:rFonts w:ascii="Calibri" w:hAnsi="Calibri" w:cs="Calibri"/>
      <w:b w:val="0"/>
      <w:bCs w:val="0"/>
      <w:spacing w:val="0"/>
      <w:sz w:val="23"/>
      <w:szCs w:val="23"/>
      <w:lang w:bidi="ar-SA"/>
    </w:rPr>
  </w:style>
  <w:style w:type="character" w:customStyle="1" w:styleId="334">
    <w:name w:val="Заголовок №3 (3)4"/>
    <w:rsid w:val="00420169"/>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420169"/>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420169"/>
    <w:rPr>
      <w:rFonts w:ascii="Times New Roman" w:hAnsi="Times New Roman" w:cs="Times New Roman"/>
      <w:b/>
      <w:bCs/>
      <w:spacing w:val="0"/>
      <w:sz w:val="22"/>
      <w:szCs w:val="22"/>
      <w:lang w:bidi="ar-SA"/>
    </w:rPr>
  </w:style>
  <w:style w:type="character" w:customStyle="1" w:styleId="32a">
    <w:name w:val="Заголовок №32"/>
    <w:rsid w:val="00420169"/>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420169"/>
    <w:rPr>
      <w:rFonts w:ascii="Times New Roman" w:hAnsi="Times New Roman" w:cs="Times New Roman"/>
      <w:b/>
      <w:bCs/>
      <w:noProof/>
      <w:spacing w:val="0"/>
      <w:sz w:val="22"/>
      <w:szCs w:val="22"/>
      <w:lang w:bidi="ar-SA"/>
    </w:rPr>
  </w:style>
  <w:style w:type="character" w:customStyle="1" w:styleId="1730">
    <w:name w:val="Основной текст (17)3"/>
    <w:rsid w:val="00420169"/>
    <w:rPr>
      <w:rFonts w:ascii="Times New Roman" w:hAnsi="Times New Roman" w:cs="Times New Roman"/>
      <w:b w:val="0"/>
      <w:bCs w:val="0"/>
      <w:spacing w:val="0"/>
      <w:sz w:val="22"/>
      <w:szCs w:val="22"/>
      <w:lang w:bidi="ar-SA"/>
    </w:rPr>
  </w:style>
  <w:style w:type="character" w:customStyle="1" w:styleId="4b">
    <w:name w:val="Заголовок №4_"/>
    <w:link w:val="410"/>
    <w:rsid w:val="00420169"/>
    <w:rPr>
      <w:b/>
      <w:bCs/>
      <w:sz w:val="22"/>
      <w:szCs w:val="22"/>
      <w:lang w:bidi="ar-SA"/>
    </w:rPr>
  </w:style>
  <w:style w:type="paragraph" w:customStyle="1" w:styleId="410">
    <w:name w:val="Заголовок №41"/>
    <w:basedOn w:val="a0"/>
    <w:link w:val="4b"/>
    <w:rsid w:val="00420169"/>
    <w:pPr>
      <w:shd w:val="clear" w:color="auto" w:fill="FFFFFF"/>
      <w:spacing w:line="211" w:lineRule="exact"/>
      <w:jc w:val="both"/>
      <w:outlineLvl w:val="3"/>
    </w:pPr>
    <w:rPr>
      <w:b/>
      <w:bCs/>
      <w:sz w:val="22"/>
      <w:szCs w:val="22"/>
    </w:rPr>
  </w:style>
  <w:style w:type="character" w:customStyle="1" w:styleId="4c">
    <w:name w:val="Заголовок №4"/>
    <w:rsid w:val="00420169"/>
    <w:rPr>
      <w:b/>
      <w:bCs/>
      <w:noProof/>
      <w:sz w:val="22"/>
      <w:szCs w:val="22"/>
      <w:lang w:bidi="ar-SA"/>
    </w:rPr>
  </w:style>
  <w:style w:type="character" w:customStyle="1" w:styleId="421">
    <w:name w:val="Заголовок №421"/>
    <w:rsid w:val="00420169"/>
    <w:rPr>
      <w:b/>
      <w:bCs/>
      <w:noProof/>
      <w:sz w:val="22"/>
      <w:szCs w:val="22"/>
      <w:lang w:bidi="ar-SA"/>
    </w:rPr>
  </w:style>
  <w:style w:type="character" w:customStyle="1" w:styleId="419">
    <w:name w:val="Заголовок №419"/>
    <w:rsid w:val="00420169"/>
    <w:rPr>
      <w:b/>
      <w:bCs/>
      <w:noProof/>
      <w:sz w:val="22"/>
      <w:szCs w:val="22"/>
      <w:lang w:bidi="ar-SA"/>
    </w:rPr>
  </w:style>
  <w:style w:type="character" w:customStyle="1" w:styleId="418">
    <w:name w:val="Заголовок №418"/>
    <w:rsid w:val="00420169"/>
    <w:rPr>
      <w:b/>
      <w:bCs/>
      <w:noProof/>
      <w:sz w:val="22"/>
      <w:szCs w:val="22"/>
      <w:lang w:bidi="ar-SA"/>
    </w:rPr>
  </w:style>
  <w:style w:type="character" w:customStyle="1" w:styleId="3Calibri">
    <w:name w:val="Заголовок №3 + Calibri"/>
    <w:aliases w:val="11,5 pt9"/>
    <w:rsid w:val="00420169"/>
    <w:rPr>
      <w:rFonts w:ascii="Calibri" w:hAnsi="Calibri" w:cs="Calibri"/>
      <w:b w:val="0"/>
      <w:bCs w:val="0"/>
      <w:spacing w:val="0"/>
      <w:sz w:val="23"/>
      <w:szCs w:val="23"/>
      <w:lang w:bidi="ar-SA"/>
    </w:rPr>
  </w:style>
  <w:style w:type="character" w:customStyle="1" w:styleId="3Calibri1">
    <w:name w:val="Заголовок №3 + Calibri1"/>
    <w:aliases w:val="111,5 pt8"/>
    <w:rsid w:val="00420169"/>
    <w:rPr>
      <w:rFonts w:ascii="Calibri" w:hAnsi="Calibri" w:cs="Calibri"/>
      <w:b w:val="0"/>
      <w:bCs w:val="0"/>
      <w:noProof/>
      <w:spacing w:val="0"/>
      <w:sz w:val="23"/>
      <w:szCs w:val="23"/>
      <w:lang w:bidi="ar-SA"/>
    </w:rPr>
  </w:style>
  <w:style w:type="character" w:customStyle="1" w:styleId="417">
    <w:name w:val="Заголовок №417"/>
    <w:basedOn w:val="4b"/>
    <w:rsid w:val="00420169"/>
  </w:style>
  <w:style w:type="character" w:customStyle="1" w:styleId="422">
    <w:name w:val="Заголовок №4 (2)_"/>
    <w:link w:val="4210"/>
    <w:rsid w:val="00420169"/>
    <w:rPr>
      <w:rFonts w:ascii="Calibri" w:hAnsi="Calibri"/>
      <w:b/>
      <w:bCs/>
      <w:sz w:val="23"/>
      <w:szCs w:val="23"/>
      <w:lang w:bidi="ar-SA"/>
    </w:rPr>
  </w:style>
  <w:style w:type="paragraph" w:customStyle="1" w:styleId="4210">
    <w:name w:val="Заголовок №4 (2)1"/>
    <w:basedOn w:val="a0"/>
    <w:link w:val="422"/>
    <w:rsid w:val="00420169"/>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420169"/>
  </w:style>
  <w:style w:type="character" w:customStyle="1" w:styleId="3a">
    <w:name w:val="Основной текст + Полужирный3"/>
    <w:aliases w:val="Курсив8"/>
    <w:rsid w:val="00420169"/>
    <w:rPr>
      <w:rFonts w:ascii="Times New Roman" w:hAnsi="Times New Roman" w:cs="Times New Roman"/>
      <w:b/>
      <w:bCs/>
      <w:i/>
      <w:iCs/>
      <w:spacing w:val="0"/>
      <w:sz w:val="22"/>
      <w:szCs w:val="22"/>
      <w:lang w:bidi="ar-SA"/>
    </w:rPr>
  </w:style>
  <w:style w:type="character" w:customStyle="1" w:styleId="70">
    <w:name w:val="Основной текст + Курсив7"/>
    <w:rsid w:val="00420169"/>
    <w:rPr>
      <w:rFonts w:ascii="Times New Roman" w:hAnsi="Times New Roman" w:cs="Times New Roman"/>
      <w:i/>
      <w:iCs/>
      <w:spacing w:val="0"/>
      <w:sz w:val="22"/>
      <w:szCs w:val="22"/>
      <w:lang w:bidi="ar-SA"/>
    </w:rPr>
  </w:style>
  <w:style w:type="character" w:customStyle="1" w:styleId="431">
    <w:name w:val="Заголовок №4 (3)_"/>
    <w:link w:val="4310"/>
    <w:rsid w:val="00420169"/>
    <w:rPr>
      <w:b/>
      <w:bCs/>
      <w:i/>
      <w:iCs/>
      <w:sz w:val="22"/>
      <w:szCs w:val="22"/>
      <w:lang w:bidi="ar-SA"/>
    </w:rPr>
  </w:style>
  <w:style w:type="paragraph" w:customStyle="1" w:styleId="4310">
    <w:name w:val="Заголовок №4 (3)1"/>
    <w:basedOn w:val="a0"/>
    <w:link w:val="431"/>
    <w:rsid w:val="00420169"/>
    <w:pPr>
      <w:shd w:val="clear" w:color="auto" w:fill="FFFFFF"/>
      <w:spacing w:line="211" w:lineRule="exact"/>
      <w:jc w:val="both"/>
      <w:outlineLvl w:val="3"/>
    </w:pPr>
    <w:rPr>
      <w:b/>
      <w:bCs/>
      <w:i/>
      <w:iCs/>
      <w:sz w:val="22"/>
      <w:szCs w:val="22"/>
    </w:rPr>
  </w:style>
  <w:style w:type="character" w:customStyle="1" w:styleId="432">
    <w:name w:val="Заголовок №4 (3)"/>
    <w:basedOn w:val="431"/>
    <w:rsid w:val="00420169"/>
  </w:style>
  <w:style w:type="character" w:customStyle="1" w:styleId="433">
    <w:name w:val="Заголовок №4 (3)3"/>
    <w:basedOn w:val="431"/>
    <w:rsid w:val="00420169"/>
  </w:style>
  <w:style w:type="character" w:customStyle="1" w:styleId="480">
    <w:name w:val="Основной текст + Полужирный48"/>
    <w:rsid w:val="00420169"/>
    <w:rPr>
      <w:rFonts w:ascii="Times New Roman" w:hAnsi="Times New Roman" w:cs="Times New Roman"/>
      <w:b/>
      <w:bCs/>
      <w:noProof/>
      <w:spacing w:val="0"/>
      <w:sz w:val="22"/>
      <w:szCs w:val="22"/>
      <w:lang w:bidi="ar-SA"/>
    </w:rPr>
  </w:style>
  <w:style w:type="character" w:customStyle="1" w:styleId="429">
    <w:name w:val="Заголовок №4 (2)9"/>
    <w:rsid w:val="00420169"/>
    <w:rPr>
      <w:rFonts w:ascii="Calibri" w:hAnsi="Calibri" w:cs="Calibri"/>
      <w:b w:val="0"/>
      <w:bCs w:val="0"/>
      <w:spacing w:val="0"/>
      <w:sz w:val="23"/>
      <w:szCs w:val="23"/>
      <w:lang w:bidi="ar-SA"/>
    </w:rPr>
  </w:style>
  <w:style w:type="character" w:customStyle="1" w:styleId="64">
    <w:name w:val="Основной текст + Курсив6"/>
    <w:rsid w:val="00420169"/>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420169"/>
    <w:rPr>
      <w:rFonts w:ascii="Times New Roman" w:hAnsi="Times New Roman" w:cs="Times New Roman"/>
      <w:i/>
      <w:iCs/>
      <w:spacing w:val="10"/>
      <w:sz w:val="19"/>
      <w:szCs w:val="19"/>
      <w:lang w:bidi="ar-SA"/>
    </w:rPr>
  </w:style>
  <w:style w:type="character" w:customStyle="1" w:styleId="58">
    <w:name w:val="Основной текст + Курсив5"/>
    <w:rsid w:val="00420169"/>
    <w:rPr>
      <w:rFonts w:ascii="Times New Roman" w:hAnsi="Times New Roman" w:cs="Times New Roman"/>
      <w:i/>
      <w:iCs/>
      <w:noProof/>
      <w:spacing w:val="0"/>
      <w:sz w:val="22"/>
      <w:szCs w:val="22"/>
      <w:lang w:bidi="ar-SA"/>
    </w:rPr>
  </w:style>
  <w:style w:type="character" w:customStyle="1" w:styleId="428">
    <w:name w:val="Заголовок №4 (2)8"/>
    <w:rsid w:val="00420169"/>
    <w:rPr>
      <w:rFonts w:ascii="Calibri" w:hAnsi="Calibri" w:cs="Calibri"/>
      <w:b w:val="0"/>
      <w:bCs w:val="0"/>
      <w:spacing w:val="0"/>
      <w:sz w:val="23"/>
      <w:szCs w:val="23"/>
      <w:lang w:bidi="ar-SA"/>
    </w:rPr>
  </w:style>
  <w:style w:type="character" w:customStyle="1" w:styleId="1422">
    <w:name w:val="Основной текст (14)22"/>
    <w:rsid w:val="00420169"/>
    <w:rPr>
      <w:rFonts w:ascii="Times New Roman" w:hAnsi="Times New Roman" w:cs="Times New Roman"/>
      <w:i w:val="0"/>
      <w:iCs w:val="0"/>
      <w:spacing w:val="0"/>
      <w:sz w:val="22"/>
      <w:szCs w:val="22"/>
      <w:lang w:bidi="ar-SA"/>
    </w:rPr>
  </w:style>
  <w:style w:type="character" w:customStyle="1" w:styleId="1420">
    <w:name w:val="Основной текст (14)20"/>
    <w:rsid w:val="00420169"/>
    <w:rPr>
      <w:rFonts w:ascii="Times New Roman" w:hAnsi="Times New Roman" w:cs="Times New Roman"/>
      <w:i w:val="0"/>
      <w:iCs w:val="0"/>
      <w:spacing w:val="0"/>
      <w:sz w:val="22"/>
      <w:szCs w:val="22"/>
      <w:lang w:bidi="ar-SA"/>
    </w:rPr>
  </w:style>
  <w:style w:type="character" w:customStyle="1" w:styleId="1419">
    <w:name w:val="Основной текст (14)19"/>
    <w:rsid w:val="00420169"/>
    <w:rPr>
      <w:rFonts w:ascii="Times New Roman" w:hAnsi="Times New Roman" w:cs="Times New Roman"/>
      <w:i w:val="0"/>
      <w:iCs w:val="0"/>
      <w:noProof/>
      <w:spacing w:val="0"/>
      <w:sz w:val="22"/>
      <w:szCs w:val="22"/>
      <w:lang w:bidi="ar-SA"/>
    </w:rPr>
  </w:style>
  <w:style w:type="character" w:customStyle="1" w:styleId="1418">
    <w:name w:val="Основной текст (14)18"/>
    <w:rsid w:val="00420169"/>
    <w:rPr>
      <w:rFonts w:ascii="Times New Roman" w:hAnsi="Times New Roman" w:cs="Times New Roman"/>
      <w:i w:val="0"/>
      <w:iCs w:val="0"/>
      <w:spacing w:val="0"/>
      <w:sz w:val="22"/>
      <w:szCs w:val="22"/>
      <w:lang w:bidi="ar-SA"/>
    </w:rPr>
  </w:style>
  <w:style w:type="character" w:customStyle="1" w:styleId="1417">
    <w:name w:val="Основной текст (14)17"/>
    <w:rsid w:val="00420169"/>
    <w:rPr>
      <w:rFonts w:ascii="Times New Roman" w:hAnsi="Times New Roman" w:cs="Times New Roman"/>
      <w:i w:val="0"/>
      <w:iCs w:val="0"/>
      <w:noProof/>
      <w:spacing w:val="0"/>
      <w:sz w:val="22"/>
      <w:szCs w:val="22"/>
      <w:lang w:bidi="ar-SA"/>
    </w:rPr>
  </w:style>
  <w:style w:type="character" w:customStyle="1" w:styleId="3330">
    <w:name w:val="Заголовок №3 (3)3"/>
    <w:rsid w:val="00420169"/>
    <w:rPr>
      <w:rFonts w:ascii="Calibri" w:hAnsi="Calibri" w:cs="Calibri"/>
      <w:b w:val="0"/>
      <w:bCs w:val="0"/>
      <w:spacing w:val="0"/>
      <w:sz w:val="23"/>
      <w:szCs w:val="23"/>
      <w:lang w:bidi="ar-SA"/>
    </w:rPr>
  </w:style>
  <w:style w:type="character" w:customStyle="1" w:styleId="416">
    <w:name w:val="Заголовок №416"/>
    <w:rsid w:val="00420169"/>
    <w:rPr>
      <w:rFonts w:ascii="Times New Roman" w:hAnsi="Times New Roman" w:cs="Times New Roman"/>
      <w:b w:val="0"/>
      <w:bCs w:val="0"/>
      <w:noProof/>
      <w:spacing w:val="0"/>
      <w:sz w:val="22"/>
      <w:szCs w:val="22"/>
      <w:lang w:bidi="ar-SA"/>
    </w:rPr>
  </w:style>
  <w:style w:type="character" w:customStyle="1" w:styleId="427">
    <w:name w:val="Заголовок №4 (2)7"/>
    <w:rsid w:val="00420169"/>
    <w:rPr>
      <w:rFonts w:ascii="Calibri" w:hAnsi="Calibri" w:cs="Calibri"/>
      <w:b w:val="0"/>
      <w:bCs w:val="0"/>
      <w:spacing w:val="0"/>
      <w:sz w:val="23"/>
      <w:szCs w:val="23"/>
      <w:lang w:bidi="ar-SA"/>
    </w:rPr>
  </w:style>
  <w:style w:type="character" w:customStyle="1" w:styleId="3b">
    <w:name w:val="Заголовок №3"/>
    <w:rsid w:val="00420169"/>
    <w:rPr>
      <w:rFonts w:ascii="Times New Roman" w:hAnsi="Times New Roman" w:cs="Times New Roman"/>
      <w:b w:val="0"/>
      <w:bCs w:val="0"/>
      <w:noProof/>
      <w:spacing w:val="0"/>
      <w:sz w:val="22"/>
      <w:szCs w:val="22"/>
      <w:lang w:bidi="ar-SA"/>
    </w:rPr>
  </w:style>
  <w:style w:type="character" w:customStyle="1" w:styleId="426">
    <w:name w:val="Заголовок №4 (2)6"/>
    <w:rsid w:val="00420169"/>
    <w:rPr>
      <w:rFonts w:ascii="Calibri" w:hAnsi="Calibri" w:cs="Calibri"/>
      <w:b w:val="0"/>
      <w:bCs w:val="0"/>
      <w:spacing w:val="0"/>
      <w:sz w:val="23"/>
      <w:szCs w:val="23"/>
      <w:lang w:bidi="ar-SA"/>
    </w:rPr>
  </w:style>
  <w:style w:type="character" w:customStyle="1" w:styleId="425">
    <w:name w:val="Заголовок №4 (2)5"/>
    <w:rsid w:val="00420169"/>
    <w:rPr>
      <w:rFonts w:ascii="Calibri" w:hAnsi="Calibri" w:cs="Calibri"/>
      <w:b w:val="0"/>
      <w:bCs w:val="0"/>
      <w:spacing w:val="0"/>
      <w:sz w:val="23"/>
      <w:szCs w:val="23"/>
      <w:lang w:bidi="ar-SA"/>
    </w:rPr>
  </w:style>
  <w:style w:type="character" w:customStyle="1" w:styleId="424">
    <w:name w:val="Заголовок №4 (2)4"/>
    <w:rsid w:val="00420169"/>
    <w:rPr>
      <w:rFonts w:ascii="Calibri" w:hAnsi="Calibri" w:cs="Calibri"/>
      <w:b w:val="0"/>
      <w:bCs w:val="0"/>
      <w:spacing w:val="0"/>
      <w:sz w:val="23"/>
      <w:szCs w:val="23"/>
      <w:lang w:bidi="ar-SA"/>
    </w:rPr>
  </w:style>
  <w:style w:type="character" w:customStyle="1" w:styleId="4230">
    <w:name w:val="Заголовок №4 (2)3"/>
    <w:rsid w:val="00420169"/>
    <w:rPr>
      <w:rFonts w:ascii="Calibri" w:hAnsi="Calibri" w:cs="Calibri"/>
      <w:b w:val="0"/>
      <w:bCs w:val="0"/>
      <w:spacing w:val="0"/>
      <w:sz w:val="23"/>
      <w:szCs w:val="23"/>
      <w:lang w:bidi="ar-SA"/>
    </w:rPr>
  </w:style>
  <w:style w:type="character" w:customStyle="1" w:styleId="4320">
    <w:name w:val="Заголовок №4 (3)2"/>
    <w:rsid w:val="00420169"/>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420169"/>
    <w:rPr>
      <w:rFonts w:ascii="Calibri" w:hAnsi="Calibri" w:cs="Calibri"/>
      <w:b w:val="0"/>
      <w:bCs w:val="0"/>
      <w:spacing w:val="0"/>
      <w:sz w:val="23"/>
      <w:szCs w:val="23"/>
      <w:lang w:bidi="ar-SA"/>
    </w:rPr>
  </w:style>
  <w:style w:type="character" w:customStyle="1" w:styleId="413">
    <w:name w:val="Заголовок №413"/>
    <w:rsid w:val="00420169"/>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420169"/>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420169"/>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420169"/>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420169"/>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420169"/>
    <w:rPr>
      <w:rFonts w:ascii="Times New Roman" w:hAnsi="Times New Roman" w:cs="Times New Roman"/>
      <w:b/>
      <w:bCs/>
      <w:i w:val="0"/>
      <w:iCs w:val="0"/>
      <w:spacing w:val="0"/>
      <w:sz w:val="22"/>
      <w:szCs w:val="22"/>
      <w:lang w:bidi="ar-SA"/>
    </w:rPr>
  </w:style>
  <w:style w:type="character" w:customStyle="1" w:styleId="1416">
    <w:name w:val="Основной текст (14)16"/>
    <w:rsid w:val="00420169"/>
    <w:rPr>
      <w:rFonts w:ascii="Times New Roman" w:hAnsi="Times New Roman" w:cs="Times New Roman"/>
      <w:i w:val="0"/>
      <w:iCs w:val="0"/>
      <w:spacing w:val="0"/>
      <w:sz w:val="22"/>
      <w:szCs w:val="22"/>
      <w:lang w:bidi="ar-SA"/>
    </w:rPr>
  </w:style>
  <w:style w:type="character" w:customStyle="1" w:styleId="3320">
    <w:name w:val="Заголовок №3 (3)2"/>
    <w:rsid w:val="00420169"/>
    <w:rPr>
      <w:rFonts w:ascii="Calibri" w:hAnsi="Calibri" w:cs="Calibri"/>
      <w:b w:val="0"/>
      <w:bCs w:val="0"/>
      <w:spacing w:val="0"/>
      <w:sz w:val="23"/>
      <w:szCs w:val="23"/>
      <w:lang w:bidi="ar-SA"/>
    </w:rPr>
  </w:style>
  <w:style w:type="character" w:customStyle="1" w:styleId="412">
    <w:name w:val="Заголовок №412"/>
    <w:rsid w:val="00420169"/>
    <w:rPr>
      <w:rFonts w:ascii="Times New Roman" w:hAnsi="Times New Roman" w:cs="Times New Roman"/>
      <w:b w:val="0"/>
      <w:bCs w:val="0"/>
      <w:noProof/>
      <w:spacing w:val="0"/>
      <w:sz w:val="22"/>
      <w:szCs w:val="22"/>
      <w:lang w:bidi="ar-SA"/>
    </w:rPr>
  </w:style>
  <w:style w:type="character" w:customStyle="1" w:styleId="14150">
    <w:name w:val="Основной текст (14)15"/>
    <w:rsid w:val="00420169"/>
    <w:rPr>
      <w:rFonts w:ascii="Times New Roman" w:hAnsi="Times New Roman" w:cs="Times New Roman"/>
      <w:i w:val="0"/>
      <w:iCs w:val="0"/>
      <w:spacing w:val="0"/>
      <w:sz w:val="22"/>
      <w:szCs w:val="22"/>
      <w:lang w:bidi="ar-SA"/>
    </w:rPr>
  </w:style>
  <w:style w:type="character" w:customStyle="1" w:styleId="135">
    <w:name w:val="Основной текст (13)5"/>
    <w:rsid w:val="00420169"/>
    <w:rPr>
      <w:rFonts w:ascii="Calibri" w:hAnsi="Calibri" w:cs="Calibri"/>
      <w:spacing w:val="0"/>
      <w:sz w:val="34"/>
      <w:szCs w:val="34"/>
      <w:lang w:bidi="ar-SA"/>
    </w:rPr>
  </w:style>
  <w:style w:type="character" w:customStyle="1" w:styleId="134">
    <w:name w:val="Основной текст (13)4"/>
    <w:rsid w:val="00420169"/>
    <w:rPr>
      <w:rFonts w:ascii="Calibri" w:hAnsi="Calibri" w:cs="Calibri"/>
      <w:noProof/>
      <w:spacing w:val="0"/>
      <w:sz w:val="34"/>
      <w:szCs w:val="34"/>
      <w:lang w:bidi="ar-SA"/>
    </w:rPr>
  </w:style>
  <w:style w:type="character" w:customStyle="1" w:styleId="341">
    <w:name w:val="Заголовок №3 (4)_"/>
    <w:link w:val="3410"/>
    <w:rsid w:val="00420169"/>
    <w:rPr>
      <w:b/>
      <w:bCs/>
      <w:sz w:val="25"/>
      <w:szCs w:val="25"/>
      <w:lang w:bidi="ar-SA"/>
    </w:rPr>
  </w:style>
  <w:style w:type="character" w:customStyle="1" w:styleId="342">
    <w:name w:val="Заголовок №3 (4)"/>
    <w:basedOn w:val="341"/>
    <w:rsid w:val="00420169"/>
  </w:style>
  <w:style w:type="character" w:customStyle="1" w:styleId="347">
    <w:name w:val="Заголовок №3 (4)7"/>
    <w:rsid w:val="00420169"/>
    <w:rPr>
      <w:b/>
      <w:bCs/>
      <w:noProof/>
      <w:sz w:val="25"/>
      <w:szCs w:val="25"/>
      <w:lang w:bidi="ar-SA"/>
    </w:rPr>
  </w:style>
  <w:style w:type="character" w:customStyle="1" w:styleId="146">
    <w:name w:val="Основной текст (14) + Полужирный6"/>
    <w:aliases w:val="Не курсив10"/>
    <w:rsid w:val="00420169"/>
    <w:rPr>
      <w:rFonts w:ascii="Times New Roman" w:hAnsi="Times New Roman" w:cs="Times New Roman"/>
      <w:b/>
      <w:bCs/>
      <w:i w:val="0"/>
      <w:iCs w:val="0"/>
      <w:spacing w:val="0"/>
      <w:sz w:val="22"/>
      <w:szCs w:val="22"/>
      <w:lang w:bidi="ar-SA"/>
    </w:rPr>
  </w:style>
  <w:style w:type="character" w:customStyle="1" w:styleId="14130">
    <w:name w:val="Основной текст (14)13"/>
    <w:rsid w:val="00420169"/>
    <w:rPr>
      <w:rFonts w:ascii="Times New Roman" w:hAnsi="Times New Roman" w:cs="Times New Roman"/>
      <w:i w:val="0"/>
      <w:iCs w:val="0"/>
      <w:spacing w:val="0"/>
      <w:sz w:val="22"/>
      <w:szCs w:val="22"/>
      <w:lang w:bidi="ar-SA"/>
    </w:rPr>
  </w:style>
  <w:style w:type="character" w:customStyle="1" w:styleId="1412">
    <w:name w:val="Основной текст (14)12"/>
    <w:rsid w:val="00420169"/>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420169"/>
    <w:rPr>
      <w:rFonts w:ascii="Times New Roman" w:hAnsi="Times New Roman" w:cs="Times New Roman"/>
      <w:b/>
      <w:bCs/>
      <w:i w:val="0"/>
      <w:iCs w:val="0"/>
      <w:spacing w:val="0"/>
      <w:sz w:val="22"/>
      <w:szCs w:val="22"/>
      <w:lang w:bidi="ar-SA"/>
    </w:rPr>
  </w:style>
  <w:style w:type="character" w:customStyle="1" w:styleId="14110">
    <w:name w:val="Основной текст (14)11"/>
    <w:rsid w:val="00420169"/>
    <w:rPr>
      <w:rFonts w:ascii="Times New Roman" w:hAnsi="Times New Roman" w:cs="Times New Roman"/>
      <w:i w:val="0"/>
      <w:iCs w:val="0"/>
      <w:spacing w:val="0"/>
      <w:sz w:val="22"/>
      <w:szCs w:val="22"/>
      <w:lang w:bidi="ar-SA"/>
    </w:rPr>
  </w:style>
  <w:style w:type="character" w:customStyle="1" w:styleId="1410">
    <w:name w:val="Основной текст (14)10"/>
    <w:rsid w:val="00420169"/>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420169"/>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420169"/>
  </w:style>
  <w:style w:type="character" w:customStyle="1" w:styleId="345">
    <w:name w:val="Заголовок №3 (4)5"/>
    <w:rsid w:val="00420169"/>
    <w:rPr>
      <w:b/>
      <w:bCs/>
      <w:noProof/>
      <w:sz w:val="25"/>
      <w:szCs w:val="25"/>
      <w:lang w:bidi="ar-SA"/>
    </w:rPr>
  </w:style>
  <w:style w:type="paragraph" w:customStyle="1" w:styleId="3410">
    <w:name w:val="Заголовок №3 (4)1"/>
    <w:basedOn w:val="a0"/>
    <w:link w:val="341"/>
    <w:rsid w:val="00420169"/>
    <w:pPr>
      <w:shd w:val="clear" w:color="auto" w:fill="FFFFFF"/>
      <w:spacing w:before="540" w:after="60" w:line="298" w:lineRule="exact"/>
      <w:outlineLvl w:val="2"/>
    </w:pPr>
    <w:rPr>
      <w:b/>
      <w:bCs/>
      <w:sz w:val="25"/>
      <w:szCs w:val="25"/>
    </w:rPr>
  </w:style>
  <w:style w:type="character" w:customStyle="1" w:styleId="344">
    <w:name w:val="Заголовок №3 (4)4"/>
    <w:rsid w:val="00420169"/>
    <w:rPr>
      <w:rFonts w:ascii="Times New Roman" w:hAnsi="Times New Roman" w:cs="Times New Roman"/>
      <w:b w:val="0"/>
      <w:bCs w:val="0"/>
      <w:spacing w:val="0"/>
      <w:sz w:val="25"/>
      <w:szCs w:val="25"/>
      <w:lang w:bidi="ar-SA"/>
    </w:rPr>
  </w:style>
  <w:style w:type="character" w:customStyle="1" w:styleId="133">
    <w:name w:val="Основной текст + 13"/>
    <w:aliases w:val="5 pt6,Малые прописные"/>
    <w:rsid w:val="00420169"/>
    <w:rPr>
      <w:rFonts w:ascii="Times New Roman" w:hAnsi="Times New Roman" w:cs="Times New Roman"/>
      <w:smallCaps/>
      <w:spacing w:val="0"/>
      <w:sz w:val="27"/>
      <w:szCs w:val="27"/>
      <w:lang w:bidi="ar-SA"/>
    </w:rPr>
  </w:style>
  <w:style w:type="character" w:customStyle="1" w:styleId="471">
    <w:name w:val="Заголовок №47"/>
    <w:rsid w:val="00420169"/>
    <w:rPr>
      <w:rFonts w:ascii="Times New Roman" w:hAnsi="Times New Roman" w:cs="Times New Roman"/>
      <w:b w:val="0"/>
      <w:bCs w:val="0"/>
      <w:noProof/>
      <w:spacing w:val="0"/>
      <w:sz w:val="22"/>
      <w:szCs w:val="22"/>
      <w:lang w:bidi="ar-SA"/>
    </w:rPr>
  </w:style>
  <w:style w:type="character" w:customStyle="1" w:styleId="460">
    <w:name w:val="Заголовок №46"/>
    <w:rsid w:val="00420169"/>
    <w:rPr>
      <w:rFonts w:ascii="Times New Roman" w:hAnsi="Times New Roman" w:cs="Times New Roman"/>
      <w:b w:val="0"/>
      <w:bCs w:val="0"/>
      <w:noProof/>
      <w:spacing w:val="0"/>
      <w:sz w:val="22"/>
      <w:szCs w:val="22"/>
      <w:lang w:bidi="ar-SA"/>
    </w:rPr>
  </w:style>
  <w:style w:type="character" w:customStyle="1" w:styleId="343">
    <w:name w:val="Заголовок №3 (4)3"/>
    <w:rsid w:val="00420169"/>
    <w:rPr>
      <w:rFonts w:ascii="Times New Roman" w:hAnsi="Times New Roman" w:cs="Times New Roman"/>
      <w:b w:val="0"/>
      <w:bCs w:val="0"/>
      <w:spacing w:val="0"/>
      <w:sz w:val="25"/>
      <w:szCs w:val="25"/>
      <w:lang w:bidi="ar-SA"/>
    </w:rPr>
  </w:style>
  <w:style w:type="character" w:customStyle="1" w:styleId="3420">
    <w:name w:val="Заголовок №3 (4)2"/>
    <w:rsid w:val="00420169"/>
    <w:rPr>
      <w:rFonts w:ascii="Times New Roman" w:hAnsi="Times New Roman" w:cs="Times New Roman"/>
      <w:b w:val="0"/>
      <w:bCs w:val="0"/>
      <w:noProof/>
      <w:spacing w:val="0"/>
      <w:sz w:val="25"/>
      <w:szCs w:val="25"/>
      <w:lang w:bidi="ar-SA"/>
    </w:rPr>
  </w:style>
  <w:style w:type="character" w:customStyle="1" w:styleId="435">
    <w:name w:val="Заголовок №43"/>
    <w:rsid w:val="00420169"/>
    <w:rPr>
      <w:rFonts w:ascii="Times New Roman" w:hAnsi="Times New Roman" w:cs="Times New Roman"/>
      <w:b w:val="0"/>
      <w:bCs w:val="0"/>
      <w:noProof/>
      <w:spacing w:val="0"/>
      <w:sz w:val="22"/>
      <w:szCs w:val="22"/>
      <w:lang w:bidi="ar-SA"/>
    </w:rPr>
  </w:style>
  <w:style w:type="character" w:customStyle="1" w:styleId="42b">
    <w:name w:val="Заголовок №42"/>
    <w:rsid w:val="00420169"/>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420169"/>
    <w:rPr>
      <w:b/>
      <w:bCs/>
      <w:sz w:val="25"/>
      <w:szCs w:val="25"/>
      <w:lang w:bidi="ar-SA"/>
    </w:rPr>
  </w:style>
  <w:style w:type="character" w:customStyle="1" w:styleId="202">
    <w:name w:val="Основной текст (20)"/>
    <w:basedOn w:val="201"/>
    <w:rsid w:val="00420169"/>
  </w:style>
  <w:style w:type="character" w:customStyle="1" w:styleId="2020">
    <w:name w:val="Основной текст (20)2"/>
    <w:rsid w:val="00420169"/>
    <w:rPr>
      <w:b/>
      <w:bCs/>
      <w:noProof/>
      <w:sz w:val="25"/>
      <w:szCs w:val="25"/>
      <w:lang w:bidi="ar-SA"/>
    </w:rPr>
  </w:style>
  <w:style w:type="character" w:customStyle="1" w:styleId="411">
    <w:name w:val="Заголовок №4 + Не полужирный1"/>
    <w:rsid w:val="00420169"/>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420169"/>
    <w:rPr>
      <w:rFonts w:ascii="Times New Roman" w:hAnsi="Times New Roman" w:cs="Times New Roman"/>
      <w:smallCaps/>
      <w:spacing w:val="0"/>
      <w:sz w:val="27"/>
      <w:szCs w:val="27"/>
      <w:u w:val="single"/>
      <w:lang w:bidi="ar-SA"/>
    </w:rPr>
  </w:style>
  <w:style w:type="paragraph" w:customStyle="1" w:styleId="2010">
    <w:name w:val="Основной текст (20)1"/>
    <w:basedOn w:val="a0"/>
    <w:link w:val="201"/>
    <w:rsid w:val="00420169"/>
    <w:pPr>
      <w:shd w:val="clear" w:color="auto" w:fill="FFFFFF"/>
      <w:spacing w:after="60" w:line="283" w:lineRule="exact"/>
    </w:pPr>
    <w:rPr>
      <w:b/>
      <w:bCs/>
      <w:sz w:val="25"/>
      <w:szCs w:val="25"/>
    </w:rPr>
  </w:style>
  <w:style w:type="character" w:customStyle="1" w:styleId="4e">
    <w:name w:val="Основной текст + Курсив4"/>
    <w:rsid w:val="00420169"/>
    <w:rPr>
      <w:rFonts w:ascii="Times New Roman" w:hAnsi="Times New Roman" w:cs="Times New Roman"/>
      <w:i/>
      <w:iCs/>
      <w:spacing w:val="0"/>
      <w:sz w:val="22"/>
      <w:szCs w:val="22"/>
      <w:lang w:bidi="ar-SA"/>
    </w:rPr>
  </w:style>
  <w:style w:type="character" w:customStyle="1" w:styleId="3c">
    <w:name w:val="Основной текст + Курсив3"/>
    <w:rsid w:val="00420169"/>
    <w:rPr>
      <w:rFonts w:ascii="Times New Roman" w:hAnsi="Times New Roman" w:cs="Times New Roman"/>
      <w:i/>
      <w:iCs/>
      <w:spacing w:val="0"/>
      <w:sz w:val="22"/>
      <w:szCs w:val="22"/>
      <w:lang w:bidi="ar-SA"/>
    </w:rPr>
  </w:style>
  <w:style w:type="character" w:customStyle="1" w:styleId="2a">
    <w:name w:val="Основной текст + Курсив2"/>
    <w:rsid w:val="00420169"/>
    <w:rPr>
      <w:rFonts w:ascii="Times New Roman" w:hAnsi="Times New Roman" w:cs="Times New Roman"/>
      <w:i/>
      <w:iCs/>
      <w:noProof/>
      <w:spacing w:val="0"/>
      <w:sz w:val="22"/>
      <w:szCs w:val="22"/>
      <w:lang w:bidi="ar-SA"/>
    </w:rPr>
  </w:style>
  <w:style w:type="character" w:customStyle="1" w:styleId="191">
    <w:name w:val="Заголовок №19"/>
    <w:rsid w:val="00420169"/>
    <w:rPr>
      <w:rFonts w:ascii="Calibri" w:hAnsi="Calibri" w:cs="Calibri"/>
      <w:spacing w:val="0"/>
      <w:sz w:val="34"/>
      <w:szCs w:val="34"/>
      <w:lang w:bidi="ar-SA"/>
    </w:rPr>
  </w:style>
  <w:style w:type="character" w:customStyle="1" w:styleId="1262">
    <w:name w:val="Основной текст (12)62"/>
    <w:rsid w:val="00420169"/>
    <w:rPr>
      <w:rFonts w:ascii="Times New Roman" w:hAnsi="Times New Roman" w:cs="Times New Roman"/>
      <w:spacing w:val="0"/>
      <w:sz w:val="19"/>
      <w:szCs w:val="19"/>
      <w:lang w:bidi="ar-SA"/>
    </w:rPr>
  </w:style>
  <w:style w:type="character" w:customStyle="1" w:styleId="1261">
    <w:name w:val="Основной текст (12)61"/>
    <w:rsid w:val="00420169"/>
    <w:rPr>
      <w:rFonts w:ascii="Times New Roman" w:hAnsi="Times New Roman" w:cs="Times New Roman"/>
      <w:noProof/>
      <w:spacing w:val="0"/>
      <w:sz w:val="19"/>
      <w:szCs w:val="19"/>
      <w:lang w:bidi="ar-SA"/>
    </w:rPr>
  </w:style>
  <w:style w:type="character" w:customStyle="1" w:styleId="1260">
    <w:name w:val="Основной текст (12)60"/>
    <w:rsid w:val="00420169"/>
    <w:rPr>
      <w:rFonts w:ascii="Times New Roman" w:hAnsi="Times New Roman" w:cs="Times New Roman"/>
      <w:spacing w:val="0"/>
      <w:sz w:val="19"/>
      <w:szCs w:val="19"/>
      <w:lang w:bidi="ar-SA"/>
    </w:rPr>
  </w:style>
  <w:style w:type="character" w:customStyle="1" w:styleId="1259">
    <w:name w:val="Основной текст (12)59"/>
    <w:rsid w:val="00420169"/>
    <w:rPr>
      <w:rFonts w:ascii="Times New Roman" w:hAnsi="Times New Roman" w:cs="Times New Roman"/>
      <w:noProof/>
      <w:spacing w:val="0"/>
      <w:sz w:val="19"/>
      <w:szCs w:val="19"/>
      <w:lang w:bidi="ar-SA"/>
    </w:rPr>
  </w:style>
  <w:style w:type="character" w:customStyle="1" w:styleId="149">
    <w:name w:val="Основной текст (14)9"/>
    <w:rsid w:val="00420169"/>
    <w:rPr>
      <w:rFonts w:ascii="Times New Roman" w:hAnsi="Times New Roman" w:cs="Times New Roman"/>
      <w:i w:val="0"/>
      <w:iCs w:val="0"/>
      <w:spacing w:val="0"/>
      <w:sz w:val="22"/>
      <w:szCs w:val="22"/>
      <w:lang w:bidi="ar-SA"/>
    </w:rPr>
  </w:style>
  <w:style w:type="character" w:customStyle="1" w:styleId="148">
    <w:name w:val="Основной текст (14)8"/>
    <w:rsid w:val="00420169"/>
    <w:rPr>
      <w:rFonts w:ascii="Times New Roman" w:hAnsi="Times New Roman" w:cs="Times New Roman"/>
      <w:i w:val="0"/>
      <w:iCs w:val="0"/>
      <w:spacing w:val="0"/>
      <w:sz w:val="22"/>
      <w:szCs w:val="22"/>
      <w:lang w:bidi="ar-SA"/>
    </w:rPr>
  </w:style>
  <w:style w:type="character" w:customStyle="1" w:styleId="1461">
    <w:name w:val="Основной текст (14)6"/>
    <w:rsid w:val="00420169"/>
    <w:rPr>
      <w:rFonts w:ascii="Times New Roman" w:hAnsi="Times New Roman" w:cs="Times New Roman"/>
      <w:i w:val="0"/>
      <w:iCs w:val="0"/>
      <w:spacing w:val="0"/>
      <w:sz w:val="22"/>
      <w:szCs w:val="22"/>
      <w:lang w:bidi="ar-SA"/>
    </w:rPr>
  </w:style>
  <w:style w:type="character" w:customStyle="1" w:styleId="145">
    <w:name w:val="Основной текст (14)5"/>
    <w:rsid w:val="00420169"/>
    <w:rPr>
      <w:rFonts w:ascii="Times New Roman" w:hAnsi="Times New Roman" w:cs="Times New Roman"/>
      <w:i w:val="0"/>
      <w:iCs w:val="0"/>
      <w:spacing w:val="0"/>
      <w:sz w:val="22"/>
      <w:szCs w:val="22"/>
      <w:lang w:bidi="ar-SA"/>
    </w:rPr>
  </w:style>
  <w:style w:type="character" w:customStyle="1" w:styleId="1258">
    <w:name w:val="Основной текст (12)58"/>
    <w:rsid w:val="00420169"/>
    <w:rPr>
      <w:rFonts w:ascii="Times New Roman" w:hAnsi="Times New Roman" w:cs="Times New Roman"/>
      <w:spacing w:val="0"/>
      <w:sz w:val="19"/>
      <w:szCs w:val="19"/>
      <w:lang w:bidi="ar-SA"/>
    </w:rPr>
  </w:style>
  <w:style w:type="character" w:customStyle="1" w:styleId="1257">
    <w:name w:val="Основной текст (12)57"/>
    <w:rsid w:val="00420169"/>
    <w:rPr>
      <w:rFonts w:ascii="Times New Roman" w:hAnsi="Times New Roman" w:cs="Times New Roman"/>
      <w:noProof/>
      <w:spacing w:val="0"/>
      <w:sz w:val="19"/>
      <w:szCs w:val="19"/>
      <w:lang w:bidi="ar-SA"/>
    </w:rPr>
  </w:style>
  <w:style w:type="character" w:customStyle="1" w:styleId="1440">
    <w:name w:val="Основной текст (14)4"/>
    <w:rsid w:val="00420169"/>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420169"/>
    <w:rPr>
      <w:rFonts w:ascii="Calibri" w:hAnsi="Calibri" w:cs="Calibri"/>
      <w:spacing w:val="40"/>
      <w:sz w:val="34"/>
      <w:szCs w:val="34"/>
      <w:lang w:bidi="ar-SA"/>
    </w:rPr>
  </w:style>
  <w:style w:type="character" w:customStyle="1" w:styleId="183">
    <w:name w:val="Заголовок №18"/>
    <w:rsid w:val="00420169"/>
    <w:rPr>
      <w:rFonts w:ascii="Calibri" w:hAnsi="Calibri" w:cs="Calibri"/>
      <w:spacing w:val="0"/>
      <w:sz w:val="34"/>
      <w:szCs w:val="34"/>
      <w:lang w:bidi="ar-SA"/>
    </w:rPr>
  </w:style>
  <w:style w:type="character" w:customStyle="1" w:styleId="17a">
    <w:name w:val="Заголовок №17"/>
    <w:rsid w:val="00420169"/>
    <w:rPr>
      <w:rFonts w:ascii="Calibri" w:hAnsi="Calibri" w:cs="Calibri"/>
      <w:noProof/>
      <w:spacing w:val="0"/>
      <w:sz w:val="34"/>
      <w:szCs w:val="34"/>
      <w:lang w:bidi="ar-SA"/>
    </w:rPr>
  </w:style>
  <w:style w:type="character" w:customStyle="1" w:styleId="4f">
    <w:name w:val="Подпись к таблице4"/>
    <w:rsid w:val="00420169"/>
    <w:rPr>
      <w:rFonts w:ascii="Times New Roman" w:hAnsi="Times New Roman" w:cs="Times New Roman"/>
      <w:b w:val="0"/>
      <w:bCs w:val="0"/>
      <w:spacing w:val="0"/>
      <w:sz w:val="20"/>
      <w:szCs w:val="20"/>
      <w:lang w:bidi="ar-SA"/>
    </w:rPr>
  </w:style>
  <w:style w:type="character" w:customStyle="1" w:styleId="3d">
    <w:name w:val="Подпись к таблице3"/>
    <w:rsid w:val="00420169"/>
    <w:rPr>
      <w:rFonts w:ascii="Times New Roman" w:hAnsi="Times New Roman" w:cs="Times New Roman"/>
      <w:b w:val="0"/>
      <w:bCs w:val="0"/>
      <w:noProof/>
      <w:spacing w:val="0"/>
      <w:sz w:val="20"/>
      <w:szCs w:val="20"/>
      <w:lang w:bidi="ar-SA"/>
    </w:rPr>
  </w:style>
  <w:style w:type="character" w:customStyle="1" w:styleId="1256">
    <w:name w:val="Основной текст (12)56"/>
    <w:rsid w:val="00420169"/>
    <w:rPr>
      <w:rFonts w:ascii="Times New Roman" w:hAnsi="Times New Roman" w:cs="Times New Roman"/>
      <w:spacing w:val="0"/>
      <w:sz w:val="19"/>
      <w:szCs w:val="19"/>
      <w:lang w:bidi="ar-SA"/>
    </w:rPr>
  </w:style>
  <w:style w:type="character" w:customStyle="1" w:styleId="1255">
    <w:name w:val="Основной текст (12)55"/>
    <w:rsid w:val="00420169"/>
    <w:rPr>
      <w:rFonts w:ascii="Times New Roman" w:hAnsi="Times New Roman" w:cs="Times New Roman"/>
      <w:spacing w:val="0"/>
      <w:sz w:val="19"/>
      <w:szCs w:val="19"/>
      <w:lang w:bidi="ar-SA"/>
    </w:rPr>
  </w:style>
  <w:style w:type="character" w:customStyle="1" w:styleId="1254">
    <w:name w:val="Основной текст (12)54"/>
    <w:rsid w:val="00420169"/>
    <w:rPr>
      <w:rFonts w:ascii="Times New Roman" w:hAnsi="Times New Roman" w:cs="Times New Roman"/>
      <w:noProof/>
      <w:spacing w:val="0"/>
      <w:sz w:val="19"/>
      <w:szCs w:val="19"/>
      <w:lang w:bidi="ar-SA"/>
    </w:rPr>
  </w:style>
  <w:style w:type="character" w:customStyle="1" w:styleId="1512">
    <w:name w:val="Основной текст (15)12"/>
    <w:rsid w:val="00420169"/>
    <w:rPr>
      <w:rFonts w:ascii="Times New Roman" w:hAnsi="Times New Roman" w:cs="Times New Roman"/>
      <w:i w:val="0"/>
      <w:iCs w:val="0"/>
      <w:spacing w:val="0"/>
      <w:sz w:val="19"/>
      <w:szCs w:val="19"/>
      <w:lang w:bidi="ar-SA"/>
    </w:rPr>
  </w:style>
  <w:style w:type="character" w:customStyle="1" w:styleId="1253">
    <w:name w:val="Основной текст (12)53"/>
    <w:rsid w:val="00420169"/>
    <w:rPr>
      <w:rFonts w:ascii="Times New Roman" w:hAnsi="Times New Roman" w:cs="Times New Roman"/>
      <w:spacing w:val="0"/>
      <w:sz w:val="19"/>
      <w:szCs w:val="19"/>
      <w:lang w:bidi="ar-SA"/>
    </w:rPr>
  </w:style>
  <w:style w:type="character" w:customStyle="1" w:styleId="2b">
    <w:name w:val="Подпись к таблице (2)"/>
    <w:rsid w:val="00420169"/>
    <w:rPr>
      <w:rFonts w:ascii="Times New Roman" w:hAnsi="Times New Roman" w:cs="Times New Roman"/>
      <w:spacing w:val="0"/>
      <w:sz w:val="19"/>
      <w:szCs w:val="19"/>
    </w:rPr>
  </w:style>
  <w:style w:type="character" w:customStyle="1" w:styleId="12pt1">
    <w:name w:val="Заголовок №1 + Интервал 2 pt1"/>
    <w:rsid w:val="00420169"/>
    <w:rPr>
      <w:rFonts w:ascii="Calibri" w:hAnsi="Calibri" w:cs="Calibri"/>
      <w:spacing w:val="40"/>
      <w:sz w:val="34"/>
      <w:szCs w:val="34"/>
      <w:lang w:bidi="ar-SA"/>
    </w:rPr>
  </w:style>
  <w:style w:type="character" w:customStyle="1" w:styleId="162">
    <w:name w:val="Заголовок №16"/>
    <w:rsid w:val="00420169"/>
    <w:rPr>
      <w:rFonts w:ascii="Calibri" w:hAnsi="Calibri" w:cs="Calibri"/>
      <w:spacing w:val="0"/>
      <w:sz w:val="34"/>
      <w:szCs w:val="34"/>
      <w:lang w:bidi="ar-SA"/>
    </w:rPr>
  </w:style>
  <w:style w:type="character" w:customStyle="1" w:styleId="153">
    <w:name w:val="Заголовок №15"/>
    <w:rsid w:val="00420169"/>
    <w:rPr>
      <w:rFonts w:ascii="Calibri" w:hAnsi="Calibri" w:cs="Calibri"/>
      <w:noProof/>
      <w:spacing w:val="0"/>
      <w:sz w:val="34"/>
      <w:szCs w:val="34"/>
      <w:lang w:bidi="ar-SA"/>
    </w:rPr>
  </w:style>
  <w:style w:type="character" w:customStyle="1" w:styleId="1241">
    <w:name w:val="Основной текст (12)41"/>
    <w:rsid w:val="00420169"/>
    <w:rPr>
      <w:rFonts w:ascii="Times New Roman" w:hAnsi="Times New Roman" w:cs="Times New Roman"/>
      <w:spacing w:val="0"/>
      <w:sz w:val="19"/>
      <w:szCs w:val="19"/>
      <w:lang w:bidi="ar-SA"/>
    </w:rPr>
  </w:style>
  <w:style w:type="character" w:customStyle="1" w:styleId="1240">
    <w:name w:val="Основной текст (12)40"/>
    <w:rsid w:val="00420169"/>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420169"/>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420169"/>
    <w:rPr>
      <w:i/>
      <w:iCs/>
      <w:sz w:val="22"/>
      <w:szCs w:val="22"/>
      <w:lang w:bidi="ar-SA"/>
    </w:rPr>
  </w:style>
  <w:style w:type="character" w:customStyle="1" w:styleId="353">
    <w:name w:val="Заголовок №3 (5)"/>
    <w:basedOn w:val="352"/>
    <w:rsid w:val="00420169"/>
  </w:style>
  <w:style w:type="character" w:customStyle="1" w:styleId="354">
    <w:name w:val="Заголовок №3 (5) + Полужирный"/>
    <w:aliases w:val="Не курсив4"/>
    <w:rsid w:val="00420169"/>
    <w:rPr>
      <w:b/>
      <w:bCs/>
      <w:i/>
      <w:iCs/>
      <w:sz w:val="22"/>
      <w:szCs w:val="22"/>
      <w:lang w:bidi="ar-SA"/>
    </w:rPr>
  </w:style>
  <w:style w:type="character" w:customStyle="1" w:styleId="33a">
    <w:name w:val="Заголовок №3 + Не полужирный3"/>
    <w:aliases w:val="Курсив5"/>
    <w:rsid w:val="00420169"/>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420169"/>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420169"/>
  </w:style>
  <w:style w:type="character" w:customStyle="1" w:styleId="3511">
    <w:name w:val="Заголовок №3 (5) + Полужирный1"/>
    <w:aliases w:val="Не курсив3"/>
    <w:rsid w:val="00420169"/>
    <w:rPr>
      <w:b/>
      <w:bCs/>
      <w:i/>
      <w:iCs/>
      <w:sz w:val="22"/>
      <w:szCs w:val="22"/>
      <w:lang w:bidi="ar-SA"/>
    </w:rPr>
  </w:style>
  <w:style w:type="character" w:customStyle="1" w:styleId="312">
    <w:name w:val="Заголовок №3 + Не полужирный1"/>
    <w:aliases w:val="Курсив3"/>
    <w:rsid w:val="00420169"/>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420169"/>
    <w:pPr>
      <w:shd w:val="clear" w:color="auto" w:fill="FFFFFF"/>
      <w:spacing w:line="211" w:lineRule="exact"/>
      <w:ind w:firstLine="400"/>
      <w:jc w:val="both"/>
      <w:outlineLvl w:val="2"/>
    </w:pPr>
    <w:rPr>
      <w:i/>
      <w:iCs/>
      <w:sz w:val="22"/>
      <w:szCs w:val="22"/>
    </w:rPr>
  </w:style>
  <w:style w:type="character" w:customStyle="1" w:styleId="192">
    <w:name w:val="Основной текст (19)_"/>
    <w:link w:val="1910"/>
    <w:rsid w:val="00420169"/>
    <w:rPr>
      <w:b/>
      <w:bCs/>
      <w:lang w:bidi="ar-SA"/>
    </w:rPr>
  </w:style>
  <w:style w:type="character" w:customStyle="1" w:styleId="1930">
    <w:name w:val="Основной текст (19)30"/>
    <w:basedOn w:val="192"/>
    <w:rsid w:val="00420169"/>
  </w:style>
  <w:style w:type="paragraph" w:customStyle="1" w:styleId="1910">
    <w:name w:val="Основной текст (19)1"/>
    <w:basedOn w:val="a0"/>
    <w:link w:val="192"/>
    <w:rsid w:val="00420169"/>
    <w:pPr>
      <w:shd w:val="clear" w:color="auto" w:fill="FFFFFF"/>
      <w:spacing w:line="240" w:lineRule="atLeast"/>
    </w:pPr>
    <w:rPr>
      <w:b/>
      <w:bCs/>
      <w:sz w:val="20"/>
      <w:szCs w:val="20"/>
    </w:rPr>
  </w:style>
  <w:style w:type="character" w:customStyle="1" w:styleId="1311">
    <w:name w:val="Основной текст + 131"/>
    <w:aliases w:val="5 pt4,Малые прописные1"/>
    <w:rsid w:val="00420169"/>
    <w:rPr>
      <w:rFonts w:ascii="Times New Roman" w:hAnsi="Times New Roman" w:cs="Times New Roman"/>
      <w:smallCaps/>
      <w:spacing w:val="0"/>
      <w:sz w:val="27"/>
      <w:szCs w:val="27"/>
      <w:lang w:bidi="ar-SA"/>
    </w:rPr>
  </w:style>
  <w:style w:type="character" w:customStyle="1" w:styleId="2c">
    <w:name w:val="Подпись к таблице2"/>
    <w:rsid w:val="00420169"/>
    <w:rPr>
      <w:rFonts w:ascii="Times New Roman" w:hAnsi="Times New Roman" w:cs="Times New Roman"/>
      <w:b w:val="0"/>
      <w:bCs w:val="0"/>
      <w:spacing w:val="0"/>
      <w:sz w:val="20"/>
      <w:szCs w:val="20"/>
      <w:lang w:bidi="ar-SA"/>
    </w:rPr>
  </w:style>
  <w:style w:type="character" w:customStyle="1" w:styleId="2d">
    <w:name w:val="Подпись к таблице (2)_"/>
    <w:link w:val="211"/>
    <w:rsid w:val="00420169"/>
    <w:rPr>
      <w:sz w:val="19"/>
      <w:szCs w:val="19"/>
      <w:lang w:bidi="ar-SA"/>
    </w:rPr>
  </w:style>
  <w:style w:type="character" w:customStyle="1" w:styleId="22a">
    <w:name w:val="Подпись к таблице (2)2"/>
    <w:basedOn w:val="2d"/>
    <w:rsid w:val="00420169"/>
  </w:style>
  <w:style w:type="paragraph" w:customStyle="1" w:styleId="211">
    <w:name w:val="Подпись к таблице (2)1"/>
    <w:basedOn w:val="a0"/>
    <w:link w:val="2d"/>
    <w:rsid w:val="00420169"/>
    <w:pPr>
      <w:shd w:val="clear" w:color="auto" w:fill="FFFFFF"/>
      <w:spacing w:line="192" w:lineRule="exact"/>
      <w:jc w:val="both"/>
    </w:pPr>
    <w:rPr>
      <w:sz w:val="19"/>
      <w:szCs w:val="19"/>
    </w:rPr>
  </w:style>
  <w:style w:type="character" w:customStyle="1" w:styleId="1927">
    <w:name w:val="Основной текст (19)27"/>
    <w:rsid w:val="00420169"/>
    <w:rPr>
      <w:rFonts w:ascii="Times New Roman" w:hAnsi="Times New Roman" w:cs="Times New Roman"/>
      <w:b w:val="0"/>
      <w:bCs w:val="0"/>
      <w:spacing w:val="0"/>
      <w:sz w:val="20"/>
      <w:szCs w:val="20"/>
      <w:lang w:bidi="ar-SA"/>
    </w:rPr>
  </w:style>
  <w:style w:type="character" w:customStyle="1" w:styleId="1237">
    <w:name w:val="Основной текст (12)37"/>
    <w:rsid w:val="00420169"/>
    <w:rPr>
      <w:rFonts w:ascii="Times New Roman" w:hAnsi="Times New Roman" w:cs="Times New Roman"/>
      <w:spacing w:val="0"/>
      <w:sz w:val="19"/>
      <w:szCs w:val="19"/>
      <w:lang w:bidi="ar-SA"/>
    </w:rPr>
  </w:style>
  <w:style w:type="character" w:customStyle="1" w:styleId="1236">
    <w:name w:val="Основной текст (12)36"/>
    <w:rsid w:val="00420169"/>
    <w:rPr>
      <w:rFonts w:ascii="Times New Roman" w:hAnsi="Times New Roman" w:cs="Times New Roman"/>
      <w:spacing w:val="0"/>
      <w:sz w:val="19"/>
      <w:szCs w:val="19"/>
      <w:lang w:bidi="ar-SA"/>
    </w:rPr>
  </w:style>
  <w:style w:type="character" w:customStyle="1" w:styleId="1235">
    <w:name w:val="Основной текст (12)35"/>
    <w:rsid w:val="00420169"/>
    <w:rPr>
      <w:rFonts w:ascii="Times New Roman" w:hAnsi="Times New Roman" w:cs="Times New Roman"/>
      <w:spacing w:val="0"/>
      <w:sz w:val="19"/>
      <w:szCs w:val="19"/>
      <w:lang w:bidi="ar-SA"/>
    </w:rPr>
  </w:style>
  <w:style w:type="character" w:customStyle="1" w:styleId="1234">
    <w:name w:val="Основной текст (12)34"/>
    <w:rsid w:val="00420169"/>
    <w:rPr>
      <w:rFonts w:ascii="Times New Roman" w:hAnsi="Times New Roman" w:cs="Times New Roman"/>
      <w:spacing w:val="0"/>
      <w:sz w:val="19"/>
      <w:szCs w:val="19"/>
      <w:lang w:bidi="ar-SA"/>
    </w:rPr>
  </w:style>
  <w:style w:type="character" w:customStyle="1" w:styleId="12-1pt">
    <w:name w:val="Основной текст (12) + Интервал -1 pt"/>
    <w:rsid w:val="00420169"/>
    <w:rPr>
      <w:rFonts w:ascii="Times New Roman" w:hAnsi="Times New Roman" w:cs="Times New Roman"/>
      <w:spacing w:val="-20"/>
      <w:sz w:val="19"/>
      <w:szCs w:val="19"/>
      <w:lang w:bidi="ar-SA"/>
    </w:rPr>
  </w:style>
  <w:style w:type="character" w:customStyle="1" w:styleId="1233">
    <w:name w:val="Основной текст (12)33"/>
    <w:rsid w:val="00420169"/>
    <w:rPr>
      <w:rFonts w:ascii="Times New Roman" w:hAnsi="Times New Roman" w:cs="Times New Roman"/>
      <w:spacing w:val="0"/>
      <w:sz w:val="19"/>
      <w:szCs w:val="19"/>
      <w:lang w:bidi="ar-SA"/>
    </w:rPr>
  </w:style>
  <w:style w:type="character" w:customStyle="1" w:styleId="1232">
    <w:name w:val="Основной текст (12)32"/>
    <w:rsid w:val="00420169"/>
    <w:rPr>
      <w:rFonts w:ascii="Times New Roman" w:hAnsi="Times New Roman" w:cs="Times New Roman"/>
      <w:spacing w:val="0"/>
      <w:sz w:val="19"/>
      <w:szCs w:val="19"/>
      <w:lang w:bidi="ar-SA"/>
    </w:rPr>
  </w:style>
  <w:style w:type="character" w:customStyle="1" w:styleId="1231">
    <w:name w:val="Основной текст (12)31"/>
    <w:rsid w:val="00420169"/>
    <w:rPr>
      <w:rFonts w:ascii="Times New Roman" w:hAnsi="Times New Roman" w:cs="Times New Roman"/>
      <w:spacing w:val="0"/>
      <w:sz w:val="19"/>
      <w:szCs w:val="19"/>
      <w:lang w:bidi="ar-SA"/>
    </w:rPr>
  </w:style>
  <w:style w:type="character" w:customStyle="1" w:styleId="12300">
    <w:name w:val="Основной текст (12)30"/>
    <w:rsid w:val="00420169"/>
    <w:rPr>
      <w:rFonts w:ascii="Times New Roman" w:hAnsi="Times New Roman" w:cs="Times New Roman"/>
      <w:spacing w:val="0"/>
      <w:sz w:val="19"/>
      <w:szCs w:val="19"/>
      <w:lang w:bidi="ar-SA"/>
    </w:rPr>
  </w:style>
  <w:style w:type="character" w:customStyle="1" w:styleId="1229">
    <w:name w:val="Основной текст (12)29"/>
    <w:rsid w:val="00420169"/>
    <w:rPr>
      <w:rFonts w:ascii="Times New Roman" w:hAnsi="Times New Roman" w:cs="Times New Roman"/>
      <w:spacing w:val="0"/>
      <w:sz w:val="19"/>
      <w:szCs w:val="19"/>
      <w:lang w:bidi="ar-SA"/>
    </w:rPr>
  </w:style>
  <w:style w:type="character" w:customStyle="1" w:styleId="1228">
    <w:name w:val="Основной текст (12)28"/>
    <w:rsid w:val="00420169"/>
    <w:rPr>
      <w:rFonts w:ascii="Times New Roman" w:hAnsi="Times New Roman" w:cs="Times New Roman"/>
      <w:spacing w:val="0"/>
      <w:sz w:val="19"/>
      <w:szCs w:val="19"/>
      <w:lang w:bidi="ar-SA"/>
    </w:rPr>
  </w:style>
  <w:style w:type="character" w:customStyle="1" w:styleId="1227">
    <w:name w:val="Основной текст (12)27"/>
    <w:rsid w:val="00420169"/>
    <w:rPr>
      <w:rFonts w:ascii="Times New Roman" w:hAnsi="Times New Roman" w:cs="Times New Roman"/>
      <w:spacing w:val="0"/>
      <w:sz w:val="19"/>
      <w:szCs w:val="19"/>
      <w:lang w:bidi="ar-SA"/>
    </w:rPr>
  </w:style>
  <w:style w:type="character" w:customStyle="1" w:styleId="1921">
    <w:name w:val="Основной текст (19)21"/>
    <w:rsid w:val="00420169"/>
    <w:rPr>
      <w:rFonts w:ascii="Times New Roman" w:hAnsi="Times New Roman" w:cs="Times New Roman"/>
      <w:b w:val="0"/>
      <w:bCs w:val="0"/>
      <w:spacing w:val="0"/>
      <w:sz w:val="20"/>
      <w:szCs w:val="20"/>
      <w:lang w:bidi="ar-SA"/>
    </w:rPr>
  </w:style>
  <w:style w:type="character" w:customStyle="1" w:styleId="1920">
    <w:name w:val="Основной текст (19)20"/>
    <w:rsid w:val="00420169"/>
    <w:rPr>
      <w:rFonts w:ascii="Times New Roman" w:hAnsi="Times New Roman" w:cs="Times New Roman"/>
      <w:b w:val="0"/>
      <w:bCs w:val="0"/>
      <w:noProof/>
      <w:spacing w:val="0"/>
      <w:sz w:val="20"/>
      <w:szCs w:val="20"/>
      <w:lang w:bidi="ar-SA"/>
    </w:rPr>
  </w:style>
  <w:style w:type="character" w:customStyle="1" w:styleId="1432">
    <w:name w:val="Основной текст (14)3"/>
    <w:rsid w:val="00420169"/>
    <w:rPr>
      <w:rFonts w:ascii="Times New Roman" w:hAnsi="Times New Roman" w:cs="Times New Roman"/>
      <w:i w:val="0"/>
      <w:iCs w:val="0"/>
      <w:spacing w:val="0"/>
      <w:sz w:val="22"/>
      <w:szCs w:val="22"/>
      <w:lang w:bidi="ar-SA"/>
    </w:rPr>
  </w:style>
  <w:style w:type="character" w:customStyle="1" w:styleId="1224">
    <w:name w:val="Основной текст (12)24"/>
    <w:rsid w:val="00420169"/>
    <w:rPr>
      <w:rFonts w:ascii="Times New Roman" w:hAnsi="Times New Roman" w:cs="Times New Roman"/>
      <w:spacing w:val="0"/>
      <w:sz w:val="19"/>
      <w:szCs w:val="19"/>
      <w:lang w:bidi="ar-SA"/>
    </w:rPr>
  </w:style>
  <w:style w:type="character" w:customStyle="1" w:styleId="1223">
    <w:name w:val="Основной текст (12)23"/>
    <w:rsid w:val="00420169"/>
    <w:rPr>
      <w:rFonts w:ascii="Times New Roman" w:hAnsi="Times New Roman" w:cs="Times New Roman"/>
      <w:noProof/>
      <w:spacing w:val="0"/>
      <w:sz w:val="19"/>
      <w:szCs w:val="19"/>
      <w:lang w:bidi="ar-SA"/>
    </w:rPr>
  </w:style>
  <w:style w:type="character" w:customStyle="1" w:styleId="362">
    <w:name w:val="Заголовок №3 (6)_"/>
    <w:link w:val="3610"/>
    <w:rsid w:val="00420169"/>
    <w:rPr>
      <w:sz w:val="22"/>
      <w:szCs w:val="22"/>
      <w:lang w:bidi="ar-SA"/>
    </w:rPr>
  </w:style>
  <w:style w:type="paragraph" w:customStyle="1" w:styleId="3610">
    <w:name w:val="Заголовок №3 (6)1"/>
    <w:basedOn w:val="a0"/>
    <w:link w:val="362"/>
    <w:rsid w:val="00420169"/>
    <w:pPr>
      <w:shd w:val="clear" w:color="auto" w:fill="FFFFFF"/>
      <w:spacing w:line="211" w:lineRule="exact"/>
      <w:jc w:val="both"/>
      <w:outlineLvl w:val="2"/>
    </w:pPr>
    <w:rPr>
      <w:sz w:val="22"/>
      <w:szCs w:val="22"/>
    </w:rPr>
  </w:style>
  <w:style w:type="character" w:customStyle="1" w:styleId="1919">
    <w:name w:val="Основной текст (19)19"/>
    <w:rsid w:val="00420169"/>
    <w:rPr>
      <w:rFonts w:ascii="Times New Roman" w:hAnsi="Times New Roman" w:cs="Times New Roman"/>
      <w:b w:val="0"/>
      <w:bCs w:val="0"/>
      <w:spacing w:val="0"/>
      <w:sz w:val="20"/>
      <w:szCs w:val="20"/>
      <w:lang w:bidi="ar-SA"/>
    </w:rPr>
  </w:style>
  <w:style w:type="character" w:customStyle="1" w:styleId="1918">
    <w:name w:val="Основной текст (19)18"/>
    <w:rsid w:val="00420169"/>
    <w:rPr>
      <w:rFonts w:ascii="Times New Roman" w:hAnsi="Times New Roman" w:cs="Times New Roman"/>
      <w:b w:val="0"/>
      <w:bCs w:val="0"/>
      <w:noProof/>
      <w:spacing w:val="0"/>
      <w:sz w:val="20"/>
      <w:szCs w:val="20"/>
      <w:lang w:bidi="ar-SA"/>
    </w:rPr>
  </w:style>
  <w:style w:type="character" w:customStyle="1" w:styleId="1222">
    <w:name w:val="Основной текст (12)22"/>
    <w:rsid w:val="00420169"/>
    <w:rPr>
      <w:rFonts w:ascii="Times New Roman" w:hAnsi="Times New Roman" w:cs="Times New Roman"/>
      <w:spacing w:val="0"/>
      <w:sz w:val="19"/>
      <w:szCs w:val="19"/>
      <w:lang w:bidi="ar-SA"/>
    </w:rPr>
  </w:style>
  <w:style w:type="character" w:customStyle="1" w:styleId="1221">
    <w:name w:val="Основной текст (12)21"/>
    <w:rsid w:val="00420169"/>
    <w:rPr>
      <w:rFonts w:ascii="Times New Roman" w:hAnsi="Times New Roman" w:cs="Times New Roman"/>
      <w:noProof/>
      <w:spacing w:val="0"/>
      <w:sz w:val="19"/>
      <w:szCs w:val="19"/>
      <w:lang w:bidi="ar-SA"/>
    </w:rPr>
  </w:style>
  <w:style w:type="character" w:customStyle="1" w:styleId="12200">
    <w:name w:val="Основной текст (12)20"/>
    <w:rsid w:val="00420169"/>
    <w:rPr>
      <w:rFonts w:ascii="Times New Roman" w:hAnsi="Times New Roman" w:cs="Times New Roman"/>
      <w:spacing w:val="0"/>
      <w:sz w:val="19"/>
      <w:szCs w:val="19"/>
      <w:lang w:bidi="ar-SA"/>
    </w:rPr>
  </w:style>
  <w:style w:type="character" w:customStyle="1" w:styleId="1219">
    <w:name w:val="Основной текст (12)19"/>
    <w:rsid w:val="00420169"/>
    <w:rPr>
      <w:rFonts w:ascii="Times New Roman" w:hAnsi="Times New Roman" w:cs="Times New Roman"/>
      <w:spacing w:val="0"/>
      <w:sz w:val="19"/>
      <w:szCs w:val="19"/>
      <w:lang w:bidi="ar-SA"/>
    </w:rPr>
  </w:style>
  <w:style w:type="character" w:customStyle="1" w:styleId="1218">
    <w:name w:val="Основной текст (12)18"/>
    <w:rsid w:val="00420169"/>
    <w:rPr>
      <w:rFonts w:ascii="Times New Roman" w:hAnsi="Times New Roman" w:cs="Times New Roman"/>
      <w:noProof/>
      <w:spacing w:val="0"/>
      <w:sz w:val="19"/>
      <w:szCs w:val="19"/>
      <w:lang w:bidi="ar-SA"/>
    </w:rPr>
  </w:style>
  <w:style w:type="character" w:customStyle="1" w:styleId="1217">
    <w:name w:val="Основной текст (12)17"/>
    <w:rsid w:val="00420169"/>
    <w:rPr>
      <w:rFonts w:ascii="Times New Roman" w:hAnsi="Times New Roman" w:cs="Times New Roman"/>
      <w:spacing w:val="0"/>
      <w:sz w:val="19"/>
      <w:szCs w:val="19"/>
      <w:lang w:bidi="ar-SA"/>
    </w:rPr>
  </w:style>
  <w:style w:type="character" w:customStyle="1" w:styleId="1c">
    <w:name w:val="Основной текст + Полужирный1"/>
    <w:aliases w:val="Курсив2,Интервал -1 pt"/>
    <w:rsid w:val="00420169"/>
    <w:rPr>
      <w:rFonts w:ascii="Times New Roman" w:hAnsi="Times New Roman" w:cs="Times New Roman"/>
      <w:b/>
      <w:bCs/>
      <w:i/>
      <w:iCs/>
      <w:spacing w:val="-20"/>
      <w:sz w:val="22"/>
      <w:szCs w:val="22"/>
      <w:lang w:bidi="ar-SA"/>
    </w:rPr>
  </w:style>
  <w:style w:type="character" w:customStyle="1" w:styleId="1915">
    <w:name w:val="Основной текст (19)15"/>
    <w:rsid w:val="00420169"/>
    <w:rPr>
      <w:rFonts w:ascii="Times New Roman" w:hAnsi="Times New Roman" w:cs="Times New Roman"/>
      <w:b w:val="0"/>
      <w:bCs w:val="0"/>
      <w:spacing w:val="0"/>
      <w:sz w:val="20"/>
      <w:szCs w:val="20"/>
      <w:lang w:bidi="ar-SA"/>
    </w:rPr>
  </w:style>
  <w:style w:type="character" w:customStyle="1" w:styleId="1914">
    <w:name w:val="Основной текст (19)14"/>
    <w:rsid w:val="00420169"/>
    <w:rPr>
      <w:rFonts w:ascii="Times New Roman" w:hAnsi="Times New Roman" w:cs="Times New Roman"/>
      <w:b w:val="0"/>
      <w:bCs w:val="0"/>
      <w:noProof/>
      <w:spacing w:val="0"/>
      <w:sz w:val="20"/>
      <w:szCs w:val="20"/>
      <w:lang w:bidi="ar-SA"/>
    </w:rPr>
  </w:style>
  <w:style w:type="character" w:customStyle="1" w:styleId="1216">
    <w:name w:val="Основной текст (12)16"/>
    <w:rsid w:val="00420169"/>
    <w:rPr>
      <w:rFonts w:ascii="Times New Roman" w:hAnsi="Times New Roman" w:cs="Times New Roman"/>
      <w:spacing w:val="0"/>
      <w:sz w:val="19"/>
      <w:szCs w:val="19"/>
      <w:lang w:bidi="ar-SA"/>
    </w:rPr>
  </w:style>
  <w:style w:type="character" w:customStyle="1" w:styleId="1215">
    <w:name w:val="Основной текст (12)15"/>
    <w:rsid w:val="00420169"/>
    <w:rPr>
      <w:rFonts w:ascii="Times New Roman" w:hAnsi="Times New Roman" w:cs="Times New Roman"/>
      <w:noProof/>
      <w:spacing w:val="0"/>
      <w:sz w:val="19"/>
      <w:szCs w:val="19"/>
      <w:lang w:bidi="ar-SA"/>
    </w:rPr>
  </w:style>
  <w:style w:type="character" w:customStyle="1" w:styleId="1913">
    <w:name w:val="Основной текст (19)13"/>
    <w:rsid w:val="00420169"/>
    <w:rPr>
      <w:rFonts w:ascii="Times New Roman" w:hAnsi="Times New Roman" w:cs="Times New Roman"/>
      <w:b w:val="0"/>
      <w:bCs w:val="0"/>
      <w:spacing w:val="0"/>
      <w:sz w:val="20"/>
      <w:szCs w:val="20"/>
      <w:lang w:bidi="ar-SA"/>
    </w:rPr>
  </w:style>
  <w:style w:type="character" w:customStyle="1" w:styleId="1912">
    <w:name w:val="Основной текст (19)12"/>
    <w:rsid w:val="00420169"/>
    <w:rPr>
      <w:rFonts w:ascii="Times New Roman" w:hAnsi="Times New Roman" w:cs="Times New Roman"/>
      <w:b w:val="0"/>
      <w:bCs w:val="0"/>
      <w:noProof/>
      <w:spacing w:val="0"/>
      <w:sz w:val="20"/>
      <w:szCs w:val="20"/>
      <w:lang w:bidi="ar-SA"/>
    </w:rPr>
  </w:style>
  <w:style w:type="character" w:customStyle="1" w:styleId="1214">
    <w:name w:val="Основной текст (12)14"/>
    <w:rsid w:val="00420169"/>
    <w:rPr>
      <w:rFonts w:ascii="Times New Roman" w:hAnsi="Times New Roman" w:cs="Times New Roman"/>
      <w:spacing w:val="0"/>
      <w:sz w:val="19"/>
      <w:szCs w:val="19"/>
      <w:lang w:bidi="ar-SA"/>
    </w:rPr>
  </w:style>
  <w:style w:type="character" w:customStyle="1" w:styleId="1213">
    <w:name w:val="Основной текст (12)13"/>
    <w:rsid w:val="00420169"/>
    <w:rPr>
      <w:rFonts w:ascii="Times New Roman" w:hAnsi="Times New Roman" w:cs="Times New Roman"/>
      <w:noProof/>
      <w:spacing w:val="0"/>
      <w:sz w:val="19"/>
      <w:szCs w:val="19"/>
      <w:lang w:bidi="ar-SA"/>
    </w:rPr>
  </w:style>
  <w:style w:type="character" w:customStyle="1" w:styleId="12120">
    <w:name w:val="Основной текст (12)12"/>
    <w:rsid w:val="00420169"/>
    <w:rPr>
      <w:rFonts w:ascii="Times New Roman" w:hAnsi="Times New Roman" w:cs="Times New Roman"/>
      <w:spacing w:val="0"/>
      <w:sz w:val="19"/>
      <w:szCs w:val="19"/>
      <w:lang w:bidi="ar-SA"/>
    </w:rPr>
  </w:style>
  <w:style w:type="character" w:customStyle="1" w:styleId="12110">
    <w:name w:val="Основной текст (12)11"/>
    <w:rsid w:val="00420169"/>
    <w:rPr>
      <w:rFonts w:ascii="Times New Roman" w:hAnsi="Times New Roman" w:cs="Times New Roman"/>
      <w:noProof/>
      <w:spacing w:val="0"/>
      <w:sz w:val="19"/>
      <w:szCs w:val="19"/>
      <w:lang w:bidi="ar-SA"/>
    </w:rPr>
  </w:style>
  <w:style w:type="character" w:customStyle="1" w:styleId="12100">
    <w:name w:val="Основной текст (12)10"/>
    <w:rsid w:val="00420169"/>
    <w:rPr>
      <w:rFonts w:ascii="Times New Roman" w:hAnsi="Times New Roman" w:cs="Times New Roman"/>
      <w:spacing w:val="0"/>
      <w:sz w:val="19"/>
      <w:szCs w:val="19"/>
      <w:lang w:bidi="ar-SA"/>
    </w:rPr>
  </w:style>
  <w:style w:type="character" w:customStyle="1" w:styleId="129">
    <w:name w:val="Основной текст (12)9"/>
    <w:rsid w:val="00420169"/>
    <w:rPr>
      <w:rFonts w:ascii="Times New Roman" w:hAnsi="Times New Roman" w:cs="Times New Roman"/>
      <w:noProof/>
      <w:spacing w:val="0"/>
      <w:sz w:val="19"/>
      <w:szCs w:val="19"/>
      <w:lang w:bidi="ar-SA"/>
    </w:rPr>
  </w:style>
  <w:style w:type="character" w:customStyle="1" w:styleId="128">
    <w:name w:val="Основной текст (12)8"/>
    <w:rsid w:val="00420169"/>
    <w:rPr>
      <w:rFonts w:ascii="Times New Roman" w:hAnsi="Times New Roman" w:cs="Times New Roman"/>
      <w:spacing w:val="0"/>
      <w:sz w:val="19"/>
      <w:szCs w:val="19"/>
      <w:lang w:bidi="ar-SA"/>
    </w:rPr>
  </w:style>
  <w:style w:type="character" w:customStyle="1" w:styleId="127">
    <w:name w:val="Основной текст (12)7"/>
    <w:rsid w:val="00420169"/>
    <w:rPr>
      <w:rFonts w:ascii="Times New Roman" w:hAnsi="Times New Roman" w:cs="Times New Roman"/>
      <w:noProof/>
      <w:spacing w:val="0"/>
      <w:sz w:val="19"/>
      <w:szCs w:val="19"/>
      <w:lang w:bidi="ar-SA"/>
    </w:rPr>
  </w:style>
  <w:style w:type="character" w:customStyle="1" w:styleId="1263">
    <w:name w:val="Основной текст (12)6"/>
    <w:rsid w:val="00420169"/>
    <w:rPr>
      <w:rFonts w:ascii="Times New Roman" w:hAnsi="Times New Roman" w:cs="Times New Roman"/>
      <w:spacing w:val="0"/>
      <w:sz w:val="19"/>
      <w:szCs w:val="19"/>
      <w:lang w:bidi="ar-SA"/>
    </w:rPr>
  </w:style>
  <w:style w:type="character" w:customStyle="1" w:styleId="1250">
    <w:name w:val="Основной текст (12)5"/>
    <w:rsid w:val="00420169"/>
    <w:rPr>
      <w:rFonts w:ascii="Times New Roman" w:hAnsi="Times New Roman" w:cs="Times New Roman"/>
      <w:noProof/>
      <w:spacing w:val="0"/>
      <w:sz w:val="19"/>
      <w:szCs w:val="19"/>
      <w:lang w:bidi="ar-SA"/>
    </w:rPr>
  </w:style>
  <w:style w:type="character" w:customStyle="1" w:styleId="147">
    <w:name w:val="Заголовок №14"/>
    <w:rsid w:val="00420169"/>
    <w:rPr>
      <w:rFonts w:ascii="Calibri" w:hAnsi="Calibri" w:cs="Calibri"/>
      <w:spacing w:val="0"/>
      <w:sz w:val="34"/>
      <w:szCs w:val="34"/>
      <w:lang w:bidi="ar-SA"/>
    </w:rPr>
  </w:style>
  <w:style w:type="character" w:customStyle="1" w:styleId="13a">
    <w:name w:val="Заголовок №13"/>
    <w:rsid w:val="00420169"/>
    <w:rPr>
      <w:rFonts w:ascii="Calibri" w:hAnsi="Calibri" w:cs="Calibri"/>
      <w:noProof/>
      <w:spacing w:val="0"/>
      <w:sz w:val="34"/>
      <w:szCs w:val="34"/>
      <w:lang w:bidi="ar-SA"/>
    </w:rPr>
  </w:style>
  <w:style w:type="character" w:customStyle="1" w:styleId="1711">
    <w:name w:val="Основной текст (17) + Не полужирный1"/>
    <w:rsid w:val="00420169"/>
    <w:rPr>
      <w:rFonts w:ascii="Times New Roman" w:hAnsi="Times New Roman" w:cs="Times New Roman"/>
      <w:b w:val="0"/>
      <w:bCs w:val="0"/>
      <w:spacing w:val="0"/>
      <w:sz w:val="22"/>
      <w:szCs w:val="22"/>
      <w:lang w:bidi="ar-SA"/>
    </w:rPr>
  </w:style>
  <w:style w:type="character" w:customStyle="1" w:styleId="1242">
    <w:name w:val="Основной текст (12)4"/>
    <w:rsid w:val="00420169"/>
    <w:rPr>
      <w:rFonts w:ascii="Times New Roman" w:hAnsi="Times New Roman" w:cs="Times New Roman"/>
      <w:spacing w:val="0"/>
      <w:sz w:val="19"/>
      <w:szCs w:val="19"/>
      <w:lang w:bidi="ar-SA"/>
    </w:rPr>
  </w:style>
  <w:style w:type="character" w:customStyle="1" w:styleId="1238">
    <w:name w:val="Основной текст (12)3"/>
    <w:rsid w:val="00420169"/>
    <w:rPr>
      <w:rFonts w:ascii="Times New Roman" w:hAnsi="Times New Roman" w:cs="Times New Roman"/>
      <w:noProof/>
      <w:spacing w:val="0"/>
      <w:sz w:val="19"/>
      <w:szCs w:val="19"/>
      <w:lang w:bidi="ar-SA"/>
    </w:rPr>
  </w:style>
  <w:style w:type="character" w:customStyle="1" w:styleId="1330">
    <w:name w:val="Основной текст (13)3"/>
    <w:rsid w:val="00420169"/>
    <w:rPr>
      <w:rFonts w:ascii="Calibri" w:hAnsi="Calibri" w:cs="Calibri"/>
      <w:spacing w:val="0"/>
      <w:sz w:val="34"/>
      <w:szCs w:val="34"/>
      <w:lang w:bidi="ar-SA"/>
    </w:rPr>
  </w:style>
  <w:style w:type="character" w:customStyle="1" w:styleId="1321">
    <w:name w:val="Основной текст (13)2"/>
    <w:rsid w:val="00420169"/>
    <w:rPr>
      <w:rFonts w:ascii="Calibri" w:hAnsi="Calibri" w:cs="Calibri"/>
      <w:noProof/>
      <w:spacing w:val="0"/>
      <w:sz w:val="34"/>
      <w:szCs w:val="34"/>
      <w:lang w:bidi="ar-SA"/>
    </w:rPr>
  </w:style>
  <w:style w:type="character" w:customStyle="1" w:styleId="118">
    <w:name w:val="Основной текст (11)8"/>
    <w:basedOn w:val="110"/>
    <w:rsid w:val="00420169"/>
  </w:style>
  <w:style w:type="character" w:customStyle="1" w:styleId="81">
    <w:name w:val="Основной текст + 8"/>
    <w:aliases w:val="5 pt3"/>
    <w:rsid w:val="00420169"/>
    <w:rPr>
      <w:rFonts w:ascii="Times New Roman" w:hAnsi="Times New Roman" w:cs="Times New Roman"/>
      <w:spacing w:val="0"/>
      <w:sz w:val="17"/>
      <w:szCs w:val="17"/>
      <w:lang w:bidi="ar-SA"/>
    </w:rPr>
  </w:style>
  <w:style w:type="character" w:customStyle="1" w:styleId="810">
    <w:name w:val="Основной текст + 81"/>
    <w:aliases w:val="5 pt2"/>
    <w:rsid w:val="00420169"/>
    <w:rPr>
      <w:rFonts w:ascii="Times New Roman" w:hAnsi="Times New Roman" w:cs="Times New Roman"/>
      <w:noProof/>
      <w:spacing w:val="0"/>
      <w:sz w:val="17"/>
      <w:szCs w:val="17"/>
      <w:lang w:bidi="ar-SA"/>
    </w:rPr>
  </w:style>
  <w:style w:type="character" w:customStyle="1" w:styleId="117">
    <w:name w:val="Основной текст (11)7"/>
    <w:rsid w:val="00420169"/>
    <w:rPr>
      <w:noProof/>
      <w:sz w:val="17"/>
      <w:szCs w:val="17"/>
      <w:lang w:bidi="ar-SA"/>
    </w:rPr>
  </w:style>
  <w:style w:type="character" w:customStyle="1" w:styleId="1111pt">
    <w:name w:val="Основной текст (11) + 11 pt"/>
    <w:rsid w:val="00420169"/>
    <w:rPr>
      <w:sz w:val="22"/>
      <w:szCs w:val="22"/>
      <w:lang w:bidi="ar-SA"/>
    </w:rPr>
  </w:style>
  <w:style w:type="character" w:customStyle="1" w:styleId="103">
    <w:name w:val="Основной текст (10) + Не полужирный"/>
    <w:basedOn w:val="100"/>
    <w:rsid w:val="00420169"/>
  </w:style>
  <w:style w:type="character" w:customStyle="1" w:styleId="1030">
    <w:name w:val="Основной текст (10)3"/>
    <w:basedOn w:val="100"/>
    <w:rsid w:val="00420169"/>
  </w:style>
  <w:style w:type="character" w:customStyle="1" w:styleId="1111pt2">
    <w:name w:val="Основной текст (11) + 11 pt2"/>
    <w:aliases w:val="Полужирный1"/>
    <w:rsid w:val="00420169"/>
    <w:rPr>
      <w:b/>
      <w:bCs/>
      <w:sz w:val="22"/>
      <w:szCs w:val="22"/>
      <w:lang w:bidi="ar-SA"/>
    </w:rPr>
  </w:style>
  <w:style w:type="character" w:customStyle="1" w:styleId="1111pt1">
    <w:name w:val="Основной текст (11) + 11 pt1"/>
    <w:rsid w:val="00420169"/>
    <w:rPr>
      <w:noProof/>
      <w:sz w:val="22"/>
      <w:szCs w:val="22"/>
      <w:lang w:bidi="ar-SA"/>
    </w:rPr>
  </w:style>
  <w:style w:type="character" w:customStyle="1" w:styleId="1010">
    <w:name w:val="Основной текст (10) + Не полужирный1"/>
    <w:rsid w:val="00420169"/>
    <w:rPr>
      <w:rFonts w:ascii="Times New Roman" w:hAnsi="Times New Roman" w:cs="Times New Roman"/>
      <w:b w:val="0"/>
      <w:bCs w:val="0"/>
      <w:spacing w:val="0"/>
      <w:sz w:val="17"/>
      <w:szCs w:val="17"/>
      <w:lang w:bidi="ar-SA"/>
    </w:rPr>
  </w:style>
  <w:style w:type="character" w:customStyle="1" w:styleId="1020">
    <w:name w:val="Основной текст (10)2"/>
    <w:rsid w:val="00420169"/>
    <w:rPr>
      <w:rFonts w:ascii="Times New Roman" w:hAnsi="Times New Roman" w:cs="Times New Roman"/>
      <w:b w:val="0"/>
      <w:bCs w:val="0"/>
      <w:spacing w:val="0"/>
      <w:sz w:val="17"/>
      <w:szCs w:val="17"/>
      <w:lang w:bidi="ar-SA"/>
    </w:rPr>
  </w:style>
  <w:style w:type="character" w:customStyle="1" w:styleId="116">
    <w:name w:val="Основной текст (11)6"/>
    <w:rsid w:val="00420169"/>
    <w:rPr>
      <w:rFonts w:ascii="Times New Roman" w:hAnsi="Times New Roman" w:cs="Times New Roman"/>
      <w:spacing w:val="0"/>
      <w:sz w:val="17"/>
      <w:szCs w:val="17"/>
      <w:lang w:bidi="ar-SA"/>
    </w:rPr>
  </w:style>
  <w:style w:type="character" w:customStyle="1" w:styleId="1150">
    <w:name w:val="Основной текст (11)5"/>
    <w:rsid w:val="00420169"/>
    <w:rPr>
      <w:rFonts w:ascii="Times New Roman" w:hAnsi="Times New Roman" w:cs="Times New Roman"/>
      <w:spacing w:val="0"/>
      <w:sz w:val="17"/>
      <w:szCs w:val="17"/>
      <w:lang w:bidi="ar-SA"/>
    </w:rPr>
  </w:style>
  <w:style w:type="character" w:customStyle="1" w:styleId="12a">
    <w:name w:val="Заголовок №12"/>
    <w:rsid w:val="00420169"/>
    <w:rPr>
      <w:rFonts w:ascii="Calibri" w:hAnsi="Calibri" w:cs="Calibri"/>
      <w:spacing w:val="0"/>
      <w:sz w:val="34"/>
      <w:szCs w:val="34"/>
      <w:lang w:bidi="ar-SA"/>
    </w:rPr>
  </w:style>
  <w:style w:type="character" w:customStyle="1" w:styleId="1d">
    <w:name w:val="Оглавление 1 Знак"/>
    <w:link w:val="1e"/>
    <w:rsid w:val="00420169"/>
    <w:rPr>
      <w:b/>
      <w:bCs/>
      <w:sz w:val="22"/>
      <w:szCs w:val="22"/>
      <w:lang w:bidi="ar-SA"/>
    </w:rPr>
  </w:style>
  <w:style w:type="character" w:customStyle="1" w:styleId="2e">
    <w:name w:val="Оглавление (2) + Не полужирный"/>
    <w:basedOn w:val="1d"/>
    <w:rsid w:val="00420169"/>
  </w:style>
  <w:style w:type="character" w:customStyle="1" w:styleId="233">
    <w:name w:val="Оглавление (2)3"/>
    <w:rsid w:val="00420169"/>
    <w:rPr>
      <w:b/>
      <w:bCs/>
      <w:noProof/>
      <w:sz w:val="22"/>
      <w:szCs w:val="22"/>
      <w:lang w:bidi="ar-SA"/>
    </w:rPr>
  </w:style>
  <w:style w:type="paragraph" w:styleId="1e">
    <w:name w:val="toc 1"/>
    <w:basedOn w:val="a0"/>
    <w:next w:val="a0"/>
    <w:link w:val="1d"/>
    <w:rsid w:val="00420169"/>
    <w:pPr>
      <w:shd w:val="clear" w:color="auto" w:fill="FFFFFF"/>
      <w:spacing w:before="660" w:after="300" w:line="240" w:lineRule="atLeast"/>
    </w:pPr>
    <w:rPr>
      <w:b/>
      <w:bCs/>
      <w:sz w:val="22"/>
      <w:szCs w:val="22"/>
    </w:rPr>
  </w:style>
  <w:style w:type="character" w:customStyle="1" w:styleId="111pt">
    <w:name w:val="Основной текст (11) + Интервал 1 pt"/>
    <w:rsid w:val="00420169"/>
    <w:rPr>
      <w:rFonts w:ascii="Times New Roman" w:hAnsi="Times New Roman" w:cs="Times New Roman"/>
      <w:spacing w:val="30"/>
      <w:sz w:val="17"/>
      <w:szCs w:val="17"/>
      <w:lang w:bidi="ar-SA"/>
    </w:rPr>
  </w:style>
  <w:style w:type="character" w:customStyle="1" w:styleId="1225">
    <w:name w:val="Основной текст (12)2"/>
    <w:rsid w:val="00420169"/>
    <w:rPr>
      <w:rFonts w:ascii="Times New Roman" w:hAnsi="Times New Roman" w:cs="Times New Roman"/>
      <w:spacing w:val="0"/>
      <w:sz w:val="19"/>
      <w:szCs w:val="19"/>
      <w:lang w:bidi="ar-SA"/>
    </w:rPr>
  </w:style>
  <w:style w:type="character" w:customStyle="1" w:styleId="193">
    <w:name w:val="Основной текст (19)3"/>
    <w:rsid w:val="00420169"/>
    <w:rPr>
      <w:rFonts w:ascii="Times New Roman" w:hAnsi="Times New Roman" w:cs="Times New Roman"/>
      <w:b w:val="0"/>
      <w:bCs w:val="0"/>
      <w:spacing w:val="0"/>
      <w:sz w:val="20"/>
      <w:szCs w:val="20"/>
      <w:lang w:bidi="ar-SA"/>
    </w:rPr>
  </w:style>
  <w:style w:type="character" w:customStyle="1" w:styleId="1922">
    <w:name w:val="Основной текст (19)2"/>
    <w:rsid w:val="00420169"/>
    <w:rPr>
      <w:rFonts w:ascii="Times New Roman" w:hAnsi="Times New Roman" w:cs="Times New Roman"/>
      <w:b w:val="0"/>
      <w:bCs w:val="0"/>
      <w:noProof/>
      <w:spacing w:val="0"/>
      <w:sz w:val="20"/>
      <w:szCs w:val="20"/>
      <w:lang w:bidi="ar-SA"/>
    </w:rPr>
  </w:style>
  <w:style w:type="character" w:customStyle="1" w:styleId="1130">
    <w:name w:val="Основной текст (11)3"/>
    <w:rsid w:val="00420169"/>
    <w:rPr>
      <w:rFonts w:ascii="Times New Roman" w:hAnsi="Times New Roman" w:cs="Times New Roman"/>
      <w:spacing w:val="0"/>
      <w:sz w:val="17"/>
      <w:szCs w:val="17"/>
      <w:lang w:bidi="ar-SA"/>
    </w:rPr>
  </w:style>
  <w:style w:type="character" w:customStyle="1" w:styleId="119">
    <w:name w:val="Основной текст (11) + Курсив"/>
    <w:rsid w:val="00420169"/>
    <w:rPr>
      <w:rFonts w:ascii="Times New Roman" w:hAnsi="Times New Roman" w:cs="Times New Roman"/>
      <w:i/>
      <w:iCs/>
      <w:spacing w:val="0"/>
      <w:sz w:val="17"/>
      <w:szCs w:val="17"/>
      <w:lang w:bidi="ar-SA"/>
    </w:rPr>
  </w:style>
  <w:style w:type="character" w:customStyle="1" w:styleId="1111">
    <w:name w:val="Основной текст (11) + Курсив1"/>
    <w:rsid w:val="00420169"/>
    <w:rPr>
      <w:rFonts w:ascii="Times New Roman" w:hAnsi="Times New Roman" w:cs="Times New Roman"/>
      <w:i/>
      <w:iCs/>
      <w:noProof/>
      <w:spacing w:val="0"/>
      <w:sz w:val="17"/>
      <w:szCs w:val="17"/>
      <w:lang w:bidi="ar-SA"/>
    </w:rPr>
  </w:style>
  <w:style w:type="character" w:customStyle="1" w:styleId="1120">
    <w:name w:val="Основной текст (11)2"/>
    <w:rsid w:val="00420169"/>
    <w:rPr>
      <w:rFonts w:ascii="Times New Roman" w:hAnsi="Times New Roman" w:cs="Times New Roman"/>
      <w:noProof/>
      <w:spacing w:val="0"/>
      <w:sz w:val="17"/>
      <w:szCs w:val="17"/>
      <w:lang w:bidi="ar-SA"/>
    </w:rPr>
  </w:style>
  <w:style w:type="character" w:styleId="aff1">
    <w:name w:val="page number"/>
    <w:basedOn w:val="a1"/>
    <w:rsid w:val="00420169"/>
  </w:style>
  <w:style w:type="character" w:customStyle="1" w:styleId="40">
    <w:name w:val="Заголовок 4 Знак"/>
    <w:link w:val="4"/>
    <w:semiHidden/>
    <w:rsid w:val="00724CE7"/>
    <w:rPr>
      <w:rFonts w:ascii="Calibri" w:eastAsia="Times New Roman" w:hAnsi="Calibri" w:cs="Times New Roman"/>
      <w:b/>
      <w:bCs/>
      <w:sz w:val="28"/>
      <w:szCs w:val="28"/>
    </w:rPr>
  </w:style>
  <w:style w:type="paragraph" w:styleId="aff2">
    <w:name w:val="List Paragraph"/>
    <w:basedOn w:val="a0"/>
    <w:link w:val="aff3"/>
    <w:uiPriority w:val="99"/>
    <w:qFormat/>
    <w:rsid w:val="00724CE7"/>
    <w:pPr>
      <w:ind w:left="720"/>
      <w:contextualSpacing/>
    </w:pPr>
    <w:rPr>
      <w:rFonts w:ascii="Calibri" w:eastAsia="Calibri" w:hAnsi="Calibri"/>
    </w:rPr>
  </w:style>
  <w:style w:type="character" w:customStyle="1" w:styleId="af0">
    <w:name w:val="Текст сноски Знак"/>
    <w:link w:val="ae"/>
    <w:uiPriority w:val="99"/>
    <w:rsid w:val="00724CE7"/>
  </w:style>
  <w:style w:type="paragraph" w:styleId="3e">
    <w:name w:val="Body Text Indent 3"/>
    <w:basedOn w:val="a0"/>
    <w:link w:val="3f"/>
    <w:uiPriority w:val="99"/>
    <w:rsid w:val="00724CE7"/>
    <w:pPr>
      <w:spacing w:after="120" w:line="276" w:lineRule="auto"/>
      <w:ind w:left="283"/>
    </w:pPr>
    <w:rPr>
      <w:rFonts w:ascii="Calibri" w:hAnsi="Calibri"/>
      <w:sz w:val="16"/>
      <w:szCs w:val="16"/>
    </w:rPr>
  </w:style>
  <w:style w:type="character" w:customStyle="1" w:styleId="3f">
    <w:name w:val="Основной текст с отступом 3 Знак"/>
    <w:link w:val="3e"/>
    <w:uiPriority w:val="99"/>
    <w:rsid w:val="00724CE7"/>
    <w:rPr>
      <w:rFonts w:ascii="Calibri" w:hAnsi="Calibri"/>
      <w:sz w:val="16"/>
      <w:szCs w:val="16"/>
    </w:rPr>
  </w:style>
  <w:style w:type="paragraph" w:customStyle="1" w:styleId="1f">
    <w:name w:val="Стиль1"/>
    <w:basedOn w:val="a0"/>
    <w:link w:val="1f0"/>
    <w:qFormat/>
    <w:rsid w:val="00724CE7"/>
    <w:pPr>
      <w:spacing w:line="360" w:lineRule="auto"/>
      <w:ind w:firstLine="680"/>
      <w:jc w:val="both"/>
    </w:pPr>
    <w:rPr>
      <w:sz w:val="28"/>
      <w:szCs w:val="20"/>
    </w:rPr>
  </w:style>
  <w:style w:type="character" w:customStyle="1" w:styleId="aff3">
    <w:name w:val="Абзац списка Знак"/>
    <w:link w:val="aff2"/>
    <w:uiPriority w:val="99"/>
    <w:qFormat/>
    <w:rsid w:val="00724CE7"/>
    <w:rPr>
      <w:rFonts w:ascii="Calibri" w:eastAsia="Calibri" w:hAnsi="Calibri"/>
      <w:sz w:val="24"/>
      <w:szCs w:val="24"/>
    </w:rPr>
  </w:style>
  <w:style w:type="paragraph" w:customStyle="1" w:styleId="western">
    <w:name w:val="western"/>
    <w:basedOn w:val="a0"/>
    <w:rsid w:val="00724CE7"/>
    <w:pPr>
      <w:spacing w:before="100" w:beforeAutospacing="1" w:after="115"/>
      <w:ind w:firstLine="706"/>
      <w:jc w:val="both"/>
    </w:pPr>
    <w:rPr>
      <w:color w:val="000000"/>
    </w:rPr>
  </w:style>
  <w:style w:type="paragraph" w:styleId="HTML">
    <w:name w:val="HTML Preformatted"/>
    <w:basedOn w:val="a0"/>
    <w:link w:val="HTML0"/>
    <w:uiPriority w:val="99"/>
    <w:rsid w:val="00724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724CE7"/>
    <w:rPr>
      <w:rFonts w:ascii="Courier New" w:hAnsi="Courier New"/>
    </w:rPr>
  </w:style>
  <w:style w:type="character" w:customStyle="1" w:styleId="1f0">
    <w:name w:val="Стиль1 Знак"/>
    <w:link w:val="1f"/>
    <w:rsid w:val="00724CE7"/>
    <w:rPr>
      <w:sz w:val="28"/>
    </w:rPr>
  </w:style>
  <w:style w:type="character" w:customStyle="1" w:styleId="5yl5">
    <w:name w:val="_5yl5"/>
    <w:basedOn w:val="a1"/>
    <w:rsid w:val="00724CE7"/>
  </w:style>
  <w:style w:type="character" w:customStyle="1" w:styleId="st">
    <w:name w:val="st"/>
    <w:basedOn w:val="a1"/>
    <w:rsid w:val="00724CE7"/>
  </w:style>
  <w:style w:type="character" w:customStyle="1" w:styleId="line">
    <w:name w:val="line"/>
    <w:basedOn w:val="a1"/>
    <w:rsid w:val="00724CE7"/>
  </w:style>
  <w:style w:type="character" w:customStyle="1" w:styleId="dash041e005f0431005f044b005f0447005f043d005f044b005f0439005f005fchar1char10">
    <w:name w:val="dash041e_005f0431_005f044b_005f0447_005f043d_005f044b_005f0439_005f_005fchar1__char1"/>
    <w:rsid w:val="00724CE7"/>
    <w:rPr>
      <w:rFonts w:ascii="Times New Roman" w:hAnsi="Times New Roman" w:cs="Times New Roman" w:hint="default"/>
      <w:sz w:val="24"/>
      <w:szCs w:val="24"/>
      <w:u w:val="none"/>
      <w:effect w:val="none"/>
    </w:rPr>
  </w:style>
  <w:style w:type="paragraph" w:styleId="aff4">
    <w:name w:val="annotation text"/>
    <w:basedOn w:val="a0"/>
    <w:link w:val="aff5"/>
    <w:uiPriority w:val="99"/>
    <w:rsid w:val="00724CE7"/>
    <w:rPr>
      <w:sz w:val="20"/>
      <w:szCs w:val="20"/>
    </w:rPr>
  </w:style>
  <w:style w:type="character" w:customStyle="1" w:styleId="aff5">
    <w:name w:val="Текст примечания Знак"/>
    <w:basedOn w:val="a1"/>
    <w:link w:val="aff4"/>
    <w:uiPriority w:val="99"/>
    <w:rsid w:val="00724CE7"/>
  </w:style>
  <w:style w:type="paragraph" w:styleId="aff6">
    <w:name w:val="Subtitle"/>
    <w:basedOn w:val="a0"/>
    <w:next w:val="a0"/>
    <w:link w:val="aff7"/>
    <w:qFormat/>
    <w:rsid w:val="00724CE7"/>
    <w:pPr>
      <w:numPr>
        <w:ilvl w:val="1"/>
      </w:numPr>
      <w:spacing w:after="200" w:line="276" w:lineRule="auto"/>
    </w:pPr>
    <w:rPr>
      <w:rFonts w:ascii="Cambria" w:hAnsi="Cambria"/>
      <w:i/>
      <w:iCs/>
      <w:color w:val="4F81BD"/>
      <w:spacing w:val="15"/>
      <w:lang w:eastAsia="en-US"/>
    </w:rPr>
  </w:style>
  <w:style w:type="character" w:customStyle="1" w:styleId="aff7">
    <w:name w:val="Подзаголовок Знак"/>
    <w:link w:val="aff6"/>
    <w:rsid w:val="00724CE7"/>
    <w:rPr>
      <w:rFonts w:ascii="Cambria" w:hAnsi="Cambria"/>
      <w:i/>
      <w:iCs/>
      <w:color w:val="4F81BD"/>
      <w:spacing w:val="15"/>
      <w:sz w:val="24"/>
      <w:szCs w:val="24"/>
      <w:lang w:eastAsia="en-US"/>
    </w:rPr>
  </w:style>
  <w:style w:type="character" w:customStyle="1" w:styleId="30">
    <w:name w:val="Заголовок 3 Знак"/>
    <w:link w:val="3"/>
    <w:rsid w:val="007600FF"/>
    <w:rPr>
      <w:rFonts w:ascii="Arial" w:hAnsi="Arial" w:cs="Arial"/>
      <w:b/>
      <w:bCs/>
      <w:sz w:val="26"/>
      <w:szCs w:val="26"/>
    </w:rPr>
  </w:style>
  <w:style w:type="table" w:customStyle="1" w:styleId="1f1">
    <w:name w:val="Сетка таблицы1"/>
    <w:basedOn w:val="a2"/>
    <w:next w:val="af1"/>
    <w:uiPriority w:val="59"/>
    <w:rsid w:val="003C5B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НОМЕРА"/>
    <w:basedOn w:val="af9"/>
    <w:link w:val="aff8"/>
    <w:uiPriority w:val="99"/>
    <w:qFormat/>
    <w:rsid w:val="00513DC7"/>
    <w:pPr>
      <w:numPr>
        <w:numId w:val="131"/>
      </w:numPr>
      <w:spacing w:before="0" w:beforeAutospacing="0" w:after="0" w:afterAutospacing="0"/>
      <w:jc w:val="both"/>
    </w:pPr>
    <w:rPr>
      <w:rFonts w:ascii="Arial Narrow" w:eastAsia="Calibri" w:hAnsi="Arial Narrow"/>
      <w:sz w:val="18"/>
      <w:szCs w:val="18"/>
    </w:rPr>
  </w:style>
  <w:style w:type="character" w:customStyle="1" w:styleId="aff8">
    <w:name w:val="НОМЕРА Знак"/>
    <w:link w:val="a"/>
    <w:uiPriority w:val="99"/>
    <w:rsid w:val="00513DC7"/>
    <w:rPr>
      <w:rFonts w:ascii="Arial Narrow" w:eastAsia="Calibri" w:hAnsi="Arial Narrow"/>
      <w:sz w:val="18"/>
      <w:szCs w:val="18"/>
    </w:rPr>
  </w:style>
  <w:style w:type="paragraph" w:styleId="aff9">
    <w:name w:val="Balloon Text"/>
    <w:basedOn w:val="a0"/>
    <w:link w:val="affa"/>
    <w:rsid w:val="00BF0AFB"/>
    <w:rPr>
      <w:rFonts w:ascii="Tahoma" w:hAnsi="Tahoma" w:cs="Tahoma"/>
      <w:sz w:val="16"/>
      <w:szCs w:val="16"/>
    </w:rPr>
  </w:style>
  <w:style w:type="character" w:customStyle="1" w:styleId="affa">
    <w:name w:val="Текст выноски Знак"/>
    <w:basedOn w:val="a1"/>
    <w:link w:val="aff9"/>
    <w:rsid w:val="00BF0AFB"/>
    <w:rPr>
      <w:rFonts w:ascii="Tahoma"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4535C"/>
    <w:rPr>
      <w:rFonts w:ascii="Times New Roman" w:hAnsi="Times New Roman" w:cs="Times New Roman" w:hint="default"/>
      <w:sz w:val="24"/>
      <w:szCs w:val="24"/>
      <w:u w:val="none"/>
      <w:effect w:val="none"/>
    </w:rPr>
  </w:style>
  <w:style w:type="character" w:customStyle="1" w:styleId="60">
    <w:name w:val="Заголовок 6 Знак"/>
    <w:basedOn w:val="a1"/>
    <w:link w:val="6"/>
    <w:uiPriority w:val="9"/>
    <w:rsid w:val="00121E1D"/>
    <w:rPr>
      <w:rFonts w:asciiTheme="majorHAnsi" w:eastAsiaTheme="majorEastAsia" w:hAnsiTheme="majorHAnsi" w:cstheme="majorBidi"/>
      <w:i/>
      <w:iCs/>
      <w:color w:val="243F60" w:themeColor="accent1" w:themeShade="7F"/>
      <w:sz w:val="24"/>
      <w:szCs w:val="24"/>
    </w:rPr>
  </w:style>
  <w:style w:type="paragraph" w:customStyle="1" w:styleId="xl89">
    <w:name w:val="xl89"/>
    <w:basedOn w:val="a0"/>
    <w:rsid w:val="00372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s>
</file>

<file path=word/webSettings.xml><?xml version="1.0" encoding="utf-8"?>
<w:webSettings xmlns:r="http://schemas.openxmlformats.org/officeDocument/2006/relationships" xmlns:w="http://schemas.openxmlformats.org/wordprocessingml/2006/main">
  <w:divs>
    <w:div w:id="891381844">
      <w:bodyDiv w:val="1"/>
      <w:marLeft w:val="0"/>
      <w:marRight w:val="0"/>
      <w:marTop w:val="0"/>
      <w:marBottom w:val="0"/>
      <w:divBdr>
        <w:top w:val="none" w:sz="0" w:space="0" w:color="auto"/>
        <w:left w:val="none" w:sz="0" w:space="0" w:color="auto"/>
        <w:bottom w:val="none" w:sz="0" w:space="0" w:color="auto"/>
        <w:right w:val="none" w:sz="0" w:space="0" w:color="auto"/>
      </w:divBdr>
    </w:div>
    <w:div w:id="1546410133">
      <w:bodyDiv w:val="1"/>
      <w:marLeft w:val="0"/>
      <w:marRight w:val="0"/>
      <w:marTop w:val="0"/>
      <w:marBottom w:val="0"/>
      <w:divBdr>
        <w:top w:val="none" w:sz="0" w:space="0" w:color="auto"/>
        <w:left w:val="none" w:sz="0" w:space="0" w:color="auto"/>
        <w:bottom w:val="none" w:sz="0" w:space="0" w:color="auto"/>
        <w:right w:val="none" w:sz="0" w:space="0" w:color="auto"/>
      </w:divBdr>
    </w:div>
    <w:div w:id="1702902941">
      <w:bodyDiv w:val="1"/>
      <w:marLeft w:val="0"/>
      <w:marRight w:val="0"/>
      <w:marTop w:val="0"/>
      <w:marBottom w:val="0"/>
      <w:divBdr>
        <w:top w:val="none" w:sz="0" w:space="0" w:color="auto"/>
        <w:left w:val="none" w:sz="0" w:space="0" w:color="auto"/>
        <w:bottom w:val="none" w:sz="0" w:space="0" w:color="auto"/>
        <w:right w:val="none" w:sz="0" w:space="0" w:color="auto"/>
      </w:divBdr>
    </w:div>
    <w:div w:id="1783572381">
      <w:bodyDiv w:val="1"/>
      <w:marLeft w:val="0"/>
      <w:marRight w:val="0"/>
      <w:marTop w:val="0"/>
      <w:marBottom w:val="0"/>
      <w:divBdr>
        <w:top w:val="none" w:sz="0" w:space="0" w:color="auto"/>
        <w:left w:val="none" w:sz="0" w:space="0" w:color="auto"/>
        <w:bottom w:val="none" w:sz="0" w:space="0" w:color="auto"/>
        <w:right w:val="none" w:sz="0" w:space="0" w:color="auto"/>
      </w:divBdr>
    </w:div>
    <w:div w:id="19044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9B31-4B6D-4381-B306-E661B606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409</Pages>
  <Words>108185</Words>
  <Characters>616661</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является нормативно-управленческим документом МОУ ООШ №50, характеризует специфику содержания образования и особенности организации учебно-воспитательного процесса</vt:lpstr>
    </vt:vector>
  </TitlesOfParts>
  <Company>HP</Company>
  <LinksUpToDate>false</LinksUpToDate>
  <CharactersWithSpaces>723400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является нормативно-управленческим документом МОУ ООШ №50, характеризует специфику содержания образования и особенности организации учебно-воспитательного процесса</dc:title>
  <dc:creator>Asiou</dc:creator>
  <cp:lastModifiedBy>Tatyana</cp:lastModifiedBy>
  <cp:revision>16</cp:revision>
  <cp:lastPrinted>2014-08-11T11:10:00Z</cp:lastPrinted>
  <dcterms:created xsi:type="dcterms:W3CDTF">2022-02-27T12:17:00Z</dcterms:created>
  <dcterms:modified xsi:type="dcterms:W3CDTF">2022-02-27T13:17:00Z</dcterms:modified>
</cp:coreProperties>
</file>